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4848F" w14:textId="77777777" w:rsidR="00B430EB" w:rsidRPr="00A9269C" w:rsidRDefault="00A9269C" w:rsidP="000848B7">
      <w:pPr>
        <w:pStyle w:val="Heading1"/>
        <w:spacing w:before="0" w:after="0"/>
        <w:jc w:val="center"/>
        <w:rPr>
          <w:rFonts w:ascii="Matura MT Script Capitals" w:hAnsi="Matura MT Script Capitals"/>
          <w:sz w:val="84"/>
          <w:szCs w:val="84"/>
        </w:rPr>
      </w:pPr>
      <w:r w:rsidRPr="00A9269C">
        <w:rPr>
          <w:rFonts w:ascii="Matura MT Script Capitals" w:hAnsi="Matura MT Script Capitals"/>
          <w:sz w:val="84"/>
          <w:szCs w:val="84"/>
        </w:rPr>
        <w:t>Welcome to the Jungle</w:t>
      </w:r>
    </w:p>
    <w:p w14:paraId="157E4BC0" w14:textId="3D2659D9" w:rsidR="00A9269C" w:rsidRPr="0068736E" w:rsidRDefault="00A9269C" w:rsidP="00A9269C">
      <w:pPr>
        <w:jc w:val="center"/>
        <w:rPr>
          <w:rFonts w:ascii="Copperplate Gothic Bold" w:hAnsi="Copperplate Gothic Bold"/>
          <w:sz w:val="40"/>
          <w:szCs w:val="40"/>
        </w:rPr>
      </w:pPr>
      <w:r w:rsidRPr="0068736E">
        <w:rPr>
          <w:rFonts w:ascii="Copperplate Gothic Bold" w:hAnsi="Copperplate Gothic Bold"/>
          <w:sz w:val="40"/>
          <w:szCs w:val="40"/>
        </w:rPr>
        <w:t xml:space="preserve">November </w:t>
      </w:r>
      <w:r w:rsidR="00935957">
        <w:rPr>
          <w:rFonts w:ascii="Copperplate Gothic Bold" w:hAnsi="Copperplate Gothic Bold"/>
          <w:sz w:val="40"/>
          <w:szCs w:val="40"/>
        </w:rPr>
        <w:t>1</w:t>
      </w:r>
      <w:r w:rsidR="00945771">
        <w:rPr>
          <w:rFonts w:ascii="Copperplate Gothic Bold" w:hAnsi="Copperplate Gothic Bold"/>
          <w:sz w:val="40"/>
          <w:szCs w:val="40"/>
        </w:rPr>
        <w:t>5</w:t>
      </w:r>
      <w:r w:rsidR="00935957" w:rsidRPr="00935957">
        <w:rPr>
          <w:rFonts w:ascii="Copperplate Gothic Bold" w:hAnsi="Copperplate Gothic Bold"/>
          <w:sz w:val="40"/>
          <w:szCs w:val="40"/>
          <w:vertAlign w:val="superscript"/>
        </w:rPr>
        <w:t>th</w:t>
      </w:r>
      <w:r w:rsidR="00935957">
        <w:rPr>
          <w:rFonts w:ascii="Copperplate Gothic Bold" w:hAnsi="Copperplate Gothic Bold"/>
          <w:sz w:val="40"/>
          <w:szCs w:val="40"/>
        </w:rPr>
        <w:t xml:space="preserve"> &amp; 1</w:t>
      </w:r>
      <w:r w:rsidR="00945771">
        <w:rPr>
          <w:rFonts w:ascii="Copperplate Gothic Bold" w:hAnsi="Copperplate Gothic Bold"/>
          <w:sz w:val="40"/>
          <w:szCs w:val="40"/>
        </w:rPr>
        <w:t>6</w:t>
      </w:r>
      <w:r w:rsidR="00935957" w:rsidRPr="00935957">
        <w:rPr>
          <w:rFonts w:ascii="Copperplate Gothic Bold" w:hAnsi="Copperplate Gothic Bold"/>
          <w:sz w:val="40"/>
          <w:szCs w:val="40"/>
          <w:vertAlign w:val="superscript"/>
        </w:rPr>
        <w:t>th</w:t>
      </w:r>
      <w:r w:rsidRPr="0068736E">
        <w:rPr>
          <w:rFonts w:ascii="Copperplate Gothic Bold" w:hAnsi="Copperplate Gothic Bold"/>
          <w:sz w:val="40"/>
          <w:szCs w:val="40"/>
        </w:rPr>
        <w:t xml:space="preserve"> --- Hosted by Lewis </w:t>
      </w:r>
      <w:r w:rsidR="0068736E">
        <w:rPr>
          <w:rFonts w:ascii="Copperplate Gothic Bold" w:hAnsi="Copperplate Gothic Bold"/>
          <w:sz w:val="40"/>
          <w:szCs w:val="40"/>
        </w:rPr>
        <w:t>&amp;</w:t>
      </w:r>
      <w:r w:rsidRPr="0068736E">
        <w:rPr>
          <w:rFonts w:ascii="Copperplate Gothic Bold" w:hAnsi="Copperplate Gothic Bold"/>
          <w:sz w:val="40"/>
          <w:szCs w:val="40"/>
        </w:rPr>
        <w:t xml:space="preserve"> Clark</w:t>
      </w:r>
    </w:p>
    <w:p w14:paraId="292CCA83" w14:textId="77777777" w:rsidR="00B430EB" w:rsidRDefault="00B430EB" w:rsidP="000848B7"/>
    <w:tbl>
      <w:tblPr>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B430EB" w:rsidRPr="00A9269C" w14:paraId="5E56F1BC" w14:textId="77777777">
        <w:tc>
          <w:tcPr>
            <w:tcW w:w="10800" w:type="dxa"/>
            <w:shd w:val="clear" w:color="auto" w:fill="auto"/>
            <w:tcMar>
              <w:top w:w="100" w:type="dxa"/>
              <w:left w:w="100" w:type="dxa"/>
              <w:bottom w:w="100" w:type="dxa"/>
              <w:right w:w="100" w:type="dxa"/>
            </w:tcMar>
          </w:tcPr>
          <w:p w14:paraId="3661BB30" w14:textId="7D751507" w:rsidR="00B430EB" w:rsidRPr="00A9269C" w:rsidRDefault="003D710D" w:rsidP="000848B7">
            <w:pPr>
              <w:jc w:val="center"/>
              <w:rPr>
                <w:rFonts w:asciiTheme="minorHAnsi" w:hAnsiTheme="minorHAnsi"/>
                <w:sz w:val="24"/>
                <w:szCs w:val="24"/>
              </w:rPr>
            </w:pPr>
            <w:r w:rsidRPr="00A9269C">
              <w:rPr>
                <w:rFonts w:asciiTheme="minorHAnsi" w:hAnsiTheme="minorHAnsi"/>
                <w:sz w:val="24"/>
                <w:szCs w:val="24"/>
              </w:rPr>
              <w:t xml:space="preserve">Please consult the tournament invitation periodically. We’re hard at work </w:t>
            </w:r>
            <w:r w:rsidR="00F730AE" w:rsidRPr="00A9269C">
              <w:rPr>
                <w:rFonts w:asciiTheme="minorHAnsi" w:hAnsiTheme="minorHAnsi"/>
                <w:sz w:val="24"/>
                <w:szCs w:val="24"/>
              </w:rPr>
              <w:t>preparing</w:t>
            </w:r>
            <w:r w:rsidRPr="00A9269C">
              <w:rPr>
                <w:rFonts w:asciiTheme="minorHAnsi" w:hAnsiTheme="minorHAnsi"/>
                <w:sz w:val="24"/>
                <w:szCs w:val="24"/>
              </w:rPr>
              <w:t xml:space="preserve"> for a great tournament, and there may be circumstances to which we must adapt that are beyond our control. We will use this invitation as a central source for conveying this information.</w:t>
            </w:r>
          </w:p>
        </w:tc>
      </w:tr>
    </w:tbl>
    <w:p w14:paraId="48849635" w14:textId="77777777" w:rsidR="00B430EB" w:rsidRPr="00A9269C" w:rsidRDefault="00B430EB" w:rsidP="000848B7">
      <w:pPr>
        <w:rPr>
          <w:rFonts w:asciiTheme="minorHAnsi" w:hAnsiTheme="minorHAnsi"/>
          <w:sz w:val="24"/>
          <w:szCs w:val="24"/>
        </w:rPr>
      </w:pPr>
    </w:p>
    <w:p w14:paraId="21835216" w14:textId="77777777" w:rsidR="00B430EB" w:rsidRPr="00A9269C" w:rsidRDefault="003D710D" w:rsidP="000848B7">
      <w:pPr>
        <w:rPr>
          <w:rFonts w:asciiTheme="minorHAnsi" w:hAnsiTheme="minorHAnsi"/>
          <w:sz w:val="24"/>
          <w:szCs w:val="24"/>
        </w:rPr>
      </w:pPr>
      <w:r w:rsidRPr="00A9269C">
        <w:rPr>
          <w:rFonts w:asciiTheme="minorHAnsi" w:hAnsiTheme="minorHAnsi"/>
          <w:sz w:val="24"/>
          <w:szCs w:val="24"/>
        </w:rPr>
        <w:t>Friends and Colleagues,</w:t>
      </w:r>
    </w:p>
    <w:p w14:paraId="45F0DFDF" w14:textId="77777777" w:rsidR="00B430EB" w:rsidRPr="00A9269C" w:rsidRDefault="00B430EB" w:rsidP="000848B7">
      <w:pPr>
        <w:rPr>
          <w:rFonts w:asciiTheme="minorHAnsi" w:hAnsiTheme="minorHAnsi"/>
          <w:sz w:val="24"/>
          <w:szCs w:val="24"/>
        </w:rPr>
      </w:pPr>
    </w:p>
    <w:p w14:paraId="44C94B99" w14:textId="188A73D1" w:rsidR="00B430EB" w:rsidRPr="00A9269C" w:rsidRDefault="009B7701" w:rsidP="000848B7">
      <w:pPr>
        <w:rPr>
          <w:rFonts w:asciiTheme="minorHAnsi" w:hAnsiTheme="minorHAnsi"/>
          <w:sz w:val="24"/>
          <w:szCs w:val="24"/>
        </w:rPr>
      </w:pPr>
      <w:r>
        <w:rPr>
          <w:rFonts w:asciiTheme="minorHAnsi" w:hAnsiTheme="minorHAnsi"/>
          <w:sz w:val="24"/>
          <w:szCs w:val="24"/>
        </w:rPr>
        <w:t xml:space="preserve">We’re </w:t>
      </w:r>
      <w:r w:rsidR="003D710D" w:rsidRPr="00A9269C">
        <w:rPr>
          <w:rFonts w:asciiTheme="minorHAnsi" w:hAnsiTheme="minorHAnsi"/>
          <w:sz w:val="24"/>
          <w:szCs w:val="24"/>
        </w:rPr>
        <w:t>pleased to invite you to the 202</w:t>
      </w:r>
      <w:r w:rsidR="00945771">
        <w:rPr>
          <w:rFonts w:asciiTheme="minorHAnsi" w:hAnsiTheme="minorHAnsi"/>
          <w:sz w:val="24"/>
          <w:szCs w:val="24"/>
        </w:rPr>
        <w:t>4</w:t>
      </w:r>
      <w:r w:rsidR="003D710D" w:rsidRPr="00A9269C">
        <w:rPr>
          <w:rFonts w:asciiTheme="minorHAnsi" w:hAnsiTheme="minorHAnsi"/>
          <w:sz w:val="24"/>
          <w:szCs w:val="24"/>
        </w:rPr>
        <w:t xml:space="preserve"> </w:t>
      </w:r>
      <w:r w:rsidR="00ED689F">
        <w:rPr>
          <w:rFonts w:asciiTheme="minorHAnsi" w:hAnsiTheme="minorHAnsi"/>
          <w:sz w:val="24"/>
          <w:szCs w:val="24"/>
        </w:rPr>
        <w:t>Lewis and Clark Tournament</w:t>
      </w:r>
      <w:r w:rsidR="003D710D" w:rsidRPr="00A9269C">
        <w:rPr>
          <w:rFonts w:asciiTheme="minorHAnsi" w:hAnsiTheme="minorHAnsi"/>
          <w:sz w:val="24"/>
          <w:szCs w:val="24"/>
        </w:rPr>
        <w:t xml:space="preserve">, this November </w:t>
      </w:r>
      <w:r w:rsidR="00935957">
        <w:rPr>
          <w:rFonts w:asciiTheme="minorHAnsi" w:hAnsiTheme="minorHAnsi"/>
          <w:sz w:val="24"/>
          <w:szCs w:val="24"/>
        </w:rPr>
        <w:t>1</w:t>
      </w:r>
      <w:r w:rsidR="00945771">
        <w:rPr>
          <w:rFonts w:asciiTheme="minorHAnsi" w:hAnsiTheme="minorHAnsi"/>
          <w:sz w:val="24"/>
          <w:szCs w:val="24"/>
        </w:rPr>
        <w:t>5</w:t>
      </w:r>
      <w:r w:rsidR="00935957" w:rsidRPr="00935957">
        <w:rPr>
          <w:rFonts w:asciiTheme="minorHAnsi" w:hAnsiTheme="minorHAnsi"/>
          <w:sz w:val="24"/>
          <w:szCs w:val="24"/>
          <w:vertAlign w:val="superscript"/>
        </w:rPr>
        <w:t>th</w:t>
      </w:r>
      <w:r w:rsidR="00935957">
        <w:rPr>
          <w:rFonts w:asciiTheme="minorHAnsi" w:hAnsiTheme="minorHAnsi"/>
          <w:sz w:val="24"/>
          <w:szCs w:val="24"/>
        </w:rPr>
        <w:t xml:space="preserve"> and 1</w:t>
      </w:r>
      <w:r w:rsidR="00945771">
        <w:rPr>
          <w:rFonts w:asciiTheme="minorHAnsi" w:hAnsiTheme="minorHAnsi"/>
          <w:sz w:val="24"/>
          <w:szCs w:val="24"/>
        </w:rPr>
        <w:t>6</w:t>
      </w:r>
      <w:r w:rsidR="00935957" w:rsidRPr="00935957">
        <w:rPr>
          <w:rFonts w:asciiTheme="minorHAnsi" w:hAnsiTheme="minorHAnsi"/>
          <w:sz w:val="24"/>
          <w:szCs w:val="24"/>
          <w:vertAlign w:val="superscript"/>
        </w:rPr>
        <w:t>th</w:t>
      </w:r>
      <w:r w:rsidR="00935957">
        <w:rPr>
          <w:rFonts w:asciiTheme="minorHAnsi" w:hAnsiTheme="minorHAnsi"/>
          <w:sz w:val="24"/>
          <w:szCs w:val="24"/>
        </w:rPr>
        <w:t>.</w:t>
      </w:r>
      <w:r w:rsidR="003D710D" w:rsidRPr="00A9269C">
        <w:rPr>
          <w:rFonts w:asciiTheme="minorHAnsi" w:hAnsiTheme="minorHAnsi"/>
          <w:sz w:val="24"/>
          <w:szCs w:val="24"/>
        </w:rPr>
        <w:t xml:space="preserve"> This year’s tournament will feature competition in both speech and debate</w:t>
      </w:r>
      <w:r w:rsidR="00ED689F">
        <w:rPr>
          <w:rFonts w:asciiTheme="minorHAnsi" w:hAnsiTheme="minorHAnsi"/>
          <w:sz w:val="24"/>
          <w:szCs w:val="24"/>
        </w:rPr>
        <w:t>.</w:t>
      </w:r>
    </w:p>
    <w:p w14:paraId="79660166" w14:textId="77777777" w:rsidR="00B430EB" w:rsidRPr="00A9269C" w:rsidRDefault="00B430EB" w:rsidP="000848B7">
      <w:pPr>
        <w:rPr>
          <w:rFonts w:asciiTheme="minorHAnsi" w:hAnsiTheme="minorHAnsi"/>
          <w:sz w:val="24"/>
          <w:szCs w:val="24"/>
        </w:rPr>
      </w:pPr>
    </w:p>
    <w:p w14:paraId="59509792" w14:textId="576533F0" w:rsidR="00B430EB" w:rsidRDefault="003D710D" w:rsidP="000848B7">
      <w:pPr>
        <w:rPr>
          <w:rFonts w:asciiTheme="minorHAnsi" w:hAnsiTheme="minorHAnsi"/>
          <w:sz w:val="24"/>
          <w:szCs w:val="24"/>
        </w:rPr>
      </w:pPr>
      <w:r w:rsidRPr="00A9269C">
        <w:rPr>
          <w:rFonts w:asciiTheme="minorHAnsi" w:hAnsiTheme="minorHAnsi"/>
          <w:sz w:val="24"/>
          <w:szCs w:val="24"/>
        </w:rPr>
        <w:t xml:space="preserve">We will have registration open for </w:t>
      </w:r>
      <w:r w:rsidR="00CB5DAE">
        <w:rPr>
          <w:rFonts w:asciiTheme="minorHAnsi" w:hAnsiTheme="minorHAnsi"/>
          <w:sz w:val="24"/>
          <w:szCs w:val="24"/>
        </w:rPr>
        <w:t>Novice and</w:t>
      </w:r>
      <w:r w:rsidR="00935957">
        <w:rPr>
          <w:rFonts w:asciiTheme="minorHAnsi" w:hAnsiTheme="minorHAnsi"/>
          <w:sz w:val="24"/>
          <w:szCs w:val="24"/>
        </w:rPr>
        <w:t xml:space="preserve"> </w:t>
      </w:r>
      <w:r w:rsidR="00387407">
        <w:rPr>
          <w:rFonts w:asciiTheme="minorHAnsi" w:hAnsiTheme="minorHAnsi"/>
          <w:sz w:val="24"/>
          <w:szCs w:val="24"/>
        </w:rPr>
        <w:t>Open</w:t>
      </w:r>
      <w:r w:rsidRPr="00A9269C">
        <w:rPr>
          <w:rFonts w:asciiTheme="minorHAnsi" w:hAnsiTheme="minorHAnsi"/>
          <w:sz w:val="24"/>
          <w:szCs w:val="24"/>
        </w:rPr>
        <w:t xml:space="preserve"> divisions in Policy, Lincoln Douglas, and Public Forum</w:t>
      </w:r>
      <w:r w:rsidR="00ED689F">
        <w:rPr>
          <w:rFonts w:asciiTheme="minorHAnsi" w:hAnsiTheme="minorHAnsi"/>
          <w:sz w:val="24"/>
          <w:szCs w:val="24"/>
        </w:rPr>
        <w:t xml:space="preserve">, and </w:t>
      </w:r>
      <w:r w:rsidRPr="00A9269C">
        <w:rPr>
          <w:rFonts w:asciiTheme="minorHAnsi" w:hAnsiTheme="minorHAnsi"/>
          <w:sz w:val="24"/>
          <w:szCs w:val="24"/>
        </w:rPr>
        <w:t>Congressional Debate</w:t>
      </w:r>
      <w:r w:rsidR="00ED689F">
        <w:rPr>
          <w:rFonts w:asciiTheme="minorHAnsi" w:hAnsiTheme="minorHAnsi"/>
          <w:sz w:val="24"/>
          <w:szCs w:val="24"/>
        </w:rPr>
        <w:t xml:space="preserve"> as well as</w:t>
      </w:r>
      <w:r w:rsidR="00CB5DAE">
        <w:rPr>
          <w:rFonts w:asciiTheme="minorHAnsi" w:hAnsiTheme="minorHAnsi"/>
          <w:sz w:val="24"/>
          <w:szCs w:val="24"/>
        </w:rPr>
        <w:t xml:space="preserve"> Novice and</w:t>
      </w:r>
      <w:r w:rsidR="00ED689F">
        <w:rPr>
          <w:rFonts w:asciiTheme="minorHAnsi" w:hAnsiTheme="minorHAnsi"/>
          <w:sz w:val="24"/>
          <w:szCs w:val="24"/>
        </w:rPr>
        <w:t xml:space="preserve"> </w:t>
      </w:r>
      <w:r w:rsidR="00387407">
        <w:rPr>
          <w:rFonts w:asciiTheme="minorHAnsi" w:hAnsiTheme="minorHAnsi"/>
          <w:sz w:val="24"/>
          <w:szCs w:val="24"/>
        </w:rPr>
        <w:t xml:space="preserve">Open </w:t>
      </w:r>
      <w:r w:rsidR="00935957">
        <w:rPr>
          <w:rFonts w:asciiTheme="minorHAnsi" w:hAnsiTheme="minorHAnsi"/>
          <w:sz w:val="24"/>
          <w:szCs w:val="24"/>
        </w:rPr>
        <w:t xml:space="preserve">Divisions for </w:t>
      </w:r>
      <w:r w:rsidRPr="00A9269C">
        <w:rPr>
          <w:rFonts w:asciiTheme="minorHAnsi" w:hAnsiTheme="minorHAnsi"/>
          <w:sz w:val="24"/>
          <w:szCs w:val="24"/>
        </w:rPr>
        <w:t xml:space="preserve">Dramatic Interpretation, </w:t>
      </w:r>
      <w:r w:rsidR="00935957">
        <w:rPr>
          <w:rFonts w:asciiTheme="minorHAnsi" w:hAnsiTheme="minorHAnsi"/>
          <w:sz w:val="24"/>
          <w:szCs w:val="24"/>
        </w:rPr>
        <w:t xml:space="preserve">Humorous Interpretation, Duo Interpretation, </w:t>
      </w:r>
      <w:r w:rsidRPr="00A9269C">
        <w:rPr>
          <w:rFonts w:asciiTheme="minorHAnsi" w:hAnsiTheme="minorHAnsi"/>
          <w:sz w:val="24"/>
          <w:szCs w:val="24"/>
        </w:rPr>
        <w:t>Extemporaneous, Impromptu, Informative, Program Oral Interpretation, Original Oratory</w:t>
      </w:r>
      <w:r w:rsidR="00ED689F">
        <w:rPr>
          <w:rFonts w:asciiTheme="minorHAnsi" w:hAnsiTheme="minorHAnsi"/>
          <w:sz w:val="24"/>
          <w:szCs w:val="24"/>
        </w:rPr>
        <w:t>, and Editorial Commentary</w:t>
      </w:r>
      <w:r w:rsidRPr="00A9269C">
        <w:rPr>
          <w:rFonts w:asciiTheme="minorHAnsi" w:hAnsiTheme="minorHAnsi"/>
          <w:sz w:val="24"/>
          <w:szCs w:val="24"/>
        </w:rPr>
        <w:t xml:space="preserve">. </w:t>
      </w:r>
      <w:r w:rsidR="00564A85">
        <w:rPr>
          <w:rFonts w:asciiTheme="minorHAnsi" w:hAnsiTheme="minorHAnsi"/>
          <w:sz w:val="24"/>
          <w:szCs w:val="24"/>
        </w:rPr>
        <w:t xml:space="preserve">There will also be </w:t>
      </w:r>
      <w:r w:rsidR="00571586">
        <w:rPr>
          <w:rFonts w:asciiTheme="minorHAnsi" w:hAnsiTheme="minorHAnsi"/>
          <w:sz w:val="24"/>
          <w:szCs w:val="24"/>
        </w:rPr>
        <w:t xml:space="preserve">a single (open) division for Spoken Word Poetry this year. </w:t>
      </w:r>
      <w:r w:rsidRPr="00A9269C">
        <w:rPr>
          <w:rFonts w:asciiTheme="minorHAnsi" w:hAnsiTheme="minorHAnsi"/>
          <w:sz w:val="24"/>
          <w:szCs w:val="24"/>
        </w:rPr>
        <w:t xml:space="preserve">We will collapse </w:t>
      </w:r>
      <w:r w:rsidR="00935957">
        <w:rPr>
          <w:rFonts w:asciiTheme="minorHAnsi" w:hAnsiTheme="minorHAnsi"/>
          <w:sz w:val="24"/>
          <w:szCs w:val="24"/>
        </w:rPr>
        <w:t xml:space="preserve">debate </w:t>
      </w:r>
      <w:r w:rsidR="00CB5DAE">
        <w:rPr>
          <w:rFonts w:asciiTheme="minorHAnsi" w:hAnsiTheme="minorHAnsi"/>
          <w:sz w:val="24"/>
          <w:szCs w:val="24"/>
        </w:rPr>
        <w:t xml:space="preserve">and speech </w:t>
      </w:r>
      <w:r w:rsidRPr="00A9269C">
        <w:rPr>
          <w:rFonts w:asciiTheme="minorHAnsi" w:hAnsiTheme="minorHAnsi"/>
          <w:sz w:val="24"/>
          <w:szCs w:val="24"/>
        </w:rPr>
        <w:t>divisions as necessary</w:t>
      </w:r>
      <w:r w:rsidR="00ED689F">
        <w:rPr>
          <w:rFonts w:asciiTheme="minorHAnsi" w:hAnsiTheme="minorHAnsi"/>
          <w:sz w:val="24"/>
          <w:szCs w:val="24"/>
        </w:rPr>
        <w:t xml:space="preserve"> based upon registrations. </w:t>
      </w:r>
    </w:p>
    <w:p w14:paraId="14ECC08F" w14:textId="77777777" w:rsidR="00B430EB" w:rsidRPr="00A9269C" w:rsidRDefault="00B430EB" w:rsidP="000848B7">
      <w:pPr>
        <w:rPr>
          <w:rFonts w:asciiTheme="minorHAnsi" w:hAnsiTheme="minorHAnsi"/>
          <w:sz w:val="24"/>
          <w:szCs w:val="24"/>
        </w:rPr>
      </w:pPr>
    </w:p>
    <w:p w14:paraId="59A3EB64" w14:textId="77777777" w:rsidR="00B430EB" w:rsidRPr="00A9269C" w:rsidRDefault="003D710D" w:rsidP="000848B7">
      <w:pPr>
        <w:rPr>
          <w:rFonts w:asciiTheme="minorHAnsi" w:hAnsiTheme="minorHAnsi"/>
          <w:sz w:val="24"/>
          <w:szCs w:val="24"/>
        </w:rPr>
      </w:pPr>
      <w:r w:rsidRPr="00A9269C">
        <w:rPr>
          <w:rFonts w:asciiTheme="minorHAnsi" w:hAnsiTheme="minorHAnsi"/>
          <w:sz w:val="24"/>
          <w:szCs w:val="24"/>
        </w:rPr>
        <w:t xml:space="preserve">If you have questions about the tournament, please contact </w:t>
      </w:r>
      <w:r w:rsidR="00B020A5">
        <w:rPr>
          <w:rFonts w:asciiTheme="minorHAnsi" w:hAnsiTheme="minorHAnsi"/>
          <w:sz w:val="24"/>
          <w:szCs w:val="24"/>
        </w:rPr>
        <w:t xml:space="preserve">Cara Heath or Natasha Carpenter at </w:t>
      </w:r>
      <w:hyperlink r:id="rId7" w:history="1">
        <w:r w:rsidR="00B020A5" w:rsidRPr="00AF712E">
          <w:rPr>
            <w:rStyle w:val="Hyperlink"/>
            <w:rFonts w:asciiTheme="minorHAnsi" w:hAnsiTheme="minorHAnsi"/>
            <w:sz w:val="24"/>
            <w:szCs w:val="24"/>
          </w:rPr>
          <w:t>carahe@spokaneschools.org</w:t>
        </w:r>
      </w:hyperlink>
      <w:r w:rsidR="00B020A5">
        <w:rPr>
          <w:rFonts w:asciiTheme="minorHAnsi" w:hAnsiTheme="minorHAnsi"/>
          <w:sz w:val="24"/>
          <w:szCs w:val="24"/>
        </w:rPr>
        <w:t xml:space="preserve"> or </w:t>
      </w:r>
      <w:hyperlink r:id="rId8" w:history="1">
        <w:r w:rsidR="00B020A5" w:rsidRPr="00AF712E">
          <w:rPr>
            <w:rStyle w:val="Hyperlink"/>
            <w:rFonts w:asciiTheme="minorHAnsi" w:hAnsiTheme="minorHAnsi"/>
            <w:sz w:val="24"/>
            <w:szCs w:val="24"/>
          </w:rPr>
          <w:t>natashac@spokaneschools.org</w:t>
        </w:r>
      </w:hyperlink>
      <w:r w:rsidR="00B020A5">
        <w:rPr>
          <w:rFonts w:asciiTheme="minorHAnsi" w:hAnsiTheme="minorHAnsi"/>
          <w:sz w:val="24"/>
          <w:szCs w:val="24"/>
        </w:rPr>
        <w:t>.</w:t>
      </w:r>
      <w:r w:rsidRPr="00A9269C">
        <w:rPr>
          <w:rFonts w:asciiTheme="minorHAnsi" w:hAnsiTheme="minorHAnsi"/>
          <w:sz w:val="24"/>
          <w:szCs w:val="24"/>
        </w:rPr>
        <w:t xml:space="preserve"> Please note that due to the changing landscape, changes to procedures may be necessitated. Please review the rules in advance.</w:t>
      </w:r>
    </w:p>
    <w:p w14:paraId="008A3313" w14:textId="77777777" w:rsidR="00B430EB" w:rsidRPr="00A9269C" w:rsidRDefault="00B430EB" w:rsidP="000848B7">
      <w:pPr>
        <w:rPr>
          <w:rFonts w:asciiTheme="minorHAnsi" w:hAnsiTheme="minorHAnsi"/>
          <w:sz w:val="24"/>
          <w:szCs w:val="24"/>
        </w:rPr>
      </w:pPr>
    </w:p>
    <w:p w14:paraId="50D607EA" w14:textId="77777777" w:rsidR="00B430EB" w:rsidRPr="00A9269C" w:rsidRDefault="003D710D" w:rsidP="000848B7">
      <w:pPr>
        <w:rPr>
          <w:rFonts w:asciiTheme="minorHAnsi" w:hAnsiTheme="minorHAnsi"/>
          <w:sz w:val="24"/>
          <w:szCs w:val="24"/>
        </w:rPr>
      </w:pPr>
      <w:r w:rsidRPr="00A9269C">
        <w:rPr>
          <w:rFonts w:asciiTheme="minorHAnsi" w:hAnsiTheme="minorHAnsi"/>
          <w:sz w:val="24"/>
          <w:szCs w:val="24"/>
        </w:rPr>
        <w:t>Thank you for all you do</w:t>
      </w:r>
      <w:r w:rsidR="00B020A5">
        <w:rPr>
          <w:rFonts w:asciiTheme="minorHAnsi" w:hAnsiTheme="minorHAnsi"/>
          <w:sz w:val="24"/>
          <w:szCs w:val="24"/>
        </w:rPr>
        <w:t xml:space="preserve"> </w:t>
      </w:r>
      <w:r w:rsidRPr="00A9269C">
        <w:rPr>
          <w:rFonts w:asciiTheme="minorHAnsi" w:hAnsiTheme="minorHAnsi"/>
          <w:sz w:val="24"/>
          <w:szCs w:val="24"/>
        </w:rPr>
        <w:t xml:space="preserve">and have a great </w:t>
      </w:r>
      <w:proofErr w:type="gramStart"/>
      <w:r w:rsidRPr="00A9269C">
        <w:rPr>
          <w:rFonts w:asciiTheme="minorHAnsi" w:hAnsiTheme="minorHAnsi"/>
          <w:sz w:val="24"/>
          <w:szCs w:val="24"/>
        </w:rPr>
        <w:t>season</w:t>
      </w:r>
      <w:proofErr w:type="gramEnd"/>
      <w:r w:rsidRPr="00A9269C">
        <w:rPr>
          <w:rFonts w:asciiTheme="minorHAnsi" w:hAnsiTheme="minorHAnsi"/>
          <w:sz w:val="24"/>
          <w:szCs w:val="24"/>
        </w:rPr>
        <w:t>!</w:t>
      </w:r>
    </w:p>
    <w:p w14:paraId="3DFA75B3" w14:textId="77777777" w:rsidR="00B020A5" w:rsidRDefault="00B020A5" w:rsidP="000848B7">
      <w:pPr>
        <w:pStyle w:val="Heading2"/>
        <w:spacing w:before="0" w:after="0"/>
        <w:rPr>
          <w:rFonts w:asciiTheme="minorHAnsi" w:hAnsiTheme="minorHAnsi"/>
          <w:b/>
          <w:sz w:val="24"/>
          <w:szCs w:val="24"/>
        </w:rPr>
      </w:pPr>
      <w:bookmarkStart w:id="0" w:name="_2ma6nkfh38xl" w:colFirst="0" w:colLast="0"/>
      <w:bookmarkEnd w:id="0"/>
    </w:p>
    <w:p w14:paraId="4C82233A" w14:textId="77777777" w:rsidR="00B430EB" w:rsidRPr="0068736E" w:rsidRDefault="00B020A5" w:rsidP="000848B7">
      <w:pPr>
        <w:pStyle w:val="Heading2"/>
        <w:spacing w:before="0" w:after="0"/>
        <w:rPr>
          <w:rFonts w:asciiTheme="minorHAnsi" w:hAnsiTheme="minorHAnsi"/>
          <w:b/>
          <w:sz w:val="24"/>
          <w:szCs w:val="24"/>
        </w:rPr>
      </w:pPr>
      <w:r>
        <w:rPr>
          <w:rFonts w:asciiTheme="minorHAnsi" w:hAnsiTheme="minorHAnsi"/>
          <w:b/>
          <w:sz w:val="24"/>
          <w:szCs w:val="24"/>
        </w:rPr>
        <w:br w:type="page"/>
      </w:r>
      <w:bookmarkStart w:id="1" w:name="_t3qbgr36811t" w:colFirst="0" w:colLast="0"/>
      <w:bookmarkEnd w:id="1"/>
    </w:p>
    <w:p w14:paraId="378E41AF" w14:textId="77777777" w:rsidR="00B430EB" w:rsidRPr="0068736E" w:rsidRDefault="003D710D" w:rsidP="000848B7">
      <w:pPr>
        <w:pStyle w:val="Heading2"/>
        <w:spacing w:before="0" w:after="0"/>
        <w:jc w:val="center"/>
        <w:rPr>
          <w:rFonts w:ascii="Copperplate Gothic Bold" w:hAnsi="Copperplate Gothic Bold"/>
          <w:sz w:val="40"/>
          <w:szCs w:val="40"/>
        </w:rPr>
      </w:pPr>
      <w:bookmarkStart w:id="2" w:name="_gg727lrl1jnf" w:colFirst="0" w:colLast="0"/>
      <w:bookmarkStart w:id="3" w:name="_ytuzek1ptn55" w:colFirst="0" w:colLast="0"/>
      <w:bookmarkEnd w:id="2"/>
      <w:bookmarkEnd w:id="3"/>
      <w:r w:rsidRPr="0068736E">
        <w:rPr>
          <w:rFonts w:ascii="Copperplate Gothic Bold" w:hAnsi="Copperplate Gothic Bold"/>
          <w:sz w:val="40"/>
          <w:szCs w:val="40"/>
        </w:rPr>
        <w:t>Debate</w:t>
      </w:r>
    </w:p>
    <w:p w14:paraId="677AB9B4" w14:textId="77777777" w:rsidR="0068736E" w:rsidRDefault="0068736E" w:rsidP="000848B7">
      <w:pPr>
        <w:pStyle w:val="Heading3"/>
        <w:spacing w:before="0" w:after="0"/>
        <w:rPr>
          <w:rFonts w:asciiTheme="minorHAnsi" w:hAnsiTheme="minorHAnsi"/>
          <w:b/>
          <w:bCs/>
          <w:color w:val="auto"/>
          <w:sz w:val="24"/>
          <w:szCs w:val="24"/>
        </w:rPr>
      </w:pPr>
      <w:bookmarkStart w:id="4" w:name="_dx46vjy8l2mo" w:colFirst="0" w:colLast="0"/>
      <w:bookmarkEnd w:id="4"/>
    </w:p>
    <w:p w14:paraId="6A331424" w14:textId="77777777" w:rsidR="00B430EB" w:rsidRPr="0068736E" w:rsidRDefault="003D710D" w:rsidP="000848B7">
      <w:pPr>
        <w:pStyle w:val="Heading3"/>
        <w:spacing w:before="0" w:after="0"/>
        <w:rPr>
          <w:rFonts w:asciiTheme="minorHAnsi" w:hAnsiTheme="minorHAnsi"/>
          <w:b/>
          <w:bCs/>
          <w:color w:val="auto"/>
          <w:sz w:val="24"/>
          <w:szCs w:val="24"/>
        </w:rPr>
      </w:pPr>
      <w:r w:rsidRPr="0068736E">
        <w:rPr>
          <w:rFonts w:asciiTheme="minorHAnsi" w:hAnsiTheme="minorHAnsi"/>
          <w:b/>
          <w:bCs/>
          <w:color w:val="auto"/>
          <w:sz w:val="24"/>
          <w:szCs w:val="24"/>
        </w:rPr>
        <w:t>Divisions:</w:t>
      </w:r>
    </w:p>
    <w:p w14:paraId="44989C8B" w14:textId="0E392360" w:rsidR="00B430EB" w:rsidRPr="00935957" w:rsidRDefault="001F7ED1" w:rsidP="000848B7">
      <w:pPr>
        <w:pStyle w:val="ListParagraph"/>
        <w:numPr>
          <w:ilvl w:val="0"/>
          <w:numId w:val="19"/>
        </w:numPr>
        <w:rPr>
          <w:rFonts w:asciiTheme="minorHAnsi" w:hAnsiTheme="minorHAnsi"/>
          <w:sz w:val="24"/>
          <w:szCs w:val="24"/>
        </w:rPr>
      </w:pPr>
      <w:r>
        <w:rPr>
          <w:rFonts w:asciiTheme="minorHAnsi" w:hAnsiTheme="minorHAnsi"/>
          <w:sz w:val="24"/>
          <w:szCs w:val="24"/>
        </w:rPr>
        <w:t xml:space="preserve">Novice </w:t>
      </w:r>
      <w:r w:rsidR="003D710D" w:rsidRPr="00935957">
        <w:rPr>
          <w:rFonts w:asciiTheme="minorHAnsi" w:hAnsiTheme="minorHAnsi"/>
          <w:sz w:val="24"/>
          <w:szCs w:val="24"/>
        </w:rPr>
        <w:t xml:space="preserve">Division: Open to all students who have </w:t>
      </w:r>
      <w:r w:rsidR="00210ADC">
        <w:rPr>
          <w:rFonts w:asciiTheme="minorHAnsi" w:hAnsiTheme="minorHAnsi"/>
          <w:sz w:val="24"/>
          <w:szCs w:val="24"/>
        </w:rPr>
        <w:t>no</w:t>
      </w:r>
      <w:r w:rsidR="003D710D" w:rsidRPr="00935957">
        <w:rPr>
          <w:rFonts w:asciiTheme="minorHAnsi" w:hAnsiTheme="minorHAnsi"/>
          <w:sz w:val="24"/>
          <w:szCs w:val="24"/>
        </w:rPr>
        <w:t xml:space="preserve"> experience prior to this school year</w:t>
      </w:r>
      <w:r w:rsidR="00210ADC">
        <w:rPr>
          <w:rFonts w:asciiTheme="minorHAnsi" w:hAnsiTheme="minorHAnsi"/>
          <w:sz w:val="24"/>
          <w:szCs w:val="24"/>
        </w:rPr>
        <w:t>.</w:t>
      </w:r>
    </w:p>
    <w:p w14:paraId="2DBA56D1" w14:textId="77777777" w:rsidR="00B430EB" w:rsidRPr="00935957" w:rsidRDefault="003D710D" w:rsidP="000848B7">
      <w:pPr>
        <w:pStyle w:val="ListParagraph"/>
        <w:numPr>
          <w:ilvl w:val="0"/>
          <w:numId w:val="19"/>
        </w:numPr>
        <w:rPr>
          <w:rFonts w:asciiTheme="minorHAnsi" w:hAnsiTheme="minorHAnsi"/>
          <w:sz w:val="24"/>
          <w:szCs w:val="24"/>
        </w:rPr>
      </w:pPr>
      <w:r w:rsidRPr="00935957">
        <w:rPr>
          <w:rFonts w:asciiTheme="minorHAnsi" w:hAnsiTheme="minorHAnsi"/>
          <w:sz w:val="24"/>
          <w:szCs w:val="24"/>
        </w:rPr>
        <w:t>Open Division: Open to any debater regardless of experience or class standing.</w:t>
      </w:r>
    </w:p>
    <w:p w14:paraId="60A14CFE" w14:textId="77777777" w:rsidR="0068736E" w:rsidRDefault="0068736E" w:rsidP="000848B7">
      <w:pPr>
        <w:pStyle w:val="Heading3"/>
        <w:spacing w:before="0" w:after="0"/>
        <w:rPr>
          <w:rFonts w:asciiTheme="minorHAnsi" w:hAnsiTheme="minorHAnsi"/>
          <w:color w:val="auto"/>
          <w:sz w:val="24"/>
          <w:szCs w:val="24"/>
        </w:rPr>
      </w:pPr>
      <w:bookmarkStart w:id="5" w:name="_f7nikjll5mmb" w:colFirst="0" w:colLast="0"/>
      <w:bookmarkEnd w:id="5"/>
    </w:p>
    <w:p w14:paraId="2713878A" w14:textId="77777777" w:rsidR="00B430EB" w:rsidRPr="0068736E" w:rsidRDefault="003D710D" w:rsidP="000848B7">
      <w:pPr>
        <w:pStyle w:val="Heading3"/>
        <w:spacing w:before="0" w:after="0"/>
        <w:rPr>
          <w:rFonts w:asciiTheme="minorHAnsi" w:hAnsiTheme="minorHAnsi"/>
          <w:b/>
          <w:bCs/>
          <w:color w:val="auto"/>
          <w:sz w:val="24"/>
          <w:szCs w:val="24"/>
        </w:rPr>
      </w:pPr>
      <w:r w:rsidRPr="0068736E">
        <w:rPr>
          <w:rFonts w:asciiTheme="minorHAnsi" w:hAnsiTheme="minorHAnsi"/>
          <w:b/>
          <w:bCs/>
          <w:color w:val="auto"/>
          <w:sz w:val="24"/>
          <w:szCs w:val="24"/>
        </w:rPr>
        <w:t>Debate Matching:</w:t>
      </w:r>
    </w:p>
    <w:p w14:paraId="334375C0" w14:textId="3FAAE9A1" w:rsidR="00B430EB" w:rsidRPr="0068736E" w:rsidRDefault="003D710D" w:rsidP="000848B7">
      <w:pPr>
        <w:pStyle w:val="ListParagraph"/>
        <w:numPr>
          <w:ilvl w:val="0"/>
          <w:numId w:val="13"/>
        </w:numPr>
        <w:rPr>
          <w:rFonts w:asciiTheme="minorHAnsi" w:hAnsiTheme="minorHAnsi"/>
          <w:sz w:val="24"/>
          <w:szCs w:val="24"/>
        </w:rPr>
      </w:pPr>
      <w:r w:rsidRPr="0068736E">
        <w:rPr>
          <w:rFonts w:asciiTheme="minorHAnsi" w:hAnsiTheme="minorHAnsi"/>
          <w:sz w:val="24"/>
          <w:szCs w:val="24"/>
        </w:rPr>
        <w:t xml:space="preserve">The first two rounds of debate will be randomly matched. Rounds 3 and all subsequent rounds will be power-matched. </w:t>
      </w:r>
    </w:p>
    <w:p w14:paraId="3723CA1B" w14:textId="77777777" w:rsidR="00B430EB" w:rsidRPr="00A9269C" w:rsidRDefault="00B430EB" w:rsidP="000848B7">
      <w:pPr>
        <w:rPr>
          <w:rFonts w:asciiTheme="minorHAnsi" w:hAnsiTheme="minorHAnsi"/>
          <w:sz w:val="24"/>
          <w:szCs w:val="24"/>
        </w:rPr>
      </w:pPr>
      <w:bookmarkStart w:id="6" w:name="_9kvy64fs40d9" w:colFirst="0" w:colLast="0"/>
      <w:bookmarkEnd w:id="6"/>
    </w:p>
    <w:p w14:paraId="730D4339" w14:textId="77777777" w:rsidR="00B430EB" w:rsidRPr="0068736E" w:rsidRDefault="003D710D" w:rsidP="000848B7">
      <w:pPr>
        <w:pStyle w:val="Heading3"/>
        <w:spacing w:before="0" w:after="0"/>
        <w:rPr>
          <w:rFonts w:asciiTheme="minorHAnsi" w:hAnsiTheme="minorHAnsi"/>
          <w:b/>
          <w:bCs/>
          <w:color w:val="auto"/>
          <w:sz w:val="24"/>
          <w:szCs w:val="24"/>
        </w:rPr>
      </w:pPr>
      <w:bookmarkStart w:id="7" w:name="_531429pq7n0u" w:colFirst="0" w:colLast="0"/>
      <w:bookmarkEnd w:id="7"/>
      <w:r w:rsidRPr="0068736E">
        <w:rPr>
          <w:rFonts w:asciiTheme="minorHAnsi" w:hAnsiTheme="minorHAnsi"/>
          <w:b/>
          <w:bCs/>
          <w:color w:val="auto"/>
          <w:sz w:val="24"/>
          <w:szCs w:val="24"/>
        </w:rPr>
        <w:t>Events:</w:t>
      </w:r>
    </w:p>
    <w:p w14:paraId="0BC1833E" w14:textId="316253D0" w:rsidR="00B430EB" w:rsidRPr="004B4FEA" w:rsidRDefault="003D710D" w:rsidP="000848B7">
      <w:pPr>
        <w:numPr>
          <w:ilvl w:val="0"/>
          <w:numId w:val="3"/>
        </w:numPr>
        <w:rPr>
          <w:rFonts w:asciiTheme="minorHAnsi" w:hAnsiTheme="minorHAnsi"/>
          <w:sz w:val="24"/>
          <w:szCs w:val="24"/>
        </w:rPr>
      </w:pPr>
      <w:r w:rsidRPr="004B4FEA">
        <w:rPr>
          <w:rFonts w:asciiTheme="minorHAnsi" w:hAnsiTheme="minorHAnsi"/>
          <w:sz w:val="24"/>
          <w:szCs w:val="24"/>
        </w:rPr>
        <w:t>Lincoln Douglas</w:t>
      </w:r>
    </w:p>
    <w:p w14:paraId="19D490F5" w14:textId="48A4153D" w:rsidR="00B430EB" w:rsidRPr="00543F24" w:rsidRDefault="003D710D" w:rsidP="000848B7">
      <w:pPr>
        <w:numPr>
          <w:ilvl w:val="1"/>
          <w:numId w:val="3"/>
        </w:numPr>
        <w:rPr>
          <w:rFonts w:asciiTheme="minorHAnsi" w:hAnsiTheme="minorHAnsi"/>
          <w:sz w:val="24"/>
          <w:szCs w:val="24"/>
        </w:rPr>
      </w:pPr>
      <w:r w:rsidRPr="00A9269C">
        <w:rPr>
          <w:rFonts w:asciiTheme="minorHAnsi" w:hAnsiTheme="minorHAnsi"/>
          <w:sz w:val="24"/>
          <w:szCs w:val="24"/>
        </w:rPr>
        <w:t>We will use the 202</w:t>
      </w:r>
      <w:r w:rsidR="00595712">
        <w:rPr>
          <w:rFonts w:asciiTheme="minorHAnsi" w:hAnsiTheme="minorHAnsi"/>
          <w:sz w:val="24"/>
          <w:szCs w:val="24"/>
        </w:rPr>
        <w:t>4</w:t>
      </w:r>
      <w:r w:rsidRPr="00A9269C">
        <w:rPr>
          <w:rFonts w:asciiTheme="minorHAnsi" w:hAnsiTheme="minorHAnsi"/>
          <w:sz w:val="24"/>
          <w:szCs w:val="24"/>
        </w:rPr>
        <w:t xml:space="preserve"> Nov/Dec topic.</w:t>
      </w:r>
      <w:r w:rsidR="00D87FAC" w:rsidRPr="00D87FAC">
        <w:t xml:space="preserve"> </w:t>
      </w:r>
      <w:r w:rsidR="00C24006" w:rsidRPr="00C24006">
        <w:rPr>
          <w:rFonts w:asciiTheme="minorHAnsi" w:hAnsiTheme="minorHAnsi"/>
          <w:b/>
          <w:bCs/>
          <w:sz w:val="24"/>
          <w:szCs w:val="24"/>
        </w:rPr>
        <w:t>Resolved:</w:t>
      </w:r>
      <w:r w:rsidR="00C24006" w:rsidRPr="00C24006">
        <w:rPr>
          <w:rFonts w:asciiTheme="minorHAnsi" w:hAnsiTheme="minorHAnsi"/>
          <w:sz w:val="24"/>
          <w:szCs w:val="24"/>
        </w:rPr>
        <w:t xml:space="preserve"> </w:t>
      </w:r>
      <w:r w:rsidR="00C24006" w:rsidRPr="00C24006">
        <w:rPr>
          <w:rStyle w:val="Strong"/>
          <w:rFonts w:asciiTheme="minorHAnsi" w:hAnsiTheme="minorHAnsi" w:cs="Open Sans"/>
          <w:sz w:val="24"/>
          <w:szCs w:val="24"/>
          <w:bdr w:val="none" w:sz="0" w:space="0" w:color="auto" w:frame="1"/>
          <w:shd w:val="clear" w:color="auto" w:fill="FFFFFF"/>
        </w:rPr>
        <w:t xml:space="preserve">The United States ought to </w:t>
      </w:r>
      <w:r w:rsidR="00006449">
        <w:rPr>
          <w:rStyle w:val="Strong"/>
          <w:rFonts w:asciiTheme="minorHAnsi" w:hAnsiTheme="minorHAnsi" w:cs="Open Sans"/>
          <w:sz w:val="24"/>
          <w:szCs w:val="24"/>
          <w:bdr w:val="none" w:sz="0" w:space="0" w:color="auto" w:frame="1"/>
          <w:shd w:val="clear" w:color="auto" w:fill="FFFFFF"/>
        </w:rPr>
        <w:t xml:space="preserve">adopt a wealth tax. </w:t>
      </w:r>
    </w:p>
    <w:p w14:paraId="0AC9B9A9" w14:textId="77777777" w:rsidR="00B430EB" w:rsidRPr="00D87FAC" w:rsidRDefault="003D710D" w:rsidP="000848B7">
      <w:pPr>
        <w:numPr>
          <w:ilvl w:val="1"/>
          <w:numId w:val="3"/>
        </w:numPr>
        <w:rPr>
          <w:rFonts w:asciiTheme="minorHAnsi" w:hAnsiTheme="minorHAnsi"/>
          <w:sz w:val="24"/>
          <w:szCs w:val="24"/>
        </w:rPr>
      </w:pPr>
      <w:r w:rsidRPr="00D87FAC">
        <w:rPr>
          <w:rFonts w:asciiTheme="minorHAnsi" w:hAnsiTheme="minorHAnsi"/>
          <w:sz w:val="24"/>
          <w:szCs w:val="24"/>
        </w:rPr>
        <w:t>Debaters have four minutes for prep.</w:t>
      </w:r>
    </w:p>
    <w:p w14:paraId="77E433C6" w14:textId="77777777" w:rsidR="00B430EB" w:rsidRPr="00D87FAC" w:rsidRDefault="003D710D" w:rsidP="000848B7">
      <w:pPr>
        <w:numPr>
          <w:ilvl w:val="0"/>
          <w:numId w:val="3"/>
        </w:numPr>
        <w:rPr>
          <w:rFonts w:asciiTheme="minorHAnsi" w:hAnsiTheme="minorHAnsi"/>
          <w:sz w:val="24"/>
          <w:szCs w:val="24"/>
        </w:rPr>
      </w:pPr>
      <w:r w:rsidRPr="00D87FAC">
        <w:rPr>
          <w:rFonts w:asciiTheme="minorHAnsi" w:hAnsiTheme="minorHAnsi"/>
          <w:sz w:val="24"/>
          <w:szCs w:val="24"/>
        </w:rPr>
        <w:t>Public Forum</w:t>
      </w:r>
    </w:p>
    <w:p w14:paraId="78E785EB" w14:textId="051A4F73" w:rsidR="00B430EB" w:rsidRDefault="003D710D" w:rsidP="000848B7">
      <w:pPr>
        <w:numPr>
          <w:ilvl w:val="1"/>
          <w:numId w:val="3"/>
        </w:numPr>
        <w:rPr>
          <w:rStyle w:val="Strong"/>
          <w:rFonts w:asciiTheme="minorHAnsi" w:hAnsiTheme="minorHAnsi"/>
          <w:b w:val="0"/>
          <w:bCs w:val="0"/>
          <w:sz w:val="24"/>
          <w:szCs w:val="24"/>
        </w:rPr>
      </w:pPr>
      <w:r w:rsidRPr="00D87FAC">
        <w:rPr>
          <w:rFonts w:asciiTheme="minorHAnsi" w:hAnsiTheme="minorHAnsi"/>
          <w:sz w:val="24"/>
          <w:szCs w:val="24"/>
        </w:rPr>
        <w:t>We will use the 202</w:t>
      </w:r>
      <w:r w:rsidR="0036473E">
        <w:rPr>
          <w:rFonts w:asciiTheme="minorHAnsi" w:hAnsiTheme="minorHAnsi"/>
          <w:sz w:val="24"/>
          <w:szCs w:val="24"/>
        </w:rPr>
        <w:t>4</w:t>
      </w:r>
      <w:r w:rsidRPr="00D87FAC">
        <w:rPr>
          <w:rFonts w:asciiTheme="minorHAnsi" w:hAnsiTheme="minorHAnsi"/>
          <w:sz w:val="24"/>
          <w:szCs w:val="24"/>
        </w:rPr>
        <w:t xml:space="preserve"> Nov/Dec topic</w:t>
      </w:r>
      <w:r w:rsidR="00D87FAC" w:rsidRPr="00D87FAC">
        <w:rPr>
          <w:rFonts w:asciiTheme="minorHAnsi" w:hAnsiTheme="minorHAnsi"/>
          <w:sz w:val="24"/>
          <w:szCs w:val="24"/>
        </w:rPr>
        <w:t xml:space="preserve">. </w:t>
      </w:r>
      <w:r w:rsidR="00BC1D9D" w:rsidRPr="00BC1D9D">
        <w:rPr>
          <w:rStyle w:val="Strong"/>
          <w:rFonts w:asciiTheme="minorHAnsi" w:hAnsiTheme="minorHAnsi" w:cs="Open Sans"/>
          <w:sz w:val="24"/>
          <w:szCs w:val="24"/>
          <w:bdr w:val="none" w:sz="0" w:space="0" w:color="auto" w:frame="1"/>
          <w:shd w:val="clear" w:color="auto" w:fill="FFFFFF"/>
        </w:rPr>
        <w:t xml:space="preserve">Resolved: The United States should </w:t>
      </w:r>
      <w:r w:rsidR="0004323E">
        <w:rPr>
          <w:rStyle w:val="Strong"/>
          <w:rFonts w:asciiTheme="minorHAnsi" w:hAnsiTheme="minorHAnsi" w:cs="Open Sans"/>
          <w:sz w:val="24"/>
          <w:szCs w:val="24"/>
          <w:bdr w:val="none" w:sz="0" w:space="0" w:color="auto" w:frame="1"/>
          <w:shd w:val="clear" w:color="auto" w:fill="FFFFFF"/>
        </w:rPr>
        <w:t>substantially reduce its military support of Taiwan</w:t>
      </w:r>
      <w:r w:rsidR="00BC1D9D" w:rsidRPr="00BC1D9D">
        <w:rPr>
          <w:rStyle w:val="Strong"/>
          <w:rFonts w:asciiTheme="minorHAnsi" w:hAnsiTheme="minorHAnsi" w:cs="Open Sans"/>
          <w:sz w:val="24"/>
          <w:szCs w:val="24"/>
          <w:bdr w:val="none" w:sz="0" w:space="0" w:color="auto" w:frame="1"/>
          <w:shd w:val="clear" w:color="auto" w:fill="FFFFFF"/>
        </w:rPr>
        <w:t>.</w:t>
      </w:r>
      <w:r w:rsidR="00E92C45">
        <w:rPr>
          <w:rStyle w:val="Strong"/>
          <w:rFonts w:asciiTheme="minorHAnsi" w:hAnsiTheme="minorHAnsi" w:cs="Open Sans"/>
          <w:sz w:val="24"/>
          <w:szCs w:val="24"/>
          <w:bdr w:val="none" w:sz="0" w:space="0" w:color="auto" w:frame="1"/>
          <w:shd w:val="clear" w:color="auto" w:fill="FFFFFF"/>
        </w:rPr>
        <w:t xml:space="preserve"> </w:t>
      </w:r>
    </w:p>
    <w:p w14:paraId="357CF09C" w14:textId="1D97E84C" w:rsidR="007D20BC" w:rsidRPr="00A9269C" w:rsidRDefault="007D20BC" w:rsidP="000848B7">
      <w:pPr>
        <w:numPr>
          <w:ilvl w:val="1"/>
          <w:numId w:val="3"/>
        </w:numPr>
        <w:rPr>
          <w:rFonts w:asciiTheme="minorHAnsi" w:hAnsiTheme="minorHAnsi"/>
          <w:sz w:val="24"/>
          <w:szCs w:val="24"/>
        </w:rPr>
      </w:pPr>
      <w:r>
        <w:rPr>
          <w:rStyle w:val="Strong"/>
          <w:rFonts w:asciiTheme="minorHAnsi" w:hAnsiTheme="minorHAnsi"/>
          <w:b w:val="0"/>
          <w:bCs w:val="0"/>
          <w:sz w:val="24"/>
          <w:szCs w:val="24"/>
        </w:rPr>
        <w:t xml:space="preserve">Teams will have 3 minutes of prep. </w:t>
      </w:r>
    </w:p>
    <w:p w14:paraId="6C44BEBC" w14:textId="77777777" w:rsidR="0004323E" w:rsidRPr="00D87FAC" w:rsidRDefault="0004323E" w:rsidP="000848B7">
      <w:pPr>
        <w:pStyle w:val="ListParagraph"/>
        <w:numPr>
          <w:ilvl w:val="0"/>
          <w:numId w:val="22"/>
        </w:numPr>
        <w:rPr>
          <w:rFonts w:asciiTheme="minorHAnsi" w:hAnsiTheme="minorHAnsi"/>
          <w:sz w:val="24"/>
          <w:szCs w:val="24"/>
        </w:rPr>
      </w:pPr>
      <w:r w:rsidRPr="00D87FAC">
        <w:rPr>
          <w:rFonts w:asciiTheme="minorHAnsi" w:hAnsiTheme="minorHAnsi"/>
          <w:sz w:val="24"/>
          <w:szCs w:val="24"/>
        </w:rPr>
        <w:t>Policy</w:t>
      </w:r>
    </w:p>
    <w:p w14:paraId="2456217E" w14:textId="77777777" w:rsidR="0004323E" w:rsidRPr="00F83A18" w:rsidRDefault="0004323E" w:rsidP="000848B7">
      <w:pPr>
        <w:numPr>
          <w:ilvl w:val="1"/>
          <w:numId w:val="3"/>
        </w:numPr>
        <w:rPr>
          <w:rStyle w:val="Strong"/>
          <w:rFonts w:asciiTheme="minorHAnsi" w:hAnsiTheme="minorHAnsi"/>
          <w:b w:val="0"/>
          <w:bCs w:val="0"/>
          <w:sz w:val="24"/>
          <w:szCs w:val="24"/>
        </w:rPr>
      </w:pPr>
      <w:r w:rsidRPr="00F83A18">
        <w:rPr>
          <w:rFonts w:asciiTheme="minorHAnsi" w:hAnsiTheme="minorHAnsi"/>
          <w:sz w:val="24"/>
          <w:szCs w:val="24"/>
        </w:rPr>
        <w:t xml:space="preserve">We will use the </w:t>
      </w:r>
      <w:r>
        <w:rPr>
          <w:rFonts w:asciiTheme="minorHAnsi" w:hAnsiTheme="minorHAnsi"/>
          <w:sz w:val="24"/>
          <w:szCs w:val="24"/>
        </w:rPr>
        <w:t>2024/2025 topic</w:t>
      </w:r>
      <w:r w:rsidRPr="00F83A18">
        <w:rPr>
          <w:rFonts w:asciiTheme="minorHAnsi" w:hAnsiTheme="minorHAnsi"/>
          <w:sz w:val="24"/>
          <w:szCs w:val="24"/>
        </w:rPr>
        <w:t xml:space="preserve">. </w:t>
      </w:r>
      <w:r w:rsidRPr="00F83A18">
        <w:rPr>
          <w:rStyle w:val="Strong"/>
          <w:rFonts w:asciiTheme="minorHAnsi" w:hAnsiTheme="minorHAnsi" w:cs="Open Sans"/>
          <w:sz w:val="24"/>
          <w:szCs w:val="24"/>
          <w:bdr w:val="none" w:sz="0" w:space="0" w:color="auto" w:frame="1"/>
          <w:shd w:val="clear" w:color="auto" w:fill="FFFFFF"/>
        </w:rPr>
        <w:t xml:space="preserve">Resolved: The United States federal government should </w:t>
      </w:r>
      <w:r>
        <w:rPr>
          <w:rStyle w:val="Strong"/>
          <w:rFonts w:asciiTheme="minorHAnsi" w:hAnsiTheme="minorHAnsi" w:cs="Open Sans"/>
          <w:sz w:val="24"/>
          <w:szCs w:val="24"/>
          <w:bdr w:val="none" w:sz="0" w:space="0" w:color="auto" w:frame="1"/>
          <w:shd w:val="clear" w:color="auto" w:fill="FFFFFF"/>
        </w:rPr>
        <w:t xml:space="preserve">significantly strengthen its protection of domestic intellectual property rights in copyrights, patents, and/or trademarks. </w:t>
      </w:r>
    </w:p>
    <w:p w14:paraId="174FA788" w14:textId="77777777" w:rsidR="0004323E" w:rsidRPr="00F83A18" w:rsidRDefault="0004323E" w:rsidP="000848B7">
      <w:pPr>
        <w:numPr>
          <w:ilvl w:val="1"/>
          <w:numId w:val="3"/>
        </w:numPr>
        <w:rPr>
          <w:rFonts w:asciiTheme="minorHAnsi" w:hAnsiTheme="minorHAnsi"/>
          <w:sz w:val="24"/>
          <w:szCs w:val="24"/>
        </w:rPr>
      </w:pPr>
      <w:r w:rsidRPr="00F83A18">
        <w:rPr>
          <w:rFonts w:asciiTheme="minorHAnsi" w:hAnsiTheme="minorHAnsi"/>
          <w:sz w:val="24"/>
          <w:szCs w:val="24"/>
        </w:rPr>
        <w:t xml:space="preserve">Teams will have 6 minutes of prep. </w:t>
      </w:r>
    </w:p>
    <w:p w14:paraId="650988CC" w14:textId="77777777" w:rsidR="00B430EB" w:rsidRPr="00A9269C" w:rsidRDefault="003D710D" w:rsidP="000848B7">
      <w:pPr>
        <w:numPr>
          <w:ilvl w:val="0"/>
          <w:numId w:val="3"/>
        </w:numPr>
        <w:rPr>
          <w:rFonts w:asciiTheme="minorHAnsi" w:hAnsiTheme="minorHAnsi"/>
          <w:sz w:val="24"/>
          <w:szCs w:val="24"/>
        </w:rPr>
      </w:pPr>
      <w:r w:rsidRPr="00A9269C">
        <w:rPr>
          <w:rFonts w:asciiTheme="minorHAnsi" w:hAnsiTheme="minorHAnsi"/>
          <w:sz w:val="24"/>
          <w:szCs w:val="24"/>
        </w:rPr>
        <w:t>Congressional</w:t>
      </w:r>
    </w:p>
    <w:p w14:paraId="39D1E0D6" w14:textId="77777777" w:rsidR="00B430EB" w:rsidRPr="00A9269C" w:rsidRDefault="003D710D" w:rsidP="000848B7">
      <w:pPr>
        <w:numPr>
          <w:ilvl w:val="1"/>
          <w:numId w:val="3"/>
        </w:numPr>
        <w:rPr>
          <w:rFonts w:asciiTheme="minorHAnsi" w:hAnsiTheme="minorHAnsi"/>
          <w:sz w:val="24"/>
          <w:szCs w:val="24"/>
        </w:rPr>
      </w:pPr>
      <w:r w:rsidRPr="00A9269C">
        <w:rPr>
          <w:rFonts w:asciiTheme="minorHAnsi" w:hAnsiTheme="minorHAnsi"/>
          <w:sz w:val="24"/>
          <w:szCs w:val="24"/>
        </w:rPr>
        <w:t>Washington State uses a pre-prepared docket created by the WSFA</w:t>
      </w:r>
      <w:r w:rsidR="0068736E">
        <w:rPr>
          <w:rFonts w:asciiTheme="minorHAnsi" w:hAnsiTheme="minorHAnsi"/>
          <w:sz w:val="24"/>
          <w:szCs w:val="24"/>
        </w:rPr>
        <w:t>.</w:t>
      </w:r>
    </w:p>
    <w:p w14:paraId="43AB4CB5" w14:textId="77777777" w:rsidR="0068736E" w:rsidRPr="0068736E" w:rsidRDefault="0068736E" w:rsidP="000848B7">
      <w:pPr>
        <w:pStyle w:val="Heading2"/>
        <w:spacing w:before="0" w:after="0"/>
        <w:rPr>
          <w:rFonts w:asciiTheme="minorHAnsi" w:hAnsiTheme="minorHAnsi"/>
          <w:sz w:val="24"/>
          <w:szCs w:val="24"/>
        </w:rPr>
      </w:pPr>
      <w:bookmarkStart w:id="8" w:name="_nxv4qvejd3lk" w:colFirst="0" w:colLast="0"/>
      <w:bookmarkStart w:id="9" w:name="_bcyo9jcddw0l" w:colFirst="0" w:colLast="0"/>
      <w:bookmarkEnd w:id="8"/>
      <w:bookmarkEnd w:id="9"/>
      <w:r>
        <w:rPr>
          <w:rFonts w:ascii="Copperplate Gothic Bold" w:hAnsi="Copperplate Gothic Bold"/>
          <w:sz w:val="40"/>
          <w:szCs w:val="40"/>
        </w:rPr>
        <w:br w:type="page"/>
      </w:r>
    </w:p>
    <w:p w14:paraId="1DAA82DD" w14:textId="77777777" w:rsidR="00B430EB" w:rsidRPr="0068736E" w:rsidRDefault="003D710D" w:rsidP="000848B7">
      <w:pPr>
        <w:pStyle w:val="Heading2"/>
        <w:spacing w:before="0" w:after="0"/>
        <w:jc w:val="center"/>
        <w:rPr>
          <w:rFonts w:ascii="Copperplate Gothic Bold" w:hAnsi="Copperplate Gothic Bold"/>
          <w:sz w:val="40"/>
          <w:szCs w:val="40"/>
        </w:rPr>
      </w:pPr>
      <w:r w:rsidRPr="0068736E">
        <w:rPr>
          <w:rFonts w:ascii="Copperplate Gothic Bold" w:hAnsi="Copperplate Gothic Bold"/>
          <w:sz w:val="40"/>
          <w:szCs w:val="40"/>
        </w:rPr>
        <w:t>CONGRESSIONAL DEBATE</w:t>
      </w:r>
    </w:p>
    <w:p w14:paraId="316B1A39" w14:textId="77777777" w:rsidR="00B430EB" w:rsidRPr="00A9269C" w:rsidRDefault="00B430EB" w:rsidP="000848B7">
      <w:pPr>
        <w:rPr>
          <w:rFonts w:asciiTheme="minorHAnsi" w:hAnsiTheme="minorHAnsi"/>
          <w:sz w:val="24"/>
          <w:szCs w:val="24"/>
        </w:rPr>
      </w:pPr>
    </w:p>
    <w:p w14:paraId="74D9D08D" w14:textId="6136838A" w:rsidR="00B430EB" w:rsidRPr="00A9269C" w:rsidRDefault="003D710D" w:rsidP="000848B7">
      <w:pPr>
        <w:rPr>
          <w:rFonts w:asciiTheme="minorHAnsi" w:hAnsiTheme="minorHAnsi"/>
          <w:sz w:val="24"/>
          <w:szCs w:val="24"/>
        </w:rPr>
      </w:pPr>
      <w:r w:rsidRPr="00A9269C">
        <w:rPr>
          <w:rFonts w:asciiTheme="minorHAnsi" w:hAnsiTheme="minorHAnsi"/>
          <w:sz w:val="24"/>
          <w:szCs w:val="24"/>
        </w:rPr>
        <w:t>Students will be allowed to use computers in-round for flowing, note-taking, the reading of speeches, and looking up pre-prepared evidence. The tournament will not be liable for any computer crashes or technological issues, and students should bring paper copies of evidence and speeches to be prepared for this occurrence.</w:t>
      </w:r>
    </w:p>
    <w:p w14:paraId="632294E0" w14:textId="77777777" w:rsidR="00B430EB" w:rsidRPr="00A9269C" w:rsidRDefault="003D710D" w:rsidP="000848B7">
      <w:pPr>
        <w:rPr>
          <w:rFonts w:asciiTheme="minorHAnsi" w:hAnsiTheme="minorHAnsi"/>
          <w:sz w:val="24"/>
          <w:szCs w:val="24"/>
        </w:rPr>
      </w:pPr>
      <w:r w:rsidRPr="00A9269C">
        <w:rPr>
          <w:rFonts w:asciiTheme="minorHAnsi" w:hAnsiTheme="minorHAnsi"/>
          <w:sz w:val="24"/>
          <w:szCs w:val="24"/>
        </w:rPr>
        <w:t xml:space="preserve"> </w:t>
      </w:r>
    </w:p>
    <w:p w14:paraId="40B645B1" w14:textId="77777777" w:rsidR="00B430EB" w:rsidRPr="0068736E" w:rsidRDefault="003D710D" w:rsidP="000848B7">
      <w:pPr>
        <w:pStyle w:val="Heading3"/>
        <w:spacing w:before="0" w:after="0"/>
        <w:rPr>
          <w:rFonts w:asciiTheme="minorHAnsi" w:hAnsiTheme="minorHAnsi"/>
          <w:b/>
          <w:bCs/>
          <w:color w:val="auto"/>
          <w:sz w:val="24"/>
          <w:szCs w:val="24"/>
        </w:rPr>
      </w:pPr>
      <w:bookmarkStart w:id="10" w:name="_korlc2nfo5kl" w:colFirst="0" w:colLast="0"/>
      <w:bookmarkEnd w:id="10"/>
      <w:r w:rsidRPr="0068736E">
        <w:rPr>
          <w:rFonts w:asciiTheme="minorHAnsi" w:hAnsiTheme="minorHAnsi"/>
          <w:b/>
          <w:bCs/>
          <w:color w:val="auto"/>
          <w:sz w:val="24"/>
          <w:szCs w:val="24"/>
        </w:rPr>
        <w:t>Divisions:</w:t>
      </w:r>
    </w:p>
    <w:p w14:paraId="026ACBFC" w14:textId="1A5E27B2" w:rsidR="009F1B27" w:rsidRDefault="009F1B27" w:rsidP="000848B7">
      <w:pPr>
        <w:numPr>
          <w:ilvl w:val="0"/>
          <w:numId w:val="4"/>
        </w:numPr>
        <w:rPr>
          <w:rFonts w:asciiTheme="minorHAnsi" w:hAnsiTheme="minorHAnsi"/>
          <w:sz w:val="24"/>
          <w:szCs w:val="24"/>
        </w:rPr>
      </w:pPr>
      <w:r>
        <w:rPr>
          <w:rFonts w:asciiTheme="minorHAnsi" w:hAnsiTheme="minorHAnsi"/>
          <w:sz w:val="24"/>
          <w:szCs w:val="24"/>
        </w:rPr>
        <w:t xml:space="preserve">Novice Division: </w:t>
      </w:r>
      <w:r w:rsidRPr="00935957">
        <w:rPr>
          <w:rFonts w:asciiTheme="minorHAnsi" w:hAnsiTheme="minorHAnsi"/>
          <w:sz w:val="24"/>
          <w:szCs w:val="24"/>
        </w:rPr>
        <w:t xml:space="preserve">Open to all students who have </w:t>
      </w:r>
      <w:r>
        <w:rPr>
          <w:rFonts w:asciiTheme="minorHAnsi" w:hAnsiTheme="minorHAnsi"/>
          <w:sz w:val="24"/>
          <w:szCs w:val="24"/>
        </w:rPr>
        <w:t>no</w:t>
      </w:r>
      <w:r w:rsidRPr="00935957">
        <w:rPr>
          <w:rFonts w:asciiTheme="minorHAnsi" w:hAnsiTheme="minorHAnsi"/>
          <w:sz w:val="24"/>
          <w:szCs w:val="24"/>
        </w:rPr>
        <w:t xml:space="preserve"> experience prior to this school year</w:t>
      </w:r>
      <w:r>
        <w:rPr>
          <w:rFonts w:asciiTheme="minorHAnsi" w:hAnsiTheme="minorHAnsi"/>
          <w:sz w:val="24"/>
          <w:szCs w:val="24"/>
        </w:rPr>
        <w:t>.</w:t>
      </w:r>
    </w:p>
    <w:p w14:paraId="2D485142" w14:textId="3027D032" w:rsidR="00B430EB" w:rsidRPr="00A9269C" w:rsidRDefault="003D710D" w:rsidP="000848B7">
      <w:pPr>
        <w:numPr>
          <w:ilvl w:val="0"/>
          <w:numId w:val="4"/>
        </w:numPr>
        <w:rPr>
          <w:rFonts w:asciiTheme="minorHAnsi" w:hAnsiTheme="minorHAnsi"/>
          <w:sz w:val="24"/>
          <w:szCs w:val="24"/>
        </w:rPr>
      </w:pPr>
      <w:r w:rsidRPr="00A9269C">
        <w:rPr>
          <w:rFonts w:asciiTheme="minorHAnsi" w:hAnsiTheme="minorHAnsi"/>
          <w:sz w:val="24"/>
          <w:szCs w:val="24"/>
        </w:rPr>
        <w:t>Open Division: Open to any debater regardless of experience or class standing.</w:t>
      </w:r>
    </w:p>
    <w:p w14:paraId="4A621C81" w14:textId="77777777" w:rsidR="0068736E" w:rsidRDefault="0068736E" w:rsidP="000848B7">
      <w:pPr>
        <w:pStyle w:val="Heading3"/>
        <w:spacing w:before="0" w:after="0"/>
        <w:rPr>
          <w:rFonts w:asciiTheme="minorHAnsi" w:hAnsiTheme="minorHAnsi"/>
          <w:sz w:val="24"/>
          <w:szCs w:val="24"/>
        </w:rPr>
      </w:pPr>
      <w:bookmarkStart w:id="11" w:name="_crupv6hwlivj" w:colFirst="0" w:colLast="0"/>
      <w:bookmarkEnd w:id="11"/>
    </w:p>
    <w:p w14:paraId="30EC5E4D" w14:textId="77777777" w:rsidR="0068736E" w:rsidRPr="0068736E" w:rsidRDefault="003D710D" w:rsidP="000848B7">
      <w:pPr>
        <w:pStyle w:val="Heading3"/>
        <w:spacing w:before="0" w:after="0"/>
        <w:rPr>
          <w:rFonts w:asciiTheme="minorHAnsi" w:hAnsiTheme="minorHAnsi"/>
          <w:b/>
          <w:bCs/>
          <w:color w:val="auto"/>
          <w:sz w:val="24"/>
          <w:szCs w:val="24"/>
        </w:rPr>
      </w:pPr>
      <w:r w:rsidRPr="0068736E">
        <w:rPr>
          <w:rFonts w:asciiTheme="minorHAnsi" w:hAnsiTheme="minorHAnsi"/>
          <w:b/>
          <w:bCs/>
          <w:color w:val="auto"/>
          <w:sz w:val="24"/>
          <w:szCs w:val="24"/>
        </w:rPr>
        <w:t>Legislation:</w:t>
      </w:r>
    </w:p>
    <w:p w14:paraId="76EA76DA" w14:textId="77777777" w:rsidR="0068736E" w:rsidRDefault="003D710D" w:rsidP="000848B7">
      <w:pPr>
        <w:pStyle w:val="ListParagraph"/>
        <w:numPr>
          <w:ilvl w:val="0"/>
          <w:numId w:val="13"/>
        </w:numPr>
        <w:rPr>
          <w:rFonts w:asciiTheme="minorHAnsi" w:hAnsiTheme="minorHAnsi"/>
          <w:sz w:val="24"/>
          <w:szCs w:val="24"/>
        </w:rPr>
      </w:pPr>
      <w:r w:rsidRPr="0068736E">
        <w:rPr>
          <w:rFonts w:asciiTheme="minorHAnsi" w:hAnsiTheme="minorHAnsi"/>
          <w:sz w:val="24"/>
          <w:szCs w:val="24"/>
        </w:rPr>
        <w:t xml:space="preserve">The official legislation adopted by the State will be the legislation used for the tournament. A copy of the legislation is available on the Tabroom site. Please have your students </w:t>
      </w:r>
      <w:proofErr w:type="gramStart"/>
      <w:r w:rsidRPr="0068736E">
        <w:rPr>
          <w:rFonts w:asciiTheme="minorHAnsi" w:hAnsiTheme="minorHAnsi"/>
          <w:sz w:val="24"/>
          <w:szCs w:val="24"/>
        </w:rPr>
        <w:t>in</w:t>
      </w:r>
      <w:proofErr w:type="gramEnd"/>
      <w:r w:rsidRPr="0068736E">
        <w:rPr>
          <w:rFonts w:asciiTheme="minorHAnsi" w:hAnsiTheme="minorHAnsi"/>
          <w:sz w:val="24"/>
          <w:szCs w:val="24"/>
        </w:rPr>
        <w:t xml:space="preserve"> Congress bring their own copies of the legislation. NO COPIES WILL BE PROVIDED.</w:t>
      </w:r>
    </w:p>
    <w:p w14:paraId="1BDE82F5" w14:textId="77777777" w:rsidR="0068736E" w:rsidRDefault="0068736E" w:rsidP="000848B7">
      <w:pPr>
        <w:pStyle w:val="Heading3"/>
        <w:spacing w:before="0" w:after="0"/>
        <w:rPr>
          <w:rFonts w:asciiTheme="minorHAnsi" w:hAnsiTheme="minorHAnsi"/>
          <w:sz w:val="24"/>
          <w:szCs w:val="24"/>
        </w:rPr>
      </w:pPr>
      <w:bookmarkStart w:id="12" w:name="_wnfshbitny3t" w:colFirst="0" w:colLast="0"/>
      <w:bookmarkEnd w:id="12"/>
    </w:p>
    <w:p w14:paraId="4252AAEC" w14:textId="77777777" w:rsidR="00B430EB" w:rsidRPr="0068736E" w:rsidRDefault="003D710D" w:rsidP="000848B7">
      <w:pPr>
        <w:pStyle w:val="Heading3"/>
        <w:spacing w:before="0" w:after="0"/>
        <w:rPr>
          <w:rFonts w:asciiTheme="minorHAnsi" w:hAnsiTheme="minorHAnsi"/>
          <w:b/>
          <w:bCs/>
          <w:color w:val="auto"/>
          <w:sz w:val="24"/>
          <w:szCs w:val="24"/>
        </w:rPr>
      </w:pPr>
      <w:r w:rsidRPr="0068736E">
        <w:rPr>
          <w:rFonts w:asciiTheme="minorHAnsi" w:hAnsiTheme="minorHAnsi"/>
          <w:b/>
          <w:bCs/>
          <w:color w:val="auto"/>
          <w:sz w:val="24"/>
          <w:szCs w:val="24"/>
        </w:rPr>
        <w:t>Docket Setting:</w:t>
      </w:r>
    </w:p>
    <w:p w14:paraId="7874093B" w14:textId="0D57F874" w:rsidR="00B430EB" w:rsidRPr="0068736E" w:rsidRDefault="003D710D" w:rsidP="000848B7">
      <w:pPr>
        <w:pStyle w:val="ListParagraph"/>
        <w:numPr>
          <w:ilvl w:val="0"/>
          <w:numId w:val="13"/>
        </w:numPr>
        <w:rPr>
          <w:rFonts w:asciiTheme="minorHAnsi" w:hAnsiTheme="minorHAnsi"/>
          <w:sz w:val="24"/>
          <w:szCs w:val="24"/>
        </w:rPr>
      </w:pPr>
      <w:r w:rsidRPr="0068736E">
        <w:rPr>
          <w:rFonts w:asciiTheme="minorHAnsi" w:hAnsiTheme="minorHAnsi"/>
          <w:sz w:val="24"/>
          <w:szCs w:val="24"/>
        </w:rPr>
        <w:t xml:space="preserve">We will follow the docket setting method suggested by the WSFA committee. Each school represented in </w:t>
      </w:r>
      <w:r w:rsidR="00387407">
        <w:rPr>
          <w:rFonts w:asciiTheme="minorHAnsi" w:hAnsiTheme="minorHAnsi"/>
          <w:sz w:val="24"/>
          <w:szCs w:val="24"/>
        </w:rPr>
        <w:t>the</w:t>
      </w:r>
      <w:r w:rsidRPr="0068736E">
        <w:rPr>
          <w:rFonts w:asciiTheme="minorHAnsi" w:hAnsiTheme="minorHAnsi"/>
          <w:sz w:val="24"/>
          <w:szCs w:val="24"/>
        </w:rPr>
        <w:t xml:space="preserve"> </w:t>
      </w:r>
      <w:r w:rsidR="00387407">
        <w:rPr>
          <w:rFonts w:asciiTheme="minorHAnsi" w:hAnsiTheme="minorHAnsi"/>
          <w:sz w:val="24"/>
          <w:szCs w:val="24"/>
        </w:rPr>
        <w:t xml:space="preserve">chamber </w:t>
      </w:r>
      <w:r w:rsidRPr="0068736E">
        <w:rPr>
          <w:rFonts w:asciiTheme="minorHAnsi" w:hAnsiTheme="minorHAnsi"/>
          <w:sz w:val="24"/>
          <w:szCs w:val="24"/>
        </w:rPr>
        <w:t xml:space="preserve">will draw numbers to determine the order for a </w:t>
      </w:r>
      <w:proofErr w:type="gramStart"/>
      <w:r w:rsidRPr="0068736E">
        <w:rPr>
          <w:rFonts w:asciiTheme="minorHAnsi" w:hAnsiTheme="minorHAnsi"/>
          <w:sz w:val="24"/>
          <w:szCs w:val="24"/>
        </w:rPr>
        <w:t>legislation</w:t>
      </w:r>
      <w:proofErr w:type="gramEnd"/>
      <w:r w:rsidRPr="0068736E">
        <w:rPr>
          <w:rFonts w:asciiTheme="minorHAnsi" w:hAnsiTheme="minorHAnsi"/>
          <w:sz w:val="24"/>
          <w:szCs w:val="24"/>
        </w:rPr>
        <w:t xml:space="preserve"> draft. They will then take turns picking bills to be debated. This will determine the docket for the session. </w:t>
      </w:r>
    </w:p>
    <w:p w14:paraId="1693130C" w14:textId="77777777" w:rsidR="00B430EB" w:rsidRPr="00A9269C" w:rsidRDefault="003D710D" w:rsidP="000848B7">
      <w:pPr>
        <w:rPr>
          <w:rFonts w:asciiTheme="minorHAnsi" w:hAnsiTheme="minorHAnsi"/>
          <w:sz w:val="24"/>
          <w:szCs w:val="24"/>
        </w:rPr>
      </w:pPr>
      <w:r w:rsidRPr="00A9269C">
        <w:rPr>
          <w:rFonts w:asciiTheme="minorHAnsi" w:hAnsiTheme="minorHAnsi"/>
          <w:sz w:val="24"/>
          <w:szCs w:val="24"/>
        </w:rPr>
        <w:t xml:space="preserve"> </w:t>
      </w:r>
    </w:p>
    <w:p w14:paraId="234E7B84" w14:textId="77777777" w:rsidR="0068736E" w:rsidRPr="0068736E" w:rsidRDefault="003D710D" w:rsidP="000848B7">
      <w:pPr>
        <w:rPr>
          <w:rFonts w:asciiTheme="minorHAnsi" w:hAnsiTheme="minorHAnsi"/>
          <w:b/>
          <w:bCs/>
          <w:sz w:val="24"/>
          <w:szCs w:val="24"/>
        </w:rPr>
      </w:pPr>
      <w:r w:rsidRPr="0068736E">
        <w:rPr>
          <w:rFonts w:asciiTheme="minorHAnsi" w:hAnsiTheme="minorHAnsi"/>
          <w:b/>
          <w:bCs/>
          <w:sz w:val="24"/>
          <w:szCs w:val="24"/>
        </w:rPr>
        <w:t xml:space="preserve">Scoring: </w:t>
      </w:r>
    </w:p>
    <w:p w14:paraId="14E54DB9" w14:textId="77777777" w:rsidR="0068736E" w:rsidRDefault="003D710D" w:rsidP="000848B7">
      <w:pPr>
        <w:pStyle w:val="ListParagraph"/>
        <w:numPr>
          <w:ilvl w:val="0"/>
          <w:numId w:val="13"/>
        </w:numPr>
        <w:rPr>
          <w:rFonts w:asciiTheme="minorHAnsi" w:hAnsiTheme="minorHAnsi"/>
          <w:sz w:val="24"/>
          <w:szCs w:val="24"/>
        </w:rPr>
      </w:pPr>
      <w:r w:rsidRPr="0068736E">
        <w:rPr>
          <w:rFonts w:asciiTheme="minorHAnsi" w:hAnsiTheme="minorHAnsi"/>
          <w:sz w:val="24"/>
          <w:szCs w:val="24"/>
        </w:rPr>
        <w:t xml:space="preserve">Each speech will be awarded up to 6 points by the judge in the round. The parliamentarian will score the PO. After each session, judges will rank the top eight speakers, including the PO. The cumulative total of these ranks in preliminary rounds will determine the students who will advance to Super Congress. </w:t>
      </w:r>
    </w:p>
    <w:p w14:paraId="3BE372B9" w14:textId="77777777" w:rsidR="0068736E" w:rsidRDefault="003D710D" w:rsidP="000848B7">
      <w:pPr>
        <w:pStyle w:val="ListParagraph"/>
        <w:numPr>
          <w:ilvl w:val="0"/>
          <w:numId w:val="13"/>
        </w:numPr>
        <w:rPr>
          <w:rFonts w:asciiTheme="minorHAnsi" w:hAnsiTheme="minorHAnsi"/>
          <w:sz w:val="24"/>
          <w:szCs w:val="24"/>
        </w:rPr>
      </w:pPr>
      <w:r w:rsidRPr="0068736E">
        <w:rPr>
          <w:rFonts w:asciiTheme="minorHAnsi" w:hAnsiTheme="minorHAnsi"/>
          <w:sz w:val="24"/>
          <w:szCs w:val="24"/>
        </w:rPr>
        <w:t xml:space="preserve">The parliamentarian’s one-time ranking of the chamber at the end of preliminary rounds will be used to break any ties that result </w:t>
      </w:r>
      <w:proofErr w:type="gramStart"/>
      <w:r w:rsidRPr="0068736E">
        <w:rPr>
          <w:rFonts w:asciiTheme="minorHAnsi" w:hAnsiTheme="minorHAnsi"/>
          <w:sz w:val="24"/>
          <w:szCs w:val="24"/>
        </w:rPr>
        <w:t>both in</w:t>
      </w:r>
      <w:proofErr w:type="gramEnd"/>
      <w:r w:rsidRPr="0068736E">
        <w:rPr>
          <w:rFonts w:asciiTheme="minorHAnsi" w:hAnsiTheme="minorHAnsi"/>
          <w:sz w:val="24"/>
          <w:szCs w:val="24"/>
        </w:rPr>
        <w:t xml:space="preserve"> determining who breaks to Super Congress</w:t>
      </w:r>
      <w:r w:rsidR="0068736E">
        <w:rPr>
          <w:rFonts w:asciiTheme="minorHAnsi" w:hAnsiTheme="minorHAnsi"/>
          <w:sz w:val="24"/>
          <w:szCs w:val="24"/>
        </w:rPr>
        <w:t>.</w:t>
      </w:r>
    </w:p>
    <w:p w14:paraId="1FB4E5BF" w14:textId="77777777" w:rsidR="0068736E" w:rsidRDefault="003D710D" w:rsidP="000848B7">
      <w:pPr>
        <w:pStyle w:val="ListParagraph"/>
        <w:numPr>
          <w:ilvl w:val="0"/>
          <w:numId w:val="13"/>
        </w:numPr>
        <w:rPr>
          <w:rFonts w:asciiTheme="minorHAnsi" w:hAnsiTheme="minorHAnsi"/>
          <w:sz w:val="24"/>
          <w:szCs w:val="24"/>
        </w:rPr>
      </w:pPr>
      <w:r w:rsidRPr="00A9269C">
        <w:rPr>
          <w:rFonts w:asciiTheme="minorHAnsi" w:hAnsiTheme="minorHAnsi"/>
          <w:sz w:val="24"/>
          <w:szCs w:val="24"/>
        </w:rPr>
        <w:t>If the number of entries results in more than one chamber of Congress for a division of competition, Session III will be a Super Congress. After Session II, the top 6 to 10 members of each chamber (based on total judge rankings from sessions I and II) will advance to the two-segment Final Session. The legislation identified by the State as Super Congress Legislation will be the only legislation discussed during this round. Awards will be based on the cumulative rankings of judges during the final round. Parliamentarian rankings will be used to break ties. There will be a top PO award as determined by the Parliamentarian.</w:t>
      </w:r>
    </w:p>
    <w:p w14:paraId="79DE8F40" w14:textId="77777777" w:rsidR="0068736E" w:rsidRDefault="003D710D" w:rsidP="000848B7">
      <w:pPr>
        <w:pStyle w:val="ListParagraph"/>
        <w:numPr>
          <w:ilvl w:val="1"/>
          <w:numId w:val="13"/>
        </w:numPr>
        <w:rPr>
          <w:rFonts w:asciiTheme="minorHAnsi" w:hAnsiTheme="minorHAnsi"/>
          <w:sz w:val="24"/>
          <w:szCs w:val="24"/>
        </w:rPr>
      </w:pPr>
      <w:r w:rsidRPr="0068736E">
        <w:rPr>
          <w:rFonts w:asciiTheme="minorHAnsi" w:hAnsiTheme="minorHAnsi"/>
          <w:sz w:val="24"/>
          <w:szCs w:val="24"/>
        </w:rPr>
        <w:t>If there is only one chamber of Congress for a division of competition, Session III will be a regular session, and final scores for 1st, 2nd, and 3rd places, will be determined by the accumulation of judges’ rankings for all three rounds. Outstanding PO will be determined by the parliamentarian.</w:t>
      </w:r>
    </w:p>
    <w:p w14:paraId="6A2A734C" w14:textId="77777777" w:rsidR="0068736E" w:rsidRDefault="0068736E" w:rsidP="0068736E">
      <w:pPr>
        <w:spacing w:line="240" w:lineRule="auto"/>
        <w:jc w:val="center"/>
        <w:rPr>
          <w:rFonts w:asciiTheme="minorHAnsi" w:hAnsiTheme="minorHAnsi"/>
          <w:sz w:val="24"/>
          <w:szCs w:val="24"/>
        </w:rPr>
      </w:pPr>
    </w:p>
    <w:p w14:paraId="79961DEC" w14:textId="77777777" w:rsidR="00B430EB" w:rsidRPr="00A9269C" w:rsidRDefault="003D710D" w:rsidP="0068736E">
      <w:pPr>
        <w:pStyle w:val="Heading2"/>
        <w:spacing w:before="0" w:after="0" w:line="240" w:lineRule="auto"/>
        <w:rPr>
          <w:rFonts w:asciiTheme="minorHAnsi" w:hAnsiTheme="minorHAnsi"/>
          <w:sz w:val="24"/>
          <w:szCs w:val="24"/>
        </w:rPr>
      </w:pPr>
      <w:bookmarkStart w:id="13" w:name="_t7nnxqh4a1rj" w:colFirst="0" w:colLast="0"/>
      <w:bookmarkEnd w:id="13"/>
      <w:r w:rsidRPr="00A9269C">
        <w:rPr>
          <w:rFonts w:asciiTheme="minorHAnsi" w:hAnsiTheme="minorHAnsi"/>
          <w:sz w:val="24"/>
          <w:szCs w:val="24"/>
        </w:rPr>
        <w:br w:type="page"/>
      </w:r>
    </w:p>
    <w:p w14:paraId="0F06D57B" w14:textId="77777777" w:rsidR="00B430EB" w:rsidRPr="0068736E" w:rsidRDefault="003D710D" w:rsidP="000848B7">
      <w:pPr>
        <w:pStyle w:val="Heading2"/>
        <w:spacing w:before="0" w:after="0"/>
        <w:jc w:val="center"/>
        <w:rPr>
          <w:rFonts w:ascii="Copperplate Gothic Bold" w:hAnsi="Copperplate Gothic Bold"/>
          <w:sz w:val="40"/>
          <w:szCs w:val="40"/>
        </w:rPr>
      </w:pPr>
      <w:bookmarkStart w:id="14" w:name="_jy9q9xrjbbot" w:colFirst="0" w:colLast="0"/>
      <w:bookmarkEnd w:id="14"/>
      <w:r w:rsidRPr="0068736E">
        <w:rPr>
          <w:rFonts w:ascii="Copperplate Gothic Bold" w:hAnsi="Copperplate Gothic Bold"/>
          <w:sz w:val="40"/>
          <w:szCs w:val="40"/>
        </w:rPr>
        <w:t>INDIVIDUAL EVENTS</w:t>
      </w:r>
    </w:p>
    <w:p w14:paraId="14389525" w14:textId="77777777" w:rsidR="0068736E" w:rsidRDefault="0068736E" w:rsidP="000848B7">
      <w:pPr>
        <w:rPr>
          <w:rFonts w:asciiTheme="minorHAnsi" w:hAnsiTheme="minorHAnsi"/>
          <w:sz w:val="24"/>
          <w:szCs w:val="24"/>
        </w:rPr>
      </w:pPr>
    </w:p>
    <w:p w14:paraId="59BE6E87" w14:textId="718BC1A1" w:rsidR="00B430EB" w:rsidRPr="00A9269C" w:rsidRDefault="009F1B27" w:rsidP="000848B7">
      <w:pPr>
        <w:rPr>
          <w:rFonts w:asciiTheme="minorHAnsi" w:hAnsiTheme="minorHAnsi"/>
          <w:sz w:val="24"/>
          <w:szCs w:val="24"/>
        </w:rPr>
      </w:pPr>
      <w:r>
        <w:rPr>
          <w:rFonts w:asciiTheme="minorHAnsi" w:hAnsiTheme="minorHAnsi"/>
          <w:sz w:val="24"/>
          <w:szCs w:val="24"/>
        </w:rPr>
        <w:t xml:space="preserve">Novice and </w:t>
      </w:r>
      <w:r w:rsidR="00D87FAC">
        <w:rPr>
          <w:rFonts w:asciiTheme="minorHAnsi" w:hAnsiTheme="minorHAnsi"/>
          <w:sz w:val="24"/>
          <w:szCs w:val="24"/>
        </w:rPr>
        <w:t xml:space="preserve">Open division will be offered this year. </w:t>
      </w:r>
      <w:r w:rsidR="003D710D" w:rsidRPr="00A9269C">
        <w:rPr>
          <w:rFonts w:asciiTheme="minorHAnsi" w:hAnsiTheme="minorHAnsi"/>
          <w:sz w:val="24"/>
          <w:szCs w:val="24"/>
        </w:rPr>
        <w:t>If a student has more than five rounds of experience in speech events in a previous season, this student must be entered at the Open level.</w:t>
      </w:r>
    </w:p>
    <w:p w14:paraId="79A312D2" w14:textId="77777777" w:rsidR="00B430EB" w:rsidRPr="00A9269C" w:rsidRDefault="003D710D" w:rsidP="000848B7">
      <w:pPr>
        <w:rPr>
          <w:rFonts w:asciiTheme="minorHAnsi" w:hAnsiTheme="minorHAnsi"/>
          <w:sz w:val="24"/>
          <w:szCs w:val="24"/>
        </w:rPr>
      </w:pPr>
      <w:r w:rsidRPr="00A9269C">
        <w:rPr>
          <w:rFonts w:asciiTheme="minorHAnsi" w:hAnsiTheme="minorHAnsi"/>
          <w:sz w:val="24"/>
          <w:szCs w:val="24"/>
        </w:rPr>
        <w:t xml:space="preserve"> </w:t>
      </w:r>
    </w:p>
    <w:p w14:paraId="00160412" w14:textId="77777777" w:rsidR="00B430EB" w:rsidRPr="00A9269C" w:rsidRDefault="003D710D" w:rsidP="000848B7">
      <w:pPr>
        <w:rPr>
          <w:rFonts w:asciiTheme="minorHAnsi" w:hAnsiTheme="minorHAnsi"/>
          <w:sz w:val="24"/>
          <w:szCs w:val="24"/>
        </w:rPr>
      </w:pPr>
      <w:r w:rsidRPr="00A9269C">
        <w:rPr>
          <w:rFonts w:asciiTheme="minorHAnsi" w:hAnsiTheme="minorHAnsi"/>
          <w:sz w:val="24"/>
          <w:szCs w:val="24"/>
        </w:rPr>
        <w:t>Overtime: For most individual events, no penalty should apply if the student falls within a 30-second grace period. Speaking beyond the time when there is no grace period or more than 30 seconds beyond the event time limit simply means that the judge may not give that student first in that round. Exceptions to this guideline are made clear on individual ballots.</w:t>
      </w:r>
    </w:p>
    <w:p w14:paraId="67A6CABA" w14:textId="77777777" w:rsidR="00B430EB" w:rsidRPr="00A9269C" w:rsidRDefault="003D710D" w:rsidP="000848B7">
      <w:pPr>
        <w:rPr>
          <w:rFonts w:asciiTheme="minorHAnsi" w:hAnsiTheme="minorHAnsi"/>
          <w:sz w:val="24"/>
          <w:szCs w:val="24"/>
        </w:rPr>
      </w:pPr>
      <w:r w:rsidRPr="00A9269C">
        <w:rPr>
          <w:rFonts w:asciiTheme="minorHAnsi" w:hAnsiTheme="minorHAnsi"/>
          <w:sz w:val="24"/>
          <w:szCs w:val="24"/>
        </w:rPr>
        <w:t xml:space="preserve"> </w:t>
      </w:r>
    </w:p>
    <w:p w14:paraId="04BC3783" w14:textId="77777777" w:rsidR="00B430EB" w:rsidRPr="00A9269C" w:rsidRDefault="003D710D" w:rsidP="000848B7">
      <w:pPr>
        <w:rPr>
          <w:rFonts w:asciiTheme="minorHAnsi" w:hAnsiTheme="minorHAnsi"/>
          <w:sz w:val="24"/>
          <w:szCs w:val="24"/>
        </w:rPr>
      </w:pPr>
      <w:r w:rsidRPr="00A9269C">
        <w:rPr>
          <w:rFonts w:asciiTheme="minorHAnsi" w:hAnsiTheme="minorHAnsi"/>
          <w:sz w:val="24"/>
          <w:szCs w:val="24"/>
        </w:rPr>
        <w:t xml:space="preserve">Finals: The tournament directors reserve the right to determine winners of one-panel events based on preliminary round results due to limited entries in a division/event. </w:t>
      </w:r>
    </w:p>
    <w:p w14:paraId="43AA59F5" w14:textId="77777777" w:rsidR="00B430EB" w:rsidRPr="00A9269C" w:rsidRDefault="003D710D" w:rsidP="000848B7">
      <w:pPr>
        <w:rPr>
          <w:rFonts w:asciiTheme="minorHAnsi" w:hAnsiTheme="minorHAnsi"/>
          <w:sz w:val="24"/>
          <w:szCs w:val="24"/>
        </w:rPr>
      </w:pPr>
      <w:r w:rsidRPr="00A9269C">
        <w:rPr>
          <w:rFonts w:asciiTheme="minorHAnsi" w:hAnsiTheme="minorHAnsi"/>
          <w:sz w:val="24"/>
          <w:szCs w:val="24"/>
        </w:rPr>
        <w:t xml:space="preserve"> </w:t>
      </w:r>
    </w:p>
    <w:p w14:paraId="342AB269" w14:textId="77777777" w:rsidR="003077C8" w:rsidRPr="003077C8" w:rsidRDefault="003077C8" w:rsidP="000848B7">
      <w:pPr>
        <w:pStyle w:val="Heading3"/>
        <w:spacing w:before="0" w:after="0"/>
        <w:rPr>
          <w:rFonts w:asciiTheme="minorHAnsi" w:hAnsiTheme="minorHAnsi"/>
          <w:b/>
          <w:bCs/>
          <w:color w:val="auto"/>
          <w:sz w:val="24"/>
          <w:szCs w:val="24"/>
        </w:rPr>
      </w:pPr>
      <w:bookmarkStart w:id="15" w:name="_qmlie56q965c" w:colFirst="0" w:colLast="0"/>
      <w:bookmarkStart w:id="16" w:name="_5mjybqg3s2zf" w:colFirst="0" w:colLast="0"/>
      <w:bookmarkEnd w:id="15"/>
      <w:bookmarkEnd w:id="16"/>
      <w:r>
        <w:rPr>
          <w:rFonts w:asciiTheme="minorHAnsi" w:hAnsiTheme="minorHAnsi"/>
          <w:b/>
          <w:bCs/>
          <w:color w:val="auto"/>
          <w:sz w:val="24"/>
          <w:szCs w:val="24"/>
        </w:rPr>
        <w:t xml:space="preserve">Events </w:t>
      </w:r>
    </w:p>
    <w:p w14:paraId="650B4620" w14:textId="77777777" w:rsidR="00B430EB" w:rsidRPr="00A9269C" w:rsidRDefault="003D710D" w:rsidP="000848B7">
      <w:pPr>
        <w:rPr>
          <w:rFonts w:asciiTheme="minorHAnsi" w:hAnsiTheme="minorHAnsi"/>
          <w:sz w:val="24"/>
          <w:szCs w:val="24"/>
        </w:rPr>
      </w:pPr>
      <w:r w:rsidRPr="00A9269C">
        <w:rPr>
          <w:rFonts w:asciiTheme="minorHAnsi" w:hAnsiTheme="minorHAnsi"/>
          <w:sz w:val="24"/>
          <w:szCs w:val="24"/>
        </w:rPr>
        <w:t xml:space="preserve">A brief description of each event follows. Please know that these descriptions are not exhaustive, and you can find complete ballot instructions and rules at </w:t>
      </w:r>
      <w:hyperlink r:id="rId9">
        <w:r w:rsidRPr="00A9269C">
          <w:rPr>
            <w:rFonts w:asciiTheme="minorHAnsi" w:hAnsiTheme="minorHAnsi"/>
            <w:color w:val="1155CC"/>
            <w:sz w:val="24"/>
            <w:szCs w:val="24"/>
            <w:u w:val="single"/>
          </w:rPr>
          <w:t>tinyurl.com/</w:t>
        </w:r>
        <w:proofErr w:type="spellStart"/>
        <w:r w:rsidRPr="00A9269C">
          <w:rPr>
            <w:rFonts w:asciiTheme="minorHAnsi" w:hAnsiTheme="minorHAnsi"/>
            <w:color w:val="1155CC"/>
            <w:sz w:val="24"/>
            <w:szCs w:val="24"/>
            <w:u w:val="single"/>
          </w:rPr>
          <w:t>wsfadocuments</w:t>
        </w:r>
        <w:proofErr w:type="spellEnd"/>
      </w:hyperlink>
      <w:r w:rsidRPr="00A9269C">
        <w:rPr>
          <w:rFonts w:asciiTheme="minorHAnsi" w:hAnsiTheme="minorHAnsi"/>
          <w:sz w:val="24"/>
          <w:szCs w:val="24"/>
        </w:rPr>
        <w:t>. We will follow WSFA adopted rules, unless noted.</w:t>
      </w:r>
    </w:p>
    <w:p w14:paraId="7C8E2D9C" w14:textId="77777777" w:rsidR="003077C8" w:rsidRDefault="003077C8" w:rsidP="000848B7">
      <w:pPr>
        <w:ind w:left="720"/>
        <w:rPr>
          <w:rFonts w:asciiTheme="minorHAnsi" w:hAnsiTheme="minorHAnsi"/>
          <w:sz w:val="24"/>
          <w:szCs w:val="24"/>
        </w:rPr>
      </w:pPr>
    </w:p>
    <w:p w14:paraId="7578C0C4" w14:textId="77777777" w:rsidR="00B430EB" w:rsidRPr="00A9269C" w:rsidRDefault="003D710D" w:rsidP="000848B7">
      <w:pPr>
        <w:numPr>
          <w:ilvl w:val="0"/>
          <w:numId w:val="6"/>
        </w:numPr>
        <w:rPr>
          <w:rFonts w:asciiTheme="minorHAnsi" w:hAnsiTheme="minorHAnsi"/>
          <w:sz w:val="24"/>
          <w:szCs w:val="24"/>
        </w:rPr>
      </w:pPr>
      <w:r w:rsidRPr="003077C8">
        <w:rPr>
          <w:rFonts w:asciiTheme="minorHAnsi" w:hAnsiTheme="minorHAnsi"/>
          <w:sz w:val="24"/>
          <w:szCs w:val="24"/>
          <w:highlight w:val="lightGray"/>
        </w:rPr>
        <w:t>Informative:</w:t>
      </w:r>
      <w:r w:rsidRPr="00A9269C">
        <w:rPr>
          <w:rFonts w:asciiTheme="minorHAnsi" w:hAnsiTheme="minorHAnsi"/>
          <w:sz w:val="24"/>
          <w:szCs w:val="24"/>
        </w:rPr>
        <w:t xml:space="preserve"> Informative speaking is to describe, clarify, explain, and/or define an object, idea, concept, social institution, or process. The speech must be the original work of the speaker. No more than 150 words of quoted and/or paraphrased material may be included in the expository. This speech may not have been used in forensic competition by the student prior to the current competitive season. Responsibility for choosing a worthwhile topic </w:t>
      </w:r>
      <w:proofErr w:type="gramStart"/>
      <w:r w:rsidRPr="00A9269C">
        <w:rPr>
          <w:rFonts w:asciiTheme="minorHAnsi" w:hAnsiTheme="minorHAnsi"/>
          <w:sz w:val="24"/>
          <w:szCs w:val="24"/>
        </w:rPr>
        <w:t>rests</w:t>
      </w:r>
      <w:proofErr w:type="gramEnd"/>
      <w:r w:rsidRPr="00A9269C">
        <w:rPr>
          <w:rFonts w:asciiTheme="minorHAnsi" w:hAnsiTheme="minorHAnsi"/>
          <w:sz w:val="24"/>
          <w:szCs w:val="24"/>
        </w:rPr>
        <w:t xml:space="preserve"> with the contestant. The use of humor will not be penalized. No costumes are allowed. Any demonstration should enhance, not be the focus </w:t>
      </w:r>
      <w:proofErr w:type="gramStart"/>
      <w:r w:rsidRPr="00A9269C">
        <w:rPr>
          <w:rFonts w:asciiTheme="minorHAnsi" w:hAnsiTheme="minorHAnsi"/>
          <w:sz w:val="24"/>
          <w:szCs w:val="24"/>
        </w:rPr>
        <w:t>of,</w:t>
      </w:r>
      <w:proofErr w:type="gramEnd"/>
      <w:r w:rsidRPr="00A9269C">
        <w:rPr>
          <w:rFonts w:asciiTheme="minorHAnsi" w:hAnsiTheme="minorHAnsi"/>
          <w:sz w:val="24"/>
          <w:szCs w:val="24"/>
        </w:rPr>
        <w:t xml:space="preserve"> the information presented. The speech must be delivered extemporaneously, with or without the use of notes. The contestant will not be penalized for using notes or visual </w:t>
      </w:r>
      <w:proofErr w:type="gramStart"/>
      <w:r w:rsidRPr="00A9269C">
        <w:rPr>
          <w:rFonts w:asciiTheme="minorHAnsi" w:hAnsiTheme="minorHAnsi"/>
          <w:sz w:val="24"/>
          <w:szCs w:val="24"/>
        </w:rPr>
        <w:t>aids</w:t>
      </w:r>
      <w:proofErr w:type="gramEnd"/>
      <w:r w:rsidRPr="00A9269C">
        <w:rPr>
          <w:rFonts w:asciiTheme="minorHAnsi" w:hAnsiTheme="minorHAnsi"/>
          <w:sz w:val="24"/>
          <w:szCs w:val="24"/>
        </w:rPr>
        <w:t xml:space="preserve"> unless they interfere with the ability to communicate with the audience. The time limit for this event is TEN (10) MINUTES, which will include audience reaction time. If the speaker goes over a 30 second grace </w:t>
      </w:r>
      <w:proofErr w:type="gramStart"/>
      <w:r w:rsidRPr="00A9269C">
        <w:rPr>
          <w:rFonts w:asciiTheme="minorHAnsi" w:hAnsiTheme="minorHAnsi"/>
          <w:sz w:val="24"/>
          <w:szCs w:val="24"/>
        </w:rPr>
        <w:t>period</w:t>
      </w:r>
      <w:proofErr w:type="gramEnd"/>
      <w:r w:rsidRPr="00A9269C">
        <w:rPr>
          <w:rFonts w:asciiTheme="minorHAnsi" w:hAnsiTheme="minorHAnsi"/>
          <w:sz w:val="24"/>
          <w:szCs w:val="24"/>
        </w:rPr>
        <w:t xml:space="preserve"> the contestant may not be awarded first place in the round. No minimum time limit.</w:t>
      </w:r>
    </w:p>
    <w:p w14:paraId="34880C3A" w14:textId="77777777" w:rsidR="003077C8" w:rsidRDefault="003077C8" w:rsidP="000848B7">
      <w:pPr>
        <w:ind w:left="720"/>
        <w:rPr>
          <w:rFonts w:asciiTheme="minorHAnsi" w:hAnsiTheme="minorHAnsi"/>
          <w:sz w:val="24"/>
          <w:szCs w:val="24"/>
        </w:rPr>
      </w:pPr>
    </w:p>
    <w:p w14:paraId="6249CBA2" w14:textId="77777777" w:rsidR="00B430EB" w:rsidRPr="00A9269C" w:rsidRDefault="003D710D" w:rsidP="000848B7">
      <w:pPr>
        <w:numPr>
          <w:ilvl w:val="0"/>
          <w:numId w:val="6"/>
        </w:numPr>
        <w:rPr>
          <w:rFonts w:asciiTheme="minorHAnsi" w:hAnsiTheme="minorHAnsi"/>
          <w:sz w:val="24"/>
          <w:szCs w:val="24"/>
        </w:rPr>
      </w:pPr>
      <w:r w:rsidRPr="003077C8">
        <w:rPr>
          <w:rFonts w:asciiTheme="minorHAnsi" w:hAnsiTheme="minorHAnsi"/>
          <w:sz w:val="24"/>
          <w:szCs w:val="24"/>
          <w:highlight w:val="lightGray"/>
        </w:rPr>
        <w:t>Program of Oral Interpretation:</w:t>
      </w:r>
      <w:r w:rsidRPr="00A9269C">
        <w:rPr>
          <w:rFonts w:asciiTheme="minorHAnsi" w:hAnsiTheme="minorHAnsi"/>
          <w:sz w:val="24"/>
          <w:szCs w:val="24"/>
        </w:rPr>
        <w:t xml:space="preserve"> POI is a program of </w:t>
      </w:r>
      <w:proofErr w:type="gramStart"/>
      <w:r w:rsidRPr="00A9269C">
        <w:rPr>
          <w:rFonts w:asciiTheme="minorHAnsi" w:hAnsiTheme="minorHAnsi"/>
          <w:sz w:val="24"/>
          <w:szCs w:val="24"/>
        </w:rPr>
        <w:t>thematically-linked</w:t>
      </w:r>
      <w:proofErr w:type="gramEnd"/>
      <w:r w:rsidRPr="00A9269C">
        <w:rPr>
          <w:rFonts w:asciiTheme="minorHAnsi" w:hAnsiTheme="minorHAnsi"/>
          <w:sz w:val="24"/>
          <w:szCs w:val="24"/>
        </w:rPr>
        <w:t xml:space="preserve"> selections chosen from two or three genres: prose, poetry, drama (plays). At least two pieces of literature that represent at least two separate genres must be used. Unlike the other interpretation events, Program Oral Interpretation may use multiple sources for the program. The title and author of all selections must be verbally identified within the program. The use of a manuscript during the performance is required. Reading from a book or magazine is not permitted. The intact manuscript may be used by the contestant as a prop, so long as it </w:t>
      </w:r>
      <w:proofErr w:type="gramStart"/>
      <w:r w:rsidRPr="00A9269C">
        <w:rPr>
          <w:rFonts w:asciiTheme="minorHAnsi" w:hAnsiTheme="minorHAnsi"/>
          <w:sz w:val="24"/>
          <w:szCs w:val="24"/>
        </w:rPr>
        <w:t>remains in the contestant's control at all times</w:t>
      </w:r>
      <w:proofErr w:type="gramEnd"/>
      <w:r w:rsidRPr="00A9269C">
        <w:rPr>
          <w:rFonts w:asciiTheme="minorHAnsi" w:hAnsiTheme="minorHAnsi"/>
          <w:sz w:val="24"/>
          <w:szCs w:val="24"/>
        </w:rPr>
        <w:t xml:space="preserve">. No costumes or props other than the manuscript are permitted. Introduction and transitional material may be memorized. Full movement, including walking, is allowed. Length: The time limit is 10 minutes with a 30-second “grace period.” Should a student go beyond the grace period, the student may not be ranked 1st. Judges are to use accurate (stopwatch function) timing devices. No minimum time is mandated. Publication Rules: All literature performed must meet the publication rules of the NSDA. Adaptations may be used only for the purpose of transition. Changes to the script may only be used for the purpose of transition or to eliminate profane language. Transitions may be used to clarify the logical sequence of ideas. They are not to be used for the purpose of embellishing the humorous or dramatic effect of </w:t>
      </w:r>
      <w:proofErr w:type="gramStart"/>
      <w:r w:rsidRPr="00A9269C">
        <w:rPr>
          <w:rFonts w:asciiTheme="minorHAnsi" w:hAnsiTheme="minorHAnsi"/>
          <w:sz w:val="24"/>
          <w:szCs w:val="24"/>
        </w:rPr>
        <w:t>the literature</w:t>
      </w:r>
      <w:proofErr w:type="gramEnd"/>
      <w:r w:rsidRPr="00A9269C">
        <w:rPr>
          <w:rFonts w:asciiTheme="minorHAnsi" w:hAnsiTheme="minorHAnsi"/>
          <w:sz w:val="24"/>
          <w:szCs w:val="24"/>
        </w:rPr>
        <w:t xml:space="preserve">. (Note: for COMPLETE </w:t>
      </w:r>
      <w:proofErr w:type="spellStart"/>
      <w:r w:rsidRPr="00A9269C">
        <w:rPr>
          <w:rFonts w:asciiTheme="minorHAnsi" w:hAnsiTheme="minorHAnsi"/>
          <w:sz w:val="24"/>
          <w:szCs w:val="24"/>
        </w:rPr>
        <w:t>interp</w:t>
      </w:r>
      <w:proofErr w:type="spellEnd"/>
      <w:r w:rsidRPr="00A9269C">
        <w:rPr>
          <w:rFonts w:asciiTheme="minorHAnsi" w:hAnsiTheme="minorHAnsi"/>
          <w:sz w:val="24"/>
          <w:szCs w:val="24"/>
        </w:rPr>
        <w:t xml:space="preserve"> rules, including publication lists, see speechanddebate.org)</w:t>
      </w:r>
    </w:p>
    <w:p w14:paraId="4415F964" w14:textId="77777777" w:rsidR="003077C8" w:rsidRDefault="003077C8" w:rsidP="000848B7">
      <w:pPr>
        <w:ind w:left="720"/>
        <w:rPr>
          <w:rFonts w:asciiTheme="minorHAnsi" w:hAnsiTheme="minorHAnsi"/>
          <w:sz w:val="24"/>
          <w:szCs w:val="24"/>
        </w:rPr>
      </w:pPr>
    </w:p>
    <w:p w14:paraId="1A0D4E9E" w14:textId="77777777" w:rsidR="00B430EB" w:rsidRPr="003077C8" w:rsidRDefault="003D710D" w:rsidP="000848B7">
      <w:pPr>
        <w:numPr>
          <w:ilvl w:val="0"/>
          <w:numId w:val="6"/>
        </w:numPr>
        <w:rPr>
          <w:rFonts w:asciiTheme="minorHAnsi" w:hAnsiTheme="minorHAnsi"/>
          <w:sz w:val="24"/>
          <w:szCs w:val="24"/>
          <w:highlight w:val="lightGray"/>
        </w:rPr>
      </w:pPr>
      <w:r w:rsidRPr="003077C8">
        <w:rPr>
          <w:rFonts w:asciiTheme="minorHAnsi" w:hAnsiTheme="minorHAnsi"/>
          <w:sz w:val="24"/>
          <w:szCs w:val="24"/>
          <w:highlight w:val="lightGray"/>
        </w:rPr>
        <w:t>Impromptu Speaking:</w:t>
      </w:r>
    </w:p>
    <w:p w14:paraId="0B8DBC59" w14:textId="77777777" w:rsidR="00B430EB" w:rsidRPr="00A9269C" w:rsidRDefault="003D710D" w:rsidP="000848B7">
      <w:pPr>
        <w:numPr>
          <w:ilvl w:val="1"/>
          <w:numId w:val="6"/>
        </w:numPr>
        <w:rPr>
          <w:rFonts w:asciiTheme="minorHAnsi" w:hAnsiTheme="minorHAnsi"/>
          <w:sz w:val="24"/>
          <w:szCs w:val="24"/>
        </w:rPr>
      </w:pPr>
      <w:r w:rsidRPr="00A9269C">
        <w:rPr>
          <w:rFonts w:asciiTheme="minorHAnsi" w:hAnsiTheme="minorHAnsi"/>
          <w:sz w:val="24"/>
          <w:szCs w:val="24"/>
        </w:rPr>
        <w:t xml:space="preserve">1. A good impromptu speaker will </w:t>
      </w:r>
      <w:proofErr w:type="gramStart"/>
      <w:r w:rsidRPr="00A9269C">
        <w:rPr>
          <w:rFonts w:asciiTheme="minorHAnsi" w:hAnsiTheme="minorHAnsi"/>
          <w:sz w:val="24"/>
          <w:szCs w:val="24"/>
        </w:rPr>
        <w:t>discuss</w:t>
      </w:r>
      <w:proofErr w:type="gramEnd"/>
      <w:r w:rsidRPr="00A9269C">
        <w:rPr>
          <w:rFonts w:asciiTheme="minorHAnsi" w:hAnsiTheme="minorHAnsi"/>
          <w:sz w:val="24"/>
          <w:szCs w:val="24"/>
        </w:rPr>
        <w:t xml:space="preserve"> intelligently and with adequate speaking skills his/her chosen topic. Each contestant will have a different choice of topics. </w:t>
      </w:r>
    </w:p>
    <w:p w14:paraId="577F579B" w14:textId="77777777" w:rsidR="00B430EB" w:rsidRPr="00A9269C" w:rsidRDefault="003D710D" w:rsidP="000848B7">
      <w:pPr>
        <w:numPr>
          <w:ilvl w:val="1"/>
          <w:numId w:val="6"/>
        </w:numPr>
        <w:rPr>
          <w:rFonts w:asciiTheme="minorHAnsi" w:hAnsiTheme="minorHAnsi"/>
          <w:sz w:val="24"/>
          <w:szCs w:val="24"/>
        </w:rPr>
      </w:pPr>
      <w:r w:rsidRPr="00A9269C">
        <w:rPr>
          <w:rFonts w:asciiTheme="minorHAnsi" w:hAnsiTheme="minorHAnsi"/>
          <w:sz w:val="24"/>
          <w:szCs w:val="24"/>
        </w:rPr>
        <w:t>2. The contestant has six (6) minutes to choose one of three topics, organize thoughts, and speak on the chosen topic. No notes may be prepared or used. The speaker must identify the chosen topic as part of the introduction.</w:t>
      </w:r>
    </w:p>
    <w:p w14:paraId="4B50B4C4" w14:textId="77777777" w:rsidR="00B430EB" w:rsidRPr="00A9269C" w:rsidRDefault="003D710D" w:rsidP="000848B7">
      <w:pPr>
        <w:numPr>
          <w:ilvl w:val="1"/>
          <w:numId w:val="6"/>
        </w:numPr>
        <w:rPr>
          <w:rFonts w:asciiTheme="minorHAnsi" w:hAnsiTheme="minorHAnsi"/>
          <w:sz w:val="24"/>
          <w:szCs w:val="24"/>
        </w:rPr>
      </w:pPr>
      <w:r w:rsidRPr="00A9269C">
        <w:rPr>
          <w:rFonts w:asciiTheme="minorHAnsi" w:hAnsiTheme="minorHAnsi"/>
          <w:sz w:val="24"/>
          <w:szCs w:val="24"/>
        </w:rPr>
        <w:t>3. JUDGES MUST GIVE TIME SIGNALS: oral signals at 30-second intervals for preparation time and hand signals for the remaining minutes.</w:t>
      </w:r>
    </w:p>
    <w:p w14:paraId="43782582" w14:textId="757CF819" w:rsidR="003077C8" w:rsidRDefault="003D710D" w:rsidP="000848B7">
      <w:pPr>
        <w:numPr>
          <w:ilvl w:val="1"/>
          <w:numId w:val="6"/>
        </w:numPr>
        <w:rPr>
          <w:rFonts w:asciiTheme="minorHAnsi" w:hAnsiTheme="minorHAnsi"/>
          <w:sz w:val="24"/>
          <w:szCs w:val="24"/>
        </w:rPr>
      </w:pPr>
      <w:r w:rsidRPr="00A9269C">
        <w:rPr>
          <w:rFonts w:asciiTheme="minorHAnsi" w:hAnsiTheme="minorHAnsi"/>
          <w:sz w:val="24"/>
          <w:szCs w:val="24"/>
        </w:rPr>
        <w:t xml:space="preserve">4. Time limit: preparation and speaking time shall be a total of six (6) minutes. Contestants may use the time as they wish. If the speaker goes over a 30 second grace </w:t>
      </w:r>
      <w:proofErr w:type="gramStart"/>
      <w:r w:rsidRPr="00A9269C">
        <w:rPr>
          <w:rFonts w:asciiTheme="minorHAnsi" w:hAnsiTheme="minorHAnsi"/>
          <w:sz w:val="24"/>
          <w:szCs w:val="24"/>
        </w:rPr>
        <w:t>period</w:t>
      </w:r>
      <w:proofErr w:type="gramEnd"/>
      <w:r w:rsidRPr="00A9269C">
        <w:rPr>
          <w:rFonts w:asciiTheme="minorHAnsi" w:hAnsiTheme="minorHAnsi"/>
          <w:sz w:val="24"/>
          <w:szCs w:val="24"/>
        </w:rPr>
        <w:t xml:space="preserve"> the contestant may not be awarded first place in the round. No minimum time limit.</w:t>
      </w:r>
    </w:p>
    <w:p w14:paraId="5646D4A9" w14:textId="77777777" w:rsidR="00D87FAC" w:rsidRPr="00D87FAC" w:rsidRDefault="00D87FAC" w:rsidP="000848B7">
      <w:pPr>
        <w:ind w:left="1440"/>
        <w:rPr>
          <w:rFonts w:asciiTheme="minorHAnsi" w:hAnsiTheme="minorHAnsi"/>
          <w:sz w:val="24"/>
          <w:szCs w:val="24"/>
        </w:rPr>
      </w:pPr>
    </w:p>
    <w:p w14:paraId="7343D68C" w14:textId="77777777" w:rsidR="00B430EB" w:rsidRPr="00A9269C" w:rsidRDefault="003D710D" w:rsidP="000848B7">
      <w:pPr>
        <w:numPr>
          <w:ilvl w:val="0"/>
          <w:numId w:val="6"/>
        </w:numPr>
        <w:rPr>
          <w:rFonts w:asciiTheme="minorHAnsi" w:hAnsiTheme="minorHAnsi"/>
          <w:sz w:val="24"/>
          <w:szCs w:val="24"/>
        </w:rPr>
      </w:pPr>
      <w:r w:rsidRPr="003077C8">
        <w:rPr>
          <w:rFonts w:asciiTheme="minorHAnsi" w:hAnsiTheme="minorHAnsi"/>
          <w:sz w:val="24"/>
          <w:szCs w:val="24"/>
          <w:highlight w:val="lightGray"/>
        </w:rPr>
        <w:t>Original Oratory:</w:t>
      </w:r>
      <w:r w:rsidRPr="00A9269C">
        <w:rPr>
          <w:rFonts w:asciiTheme="minorHAnsi" w:hAnsiTheme="minorHAnsi"/>
          <w:sz w:val="24"/>
          <w:szCs w:val="24"/>
        </w:rPr>
        <w:t xml:space="preserve"> Orations may deal with a current problem and propose a solution OR they may alert the audience to a threatening danger, strengthen its devotion to an accepted cause, or eulogize a person. Give the orator free choice of subject and judge him/her solely on the effectiveness of its development and presentation. The use of appropriate figures of speech, similes and metaphors, balanced sentences, allusions, and other rhetorical devices should be noted. Delivery should be judged for mastery of the mechanics of speech: poise, quality and use of voice and bodily expressiveness, and for qualities of directness and sincerity.</w:t>
      </w:r>
    </w:p>
    <w:p w14:paraId="0C8AAF66" w14:textId="77777777" w:rsidR="00B430EB" w:rsidRPr="00A9269C" w:rsidRDefault="003D710D" w:rsidP="000848B7">
      <w:pPr>
        <w:numPr>
          <w:ilvl w:val="1"/>
          <w:numId w:val="6"/>
        </w:numPr>
        <w:rPr>
          <w:rFonts w:asciiTheme="minorHAnsi" w:hAnsiTheme="minorHAnsi"/>
          <w:sz w:val="24"/>
          <w:szCs w:val="24"/>
        </w:rPr>
      </w:pPr>
      <w:r w:rsidRPr="00A9269C">
        <w:rPr>
          <w:rFonts w:asciiTheme="minorHAnsi" w:hAnsiTheme="minorHAnsi"/>
          <w:sz w:val="24"/>
          <w:szCs w:val="24"/>
        </w:rPr>
        <w:t>1. The presentation must be memorized.</w:t>
      </w:r>
    </w:p>
    <w:p w14:paraId="3F779D51" w14:textId="77777777" w:rsidR="00B430EB" w:rsidRPr="00A9269C" w:rsidRDefault="003D710D" w:rsidP="000848B7">
      <w:pPr>
        <w:numPr>
          <w:ilvl w:val="1"/>
          <w:numId w:val="6"/>
        </w:numPr>
        <w:rPr>
          <w:rFonts w:asciiTheme="minorHAnsi" w:hAnsiTheme="minorHAnsi"/>
          <w:sz w:val="24"/>
          <w:szCs w:val="24"/>
        </w:rPr>
      </w:pPr>
      <w:r w:rsidRPr="00A9269C">
        <w:rPr>
          <w:rFonts w:asciiTheme="minorHAnsi" w:hAnsiTheme="minorHAnsi"/>
          <w:sz w:val="24"/>
          <w:szCs w:val="24"/>
        </w:rPr>
        <w:t>2. The speech must be the original work of the speaker. No more than 150 words of quoted and/or paraphrased material may be included in the oration and must be designated in the manuscript. This speech may not have been used in forensic competition by the student prior to the current competitive season.</w:t>
      </w:r>
    </w:p>
    <w:p w14:paraId="6ADB0E48" w14:textId="77777777" w:rsidR="00B430EB" w:rsidRPr="00A9269C" w:rsidRDefault="003D710D" w:rsidP="000848B7">
      <w:pPr>
        <w:numPr>
          <w:ilvl w:val="1"/>
          <w:numId w:val="6"/>
        </w:numPr>
        <w:rPr>
          <w:rFonts w:asciiTheme="minorHAnsi" w:hAnsiTheme="minorHAnsi"/>
          <w:sz w:val="24"/>
          <w:szCs w:val="24"/>
        </w:rPr>
      </w:pPr>
      <w:r w:rsidRPr="00A9269C">
        <w:rPr>
          <w:rFonts w:asciiTheme="minorHAnsi" w:hAnsiTheme="minorHAnsi"/>
          <w:sz w:val="24"/>
          <w:szCs w:val="24"/>
        </w:rPr>
        <w:t>3. A copy of the oration must be available from the student upon the judge’s request.</w:t>
      </w:r>
    </w:p>
    <w:p w14:paraId="70BFC289" w14:textId="77777777" w:rsidR="00B430EB" w:rsidRPr="00A9269C" w:rsidRDefault="003D710D" w:rsidP="000848B7">
      <w:pPr>
        <w:numPr>
          <w:ilvl w:val="1"/>
          <w:numId w:val="6"/>
        </w:numPr>
        <w:rPr>
          <w:rFonts w:asciiTheme="minorHAnsi" w:hAnsiTheme="minorHAnsi"/>
          <w:sz w:val="24"/>
          <w:szCs w:val="24"/>
        </w:rPr>
      </w:pPr>
      <w:r w:rsidRPr="00A9269C">
        <w:rPr>
          <w:rFonts w:asciiTheme="minorHAnsi" w:hAnsiTheme="minorHAnsi"/>
          <w:sz w:val="24"/>
          <w:szCs w:val="24"/>
        </w:rPr>
        <w:t xml:space="preserve">4. The time limit for this event is TEN (10) MINUTES, which will include audience reaction time. If the speaker goes over a 30 second grace </w:t>
      </w:r>
      <w:proofErr w:type="gramStart"/>
      <w:r w:rsidRPr="00A9269C">
        <w:rPr>
          <w:rFonts w:asciiTheme="minorHAnsi" w:hAnsiTheme="minorHAnsi"/>
          <w:sz w:val="24"/>
          <w:szCs w:val="24"/>
        </w:rPr>
        <w:t>period</w:t>
      </w:r>
      <w:proofErr w:type="gramEnd"/>
      <w:r w:rsidRPr="00A9269C">
        <w:rPr>
          <w:rFonts w:asciiTheme="minorHAnsi" w:hAnsiTheme="minorHAnsi"/>
          <w:sz w:val="24"/>
          <w:szCs w:val="24"/>
        </w:rPr>
        <w:t xml:space="preserve"> the contestant may not be awarded first place in the round. No minimum time limit.</w:t>
      </w:r>
    </w:p>
    <w:p w14:paraId="0796EEA5" w14:textId="77777777" w:rsidR="003077C8" w:rsidRDefault="003077C8" w:rsidP="000848B7">
      <w:pPr>
        <w:ind w:left="720"/>
        <w:rPr>
          <w:rFonts w:asciiTheme="minorHAnsi" w:hAnsiTheme="minorHAnsi"/>
          <w:sz w:val="24"/>
          <w:szCs w:val="24"/>
        </w:rPr>
      </w:pPr>
    </w:p>
    <w:p w14:paraId="444DE092" w14:textId="77777777" w:rsidR="00B430EB" w:rsidRPr="003077C8" w:rsidRDefault="003D710D" w:rsidP="000848B7">
      <w:pPr>
        <w:numPr>
          <w:ilvl w:val="0"/>
          <w:numId w:val="6"/>
        </w:numPr>
        <w:rPr>
          <w:rFonts w:asciiTheme="minorHAnsi" w:hAnsiTheme="minorHAnsi"/>
          <w:sz w:val="24"/>
          <w:szCs w:val="24"/>
          <w:highlight w:val="lightGray"/>
        </w:rPr>
      </w:pPr>
      <w:r w:rsidRPr="003077C8">
        <w:rPr>
          <w:rFonts w:asciiTheme="minorHAnsi" w:hAnsiTheme="minorHAnsi"/>
          <w:sz w:val="24"/>
          <w:szCs w:val="24"/>
          <w:highlight w:val="lightGray"/>
        </w:rPr>
        <w:t>Humorous Interpretation:</w:t>
      </w:r>
    </w:p>
    <w:p w14:paraId="7AAD1674" w14:textId="77777777" w:rsidR="00B430EB" w:rsidRPr="00A9269C" w:rsidRDefault="003D710D" w:rsidP="000848B7">
      <w:pPr>
        <w:numPr>
          <w:ilvl w:val="1"/>
          <w:numId w:val="6"/>
        </w:numPr>
        <w:rPr>
          <w:rFonts w:asciiTheme="minorHAnsi" w:hAnsiTheme="minorHAnsi"/>
          <w:sz w:val="24"/>
          <w:szCs w:val="24"/>
        </w:rPr>
      </w:pPr>
      <w:r w:rsidRPr="00A9269C">
        <w:rPr>
          <w:rFonts w:asciiTheme="minorHAnsi" w:hAnsiTheme="minorHAnsi"/>
          <w:sz w:val="24"/>
          <w:szCs w:val="24"/>
        </w:rPr>
        <w:t>1. The time limit is ten minutes with a 30-second “grace period.” Should a student go beyond the grace period, the student may not be ranked 1st. Judges are to use accurate (stopwatch function) timing devices. No minimum time is mandated.</w:t>
      </w:r>
    </w:p>
    <w:p w14:paraId="5D43630A" w14:textId="77777777" w:rsidR="00B430EB" w:rsidRPr="00A9269C" w:rsidRDefault="003D710D" w:rsidP="000848B7">
      <w:pPr>
        <w:numPr>
          <w:ilvl w:val="1"/>
          <w:numId w:val="6"/>
        </w:numPr>
        <w:rPr>
          <w:rFonts w:asciiTheme="minorHAnsi" w:hAnsiTheme="minorHAnsi"/>
          <w:sz w:val="24"/>
          <w:szCs w:val="24"/>
        </w:rPr>
      </w:pPr>
      <w:r w:rsidRPr="00A9269C">
        <w:rPr>
          <w:rFonts w:asciiTheme="minorHAnsi" w:hAnsiTheme="minorHAnsi"/>
          <w:sz w:val="24"/>
          <w:szCs w:val="24"/>
        </w:rPr>
        <w:t xml:space="preserve">2. Selections must be </w:t>
      </w:r>
      <w:proofErr w:type="gramStart"/>
      <w:r w:rsidRPr="00A9269C">
        <w:rPr>
          <w:rFonts w:asciiTheme="minorHAnsi" w:hAnsiTheme="minorHAnsi"/>
          <w:sz w:val="24"/>
          <w:szCs w:val="24"/>
        </w:rPr>
        <w:t>cuttings</w:t>
      </w:r>
      <w:proofErr w:type="gramEnd"/>
      <w:r w:rsidRPr="00A9269C">
        <w:rPr>
          <w:rFonts w:asciiTheme="minorHAnsi" w:hAnsiTheme="minorHAnsi"/>
          <w:sz w:val="24"/>
          <w:szCs w:val="24"/>
        </w:rPr>
        <w:t xml:space="preserve"> from a single work of literature (one short story, play, or novel), as per NSDA rules.</w:t>
      </w:r>
    </w:p>
    <w:p w14:paraId="7D3B5D0E" w14:textId="77777777" w:rsidR="00B430EB" w:rsidRPr="00A9269C" w:rsidRDefault="003D710D" w:rsidP="000848B7">
      <w:pPr>
        <w:numPr>
          <w:ilvl w:val="1"/>
          <w:numId w:val="6"/>
        </w:numPr>
        <w:rPr>
          <w:rFonts w:asciiTheme="minorHAnsi" w:hAnsiTheme="minorHAnsi"/>
          <w:sz w:val="24"/>
          <w:szCs w:val="24"/>
        </w:rPr>
      </w:pPr>
      <w:r w:rsidRPr="00A9269C">
        <w:rPr>
          <w:rFonts w:asciiTheme="minorHAnsi" w:hAnsiTheme="minorHAnsi"/>
          <w:sz w:val="24"/>
          <w:szCs w:val="24"/>
        </w:rPr>
        <w:t xml:space="preserve">3. Changes to the script may only be used for the purpose of transition or to eliminate profane language. Transitions may be used to clarify the logical sequence of ideas. They are not to be used for the purpose of embellishing the humorous or dramatic effect of </w:t>
      </w:r>
      <w:proofErr w:type="gramStart"/>
      <w:r w:rsidRPr="00A9269C">
        <w:rPr>
          <w:rFonts w:asciiTheme="minorHAnsi" w:hAnsiTheme="minorHAnsi"/>
          <w:sz w:val="24"/>
          <w:szCs w:val="24"/>
        </w:rPr>
        <w:t>the literature</w:t>
      </w:r>
      <w:proofErr w:type="gramEnd"/>
      <w:r w:rsidRPr="00A9269C">
        <w:rPr>
          <w:rFonts w:asciiTheme="minorHAnsi" w:hAnsiTheme="minorHAnsi"/>
          <w:sz w:val="24"/>
          <w:szCs w:val="24"/>
        </w:rPr>
        <w:t>.</w:t>
      </w:r>
    </w:p>
    <w:p w14:paraId="696DEDE6" w14:textId="77777777" w:rsidR="00B430EB" w:rsidRPr="00A9269C" w:rsidRDefault="003D710D" w:rsidP="000848B7">
      <w:pPr>
        <w:numPr>
          <w:ilvl w:val="1"/>
          <w:numId w:val="6"/>
        </w:numPr>
        <w:rPr>
          <w:rFonts w:asciiTheme="minorHAnsi" w:hAnsiTheme="minorHAnsi"/>
          <w:sz w:val="24"/>
          <w:szCs w:val="24"/>
        </w:rPr>
      </w:pPr>
      <w:r w:rsidRPr="00A9269C">
        <w:rPr>
          <w:rFonts w:asciiTheme="minorHAnsi" w:hAnsiTheme="minorHAnsi"/>
          <w:sz w:val="24"/>
          <w:szCs w:val="24"/>
        </w:rPr>
        <w:t>4. The presentation may not use physical objects or costuming. The contestant must name the author and the source from which the cutting was made. The gender stated by the author must be honored. However, a female contestant may play a male role, and a male contestant may play a female role. Selections must be presented from memory. Monologues, prose, and poetry selections are acceptable. Use of focal points and/or direct contact with the audience should be determined by the requirements of the literature interpreted. Full movement is allowed.</w:t>
      </w:r>
    </w:p>
    <w:p w14:paraId="394C8EA9" w14:textId="77777777" w:rsidR="00B430EB" w:rsidRPr="00A9269C" w:rsidRDefault="003D710D" w:rsidP="000848B7">
      <w:pPr>
        <w:numPr>
          <w:ilvl w:val="1"/>
          <w:numId w:val="6"/>
        </w:numPr>
        <w:rPr>
          <w:rFonts w:asciiTheme="minorHAnsi" w:hAnsiTheme="minorHAnsi"/>
          <w:sz w:val="24"/>
          <w:szCs w:val="24"/>
        </w:rPr>
      </w:pPr>
      <w:r w:rsidRPr="00A9269C">
        <w:rPr>
          <w:rFonts w:asciiTheme="minorHAnsi" w:hAnsiTheme="minorHAnsi"/>
          <w:sz w:val="24"/>
          <w:szCs w:val="24"/>
        </w:rPr>
        <w:t xml:space="preserve">5. A student may not use a cutting from </w:t>
      </w:r>
      <w:proofErr w:type="gramStart"/>
      <w:r w:rsidRPr="00A9269C">
        <w:rPr>
          <w:rFonts w:asciiTheme="minorHAnsi" w:hAnsiTheme="minorHAnsi"/>
          <w:sz w:val="24"/>
          <w:szCs w:val="24"/>
        </w:rPr>
        <w:t>a work</w:t>
      </w:r>
      <w:proofErr w:type="gramEnd"/>
      <w:r w:rsidRPr="00A9269C">
        <w:rPr>
          <w:rFonts w:asciiTheme="minorHAnsi" w:hAnsiTheme="minorHAnsi"/>
          <w:sz w:val="24"/>
          <w:szCs w:val="24"/>
        </w:rPr>
        <w:t xml:space="preserve"> of literature the student used in competition in any previous contest year. A student entered in two events may not use the same selection of literature in both events.</w:t>
      </w:r>
    </w:p>
    <w:p w14:paraId="14DBDA42" w14:textId="77777777" w:rsidR="003077C8" w:rsidRDefault="003077C8" w:rsidP="000848B7">
      <w:pPr>
        <w:ind w:left="720"/>
        <w:rPr>
          <w:rFonts w:asciiTheme="minorHAnsi" w:hAnsiTheme="minorHAnsi"/>
          <w:sz w:val="24"/>
          <w:szCs w:val="24"/>
        </w:rPr>
      </w:pPr>
    </w:p>
    <w:p w14:paraId="5150D9B6" w14:textId="77777777" w:rsidR="00B430EB" w:rsidRPr="003077C8" w:rsidRDefault="003D710D" w:rsidP="000848B7">
      <w:pPr>
        <w:numPr>
          <w:ilvl w:val="0"/>
          <w:numId w:val="6"/>
        </w:numPr>
        <w:rPr>
          <w:rFonts w:asciiTheme="minorHAnsi" w:hAnsiTheme="minorHAnsi"/>
          <w:sz w:val="24"/>
          <w:szCs w:val="24"/>
          <w:highlight w:val="lightGray"/>
        </w:rPr>
      </w:pPr>
      <w:r w:rsidRPr="003077C8">
        <w:rPr>
          <w:rFonts w:asciiTheme="minorHAnsi" w:hAnsiTheme="minorHAnsi"/>
          <w:sz w:val="24"/>
          <w:szCs w:val="24"/>
          <w:highlight w:val="lightGray"/>
        </w:rPr>
        <w:t>Extemporaneous Speaking:</w:t>
      </w:r>
    </w:p>
    <w:p w14:paraId="25BCFCC0" w14:textId="77777777" w:rsidR="00B430EB" w:rsidRPr="00A9269C" w:rsidRDefault="003D710D" w:rsidP="000848B7">
      <w:pPr>
        <w:numPr>
          <w:ilvl w:val="1"/>
          <w:numId w:val="6"/>
        </w:numPr>
        <w:rPr>
          <w:rFonts w:asciiTheme="minorHAnsi" w:hAnsiTheme="minorHAnsi"/>
          <w:sz w:val="24"/>
          <w:szCs w:val="24"/>
        </w:rPr>
      </w:pPr>
      <w:r w:rsidRPr="00A9269C">
        <w:rPr>
          <w:rFonts w:asciiTheme="minorHAnsi" w:hAnsiTheme="minorHAnsi"/>
          <w:sz w:val="24"/>
          <w:szCs w:val="24"/>
        </w:rPr>
        <w:t>1. The speaker has one half hour to prepare one topic. The speaker should announce the topic choice as part of the introduction. The speaker will draw a topic from 2 domestic and 2 foreign choices.</w:t>
      </w:r>
    </w:p>
    <w:p w14:paraId="5E391F39" w14:textId="77777777" w:rsidR="00B430EB" w:rsidRPr="00A9269C" w:rsidRDefault="003D710D" w:rsidP="000848B7">
      <w:pPr>
        <w:numPr>
          <w:ilvl w:val="1"/>
          <w:numId w:val="6"/>
        </w:numPr>
        <w:rPr>
          <w:rFonts w:asciiTheme="minorHAnsi" w:hAnsiTheme="minorHAnsi"/>
          <w:sz w:val="24"/>
          <w:szCs w:val="24"/>
        </w:rPr>
      </w:pPr>
      <w:r w:rsidRPr="00A9269C">
        <w:rPr>
          <w:rFonts w:asciiTheme="minorHAnsi" w:hAnsiTheme="minorHAnsi"/>
          <w:sz w:val="24"/>
          <w:szCs w:val="24"/>
        </w:rPr>
        <w:t>2. In giving his/her speech, the speaker may not use any notes at the state tournament. Novices are allowed to use one 4x6 note card when speaking.</w:t>
      </w:r>
    </w:p>
    <w:p w14:paraId="506FC6DE" w14:textId="77777777" w:rsidR="00B430EB" w:rsidRPr="00A9269C" w:rsidRDefault="003D710D" w:rsidP="000848B7">
      <w:pPr>
        <w:numPr>
          <w:ilvl w:val="1"/>
          <w:numId w:val="6"/>
        </w:numPr>
        <w:rPr>
          <w:rFonts w:asciiTheme="minorHAnsi" w:hAnsiTheme="minorHAnsi"/>
          <w:sz w:val="24"/>
          <w:szCs w:val="24"/>
        </w:rPr>
      </w:pPr>
      <w:r w:rsidRPr="00A9269C">
        <w:rPr>
          <w:rFonts w:asciiTheme="minorHAnsi" w:hAnsiTheme="minorHAnsi"/>
          <w:sz w:val="24"/>
          <w:szCs w:val="24"/>
        </w:rPr>
        <w:t>3. JUDGES MUST GIVE TIME SIGNALS.</w:t>
      </w:r>
    </w:p>
    <w:p w14:paraId="6B2D0178" w14:textId="77777777" w:rsidR="00B430EB" w:rsidRPr="00A9269C" w:rsidRDefault="003D710D" w:rsidP="000848B7">
      <w:pPr>
        <w:numPr>
          <w:ilvl w:val="1"/>
          <w:numId w:val="6"/>
        </w:numPr>
        <w:rPr>
          <w:rFonts w:asciiTheme="minorHAnsi" w:hAnsiTheme="minorHAnsi"/>
          <w:sz w:val="24"/>
          <w:szCs w:val="24"/>
        </w:rPr>
      </w:pPr>
      <w:r w:rsidRPr="00A9269C">
        <w:rPr>
          <w:rFonts w:asciiTheme="minorHAnsi" w:hAnsiTheme="minorHAnsi"/>
          <w:sz w:val="24"/>
          <w:szCs w:val="24"/>
        </w:rPr>
        <w:t xml:space="preserve">4. The time limit for this event is SEVEN (7) MINUTES. If the speaker goes over a 30 second grace </w:t>
      </w:r>
      <w:proofErr w:type="gramStart"/>
      <w:r w:rsidRPr="00A9269C">
        <w:rPr>
          <w:rFonts w:asciiTheme="minorHAnsi" w:hAnsiTheme="minorHAnsi"/>
          <w:sz w:val="24"/>
          <w:szCs w:val="24"/>
        </w:rPr>
        <w:t>period</w:t>
      </w:r>
      <w:proofErr w:type="gramEnd"/>
      <w:r w:rsidRPr="00A9269C">
        <w:rPr>
          <w:rFonts w:asciiTheme="minorHAnsi" w:hAnsiTheme="minorHAnsi"/>
          <w:sz w:val="24"/>
          <w:szCs w:val="24"/>
        </w:rPr>
        <w:t xml:space="preserve"> the contestant may not be awarded first place in the round. No minimum time limit.</w:t>
      </w:r>
    </w:p>
    <w:p w14:paraId="78A5DC8D" w14:textId="77777777" w:rsidR="000848B7" w:rsidRPr="00A9269C" w:rsidRDefault="000848B7" w:rsidP="000848B7">
      <w:pPr>
        <w:ind w:left="1440"/>
        <w:rPr>
          <w:rFonts w:asciiTheme="minorHAnsi" w:hAnsiTheme="minorHAnsi"/>
          <w:sz w:val="24"/>
          <w:szCs w:val="24"/>
        </w:rPr>
      </w:pPr>
    </w:p>
    <w:p w14:paraId="389E5C18" w14:textId="77777777" w:rsidR="00B430EB" w:rsidRPr="003077C8" w:rsidRDefault="003D710D" w:rsidP="000848B7">
      <w:pPr>
        <w:numPr>
          <w:ilvl w:val="0"/>
          <w:numId w:val="6"/>
        </w:numPr>
        <w:rPr>
          <w:rFonts w:asciiTheme="minorHAnsi" w:hAnsiTheme="minorHAnsi"/>
          <w:sz w:val="24"/>
          <w:szCs w:val="24"/>
          <w:highlight w:val="lightGray"/>
        </w:rPr>
      </w:pPr>
      <w:r w:rsidRPr="003077C8">
        <w:rPr>
          <w:rFonts w:asciiTheme="minorHAnsi" w:hAnsiTheme="minorHAnsi"/>
          <w:sz w:val="24"/>
          <w:szCs w:val="24"/>
          <w:highlight w:val="lightGray"/>
        </w:rPr>
        <w:t>Dramatic Interpretation:</w:t>
      </w:r>
    </w:p>
    <w:p w14:paraId="2E3FD62B" w14:textId="77777777" w:rsidR="00B430EB" w:rsidRPr="00A9269C" w:rsidRDefault="003D710D" w:rsidP="000848B7">
      <w:pPr>
        <w:numPr>
          <w:ilvl w:val="1"/>
          <w:numId w:val="6"/>
        </w:numPr>
        <w:rPr>
          <w:rFonts w:asciiTheme="minorHAnsi" w:hAnsiTheme="minorHAnsi"/>
          <w:sz w:val="24"/>
          <w:szCs w:val="24"/>
        </w:rPr>
      </w:pPr>
      <w:r w:rsidRPr="00A9269C">
        <w:rPr>
          <w:rFonts w:asciiTheme="minorHAnsi" w:hAnsiTheme="minorHAnsi"/>
          <w:sz w:val="24"/>
          <w:szCs w:val="24"/>
        </w:rPr>
        <w:t>1. The time limit is ten minutes with a 30-second “grace period.” Should a student go beyond the grace period, the student may not be ranked 1st. Judges are to use accurate (stopwatch function) timing devices. No minimum time is mandated.</w:t>
      </w:r>
    </w:p>
    <w:p w14:paraId="6207F41B" w14:textId="77777777" w:rsidR="00B430EB" w:rsidRPr="00A9269C" w:rsidRDefault="003D710D" w:rsidP="000848B7">
      <w:pPr>
        <w:numPr>
          <w:ilvl w:val="1"/>
          <w:numId w:val="6"/>
        </w:numPr>
        <w:rPr>
          <w:rFonts w:asciiTheme="minorHAnsi" w:hAnsiTheme="minorHAnsi"/>
          <w:sz w:val="24"/>
          <w:szCs w:val="24"/>
        </w:rPr>
      </w:pPr>
      <w:r w:rsidRPr="00A9269C">
        <w:rPr>
          <w:rFonts w:asciiTheme="minorHAnsi" w:hAnsiTheme="minorHAnsi"/>
          <w:sz w:val="24"/>
          <w:szCs w:val="24"/>
        </w:rPr>
        <w:t xml:space="preserve">2. Selections must be </w:t>
      </w:r>
      <w:proofErr w:type="gramStart"/>
      <w:r w:rsidRPr="00A9269C">
        <w:rPr>
          <w:rFonts w:asciiTheme="minorHAnsi" w:hAnsiTheme="minorHAnsi"/>
          <w:sz w:val="24"/>
          <w:szCs w:val="24"/>
        </w:rPr>
        <w:t>cuttings</w:t>
      </w:r>
      <w:proofErr w:type="gramEnd"/>
      <w:r w:rsidRPr="00A9269C">
        <w:rPr>
          <w:rFonts w:asciiTheme="minorHAnsi" w:hAnsiTheme="minorHAnsi"/>
          <w:sz w:val="24"/>
          <w:szCs w:val="24"/>
        </w:rPr>
        <w:t xml:space="preserve"> from a single work of literature (one short story, play, or novel), as per NSDA rules.</w:t>
      </w:r>
    </w:p>
    <w:p w14:paraId="662C8A65" w14:textId="77777777" w:rsidR="00B430EB" w:rsidRPr="00A9269C" w:rsidRDefault="003D710D" w:rsidP="000848B7">
      <w:pPr>
        <w:numPr>
          <w:ilvl w:val="1"/>
          <w:numId w:val="6"/>
        </w:numPr>
        <w:rPr>
          <w:rFonts w:asciiTheme="minorHAnsi" w:hAnsiTheme="minorHAnsi"/>
          <w:sz w:val="24"/>
          <w:szCs w:val="24"/>
        </w:rPr>
      </w:pPr>
      <w:r w:rsidRPr="00A9269C">
        <w:rPr>
          <w:rFonts w:asciiTheme="minorHAnsi" w:hAnsiTheme="minorHAnsi"/>
          <w:sz w:val="24"/>
          <w:szCs w:val="24"/>
        </w:rPr>
        <w:t xml:space="preserve">3. Changes to the script may only be used for the purpose of transition or to eliminate profane language. Transitions may be used to clarify the logical sequence of ideas. They are not to be used for the purpose of embellishing the humorous or dramatic effect of </w:t>
      </w:r>
      <w:proofErr w:type="gramStart"/>
      <w:r w:rsidRPr="00A9269C">
        <w:rPr>
          <w:rFonts w:asciiTheme="minorHAnsi" w:hAnsiTheme="minorHAnsi"/>
          <w:sz w:val="24"/>
          <w:szCs w:val="24"/>
        </w:rPr>
        <w:t>the literature</w:t>
      </w:r>
      <w:proofErr w:type="gramEnd"/>
      <w:r w:rsidRPr="00A9269C">
        <w:rPr>
          <w:rFonts w:asciiTheme="minorHAnsi" w:hAnsiTheme="minorHAnsi"/>
          <w:sz w:val="24"/>
          <w:szCs w:val="24"/>
        </w:rPr>
        <w:t>.</w:t>
      </w:r>
    </w:p>
    <w:p w14:paraId="55C635AF" w14:textId="77777777" w:rsidR="00B430EB" w:rsidRPr="00A9269C" w:rsidRDefault="003D710D" w:rsidP="000848B7">
      <w:pPr>
        <w:numPr>
          <w:ilvl w:val="1"/>
          <w:numId w:val="6"/>
        </w:numPr>
        <w:rPr>
          <w:rFonts w:asciiTheme="minorHAnsi" w:hAnsiTheme="minorHAnsi"/>
          <w:sz w:val="24"/>
          <w:szCs w:val="24"/>
        </w:rPr>
      </w:pPr>
      <w:r w:rsidRPr="00A9269C">
        <w:rPr>
          <w:rFonts w:asciiTheme="minorHAnsi" w:hAnsiTheme="minorHAnsi"/>
          <w:sz w:val="24"/>
          <w:szCs w:val="24"/>
        </w:rPr>
        <w:t>4. The presentation may not use physical objects or costuming. The contestant must name the author and the source from which the cutting was made. The gender stated by the author must be honored. However, a female contestant may play a male role, and a male contestant may play a female role. Selections must be presented from memory. Monologues, prose, and poetry selections are acceptable. Use of focal points and/or direct contact with the audience should be determined by the requirements of the literature being interpreted. Full movement is allowed.</w:t>
      </w:r>
    </w:p>
    <w:p w14:paraId="501AE2E9" w14:textId="7C4C27FE" w:rsidR="003077C8" w:rsidRDefault="003D710D" w:rsidP="000848B7">
      <w:pPr>
        <w:numPr>
          <w:ilvl w:val="1"/>
          <w:numId w:val="6"/>
        </w:numPr>
        <w:rPr>
          <w:rFonts w:asciiTheme="minorHAnsi" w:hAnsiTheme="minorHAnsi"/>
          <w:sz w:val="24"/>
          <w:szCs w:val="24"/>
        </w:rPr>
      </w:pPr>
      <w:r w:rsidRPr="00A9269C">
        <w:rPr>
          <w:rFonts w:asciiTheme="minorHAnsi" w:hAnsiTheme="minorHAnsi"/>
          <w:sz w:val="24"/>
          <w:szCs w:val="24"/>
        </w:rPr>
        <w:t xml:space="preserve">5. A student may not use a cutting from </w:t>
      </w:r>
      <w:proofErr w:type="gramStart"/>
      <w:r w:rsidRPr="00A9269C">
        <w:rPr>
          <w:rFonts w:asciiTheme="minorHAnsi" w:hAnsiTheme="minorHAnsi"/>
          <w:sz w:val="24"/>
          <w:szCs w:val="24"/>
        </w:rPr>
        <w:t>a work</w:t>
      </w:r>
      <w:proofErr w:type="gramEnd"/>
      <w:r w:rsidRPr="00A9269C">
        <w:rPr>
          <w:rFonts w:asciiTheme="minorHAnsi" w:hAnsiTheme="minorHAnsi"/>
          <w:sz w:val="24"/>
          <w:szCs w:val="24"/>
        </w:rPr>
        <w:t xml:space="preserve"> of literature the student used in competition in any previous contest year. A student entered in two events may not use the same selection of literature in both events.</w:t>
      </w:r>
    </w:p>
    <w:p w14:paraId="5A53B1A8" w14:textId="77777777" w:rsidR="000848B7" w:rsidRPr="000848B7" w:rsidRDefault="000848B7" w:rsidP="000848B7">
      <w:pPr>
        <w:ind w:left="1440"/>
        <w:rPr>
          <w:rFonts w:asciiTheme="minorHAnsi" w:hAnsiTheme="minorHAnsi"/>
          <w:sz w:val="24"/>
          <w:szCs w:val="24"/>
        </w:rPr>
      </w:pPr>
    </w:p>
    <w:p w14:paraId="0AD53F78" w14:textId="77777777" w:rsidR="000848B7" w:rsidRPr="00B317BC" w:rsidRDefault="000848B7" w:rsidP="000848B7">
      <w:pPr>
        <w:pStyle w:val="ListParagraph"/>
        <w:numPr>
          <w:ilvl w:val="0"/>
          <w:numId w:val="6"/>
        </w:numPr>
        <w:shd w:val="clear" w:color="auto" w:fill="FFFFFF"/>
        <w:textAlignment w:val="baseline"/>
        <w:rPr>
          <w:rFonts w:asciiTheme="minorHAnsi" w:hAnsiTheme="minorHAnsi"/>
          <w:color w:val="000000"/>
          <w:sz w:val="24"/>
          <w:szCs w:val="24"/>
          <w:highlight w:val="lightGray"/>
        </w:rPr>
      </w:pPr>
      <w:r w:rsidRPr="00B317BC">
        <w:rPr>
          <w:rFonts w:asciiTheme="minorHAnsi" w:hAnsiTheme="minorHAnsi"/>
          <w:color w:val="000000"/>
          <w:sz w:val="24"/>
          <w:szCs w:val="24"/>
          <w:highlight w:val="lightGray"/>
          <w:bdr w:val="none" w:sz="0" w:space="0" w:color="auto" w:frame="1"/>
        </w:rPr>
        <w:t>Spoken Word Poetry:</w:t>
      </w:r>
      <w:r w:rsidRPr="00B317BC">
        <w:rPr>
          <w:rFonts w:asciiTheme="minorHAnsi" w:hAnsiTheme="minorHAnsi"/>
          <w:color w:val="000000"/>
          <w:sz w:val="24"/>
          <w:szCs w:val="24"/>
          <w:highlight w:val="lightGray"/>
        </w:rPr>
        <w:t xml:space="preserve"> </w:t>
      </w:r>
    </w:p>
    <w:p w14:paraId="2FEF5C73" w14:textId="77777777" w:rsidR="000848B7" w:rsidRDefault="000848B7" w:rsidP="000848B7">
      <w:pPr>
        <w:pStyle w:val="ListParagraph"/>
        <w:numPr>
          <w:ilvl w:val="1"/>
          <w:numId w:val="6"/>
        </w:numPr>
        <w:shd w:val="clear" w:color="auto" w:fill="FFFFFF"/>
        <w:textAlignment w:val="baseline"/>
        <w:rPr>
          <w:rFonts w:asciiTheme="minorHAnsi" w:hAnsiTheme="minorHAnsi"/>
          <w:color w:val="000000"/>
          <w:sz w:val="24"/>
          <w:szCs w:val="24"/>
        </w:rPr>
      </w:pPr>
      <w:r w:rsidRPr="000848B7">
        <w:rPr>
          <w:rFonts w:asciiTheme="minorHAnsi" w:hAnsiTheme="minorHAnsi"/>
          <w:color w:val="000000"/>
          <w:sz w:val="24"/>
          <w:szCs w:val="24"/>
        </w:rPr>
        <w:t>Students</w:t>
      </w:r>
      <w:r>
        <w:rPr>
          <w:rFonts w:asciiTheme="minorHAnsi" w:hAnsiTheme="minorHAnsi"/>
          <w:color w:val="000000"/>
          <w:sz w:val="24"/>
          <w:szCs w:val="24"/>
        </w:rPr>
        <w:t xml:space="preserve"> will</w:t>
      </w:r>
      <w:r w:rsidRPr="000848B7">
        <w:rPr>
          <w:rFonts w:asciiTheme="minorHAnsi" w:hAnsiTheme="minorHAnsi"/>
          <w:color w:val="000000"/>
          <w:sz w:val="24"/>
          <w:szCs w:val="24"/>
        </w:rPr>
        <w:t xml:space="preserve"> write and perform original poetry to express ideas, experience, or emotion through the creative arrangement of words according to their sound, rhythm, </w:t>
      </w:r>
      <w:r>
        <w:rPr>
          <w:rFonts w:asciiTheme="minorHAnsi" w:hAnsiTheme="minorHAnsi"/>
          <w:color w:val="000000"/>
          <w:sz w:val="24"/>
          <w:szCs w:val="24"/>
        </w:rPr>
        <w:t xml:space="preserve">and </w:t>
      </w:r>
      <w:r w:rsidRPr="000848B7">
        <w:rPr>
          <w:rFonts w:asciiTheme="minorHAnsi" w:hAnsiTheme="minorHAnsi"/>
          <w:color w:val="000000"/>
          <w:sz w:val="24"/>
          <w:szCs w:val="24"/>
        </w:rPr>
        <w:t>meaning.</w:t>
      </w:r>
    </w:p>
    <w:p w14:paraId="6542D329" w14:textId="77777777" w:rsidR="000848B7" w:rsidRDefault="000848B7" w:rsidP="000848B7">
      <w:pPr>
        <w:pStyle w:val="ListParagraph"/>
        <w:numPr>
          <w:ilvl w:val="1"/>
          <w:numId w:val="6"/>
        </w:numPr>
        <w:shd w:val="clear" w:color="auto" w:fill="FFFFFF"/>
        <w:textAlignment w:val="baseline"/>
        <w:rPr>
          <w:rFonts w:asciiTheme="minorHAnsi" w:hAnsiTheme="minorHAnsi"/>
          <w:color w:val="000000"/>
          <w:sz w:val="24"/>
          <w:szCs w:val="24"/>
        </w:rPr>
      </w:pPr>
      <w:r w:rsidRPr="000848B7">
        <w:rPr>
          <w:rFonts w:asciiTheme="minorHAnsi" w:hAnsiTheme="minorHAnsi"/>
          <w:color w:val="000000"/>
          <w:sz w:val="24"/>
          <w:szCs w:val="24"/>
        </w:rPr>
        <w:t xml:space="preserve">The maximum time limit is 5 minutes with a 30-second grace period. </w:t>
      </w:r>
    </w:p>
    <w:p w14:paraId="0B51BD50" w14:textId="77777777" w:rsidR="000848B7" w:rsidRDefault="000848B7" w:rsidP="000848B7">
      <w:pPr>
        <w:pStyle w:val="ListParagraph"/>
        <w:numPr>
          <w:ilvl w:val="1"/>
          <w:numId w:val="6"/>
        </w:numPr>
        <w:shd w:val="clear" w:color="auto" w:fill="FFFFFF"/>
        <w:textAlignment w:val="baseline"/>
        <w:rPr>
          <w:rFonts w:asciiTheme="minorHAnsi" w:hAnsiTheme="minorHAnsi"/>
          <w:color w:val="000000"/>
          <w:sz w:val="24"/>
          <w:szCs w:val="24"/>
        </w:rPr>
      </w:pPr>
      <w:r w:rsidRPr="000848B7">
        <w:rPr>
          <w:rFonts w:asciiTheme="minorHAnsi" w:hAnsiTheme="minorHAnsi"/>
          <w:color w:val="000000"/>
          <w:sz w:val="24"/>
          <w:szCs w:val="24"/>
        </w:rPr>
        <w:t xml:space="preserve">The delivery should be memorized, and no book or script may be used. </w:t>
      </w:r>
    </w:p>
    <w:p w14:paraId="5A6EA622" w14:textId="77777777" w:rsidR="000848B7" w:rsidRDefault="000848B7" w:rsidP="000848B7">
      <w:pPr>
        <w:pStyle w:val="ListParagraph"/>
        <w:numPr>
          <w:ilvl w:val="1"/>
          <w:numId w:val="6"/>
        </w:numPr>
        <w:shd w:val="clear" w:color="auto" w:fill="FFFFFF"/>
        <w:textAlignment w:val="baseline"/>
        <w:rPr>
          <w:rFonts w:asciiTheme="minorHAnsi" w:hAnsiTheme="minorHAnsi"/>
          <w:color w:val="000000"/>
          <w:sz w:val="24"/>
          <w:szCs w:val="24"/>
        </w:rPr>
      </w:pPr>
      <w:r w:rsidRPr="000848B7">
        <w:rPr>
          <w:rFonts w:asciiTheme="minorHAnsi" w:hAnsiTheme="minorHAnsi"/>
          <w:color w:val="000000"/>
          <w:sz w:val="24"/>
          <w:szCs w:val="24"/>
        </w:rPr>
        <w:t xml:space="preserve">No more than 150 words of the original poetry may be direct quotation from any other speech or writing. </w:t>
      </w:r>
    </w:p>
    <w:p w14:paraId="2826D020" w14:textId="77777777" w:rsidR="000848B7" w:rsidRDefault="000848B7" w:rsidP="000848B7">
      <w:pPr>
        <w:pStyle w:val="ListParagraph"/>
        <w:numPr>
          <w:ilvl w:val="1"/>
          <w:numId w:val="6"/>
        </w:numPr>
        <w:shd w:val="clear" w:color="auto" w:fill="FFFFFF"/>
        <w:textAlignment w:val="baseline"/>
        <w:rPr>
          <w:rFonts w:asciiTheme="minorHAnsi" w:hAnsiTheme="minorHAnsi"/>
          <w:color w:val="000000"/>
          <w:sz w:val="24"/>
          <w:szCs w:val="24"/>
        </w:rPr>
      </w:pPr>
      <w:r w:rsidRPr="000848B7">
        <w:rPr>
          <w:rFonts w:asciiTheme="minorHAnsi" w:hAnsiTheme="minorHAnsi"/>
          <w:color w:val="000000"/>
          <w:sz w:val="24"/>
          <w:szCs w:val="24"/>
        </w:rPr>
        <w:t xml:space="preserve">A successful performer will craft a piece that elicits critical thought, reflection, or emotion. </w:t>
      </w:r>
    </w:p>
    <w:p w14:paraId="6CAD2C4C" w14:textId="77777777" w:rsidR="000848B7" w:rsidRDefault="000848B7" w:rsidP="000848B7">
      <w:pPr>
        <w:pStyle w:val="ListParagraph"/>
        <w:numPr>
          <w:ilvl w:val="1"/>
          <w:numId w:val="6"/>
        </w:numPr>
        <w:shd w:val="clear" w:color="auto" w:fill="FFFFFF"/>
        <w:textAlignment w:val="baseline"/>
        <w:rPr>
          <w:rFonts w:asciiTheme="minorHAnsi" w:hAnsiTheme="minorHAnsi"/>
          <w:color w:val="000000"/>
          <w:sz w:val="24"/>
          <w:szCs w:val="24"/>
        </w:rPr>
      </w:pPr>
      <w:r w:rsidRPr="000848B7">
        <w:rPr>
          <w:rFonts w:asciiTheme="minorHAnsi" w:hAnsiTheme="minorHAnsi"/>
          <w:color w:val="000000"/>
          <w:sz w:val="24"/>
          <w:szCs w:val="24"/>
        </w:rPr>
        <w:t xml:space="preserve">As opposed to traditional Poetry, Spoken Word Poetry is created to be performed aloud and may feature rhythmic flow, vivid imagery, word play, gestures, lyrical elements, and repetition. </w:t>
      </w:r>
    </w:p>
    <w:p w14:paraId="2F5C8D51" w14:textId="7EE2085B" w:rsidR="00E736FF" w:rsidRDefault="000848B7" w:rsidP="000848B7">
      <w:pPr>
        <w:pStyle w:val="ListParagraph"/>
        <w:numPr>
          <w:ilvl w:val="1"/>
          <w:numId w:val="6"/>
        </w:numPr>
        <w:shd w:val="clear" w:color="auto" w:fill="FFFFFF"/>
        <w:textAlignment w:val="baseline"/>
        <w:rPr>
          <w:rFonts w:asciiTheme="minorHAnsi" w:hAnsiTheme="minorHAnsi"/>
          <w:color w:val="000000"/>
          <w:sz w:val="24"/>
          <w:szCs w:val="24"/>
        </w:rPr>
      </w:pPr>
      <w:r w:rsidRPr="000848B7">
        <w:rPr>
          <w:rFonts w:asciiTheme="minorHAnsi" w:hAnsiTheme="minorHAnsi"/>
          <w:color w:val="000000"/>
          <w:sz w:val="24"/>
          <w:szCs w:val="24"/>
        </w:rPr>
        <w:t>Use the </w:t>
      </w:r>
      <w:hyperlink r:id="rId10" w:history="1">
        <w:r w:rsidRPr="000848B7">
          <w:rPr>
            <w:rStyle w:val="Hyperlink"/>
            <w:rFonts w:asciiTheme="minorHAnsi" w:hAnsiTheme="minorHAnsi"/>
            <w:color w:val="1155CC"/>
            <w:sz w:val="24"/>
            <w:szCs w:val="24"/>
            <w:bdr w:val="none" w:sz="0" w:space="0" w:color="auto" w:frame="1"/>
          </w:rPr>
          <w:t>Getting Started with Original Spoken Word Poetry guide</w:t>
        </w:r>
      </w:hyperlink>
      <w:r w:rsidRPr="000848B7">
        <w:rPr>
          <w:rFonts w:asciiTheme="minorHAnsi" w:hAnsiTheme="minorHAnsi"/>
          <w:color w:val="000000"/>
          <w:sz w:val="24"/>
          <w:szCs w:val="24"/>
        </w:rPr>
        <w:t> as a helpful tool to explore ways to express thoughts and experiences through poetry.</w:t>
      </w:r>
    </w:p>
    <w:p w14:paraId="60680DA4" w14:textId="77777777" w:rsidR="000848B7" w:rsidRPr="000848B7" w:rsidRDefault="000848B7" w:rsidP="000848B7">
      <w:pPr>
        <w:pStyle w:val="ListParagraph"/>
        <w:shd w:val="clear" w:color="auto" w:fill="FFFFFF"/>
        <w:ind w:left="1440"/>
        <w:textAlignment w:val="baseline"/>
        <w:rPr>
          <w:rFonts w:asciiTheme="minorHAnsi" w:hAnsiTheme="minorHAnsi"/>
          <w:color w:val="000000"/>
          <w:sz w:val="24"/>
          <w:szCs w:val="24"/>
        </w:rPr>
      </w:pPr>
    </w:p>
    <w:p w14:paraId="327FE8D3" w14:textId="2406AE61" w:rsidR="00B430EB" w:rsidRPr="003077C8" w:rsidRDefault="003D710D" w:rsidP="000848B7">
      <w:pPr>
        <w:numPr>
          <w:ilvl w:val="0"/>
          <w:numId w:val="6"/>
        </w:numPr>
        <w:rPr>
          <w:rFonts w:asciiTheme="minorHAnsi" w:hAnsiTheme="minorHAnsi"/>
          <w:sz w:val="24"/>
          <w:szCs w:val="24"/>
          <w:highlight w:val="lightGray"/>
        </w:rPr>
      </w:pPr>
      <w:r w:rsidRPr="003077C8">
        <w:rPr>
          <w:rFonts w:asciiTheme="minorHAnsi" w:hAnsiTheme="minorHAnsi"/>
          <w:sz w:val="24"/>
          <w:szCs w:val="24"/>
          <w:highlight w:val="lightGray"/>
        </w:rPr>
        <w:t>Editorial Commentary:</w:t>
      </w:r>
    </w:p>
    <w:p w14:paraId="7013BADE" w14:textId="77777777" w:rsidR="00B430EB" w:rsidRPr="00A9269C" w:rsidRDefault="003D710D" w:rsidP="000848B7">
      <w:pPr>
        <w:numPr>
          <w:ilvl w:val="1"/>
          <w:numId w:val="6"/>
        </w:numPr>
        <w:rPr>
          <w:rFonts w:asciiTheme="minorHAnsi" w:hAnsiTheme="minorHAnsi"/>
          <w:sz w:val="24"/>
          <w:szCs w:val="24"/>
        </w:rPr>
      </w:pPr>
      <w:r w:rsidRPr="00A9269C">
        <w:rPr>
          <w:rFonts w:asciiTheme="minorHAnsi" w:hAnsiTheme="minorHAnsi"/>
          <w:sz w:val="24"/>
          <w:szCs w:val="24"/>
        </w:rPr>
        <w:t>1. Individuals will present a scripted speech that is intended to be an analysis of a news event rather than a running synopsis of the news.</w:t>
      </w:r>
    </w:p>
    <w:p w14:paraId="3FF4DD25" w14:textId="77777777" w:rsidR="00B430EB" w:rsidRPr="00A9269C" w:rsidRDefault="003D710D" w:rsidP="000848B7">
      <w:pPr>
        <w:numPr>
          <w:ilvl w:val="1"/>
          <w:numId w:val="6"/>
        </w:numPr>
        <w:rPr>
          <w:rFonts w:asciiTheme="minorHAnsi" w:hAnsiTheme="minorHAnsi"/>
          <w:sz w:val="24"/>
          <w:szCs w:val="24"/>
        </w:rPr>
      </w:pPr>
      <w:r w:rsidRPr="00A9269C">
        <w:rPr>
          <w:rFonts w:asciiTheme="minorHAnsi" w:hAnsiTheme="minorHAnsi"/>
          <w:sz w:val="24"/>
          <w:szCs w:val="24"/>
        </w:rPr>
        <w:t>2. Original commentary should enhance the overall effect of the news event and analysis.</w:t>
      </w:r>
    </w:p>
    <w:p w14:paraId="2FD4B014" w14:textId="77777777" w:rsidR="00B430EB" w:rsidRPr="00A9269C" w:rsidRDefault="003D710D" w:rsidP="000848B7">
      <w:pPr>
        <w:numPr>
          <w:ilvl w:val="1"/>
          <w:numId w:val="6"/>
        </w:numPr>
        <w:rPr>
          <w:rFonts w:asciiTheme="minorHAnsi" w:hAnsiTheme="minorHAnsi"/>
          <w:sz w:val="24"/>
          <w:szCs w:val="24"/>
        </w:rPr>
      </w:pPr>
      <w:r w:rsidRPr="00A9269C">
        <w:rPr>
          <w:rFonts w:asciiTheme="minorHAnsi" w:hAnsiTheme="minorHAnsi"/>
          <w:sz w:val="24"/>
          <w:szCs w:val="24"/>
        </w:rPr>
        <w:t>3. Speakers will read the manuscript from a seated position.</w:t>
      </w:r>
    </w:p>
    <w:p w14:paraId="0D73CEBA" w14:textId="77777777" w:rsidR="00B430EB" w:rsidRPr="00A9269C" w:rsidRDefault="003D710D" w:rsidP="000848B7">
      <w:pPr>
        <w:numPr>
          <w:ilvl w:val="1"/>
          <w:numId w:val="6"/>
        </w:numPr>
        <w:rPr>
          <w:rFonts w:asciiTheme="minorHAnsi" w:hAnsiTheme="minorHAnsi"/>
          <w:sz w:val="24"/>
          <w:szCs w:val="24"/>
        </w:rPr>
      </w:pPr>
      <w:r w:rsidRPr="00A9269C">
        <w:rPr>
          <w:rFonts w:asciiTheme="minorHAnsi" w:hAnsiTheme="minorHAnsi"/>
          <w:sz w:val="24"/>
          <w:szCs w:val="24"/>
        </w:rPr>
        <w:t>4. The script should be timed to end between 1:45 and 2:00 minutes. Any speaker ending before 1:45 or after 2:00 minutes shall be ranked one score lower.</w:t>
      </w:r>
    </w:p>
    <w:p w14:paraId="2ECE78C8" w14:textId="77777777" w:rsidR="00B430EB" w:rsidRPr="003077C8" w:rsidRDefault="003D710D" w:rsidP="000848B7">
      <w:pPr>
        <w:numPr>
          <w:ilvl w:val="1"/>
          <w:numId w:val="6"/>
        </w:numPr>
        <w:rPr>
          <w:rFonts w:asciiTheme="minorHAnsi" w:hAnsiTheme="minorHAnsi"/>
          <w:sz w:val="24"/>
          <w:szCs w:val="24"/>
        </w:rPr>
      </w:pPr>
      <w:r w:rsidRPr="00A9269C">
        <w:rPr>
          <w:rFonts w:asciiTheme="minorHAnsi" w:hAnsiTheme="minorHAnsi"/>
          <w:sz w:val="24"/>
          <w:szCs w:val="24"/>
        </w:rPr>
        <w:t>5. Time signals SHOULD NOT be given to the competitors; however, the competitors may time themselves.</w:t>
      </w:r>
    </w:p>
    <w:p w14:paraId="41FC67DF" w14:textId="77777777" w:rsidR="00B430EB" w:rsidRPr="00A9269C" w:rsidRDefault="003D710D" w:rsidP="0068736E">
      <w:pPr>
        <w:pStyle w:val="Heading2"/>
        <w:spacing w:before="0" w:after="0" w:line="240" w:lineRule="auto"/>
        <w:rPr>
          <w:rFonts w:asciiTheme="minorHAnsi" w:hAnsiTheme="minorHAnsi"/>
          <w:sz w:val="24"/>
          <w:szCs w:val="24"/>
        </w:rPr>
      </w:pPr>
      <w:bookmarkStart w:id="17" w:name="_k3k550pca5ei" w:colFirst="0" w:colLast="0"/>
      <w:bookmarkEnd w:id="17"/>
      <w:r w:rsidRPr="00A9269C">
        <w:rPr>
          <w:rFonts w:asciiTheme="minorHAnsi" w:hAnsiTheme="minorHAnsi"/>
          <w:sz w:val="24"/>
          <w:szCs w:val="24"/>
        </w:rPr>
        <w:br w:type="page"/>
      </w:r>
    </w:p>
    <w:p w14:paraId="0B29C057" w14:textId="77777777" w:rsidR="00B430EB" w:rsidRPr="003077C8" w:rsidRDefault="003077C8" w:rsidP="00D63A4F">
      <w:pPr>
        <w:pStyle w:val="Heading2"/>
        <w:spacing w:before="0" w:after="0"/>
        <w:jc w:val="center"/>
        <w:rPr>
          <w:rFonts w:ascii="Copperplate Gothic Bold" w:hAnsi="Copperplate Gothic Bold"/>
          <w:sz w:val="40"/>
          <w:szCs w:val="40"/>
        </w:rPr>
      </w:pPr>
      <w:bookmarkStart w:id="18" w:name="_30smo15tzr49" w:colFirst="0" w:colLast="0"/>
      <w:bookmarkEnd w:id="18"/>
      <w:r>
        <w:rPr>
          <w:rFonts w:ascii="Copperplate Gothic Bold" w:hAnsi="Copperplate Gothic Bold"/>
          <w:sz w:val="40"/>
          <w:szCs w:val="40"/>
        </w:rPr>
        <w:t>General Information</w:t>
      </w:r>
    </w:p>
    <w:p w14:paraId="5BC4736A" w14:textId="77777777" w:rsidR="003077C8" w:rsidRDefault="003077C8" w:rsidP="00D63A4F">
      <w:pPr>
        <w:rPr>
          <w:rFonts w:asciiTheme="minorHAnsi" w:hAnsiTheme="minorHAnsi"/>
          <w:b/>
          <w:bCs/>
          <w:sz w:val="24"/>
          <w:szCs w:val="24"/>
        </w:rPr>
      </w:pPr>
    </w:p>
    <w:p w14:paraId="1EDC77F8" w14:textId="77777777" w:rsidR="00DB4645" w:rsidRPr="00917F41" w:rsidRDefault="00DB4645" w:rsidP="00DB4645">
      <w:pPr>
        <w:widowControl w:val="0"/>
        <w:autoSpaceDE w:val="0"/>
        <w:autoSpaceDN w:val="0"/>
        <w:adjustRightInd w:val="0"/>
        <w:jc w:val="center"/>
        <w:rPr>
          <w:rFonts w:asciiTheme="minorHAnsi" w:hAnsiTheme="minorHAnsi" w:cs="Times Roman"/>
          <w:i/>
          <w:color w:val="000000"/>
          <w:sz w:val="24"/>
          <w:szCs w:val="24"/>
        </w:rPr>
      </w:pPr>
      <w:r w:rsidRPr="00917F41">
        <w:rPr>
          <w:rFonts w:asciiTheme="minorHAnsi" w:hAnsiTheme="minorHAnsi" w:cs="Times New Roman"/>
          <w:i/>
          <w:color w:val="000000"/>
          <w:sz w:val="24"/>
          <w:szCs w:val="24"/>
        </w:rPr>
        <w:t>We ask that everyone at the tournament—adults, judges, and students—respect the following rules. Failure to do so may result in disqualification or dismissal from the tournament.</w:t>
      </w:r>
    </w:p>
    <w:p w14:paraId="3EA768D8" w14:textId="77777777" w:rsidR="00DB4645" w:rsidRDefault="00DB4645" w:rsidP="00DB4645">
      <w:pPr>
        <w:widowControl w:val="0"/>
        <w:autoSpaceDE w:val="0"/>
        <w:autoSpaceDN w:val="0"/>
        <w:adjustRightInd w:val="0"/>
        <w:rPr>
          <w:rFonts w:cs="Times Roman"/>
          <w:bCs/>
          <w:color w:val="000000"/>
        </w:rPr>
      </w:pPr>
    </w:p>
    <w:p w14:paraId="153BE9D8" w14:textId="35CEE769" w:rsidR="00AA480C" w:rsidRDefault="00AA480C" w:rsidP="00D63A4F">
      <w:pPr>
        <w:rPr>
          <w:rFonts w:asciiTheme="minorHAnsi" w:hAnsiTheme="minorHAnsi"/>
          <w:b/>
          <w:bCs/>
          <w:sz w:val="24"/>
          <w:szCs w:val="24"/>
        </w:rPr>
      </w:pPr>
      <w:r>
        <w:rPr>
          <w:rFonts w:asciiTheme="minorHAnsi" w:hAnsiTheme="minorHAnsi"/>
          <w:b/>
          <w:bCs/>
          <w:sz w:val="24"/>
          <w:szCs w:val="24"/>
        </w:rPr>
        <w:t>Registration</w:t>
      </w:r>
    </w:p>
    <w:p w14:paraId="2DF557C5" w14:textId="17FA3397" w:rsidR="00AA480C" w:rsidRDefault="00AA480C" w:rsidP="00D63A4F">
      <w:pPr>
        <w:pStyle w:val="ListParagraph"/>
        <w:numPr>
          <w:ilvl w:val="0"/>
          <w:numId w:val="6"/>
        </w:numPr>
        <w:rPr>
          <w:rFonts w:asciiTheme="minorHAnsi" w:hAnsiTheme="minorHAnsi"/>
          <w:sz w:val="24"/>
          <w:szCs w:val="24"/>
        </w:rPr>
      </w:pPr>
      <w:r w:rsidRPr="001F60EC">
        <w:rPr>
          <w:rFonts w:asciiTheme="minorHAnsi" w:hAnsiTheme="minorHAnsi"/>
          <w:sz w:val="24"/>
          <w:szCs w:val="24"/>
        </w:rPr>
        <w:t xml:space="preserve">Please register online at Tabroom.com --- Link: </w:t>
      </w:r>
      <w:hyperlink r:id="rId11" w:tgtFrame="_blank" w:history="1">
        <w:r w:rsidR="001F60EC" w:rsidRPr="001F60EC">
          <w:rPr>
            <w:rStyle w:val="Hyperlink"/>
            <w:rFonts w:asciiTheme="minorHAnsi" w:hAnsiTheme="minorHAnsi" w:cs="Tahoma"/>
            <w:b/>
            <w:bCs/>
            <w:color w:val="B60B02"/>
            <w:sz w:val="24"/>
            <w:szCs w:val="24"/>
            <w:bdr w:val="none" w:sz="0" w:space="0" w:color="auto" w:frame="1"/>
            <w:shd w:val="clear" w:color="auto" w:fill="FAFAFA"/>
          </w:rPr>
          <w:t>http://welcomejungle.tabroom.com</w:t>
        </w:r>
      </w:hyperlink>
    </w:p>
    <w:p w14:paraId="7499D915" w14:textId="7AF48DBD" w:rsidR="002F7A46" w:rsidRPr="001F60EC" w:rsidRDefault="002F7A46" w:rsidP="00D63A4F">
      <w:pPr>
        <w:pStyle w:val="ListParagraph"/>
        <w:numPr>
          <w:ilvl w:val="1"/>
          <w:numId w:val="6"/>
        </w:numPr>
        <w:rPr>
          <w:rFonts w:asciiTheme="minorHAnsi" w:hAnsiTheme="minorHAnsi"/>
          <w:sz w:val="24"/>
          <w:szCs w:val="24"/>
        </w:rPr>
      </w:pPr>
      <w:r>
        <w:rPr>
          <w:rFonts w:asciiTheme="minorHAnsi" w:hAnsiTheme="minorHAnsi"/>
          <w:sz w:val="24"/>
          <w:szCs w:val="24"/>
        </w:rPr>
        <w:t>Opens on 10/2</w:t>
      </w:r>
      <w:r w:rsidR="0088195B">
        <w:rPr>
          <w:rFonts w:asciiTheme="minorHAnsi" w:hAnsiTheme="minorHAnsi"/>
          <w:sz w:val="24"/>
          <w:szCs w:val="24"/>
        </w:rPr>
        <w:t>1</w:t>
      </w:r>
      <w:r>
        <w:rPr>
          <w:rFonts w:asciiTheme="minorHAnsi" w:hAnsiTheme="minorHAnsi"/>
          <w:sz w:val="24"/>
          <w:szCs w:val="24"/>
        </w:rPr>
        <w:t>/2</w:t>
      </w:r>
      <w:r w:rsidR="00D63A4F">
        <w:rPr>
          <w:rFonts w:asciiTheme="minorHAnsi" w:hAnsiTheme="minorHAnsi"/>
          <w:sz w:val="24"/>
          <w:szCs w:val="24"/>
        </w:rPr>
        <w:t>4</w:t>
      </w:r>
    </w:p>
    <w:p w14:paraId="5651CAAC" w14:textId="10A6EF40" w:rsidR="00AA480C" w:rsidRPr="00687A71" w:rsidRDefault="00AA480C" w:rsidP="00D63A4F">
      <w:pPr>
        <w:pStyle w:val="ListParagraph"/>
        <w:numPr>
          <w:ilvl w:val="0"/>
          <w:numId w:val="6"/>
        </w:numPr>
        <w:rPr>
          <w:rFonts w:asciiTheme="minorHAnsi" w:hAnsiTheme="minorHAnsi"/>
          <w:sz w:val="24"/>
          <w:szCs w:val="24"/>
        </w:rPr>
      </w:pPr>
      <w:r w:rsidRPr="00917F41">
        <w:rPr>
          <w:rFonts w:asciiTheme="minorHAnsi" w:hAnsiTheme="minorHAnsi"/>
          <w:sz w:val="24"/>
          <w:szCs w:val="24"/>
        </w:rPr>
        <w:t xml:space="preserve">Deadline for Registration: November </w:t>
      </w:r>
      <w:r w:rsidR="00A01BF9">
        <w:rPr>
          <w:rFonts w:asciiTheme="minorHAnsi" w:hAnsiTheme="minorHAnsi"/>
          <w:sz w:val="24"/>
          <w:szCs w:val="24"/>
        </w:rPr>
        <w:t>1</w:t>
      </w:r>
      <w:r w:rsidR="009A7B9A">
        <w:rPr>
          <w:rFonts w:asciiTheme="minorHAnsi" w:hAnsiTheme="minorHAnsi"/>
          <w:sz w:val="24"/>
          <w:szCs w:val="24"/>
        </w:rPr>
        <w:t>3</w:t>
      </w:r>
      <w:r w:rsidRPr="00917F41">
        <w:rPr>
          <w:rFonts w:asciiTheme="minorHAnsi" w:hAnsiTheme="minorHAnsi"/>
          <w:sz w:val="24"/>
          <w:szCs w:val="24"/>
          <w:vertAlign w:val="superscript"/>
        </w:rPr>
        <w:t>th</w:t>
      </w:r>
      <w:r w:rsidRPr="00917F41">
        <w:rPr>
          <w:rFonts w:asciiTheme="minorHAnsi" w:hAnsiTheme="minorHAnsi"/>
          <w:sz w:val="24"/>
          <w:szCs w:val="24"/>
        </w:rPr>
        <w:t xml:space="preserve"> @ 5:00pm</w:t>
      </w:r>
    </w:p>
    <w:p w14:paraId="59E50F1F" w14:textId="64D62DD3" w:rsidR="00AA480C" w:rsidRPr="00917F41" w:rsidRDefault="00AA480C" w:rsidP="00D63A4F">
      <w:pPr>
        <w:pStyle w:val="ListParagraph"/>
        <w:numPr>
          <w:ilvl w:val="0"/>
          <w:numId w:val="6"/>
        </w:numPr>
        <w:rPr>
          <w:rFonts w:asciiTheme="minorHAnsi" w:hAnsiTheme="minorHAnsi"/>
          <w:sz w:val="24"/>
          <w:szCs w:val="24"/>
        </w:rPr>
      </w:pPr>
      <w:r w:rsidRPr="00917F41">
        <w:rPr>
          <w:rFonts w:asciiTheme="minorHAnsi" w:hAnsiTheme="minorHAnsi"/>
          <w:sz w:val="24"/>
          <w:szCs w:val="24"/>
        </w:rPr>
        <w:t>Deadline for Changes / Drops: November 1</w:t>
      </w:r>
      <w:r w:rsidR="009A7B9A">
        <w:rPr>
          <w:rFonts w:asciiTheme="minorHAnsi" w:hAnsiTheme="minorHAnsi"/>
          <w:sz w:val="24"/>
          <w:szCs w:val="24"/>
        </w:rPr>
        <w:t>4</w:t>
      </w:r>
      <w:r w:rsidRPr="00917F41">
        <w:rPr>
          <w:rFonts w:asciiTheme="minorHAnsi" w:hAnsiTheme="minorHAnsi"/>
          <w:sz w:val="24"/>
          <w:szCs w:val="24"/>
          <w:vertAlign w:val="superscript"/>
        </w:rPr>
        <w:t>th</w:t>
      </w:r>
      <w:r w:rsidRPr="00917F41">
        <w:rPr>
          <w:rFonts w:asciiTheme="minorHAnsi" w:hAnsiTheme="minorHAnsi"/>
          <w:sz w:val="24"/>
          <w:szCs w:val="24"/>
        </w:rPr>
        <w:t xml:space="preserve"> @ 5:00pm</w:t>
      </w:r>
    </w:p>
    <w:p w14:paraId="04D5C549" w14:textId="002F8AE2" w:rsidR="00AA480C" w:rsidRPr="00917F41" w:rsidRDefault="00AA480C" w:rsidP="00D63A4F">
      <w:pPr>
        <w:pStyle w:val="ListParagraph"/>
        <w:numPr>
          <w:ilvl w:val="1"/>
          <w:numId w:val="6"/>
        </w:numPr>
        <w:rPr>
          <w:rFonts w:asciiTheme="minorHAnsi" w:hAnsiTheme="minorHAnsi"/>
          <w:sz w:val="24"/>
          <w:szCs w:val="24"/>
        </w:rPr>
      </w:pPr>
      <w:r w:rsidRPr="00917F41">
        <w:rPr>
          <w:rFonts w:asciiTheme="minorHAnsi" w:hAnsiTheme="minorHAnsi"/>
          <w:sz w:val="24"/>
          <w:szCs w:val="24"/>
        </w:rPr>
        <w:t>This includes Judges!!</w:t>
      </w:r>
    </w:p>
    <w:p w14:paraId="69B20D3F" w14:textId="77777777" w:rsidR="00AA480C" w:rsidRDefault="00AA480C" w:rsidP="00D63A4F">
      <w:pPr>
        <w:rPr>
          <w:rFonts w:asciiTheme="minorHAnsi" w:hAnsiTheme="minorHAnsi"/>
          <w:b/>
          <w:bCs/>
          <w:sz w:val="24"/>
          <w:szCs w:val="24"/>
        </w:rPr>
      </w:pPr>
    </w:p>
    <w:p w14:paraId="14FE301E" w14:textId="3686BA9E" w:rsidR="00AA480C" w:rsidRDefault="00AA480C" w:rsidP="00D63A4F">
      <w:pPr>
        <w:rPr>
          <w:rFonts w:asciiTheme="minorHAnsi" w:hAnsiTheme="minorHAnsi"/>
          <w:b/>
          <w:bCs/>
          <w:sz w:val="24"/>
          <w:szCs w:val="24"/>
        </w:rPr>
      </w:pPr>
      <w:r>
        <w:rPr>
          <w:rFonts w:asciiTheme="minorHAnsi" w:hAnsiTheme="minorHAnsi"/>
          <w:b/>
          <w:bCs/>
          <w:sz w:val="24"/>
          <w:szCs w:val="24"/>
        </w:rPr>
        <w:t xml:space="preserve">Important Policies </w:t>
      </w:r>
    </w:p>
    <w:p w14:paraId="4D981F0A" w14:textId="77777777" w:rsidR="00AA480C" w:rsidRPr="00917F41" w:rsidRDefault="00AA480C" w:rsidP="00D63A4F">
      <w:pPr>
        <w:pStyle w:val="ListParagraph"/>
        <w:numPr>
          <w:ilvl w:val="0"/>
          <w:numId w:val="6"/>
        </w:numPr>
        <w:rPr>
          <w:rFonts w:asciiTheme="minorHAnsi" w:hAnsiTheme="minorHAnsi"/>
          <w:b/>
          <w:bCs/>
          <w:sz w:val="24"/>
          <w:szCs w:val="24"/>
        </w:rPr>
      </w:pPr>
      <w:r w:rsidRPr="00917F41">
        <w:rPr>
          <w:rFonts w:asciiTheme="minorHAnsi" w:hAnsiTheme="minorHAnsi"/>
          <w:sz w:val="24"/>
          <w:szCs w:val="24"/>
        </w:rPr>
        <w:t>Washington State’s Supervision Requirement:</w:t>
      </w:r>
    </w:p>
    <w:p w14:paraId="14C03029" w14:textId="62077730" w:rsidR="00AA480C" w:rsidRPr="00917F41" w:rsidRDefault="00AA480C" w:rsidP="00D63A4F">
      <w:pPr>
        <w:pStyle w:val="ListParagraph"/>
        <w:numPr>
          <w:ilvl w:val="1"/>
          <w:numId w:val="6"/>
        </w:numPr>
        <w:rPr>
          <w:rFonts w:asciiTheme="minorHAnsi" w:hAnsiTheme="minorHAnsi"/>
          <w:b/>
          <w:bCs/>
          <w:sz w:val="24"/>
          <w:szCs w:val="24"/>
        </w:rPr>
      </w:pPr>
      <w:r w:rsidRPr="00917F41">
        <w:rPr>
          <w:rFonts w:asciiTheme="minorHAnsi" w:hAnsiTheme="minorHAnsi"/>
          <w:sz w:val="24"/>
          <w:szCs w:val="24"/>
        </w:rPr>
        <w:t xml:space="preserve">The Washington Interscholastic Activities Association (WIAA) requires, and we must enforce, the presence at all times of a certificated staff member from the same school or school district, supervising your participants. Failure to comply with this requirement will result in school forfeiture and dismissal from the tournament. </w:t>
      </w:r>
    </w:p>
    <w:p w14:paraId="6A483179" w14:textId="77777777" w:rsidR="00817E32" w:rsidRPr="00CD0033" w:rsidRDefault="00817E32" w:rsidP="00D63A4F">
      <w:pPr>
        <w:pStyle w:val="ListParagraph"/>
        <w:numPr>
          <w:ilvl w:val="0"/>
          <w:numId w:val="6"/>
        </w:numPr>
        <w:rPr>
          <w:rFonts w:asciiTheme="minorHAnsi" w:hAnsiTheme="minorHAnsi"/>
          <w:b/>
          <w:bCs/>
          <w:sz w:val="28"/>
          <w:szCs w:val="28"/>
        </w:rPr>
      </w:pPr>
      <w:r w:rsidRPr="00CD0033">
        <w:rPr>
          <w:rFonts w:asciiTheme="minorHAnsi" w:hAnsiTheme="minorHAnsi"/>
          <w:sz w:val="24"/>
          <w:szCs w:val="24"/>
        </w:rPr>
        <w:t xml:space="preserve">WSFA Statement on Harassment and Intimidation </w:t>
      </w:r>
    </w:p>
    <w:p w14:paraId="756AFFB3" w14:textId="77777777" w:rsidR="00817E32" w:rsidRPr="00CD0033" w:rsidRDefault="00817E32" w:rsidP="00D63A4F">
      <w:pPr>
        <w:pStyle w:val="ListParagraph"/>
        <w:numPr>
          <w:ilvl w:val="1"/>
          <w:numId w:val="6"/>
        </w:numPr>
        <w:rPr>
          <w:rFonts w:asciiTheme="minorHAnsi" w:hAnsiTheme="minorHAnsi"/>
          <w:b/>
          <w:bCs/>
          <w:sz w:val="28"/>
          <w:szCs w:val="28"/>
        </w:rPr>
      </w:pPr>
      <w:r w:rsidRPr="00CD0033">
        <w:rPr>
          <w:rFonts w:asciiTheme="minorHAnsi" w:hAnsiTheme="minorHAnsi"/>
          <w:sz w:val="24"/>
          <w:szCs w:val="24"/>
        </w:rPr>
        <w:t xml:space="preserve">The Washington State Forensics Association is committed to providing its participants, judges, coaches, and </w:t>
      </w:r>
      <w:proofErr w:type="gramStart"/>
      <w:r w:rsidRPr="00CD0033">
        <w:rPr>
          <w:rFonts w:asciiTheme="minorHAnsi" w:hAnsiTheme="minorHAnsi"/>
          <w:sz w:val="24"/>
          <w:szCs w:val="24"/>
        </w:rPr>
        <w:t>staff</w:t>
      </w:r>
      <w:proofErr w:type="gramEnd"/>
      <w:r w:rsidRPr="00CD0033">
        <w:rPr>
          <w:rFonts w:asciiTheme="minorHAnsi" w:hAnsiTheme="minorHAnsi"/>
          <w:sz w:val="24"/>
          <w:szCs w:val="24"/>
        </w:rPr>
        <w:t xml:space="preserve"> the opportunity to pursue excellence in their endeavors in a safe and secure educational environment. This opportunity can only exist when each member of our community is assured an atmosphere of mutual respect. The WSFA prohibits all forms of harassment and discrimination. </w:t>
      </w:r>
    </w:p>
    <w:p w14:paraId="1D86C721" w14:textId="77777777" w:rsidR="00817E32" w:rsidRPr="00CD0033" w:rsidRDefault="00817E32" w:rsidP="00D63A4F">
      <w:pPr>
        <w:pStyle w:val="ListParagraph"/>
        <w:numPr>
          <w:ilvl w:val="1"/>
          <w:numId w:val="6"/>
        </w:numPr>
        <w:rPr>
          <w:rFonts w:asciiTheme="minorHAnsi" w:hAnsiTheme="minorHAnsi"/>
          <w:b/>
          <w:bCs/>
          <w:sz w:val="28"/>
          <w:szCs w:val="28"/>
        </w:rPr>
      </w:pPr>
      <w:r w:rsidRPr="00CD0033">
        <w:rPr>
          <w:rFonts w:asciiTheme="minorHAnsi" w:hAnsiTheme="minorHAnsi"/>
          <w:sz w:val="24"/>
          <w:szCs w:val="24"/>
        </w:rPr>
        <w:t xml:space="preserve">Accordingly, all forms of harassment and discrimination: </w:t>
      </w:r>
    </w:p>
    <w:p w14:paraId="068A8B8C" w14:textId="5B7F8308" w:rsidR="00817E32" w:rsidRPr="00CD0033" w:rsidRDefault="00CD0033" w:rsidP="00D63A4F">
      <w:pPr>
        <w:pStyle w:val="ListParagraph"/>
        <w:numPr>
          <w:ilvl w:val="2"/>
          <w:numId w:val="6"/>
        </w:numPr>
        <w:rPr>
          <w:rFonts w:asciiTheme="minorHAnsi" w:hAnsiTheme="minorHAnsi"/>
          <w:b/>
          <w:bCs/>
          <w:sz w:val="28"/>
          <w:szCs w:val="28"/>
        </w:rPr>
      </w:pPr>
      <w:r>
        <w:rPr>
          <w:rFonts w:asciiTheme="minorHAnsi" w:hAnsiTheme="minorHAnsi"/>
          <w:sz w:val="24"/>
          <w:szCs w:val="24"/>
        </w:rPr>
        <w:t>I</w:t>
      </w:r>
      <w:r w:rsidR="00817E32" w:rsidRPr="00CD0033">
        <w:rPr>
          <w:rFonts w:asciiTheme="minorHAnsi" w:hAnsiTheme="minorHAnsi"/>
          <w:sz w:val="24"/>
          <w:szCs w:val="24"/>
        </w:rPr>
        <w:t xml:space="preserve">ntentional or unintentional </w:t>
      </w:r>
    </w:p>
    <w:p w14:paraId="594ED92A" w14:textId="035D4FFB" w:rsidR="00817E32" w:rsidRPr="00CD0033" w:rsidRDefault="00CD0033" w:rsidP="00D63A4F">
      <w:pPr>
        <w:pStyle w:val="ListParagraph"/>
        <w:numPr>
          <w:ilvl w:val="2"/>
          <w:numId w:val="6"/>
        </w:numPr>
        <w:rPr>
          <w:rFonts w:asciiTheme="minorHAnsi" w:hAnsiTheme="minorHAnsi"/>
          <w:b/>
          <w:bCs/>
          <w:sz w:val="28"/>
          <w:szCs w:val="28"/>
        </w:rPr>
      </w:pPr>
      <w:r>
        <w:rPr>
          <w:rFonts w:asciiTheme="minorHAnsi" w:hAnsiTheme="minorHAnsi"/>
          <w:sz w:val="24"/>
          <w:szCs w:val="24"/>
        </w:rPr>
        <w:t>D</w:t>
      </w:r>
      <w:r w:rsidR="00817E32" w:rsidRPr="00CD0033">
        <w:rPr>
          <w:rFonts w:asciiTheme="minorHAnsi" w:hAnsiTheme="minorHAnsi"/>
          <w:sz w:val="24"/>
          <w:szCs w:val="24"/>
        </w:rPr>
        <w:t xml:space="preserve">irect or indirect (harassment via a third party)  </w:t>
      </w:r>
    </w:p>
    <w:p w14:paraId="6793DF9C" w14:textId="02D6706A" w:rsidR="00817E32" w:rsidRPr="00CD0033" w:rsidRDefault="00CD0033" w:rsidP="00D63A4F">
      <w:pPr>
        <w:pStyle w:val="ListParagraph"/>
        <w:numPr>
          <w:ilvl w:val="2"/>
          <w:numId w:val="6"/>
        </w:numPr>
        <w:rPr>
          <w:rFonts w:asciiTheme="minorHAnsi" w:hAnsiTheme="minorHAnsi"/>
          <w:b/>
          <w:bCs/>
          <w:sz w:val="28"/>
          <w:szCs w:val="28"/>
        </w:rPr>
      </w:pPr>
      <w:r>
        <w:rPr>
          <w:rFonts w:asciiTheme="minorHAnsi" w:hAnsiTheme="minorHAnsi"/>
          <w:sz w:val="24"/>
          <w:szCs w:val="24"/>
        </w:rPr>
        <w:t>W</w:t>
      </w:r>
      <w:r w:rsidR="00817E32" w:rsidRPr="00CD0033">
        <w:rPr>
          <w:rFonts w:asciiTheme="minorHAnsi" w:hAnsiTheme="minorHAnsi"/>
          <w:sz w:val="24"/>
          <w:szCs w:val="24"/>
        </w:rPr>
        <w:t xml:space="preserve">ritten, oral, electronic, and/or physical </w:t>
      </w:r>
    </w:p>
    <w:p w14:paraId="6A99B175" w14:textId="079E2317" w:rsidR="00817E32" w:rsidRPr="00CD0033" w:rsidRDefault="00CD0033" w:rsidP="00D63A4F">
      <w:pPr>
        <w:pStyle w:val="ListParagraph"/>
        <w:numPr>
          <w:ilvl w:val="2"/>
          <w:numId w:val="6"/>
        </w:numPr>
        <w:rPr>
          <w:rFonts w:asciiTheme="minorHAnsi" w:hAnsiTheme="minorHAnsi"/>
          <w:b/>
          <w:bCs/>
          <w:sz w:val="28"/>
          <w:szCs w:val="28"/>
        </w:rPr>
      </w:pPr>
      <w:r>
        <w:rPr>
          <w:rFonts w:asciiTheme="minorHAnsi" w:hAnsiTheme="minorHAnsi"/>
          <w:sz w:val="24"/>
          <w:szCs w:val="24"/>
        </w:rPr>
        <w:t>B</w:t>
      </w:r>
      <w:r w:rsidR="00817E32" w:rsidRPr="00CD0033">
        <w:rPr>
          <w:rFonts w:asciiTheme="minorHAnsi" w:hAnsiTheme="minorHAnsi"/>
          <w:sz w:val="24"/>
          <w:szCs w:val="24"/>
        </w:rPr>
        <w:t xml:space="preserve">ased on race, color, religion, sex, gender identity or expression, sexual orientation, marital status, citizenship, national origin, age, disability, genetic information, socio-economic status, or any other characteristic protected by any applicable federal, state, or local law are prohibited, whether committed by participants, judges, coaches, or observers. </w:t>
      </w:r>
    </w:p>
    <w:p w14:paraId="65E262FC" w14:textId="029D60DD" w:rsidR="00817E32" w:rsidRPr="00CD0033" w:rsidRDefault="00817E32" w:rsidP="00D63A4F">
      <w:pPr>
        <w:pStyle w:val="ListParagraph"/>
        <w:numPr>
          <w:ilvl w:val="1"/>
          <w:numId w:val="6"/>
        </w:numPr>
        <w:rPr>
          <w:rFonts w:asciiTheme="minorHAnsi" w:hAnsiTheme="minorHAnsi"/>
          <w:b/>
          <w:bCs/>
          <w:sz w:val="28"/>
          <w:szCs w:val="28"/>
        </w:rPr>
      </w:pPr>
      <w:r w:rsidRPr="00CD0033">
        <w:rPr>
          <w:rFonts w:asciiTheme="minorHAnsi" w:hAnsiTheme="minorHAnsi"/>
          <w:sz w:val="24"/>
          <w:szCs w:val="24"/>
        </w:rPr>
        <w:t>Individuals who are found to have violated this policy will be subject to a full range of sanctions.</w:t>
      </w:r>
    </w:p>
    <w:p w14:paraId="18CA2CC7" w14:textId="0C3199B5" w:rsidR="00AA480C" w:rsidRPr="00917F41" w:rsidRDefault="00AA480C" w:rsidP="00D63A4F">
      <w:pPr>
        <w:pStyle w:val="ListParagraph"/>
        <w:numPr>
          <w:ilvl w:val="0"/>
          <w:numId w:val="6"/>
        </w:numPr>
        <w:rPr>
          <w:rFonts w:asciiTheme="minorHAnsi" w:hAnsiTheme="minorHAnsi"/>
          <w:b/>
          <w:bCs/>
          <w:sz w:val="24"/>
          <w:szCs w:val="24"/>
        </w:rPr>
      </w:pPr>
      <w:r w:rsidRPr="00917F41">
        <w:rPr>
          <w:rFonts w:asciiTheme="minorHAnsi" w:hAnsiTheme="minorHAnsi"/>
          <w:sz w:val="24"/>
          <w:szCs w:val="24"/>
        </w:rPr>
        <w:t>Food</w:t>
      </w:r>
      <w:r w:rsidR="00FB030B" w:rsidRPr="00917F41">
        <w:rPr>
          <w:rFonts w:asciiTheme="minorHAnsi" w:hAnsiTheme="minorHAnsi"/>
          <w:sz w:val="24"/>
          <w:szCs w:val="24"/>
        </w:rPr>
        <w:t xml:space="preserve"> for Students</w:t>
      </w:r>
      <w:r w:rsidRPr="00917F41">
        <w:rPr>
          <w:rFonts w:asciiTheme="minorHAnsi" w:hAnsiTheme="minorHAnsi"/>
          <w:sz w:val="24"/>
          <w:szCs w:val="24"/>
        </w:rPr>
        <w:t xml:space="preserve">: </w:t>
      </w:r>
    </w:p>
    <w:p w14:paraId="430B53C4" w14:textId="73010339" w:rsidR="00AA480C" w:rsidRPr="00917F41" w:rsidRDefault="00E7406E" w:rsidP="00D63A4F">
      <w:pPr>
        <w:pStyle w:val="ListParagraph"/>
        <w:numPr>
          <w:ilvl w:val="1"/>
          <w:numId w:val="6"/>
        </w:numPr>
        <w:rPr>
          <w:rFonts w:asciiTheme="minorHAnsi" w:hAnsiTheme="minorHAnsi"/>
          <w:b/>
          <w:bCs/>
          <w:sz w:val="24"/>
          <w:szCs w:val="24"/>
        </w:rPr>
      </w:pPr>
      <w:r>
        <w:rPr>
          <w:rFonts w:asciiTheme="minorHAnsi" w:hAnsiTheme="minorHAnsi"/>
          <w:sz w:val="24"/>
          <w:szCs w:val="24"/>
        </w:rPr>
        <w:t xml:space="preserve">There </w:t>
      </w:r>
      <w:r w:rsidR="00935EEF">
        <w:rPr>
          <w:rFonts w:asciiTheme="minorHAnsi" w:hAnsiTheme="minorHAnsi"/>
          <w:sz w:val="24"/>
          <w:szCs w:val="24"/>
        </w:rPr>
        <w:t xml:space="preserve">are many options within walking distance of our school as well </w:t>
      </w:r>
      <w:r w:rsidR="00E61B07">
        <w:rPr>
          <w:rFonts w:asciiTheme="minorHAnsi" w:hAnsiTheme="minorHAnsi"/>
          <w:sz w:val="24"/>
          <w:szCs w:val="24"/>
        </w:rPr>
        <w:t xml:space="preserve">as delivery options. </w:t>
      </w:r>
    </w:p>
    <w:p w14:paraId="141C0588" w14:textId="65D74B53" w:rsidR="00AA480C" w:rsidRPr="00917F41" w:rsidRDefault="00FB030B" w:rsidP="00D63A4F">
      <w:pPr>
        <w:pStyle w:val="ListParagraph"/>
        <w:numPr>
          <w:ilvl w:val="0"/>
          <w:numId w:val="6"/>
        </w:numPr>
        <w:rPr>
          <w:rFonts w:asciiTheme="minorHAnsi" w:hAnsiTheme="minorHAnsi"/>
          <w:sz w:val="24"/>
          <w:szCs w:val="24"/>
        </w:rPr>
      </w:pPr>
      <w:r w:rsidRPr="00917F41">
        <w:rPr>
          <w:rFonts w:asciiTheme="minorHAnsi" w:hAnsiTheme="minorHAnsi"/>
          <w:sz w:val="24"/>
          <w:szCs w:val="24"/>
        </w:rPr>
        <w:t xml:space="preserve">Food for Judges: </w:t>
      </w:r>
    </w:p>
    <w:p w14:paraId="0BFE8954" w14:textId="2FB9AD8E" w:rsidR="00183BAC" w:rsidRPr="009A7B9A" w:rsidRDefault="00E61B07" w:rsidP="009A7B9A">
      <w:pPr>
        <w:pStyle w:val="ListParagraph"/>
        <w:numPr>
          <w:ilvl w:val="1"/>
          <w:numId w:val="6"/>
        </w:numPr>
        <w:rPr>
          <w:rFonts w:asciiTheme="minorHAnsi" w:hAnsiTheme="minorHAnsi"/>
          <w:b/>
          <w:sz w:val="24"/>
          <w:szCs w:val="24"/>
        </w:rPr>
      </w:pPr>
      <w:r>
        <w:rPr>
          <w:rFonts w:asciiTheme="minorHAnsi" w:hAnsiTheme="minorHAnsi"/>
          <w:sz w:val="24"/>
          <w:szCs w:val="24"/>
        </w:rPr>
        <w:t xml:space="preserve">There will be dinner provided on Friday in the judges lounge along with drinks and snacks. We will have coffee and </w:t>
      </w:r>
      <w:r w:rsidR="004E666C">
        <w:rPr>
          <w:rFonts w:asciiTheme="minorHAnsi" w:hAnsiTheme="minorHAnsi"/>
          <w:sz w:val="24"/>
          <w:szCs w:val="24"/>
        </w:rPr>
        <w:t xml:space="preserve">light </w:t>
      </w:r>
      <w:proofErr w:type="gramStart"/>
      <w:r>
        <w:rPr>
          <w:rFonts w:asciiTheme="minorHAnsi" w:hAnsiTheme="minorHAnsi"/>
          <w:sz w:val="24"/>
          <w:szCs w:val="24"/>
        </w:rPr>
        <w:t>breakfast options</w:t>
      </w:r>
      <w:proofErr w:type="gramEnd"/>
      <w:r>
        <w:rPr>
          <w:rFonts w:asciiTheme="minorHAnsi" w:hAnsiTheme="minorHAnsi"/>
          <w:sz w:val="24"/>
          <w:szCs w:val="24"/>
        </w:rPr>
        <w:t xml:space="preserve"> on Saturday in addition to </w:t>
      </w:r>
      <w:r w:rsidR="00457E68">
        <w:rPr>
          <w:rFonts w:asciiTheme="minorHAnsi" w:hAnsiTheme="minorHAnsi"/>
          <w:sz w:val="24"/>
          <w:szCs w:val="24"/>
        </w:rPr>
        <w:t xml:space="preserve">lunch and dinner with some grab and go snacks </w:t>
      </w:r>
      <w:r w:rsidR="008D0047">
        <w:rPr>
          <w:rFonts w:asciiTheme="minorHAnsi" w:hAnsiTheme="minorHAnsi"/>
          <w:sz w:val="24"/>
          <w:szCs w:val="24"/>
        </w:rPr>
        <w:t xml:space="preserve">and drinks throughout the day. ALL items and meals will be available in the </w:t>
      </w:r>
      <w:r w:rsidR="00565BFC">
        <w:rPr>
          <w:rFonts w:asciiTheme="minorHAnsi" w:hAnsiTheme="minorHAnsi"/>
          <w:sz w:val="24"/>
          <w:szCs w:val="24"/>
        </w:rPr>
        <w:t xml:space="preserve">judges’ </w:t>
      </w:r>
      <w:proofErr w:type="gramStart"/>
      <w:r w:rsidR="008D0047">
        <w:rPr>
          <w:rFonts w:asciiTheme="minorHAnsi" w:hAnsiTheme="minorHAnsi"/>
          <w:sz w:val="24"/>
          <w:szCs w:val="24"/>
        </w:rPr>
        <w:t>lounge</w:t>
      </w:r>
      <w:proofErr w:type="gramEnd"/>
      <w:r w:rsidR="008D0047">
        <w:rPr>
          <w:rFonts w:asciiTheme="minorHAnsi" w:hAnsiTheme="minorHAnsi"/>
          <w:sz w:val="24"/>
          <w:szCs w:val="24"/>
        </w:rPr>
        <w:t xml:space="preserve"> and we ask that </w:t>
      </w:r>
      <w:r w:rsidR="008D0047" w:rsidRPr="00565BFC">
        <w:rPr>
          <w:rFonts w:asciiTheme="minorHAnsi" w:hAnsiTheme="minorHAnsi"/>
          <w:b/>
          <w:bCs/>
          <w:i/>
          <w:iCs/>
          <w:sz w:val="24"/>
          <w:szCs w:val="24"/>
          <w:u w:val="single"/>
        </w:rPr>
        <w:t>ONLY</w:t>
      </w:r>
      <w:r w:rsidR="008D0047" w:rsidRPr="00565BFC">
        <w:rPr>
          <w:rFonts w:asciiTheme="minorHAnsi" w:hAnsiTheme="minorHAnsi"/>
          <w:sz w:val="24"/>
          <w:szCs w:val="24"/>
        </w:rPr>
        <w:t xml:space="preserve"> </w:t>
      </w:r>
      <w:r w:rsidR="008D0047">
        <w:rPr>
          <w:rFonts w:asciiTheme="minorHAnsi" w:hAnsiTheme="minorHAnsi"/>
          <w:sz w:val="24"/>
          <w:szCs w:val="24"/>
        </w:rPr>
        <w:t xml:space="preserve">judges are in that room. </w:t>
      </w:r>
      <w:r w:rsidR="00183BAC">
        <w:rPr>
          <w:rFonts w:asciiTheme="minorHAnsi" w:hAnsiTheme="minorHAnsi"/>
          <w:sz w:val="24"/>
          <w:szCs w:val="24"/>
        </w:rPr>
        <w:br w:type="page"/>
      </w:r>
    </w:p>
    <w:p w14:paraId="67687BF8" w14:textId="36FC66BF" w:rsidR="00DB4645" w:rsidRPr="00917F41" w:rsidRDefault="00DB4645" w:rsidP="00D63A4F">
      <w:pPr>
        <w:pStyle w:val="ListParagraph"/>
        <w:numPr>
          <w:ilvl w:val="0"/>
          <w:numId w:val="6"/>
        </w:numPr>
        <w:rPr>
          <w:rFonts w:asciiTheme="minorHAnsi" w:hAnsiTheme="minorHAnsi"/>
          <w:b/>
          <w:bCs/>
          <w:sz w:val="24"/>
          <w:szCs w:val="24"/>
        </w:rPr>
      </w:pPr>
      <w:r w:rsidRPr="00DB4645">
        <w:rPr>
          <w:rFonts w:asciiTheme="minorHAnsi" w:hAnsiTheme="minorHAnsi"/>
          <w:sz w:val="24"/>
          <w:szCs w:val="24"/>
        </w:rPr>
        <w:t xml:space="preserve">Student / Team Space Between Rounds: </w:t>
      </w:r>
    </w:p>
    <w:p w14:paraId="1F1AF407" w14:textId="54D014B1" w:rsidR="00DB4645" w:rsidRPr="00917F41" w:rsidRDefault="00DB4645" w:rsidP="00D63A4F">
      <w:pPr>
        <w:pStyle w:val="ListParagraph"/>
        <w:widowControl w:val="0"/>
        <w:numPr>
          <w:ilvl w:val="1"/>
          <w:numId w:val="6"/>
        </w:numPr>
        <w:autoSpaceDE w:val="0"/>
        <w:autoSpaceDN w:val="0"/>
        <w:adjustRightInd w:val="0"/>
        <w:rPr>
          <w:rFonts w:asciiTheme="minorHAnsi" w:hAnsiTheme="minorHAnsi" w:cs="Times Roman"/>
          <w:color w:val="000000"/>
          <w:sz w:val="24"/>
          <w:szCs w:val="24"/>
        </w:rPr>
      </w:pPr>
      <w:r w:rsidRPr="00917F41">
        <w:rPr>
          <w:rFonts w:asciiTheme="minorHAnsi" w:hAnsiTheme="minorHAnsi" w:cs="Times New Roman"/>
          <w:color w:val="000000"/>
          <w:sz w:val="24"/>
          <w:szCs w:val="24"/>
        </w:rPr>
        <w:t xml:space="preserve">The Commons is available for student </w:t>
      </w:r>
      <w:r w:rsidR="00F84B96" w:rsidRPr="00917F41">
        <w:rPr>
          <w:rFonts w:asciiTheme="minorHAnsi" w:hAnsiTheme="minorHAnsi" w:cs="Times New Roman"/>
          <w:color w:val="000000"/>
          <w:sz w:val="24"/>
          <w:szCs w:val="24"/>
        </w:rPr>
        <w:t>gatherings</w:t>
      </w:r>
      <w:r w:rsidRPr="00917F41">
        <w:rPr>
          <w:rFonts w:asciiTheme="minorHAnsi" w:hAnsiTheme="minorHAnsi" w:cs="Times New Roman"/>
          <w:color w:val="000000"/>
          <w:sz w:val="24"/>
          <w:szCs w:val="24"/>
        </w:rPr>
        <w:t xml:space="preserve">. Students should not congregate elsewhere throughout the building. </w:t>
      </w:r>
    </w:p>
    <w:p w14:paraId="681062D1" w14:textId="77777777" w:rsidR="00DB4645" w:rsidRPr="00917F41" w:rsidRDefault="00DB4645" w:rsidP="00D63A4F">
      <w:pPr>
        <w:pStyle w:val="ListParagraph"/>
        <w:widowControl w:val="0"/>
        <w:numPr>
          <w:ilvl w:val="1"/>
          <w:numId w:val="6"/>
        </w:numPr>
        <w:autoSpaceDE w:val="0"/>
        <w:autoSpaceDN w:val="0"/>
        <w:adjustRightInd w:val="0"/>
        <w:rPr>
          <w:rFonts w:asciiTheme="minorHAnsi" w:hAnsiTheme="minorHAnsi" w:cs="Times Roman"/>
          <w:color w:val="000000"/>
          <w:sz w:val="24"/>
          <w:szCs w:val="24"/>
        </w:rPr>
      </w:pPr>
      <w:r w:rsidRPr="00917F41">
        <w:rPr>
          <w:rFonts w:asciiTheme="minorHAnsi" w:hAnsiTheme="minorHAnsi" w:cs="Times New Roman"/>
          <w:color w:val="000000"/>
          <w:sz w:val="24"/>
          <w:szCs w:val="24"/>
        </w:rPr>
        <w:t xml:space="preserve">Each team is responsible for its own area. </w:t>
      </w:r>
    </w:p>
    <w:p w14:paraId="57ABE78E" w14:textId="77777777" w:rsidR="00DB4645" w:rsidRPr="00917F41" w:rsidRDefault="00DB4645" w:rsidP="00D63A4F">
      <w:pPr>
        <w:pStyle w:val="ListParagraph"/>
        <w:widowControl w:val="0"/>
        <w:numPr>
          <w:ilvl w:val="2"/>
          <w:numId w:val="6"/>
        </w:numPr>
        <w:autoSpaceDE w:val="0"/>
        <w:autoSpaceDN w:val="0"/>
        <w:adjustRightInd w:val="0"/>
        <w:rPr>
          <w:rFonts w:asciiTheme="minorHAnsi" w:hAnsiTheme="minorHAnsi" w:cs="Times Roman"/>
          <w:color w:val="000000"/>
          <w:sz w:val="24"/>
          <w:szCs w:val="24"/>
        </w:rPr>
      </w:pPr>
      <w:r w:rsidRPr="00917F41">
        <w:rPr>
          <w:rFonts w:asciiTheme="minorHAnsi" w:hAnsiTheme="minorHAnsi" w:cs="Times New Roman"/>
          <w:color w:val="000000"/>
          <w:sz w:val="24"/>
          <w:szCs w:val="24"/>
        </w:rPr>
        <w:t xml:space="preserve">Please encourage your teams to be tidy and to clean up their garbage. Other people at the school who are not associated with speech and debate will develop a better perception of who we are. </w:t>
      </w:r>
    </w:p>
    <w:p w14:paraId="78DF278C" w14:textId="77777777" w:rsidR="00DB4645" w:rsidRPr="00917F41" w:rsidRDefault="00DB4645" w:rsidP="00D63A4F">
      <w:pPr>
        <w:pStyle w:val="ListParagraph"/>
        <w:widowControl w:val="0"/>
        <w:numPr>
          <w:ilvl w:val="2"/>
          <w:numId w:val="6"/>
        </w:numPr>
        <w:autoSpaceDE w:val="0"/>
        <w:autoSpaceDN w:val="0"/>
        <w:adjustRightInd w:val="0"/>
        <w:rPr>
          <w:rFonts w:asciiTheme="minorHAnsi" w:hAnsiTheme="minorHAnsi" w:cs="Times Roman"/>
          <w:color w:val="000000"/>
          <w:sz w:val="24"/>
          <w:szCs w:val="24"/>
        </w:rPr>
      </w:pPr>
      <w:r w:rsidRPr="00917F41">
        <w:rPr>
          <w:rFonts w:asciiTheme="minorHAnsi" w:hAnsiTheme="minorHAnsi" w:cs="Times New Roman"/>
          <w:color w:val="000000"/>
          <w:sz w:val="24"/>
          <w:szCs w:val="24"/>
        </w:rPr>
        <w:t xml:space="preserve">Secure valuables that belong to you; leave others’ valuables alone. </w:t>
      </w:r>
    </w:p>
    <w:p w14:paraId="23FD1475" w14:textId="77777777" w:rsidR="00DB4645" w:rsidRPr="00917F41" w:rsidRDefault="00DB4645" w:rsidP="00D63A4F">
      <w:pPr>
        <w:pStyle w:val="ListParagraph"/>
        <w:widowControl w:val="0"/>
        <w:numPr>
          <w:ilvl w:val="1"/>
          <w:numId w:val="6"/>
        </w:numPr>
        <w:autoSpaceDE w:val="0"/>
        <w:autoSpaceDN w:val="0"/>
        <w:adjustRightInd w:val="0"/>
        <w:rPr>
          <w:rFonts w:asciiTheme="minorHAnsi" w:hAnsiTheme="minorHAnsi" w:cs="Times Roman"/>
          <w:color w:val="000000"/>
          <w:sz w:val="24"/>
          <w:szCs w:val="24"/>
        </w:rPr>
      </w:pPr>
      <w:r w:rsidRPr="00917F41">
        <w:rPr>
          <w:rFonts w:asciiTheme="minorHAnsi" w:hAnsiTheme="minorHAnsi" w:cs="Times New Roman"/>
          <w:color w:val="000000"/>
          <w:sz w:val="24"/>
          <w:szCs w:val="24"/>
        </w:rPr>
        <w:t xml:space="preserve">Water only is allowed out of the commons area. No other beverages or food are permitted in classrooms or other areas of the school. </w:t>
      </w:r>
    </w:p>
    <w:p w14:paraId="778F7004" w14:textId="77777777" w:rsidR="00DB4645" w:rsidRPr="00917F41" w:rsidRDefault="00DB4645" w:rsidP="00D63A4F">
      <w:pPr>
        <w:pStyle w:val="ListParagraph"/>
        <w:numPr>
          <w:ilvl w:val="0"/>
          <w:numId w:val="6"/>
        </w:numPr>
        <w:rPr>
          <w:rFonts w:asciiTheme="minorHAnsi" w:hAnsiTheme="minorHAnsi"/>
          <w:b/>
          <w:bCs/>
          <w:sz w:val="28"/>
          <w:szCs w:val="28"/>
        </w:rPr>
      </w:pPr>
      <w:r>
        <w:rPr>
          <w:rFonts w:asciiTheme="minorHAnsi" w:hAnsiTheme="minorHAnsi"/>
          <w:sz w:val="24"/>
          <w:szCs w:val="24"/>
        </w:rPr>
        <w:t xml:space="preserve">Rounds: </w:t>
      </w:r>
      <w:r>
        <w:rPr>
          <w:rFonts w:asciiTheme="minorHAnsi" w:hAnsiTheme="minorHAnsi"/>
          <w:sz w:val="24"/>
          <w:szCs w:val="24"/>
        </w:rPr>
        <w:tab/>
      </w:r>
    </w:p>
    <w:p w14:paraId="6E46EB1E" w14:textId="2CDEB9EC" w:rsidR="00FB030B" w:rsidRPr="00917F41" w:rsidRDefault="00FB030B" w:rsidP="00D63A4F">
      <w:pPr>
        <w:pStyle w:val="ListParagraph"/>
        <w:numPr>
          <w:ilvl w:val="1"/>
          <w:numId w:val="6"/>
        </w:numPr>
        <w:rPr>
          <w:rFonts w:asciiTheme="minorHAnsi" w:hAnsiTheme="minorHAnsi"/>
          <w:b/>
          <w:bCs/>
          <w:sz w:val="28"/>
          <w:szCs w:val="28"/>
        </w:rPr>
      </w:pPr>
      <w:r w:rsidRPr="00917F41">
        <w:rPr>
          <w:rFonts w:asciiTheme="minorHAnsi" w:hAnsiTheme="minorHAnsi"/>
          <w:sz w:val="24"/>
          <w:szCs w:val="24"/>
        </w:rPr>
        <w:t xml:space="preserve">NO ONE (student or adult) is permitted to sit at teachers’ desks or to borrow materials (pens, etc.) from a teacher’s supplies. Please do not bother decorative items or classroom displays. </w:t>
      </w:r>
    </w:p>
    <w:p w14:paraId="013D7972" w14:textId="65EE31CA" w:rsidR="00FB030B" w:rsidRPr="00917F41" w:rsidRDefault="00FB030B" w:rsidP="00D63A4F">
      <w:pPr>
        <w:pStyle w:val="ListParagraph"/>
        <w:numPr>
          <w:ilvl w:val="1"/>
          <w:numId w:val="6"/>
        </w:numPr>
        <w:rPr>
          <w:rFonts w:asciiTheme="minorHAnsi" w:hAnsiTheme="minorHAnsi"/>
          <w:b/>
          <w:bCs/>
          <w:sz w:val="28"/>
          <w:szCs w:val="28"/>
        </w:rPr>
      </w:pPr>
      <w:r w:rsidRPr="00917F41">
        <w:rPr>
          <w:rFonts w:asciiTheme="minorHAnsi" w:hAnsiTheme="minorHAnsi"/>
          <w:sz w:val="24"/>
          <w:szCs w:val="24"/>
        </w:rPr>
        <w:t>Please only rearrange the furniture as necessary to hold the round</w:t>
      </w:r>
      <w:r>
        <w:rPr>
          <w:rFonts w:asciiTheme="minorHAnsi" w:hAnsiTheme="minorHAnsi"/>
          <w:sz w:val="24"/>
          <w:szCs w:val="24"/>
        </w:rPr>
        <w:t>.</w:t>
      </w:r>
    </w:p>
    <w:p w14:paraId="4D0A03A1" w14:textId="77777777" w:rsidR="00183BAC" w:rsidRPr="00183BAC" w:rsidRDefault="00DB4645" w:rsidP="00D63A4F">
      <w:pPr>
        <w:pStyle w:val="ListParagraph"/>
        <w:numPr>
          <w:ilvl w:val="1"/>
          <w:numId w:val="6"/>
        </w:numPr>
        <w:rPr>
          <w:rFonts w:asciiTheme="minorHAnsi" w:hAnsiTheme="minorHAnsi"/>
          <w:b/>
          <w:bCs/>
          <w:sz w:val="28"/>
          <w:szCs w:val="28"/>
        </w:rPr>
      </w:pPr>
      <w:r w:rsidRPr="3A048704">
        <w:rPr>
          <w:rFonts w:asciiTheme="minorHAnsi" w:hAnsiTheme="minorHAnsi"/>
          <w:sz w:val="24"/>
          <w:szCs w:val="24"/>
        </w:rPr>
        <w:t>STUDENTS ARE NEVER PERMITTED TO ENTER A ROOM WITHOUT A JUDGE</w:t>
      </w:r>
    </w:p>
    <w:p w14:paraId="37443600" w14:textId="77777777" w:rsidR="009746FE" w:rsidRDefault="009746FE" w:rsidP="00D63A4F">
      <w:pPr>
        <w:rPr>
          <w:rFonts w:asciiTheme="minorHAnsi" w:hAnsiTheme="minorHAnsi"/>
          <w:b/>
          <w:bCs/>
          <w:sz w:val="24"/>
          <w:szCs w:val="24"/>
        </w:rPr>
      </w:pPr>
    </w:p>
    <w:p w14:paraId="1A8C90FD" w14:textId="3F86F3D0" w:rsidR="003077C8" w:rsidRPr="00183BAC" w:rsidRDefault="003077C8" w:rsidP="00D63A4F">
      <w:pPr>
        <w:rPr>
          <w:rFonts w:asciiTheme="minorHAnsi" w:hAnsiTheme="minorHAnsi"/>
          <w:b/>
          <w:bCs/>
          <w:sz w:val="28"/>
          <w:szCs w:val="28"/>
        </w:rPr>
      </w:pPr>
      <w:r w:rsidRPr="00183BAC">
        <w:rPr>
          <w:rFonts w:asciiTheme="minorHAnsi" w:hAnsiTheme="minorHAnsi"/>
          <w:b/>
          <w:bCs/>
          <w:sz w:val="24"/>
          <w:szCs w:val="24"/>
        </w:rPr>
        <w:t>Judging</w:t>
      </w:r>
    </w:p>
    <w:p w14:paraId="1DA2E778" w14:textId="77777777" w:rsidR="00B430EB" w:rsidRPr="00A9269C" w:rsidRDefault="003D710D" w:rsidP="00D63A4F">
      <w:pPr>
        <w:numPr>
          <w:ilvl w:val="0"/>
          <w:numId w:val="1"/>
        </w:numPr>
        <w:rPr>
          <w:rFonts w:asciiTheme="minorHAnsi" w:hAnsiTheme="minorHAnsi"/>
          <w:sz w:val="24"/>
          <w:szCs w:val="24"/>
        </w:rPr>
      </w:pPr>
      <w:r w:rsidRPr="00A9269C">
        <w:rPr>
          <w:rFonts w:asciiTheme="minorHAnsi" w:hAnsiTheme="minorHAnsi"/>
          <w:sz w:val="24"/>
          <w:szCs w:val="24"/>
        </w:rPr>
        <w:t>The following are requirements for judges at this year's tournament: 1 judge is required for every 2 CX teams, 4 LD/PF teams, 5 Stu</w:t>
      </w:r>
      <w:r w:rsidR="003077C8">
        <w:rPr>
          <w:rFonts w:asciiTheme="minorHAnsi" w:hAnsiTheme="minorHAnsi"/>
          <w:sz w:val="24"/>
          <w:szCs w:val="24"/>
        </w:rPr>
        <w:t>dent Congress</w:t>
      </w:r>
      <w:r w:rsidRPr="00A9269C">
        <w:rPr>
          <w:rFonts w:asciiTheme="minorHAnsi" w:hAnsiTheme="minorHAnsi"/>
          <w:sz w:val="24"/>
          <w:szCs w:val="24"/>
        </w:rPr>
        <w:t>/IE competitors.</w:t>
      </w:r>
    </w:p>
    <w:p w14:paraId="0D96AADB" w14:textId="77777777" w:rsidR="00B430EB" w:rsidRPr="00A9269C" w:rsidRDefault="003D710D" w:rsidP="00D63A4F">
      <w:pPr>
        <w:numPr>
          <w:ilvl w:val="0"/>
          <w:numId w:val="1"/>
        </w:numPr>
        <w:rPr>
          <w:rFonts w:asciiTheme="minorHAnsi" w:hAnsiTheme="minorHAnsi"/>
          <w:sz w:val="24"/>
          <w:szCs w:val="24"/>
        </w:rPr>
      </w:pPr>
      <w:r w:rsidRPr="00A9269C">
        <w:rPr>
          <w:rFonts w:asciiTheme="minorHAnsi" w:hAnsiTheme="minorHAnsi"/>
          <w:sz w:val="24"/>
          <w:szCs w:val="24"/>
        </w:rPr>
        <w:t>Judges cannot combine any obligation except for speech and debate. For example, you can't have a judge cover 1 LD student and 3 PF students. You need two judges to cover your entry in this circumstance.</w:t>
      </w:r>
    </w:p>
    <w:p w14:paraId="6825593D" w14:textId="77777777" w:rsidR="00B430EB" w:rsidRPr="00A9269C" w:rsidRDefault="003D710D" w:rsidP="00D63A4F">
      <w:pPr>
        <w:numPr>
          <w:ilvl w:val="0"/>
          <w:numId w:val="1"/>
        </w:numPr>
        <w:rPr>
          <w:rFonts w:asciiTheme="minorHAnsi" w:hAnsiTheme="minorHAnsi"/>
          <w:sz w:val="24"/>
          <w:szCs w:val="24"/>
        </w:rPr>
      </w:pPr>
      <w:r w:rsidRPr="00A9269C">
        <w:rPr>
          <w:rFonts w:asciiTheme="minorHAnsi" w:hAnsiTheme="minorHAnsi"/>
          <w:sz w:val="24"/>
          <w:szCs w:val="24"/>
        </w:rPr>
        <w:t>All teams must provide judges. If you do not meet your judging requirements, entries will be dropped at the tournament director's discretion.</w:t>
      </w:r>
    </w:p>
    <w:p w14:paraId="7BDD7683" w14:textId="77777777" w:rsidR="00B430EB" w:rsidRPr="00A9269C" w:rsidRDefault="003D710D" w:rsidP="00D63A4F">
      <w:pPr>
        <w:numPr>
          <w:ilvl w:val="0"/>
          <w:numId w:val="1"/>
        </w:numPr>
        <w:rPr>
          <w:rFonts w:asciiTheme="minorHAnsi" w:hAnsiTheme="minorHAnsi"/>
          <w:sz w:val="24"/>
          <w:szCs w:val="24"/>
        </w:rPr>
      </w:pPr>
      <w:r w:rsidRPr="00A9269C">
        <w:rPr>
          <w:rFonts w:asciiTheme="minorHAnsi" w:hAnsiTheme="minorHAnsi"/>
          <w:sz w:val="24"/>
          <w:szCs w:val="24"/>
        </w:rPr>
        <w:t>All judges must have accurate contact information. This includes both email and phone.</w:t>
      </w:r>
    </w:p>
    <w:p w14:paraId="7A187B5E" w14:textId="77777777" w:rsidR="00B430EB" w:rsidRPr="00A9269C" w:rsidRDefault="003D710D" w:rsidP="00D63A4F">
      <w:pPr>
        <w:numPr>
          <w:ilvl w:val="0"/>
          <w:numId w:val="1"/>
        </w:numPr>
        <w:rPr>
          <w:rFonts w:asciiTheme="minorHAnsi" w:hAnsiTheme="minorHAnsi"/>
          <w:sz w:val="24"/>
          <w:szCs w:val="24"/>
        </w:rPr>
      </w:pPr>
      <w:r w:rsidRPr="00A9269C">
        <w:rPr>
          <w:rFonts w:asciiTheme="minorHAnsi" w:hAnsiTheme="minorHAnsi"/>
          <w:sz w:val="24"/>
          <w:szCs w:val="24"/>
        </w:rPr>
        <w:t xml:space="preserve">In general, one year out judges will not be used in the open division. Please note these </w:t>
      </w:r>
      <w:r w:rsidR="003077C8">
        <w:rPr>
          <w:rFonts w:asciiTheme="minorHAnsi" w:hAnsiTheme="minorHAnsi"/>
          <w:sz w:val="24"/>
          <w:szCs w:val="24"/>
        </w:rPr>
        <w:t>judges</w:t>
      </w:r>
      <w:r w:rsidRPr="00A9269C">
        <w:rPr>
          <w:rFonts w:asciiTheme="minorHAnsi" w:hAnsiTheme="minorHAnsi"/>
          <w:sz w:val="24"/>
          <w:szCs w:val="24"/>
        </w:rPr>
        <w:t xml:space="preserve"> in your registration.</w:t>
      </w:r>
    </w:p>
    <w:p w14:paraId="1841C80D" w14:textId="77777777" w:rsidR="00B430EB" w:rsidRPr="00A9269C" w:rsidRDefault="003D710D" w:rsidP="00D63A4F">
      <w:pPr>
        <w:numPr>
          <w:ilvl w:val="0"/>
          <w:numId w:val="1"/>
        </w:numPr>
        <w:rPr>
          <w:rFonts w:asciiTheme="minorHAnsi" w:hAnsiTheme="minorHAnsi"/>
          <w:sz w:val="24"/>
          <w:szCs w:val="24"/>
        </w:rPr>
      </w:pPr>
      <w:r w:rsidRPr="00A9269C">
        <w:rPr>
          <w:rFonts w:asciiTheme="minorHAnsi" w:hAnsiTheme="minorHAnsi"/>
          <w:sz w:val="24"/>
          <w:szCs w:val="24"/>
        </w:rPr>
        <w:t xml:space="preserve">Judges must be available for ballots during the availability you specify on the website. You may not offer differing times, and you must completely </w:t>
      </w:r>
      <w:proofErr w:type="gramStart"/>
      <w:r w:rsidRPr="00A9269C">
        <w:rPr>
          <w:rFonts w:asciiTheme="minorHAnsi" w:hAnsiTheme="minorHAnsi"/>
          <w:sz w:val="24"/>
          <w:szCs w:val="24"/>
        </w:rPr>
        <w:t>fill</w:t>
      </w:r>
      <w:proofErr w:type="gramEnd"/>
      <w:r w:rsidRPr="00A9269C">
        <w:rPr>
          <w:rFonts w:asciiTheme="minorHAnsi" w:hAnsiTheme="minorHAnsi"/>
          <w:sz w:val="24"/>
          <w:szCs w:val="24"/>
        </w:rPr>
        <w:t xml:space="preserve"> your obligation. It is not the tournament's responsibility to figure out your judging responsibilities.</w:t>
      </w:r>
    </w:p>
    <w:p w14:paraId="723BB678" w14:textId="6E1F34B3" w:rsidR="00B430EB" w:rsidRPr="00A9269C" w:rsidRDefault="003D710D" w:rsidP="00D63A4F">
      <w:pPr>
        <w:rPr>
          <w:rFonts w:asciiTheme="minorHAnsi" w:hAnsiTheme="minorHAnsi"/>
          <w:sz w:val="24"/>
          <w:szCs w:val="24"/>
        </w:rPr>
      </w:pPr>
      <w:r w:rsidRPr="00A9269C">
        <w:rPr>
          <w:rFonts w:asciiTheme="minorHAnsi" w:hAnsiTheme="minorHAnsi"/>
          <w:sz w:val="24"/>
          <w:szCs w:val="24"/>
        </w:rPr>
        <w:t xml:space="preserve"> </w:t>
      </w:r>
    </w:p>
    <w:p w14:paraId="77D4178C" w14:textId="77777777" w:rsidR="00B430EB" w:rsidRPr="003077C8" w:rsidRDefault="003D710D" w:rsidP="00D63A4F">
      <w:pPr>
        <w:pStyle w:val="Heading2"/>
        <w:spacing w:before="0" w:after="0"/>
        <w:rPr>
          <w:rFonts w:asciiTheme="minorHAnsi" w:hAnsiTheme="minorHAnsi"/>
          <w:b/>
          <w:bCs/>
          <w:sz w:val="24"/>
          <w:szCs w:val="24"/>
        </w:rPr>
      </w:pPr>
      <w:bookmarkStart w:id="19" w:name="_ibw91vxh5txr" w:colFirst="0" w:colLast="0"/>
      <w:bookmarkEnd w:id="19"/>
      <w:r w:rsidRPr="003077C8">
        <w:rPr>
          <w:rFonts w:asciiTheme="minorHAnsi" w:hAnsiTheme="minorHAnsi"/>
          <w:b/>
          <w:bCs/>
          <w:sz w:val="24"/>
          <w:szCs w:val="24"/>
        </w:rPr>
        <w:t>Out of State Competitors: Please Read!</w:t>
      </w:r>
    </w:p>
    <w:p w14:paraId="1E983CBD" w14:textId="77777777" w:rsidR="00B430EB" w:rsidRPr="003077C8" w:rsidRDefault="003D710D" w:rsidP="00D63A4F">
      <w:pPr>
        <w:pStyle w:val="ListParagraph"/>
        <w:numPr>
          <w:ilvl w:val="0"/>
          <w:numId w:val="14"/>
        </w:numPr>
        <w:rPr>
          <w:rFonts w:asciiTheme="minorHAnsi" w:hAnsiTheme="minorHAnsi"/>
          <w:sz w:val="24"/>
          <w:szCs w:val="24"/>
        </w:rPr>
      </w:pPr>
      <w:r w:rsidRPr="003077C8">
        <w:rPr>
          <w:rFonts w:asciiTheme="minorHAnsi" w:hAnsiTheme="minorHAnsi"/>
          <w:sz w:val="24"/>
          <w:szCs w:val="24"/>
        </w:rPr>
        <w:t>WSFA/WIAA regulations prohibit unsupervised students from attending the tournament. This means that in general, independent students may not attend any tournament in Washington State. If you do not have a school official supervising you either at registration or during competition, you will be dismissed from the tournament without refund.</w:t>
      </w:r>
    </w:p>
    <w:p w14:paraId="38F684FC" w14:textId="13D8C020" w:rsidR="00B430EB" w:rsidRPr="00A9269C" w:rsidRDefault="003D710D" w:rsidP="00D63A4F">
      <w:pPr>
        <w:rPr>
          <w:rFonts w:asciiTheme="minorHAnsi" w:hAnsiTheme="minorHAnsi"/>
          <w:sz w:val="24"/>
          <w:szCs w:val="24"/>
        </w:rPr>
      </w:pPr>
      <w:bookmarkStart w:id="20" w:name="_1j8p5v3ab3ht" w:colFirst="0" w:colLast="0"/>
      <w:bookmarkEnd w:id="20"/>
      <w:r w:rsidRPr="00A9269C">
        <w:rPr>
          <w:rFonts w:asciiTheme="minorHAnsi" w:hAnsiTheme="minorHAnsi"/>
          <w:sz w:val="24"/>
          <w:szCs w:val="24"/>
        </w:rPr>
        <w:t xml:space="preserve"> </w:t>
      </w:r>
      <w:r w:rsidR="009746FE">
        <w:rPr>
          <w:rFonts w:asciiTheme="minorHAnsi" w:hAnsiTheme="minorHAnsi"/>
          <w:sz w:val="24"/>
          <w:szCs w:val="24"/>
        </w:rPr>
        <w:br w:type="page"/>
      </w:r>
    </w:p>
    <w:p w14:paraId="3FF50043" w14:textId="77777777" w:rsidR="00B430EB" w:rsidRPr="003077C8" w:rsidRDefault="003D710D" w:rsidP="00D63A4F">
      <w:pPr>
        <w:pStyle w:val="Heading2"/>
        <w:spacing w:before="0" w:after="0"/>
        <w:rPr>
          <w:rFonts w:asciiTheme="minorHAnsi" w:hAnsiTheme="minorHAnsi"/>
          <w:b/>
          <w:bCs/>
          <w:sz w:val="24"/>
          <w:szCs w:val="24"/>
        </w:rPr>
      </w:pPr>
      <w:r w:rsidRPr="003077C8">
        <w:rPr>
          <w:rFonts w:asciiTheme="minorHAnsi" w:hAnsiTheme="minorHAnsi"/>
          <w:b/>
          <w:bCs/>
          <w:sz w:val="24"/>
          <w:szCs w:val="24"/>
        </w:rPr>
        <w:t>Fees</w:t>
      </w:r>
    </w:p>
    <w:p w14:paraId="3517EF45" w14:textId="25E9CDB3" w:rsidR="00B430EB" w:rsidRPr="003077C8" w:rsidRDefault="003D710D" w:rsidP="00D63A4F">
      <w:pPr>
        <w:pStyle w:val="ListParagraph"/>
        <w:numPr>
          <w:ilvl w:val="0"/>
          <w:numId w:val="14"/>
        </w:numPr>
        <w:rPr>
          <w:rFonts w:asciiTheme="minorHAnsi" w:hAnsiTheme="minorHAnsi"/>
          <w:sz w:val="24"/>
          <w:szCs w:val="24"/>
        </w:rPr>
      </w:pPr>
      <w:r w:rsidRPr="003077C8">
        <w:rPr>
          <w:rFonts w:asciiTheme="minorHAnsi" w:hAnsiTheme="minorHAnsi"/>
          <w:sz w:val="24"/>
          <w:szCs w:val="24"/>
        </w:rPr>
        <w:t>Team/Squad Fee: $</w:t>
      </w:r>
      <w:r w:rsidR="006F1D26">
        <w:rPr>
          <w:rFonts w:asciiTheme="minorHAnsi" w:hAnsiTheme="minorHAnsi"/>
          <w:sz w:val="24"/>
          <w:szCs w:val="24"/>
        </w:rPr>
        <w:t>3</w:t>
      </w:r>
      <w:r w:rsidRPr="003077C8">
        <w:rPr>
          <w:rFonts w:asciiTheme="minorHAnsi" w:hAnsiTheme="minorHAnsi"/>
          <w:sz w:val="24"/>
          <w:szCs w:val="24"/>
        </w:rPr>
        <w:t>5 per squad</w:t>
      </w:r>
    </w:p>
    <w:p w14:paraId="7242F73D" w14:textId="73084F42" w:rsidR="00B430EB" w:rsidRPr="003077C8" w:rsidRDefault="003D710D" w:rsidP="00D63A4F">
      <w:pPr>
        <w:pStyle w:val="ListParagraph"/>
        <w:numPr>
          <w:ilvl w:val="0"/>
          <w:numId w:val="14"/>
        </w:numPr>
        <w:rPr>
          <w:rFonts w:asciiTheme="minorHAnsi" w:hAnsiTheme="minorHAnsi"/>
          <w:sz w:val="24"/>
          <w:szCs w:val="24"/>
        </w:rPr>
      </w:pPr>
      <w:r w:rsidRPr="003077C8">
        <w:rPr>
          <w:rFonts w:asciiTheme="minorHAnsi" w:hAnsiTheme="minorHAnsi"/>
          <w:sz w:val="24"/>
          <w:szCs w:val="24"/>
        </w:rPr>
        <w:t>CX: $20 per team</w:t>
      </w:r>
    </w:p>
    <w:p w14:paraId="0E13E2D0" w14:textId="77777777" w:rsidR="00B430EB" w:rsidRPr="003077C8" w:rsidRDefault="003D710D" w:rsidP="00D63A4F">
      <w:pPr>
        <w:pStyle w:val="ListParagraph"/>
        <w:numPr>
          <w:ilvl w:val="0"/>
          <w:numId w:val="14"/>
        </w:numPr>
        <w:rPr>
          <w:rFonts w:asciiTheme="minorHAnsi" w:hAnsiTheme="minorHAnsi"/>
          <w:sz w:val="24"/>
          <w:szCs w:val="24"/>
        </w:rPr>
      </w:pPr>
      <w:r w:rsidRPr="003077C8">
        <w:rPr>
          <w:rFonts w:asciiTheme="minorHAnsi" w:hAnsiTheme="minorHAnsi"/>
          <w:sz w:val="24"/>
          <w:szCs w:val="24"/>
        </w:rPr>
        <w:t>LD: $1</w:t>
      </w:r>
      <w:r w:rsidR="00B30C27">
        <w:rPr>
          <w:rFonts w:asciiTheme="minorHAnsi" w:hAnsiTheme="minorHAnsi"/>
          <w:sz w:val="24"/>
          <w:szCs w:val="24"/>
        </w:rPr>
        <w:t>5</w:t>
      </w:r>
      <w:r w:rsidRPr="003077C8">
        <w:rPr>
          <w:rFonts w:asciiTheme="minorHAnsi" w:hAnsiTheme="minorHAnsi"/>
          <w:sz w:val="24"/>
          <w:szCs w:val="24"/>
        </w:rPr>
        <w:t xml:space="preserve"> per </w:t>
      </w:r>
      <w:proofErr w:type="gramStart"/>
      <w:r w:rsidRPr="003077C8">
        <w:rPr>
          <w:rFonts w:asciiTheme="minorHAnsi" w:hAnsiTheme="minorHAnsi"/>
          <w:sz w:val="24"/>
          <w:szCs w:val="24"/>
        </w:rPr>
        <w:t>debater</w:t>
      </w:r>
      <w:proofErr w:type="gramEnd"/>
    </w:p>
    <w:p w14:paraId="2BF0FE96" w14:textId="77777777" w:rsidR="00B430EB" w:rsidRPr="003077C8" w:rsidRDefault="003D710D" w:rsidP="00D63A4F">
      <w:pPr>
        <w:pStyle w:val="ListParagraph"/>
        <w:numPr>
          <w:ilvl w:val="0"/>
          <w:numId w:val="22"/>
        </w:numPr>
        <w:rPr>
          <w:rFonts w:asciiTheme="minorHAnsi" w:hAnsiTheme="minorHAnsi"/>
          <w:sz w:val="24"/>
          <w:szCs w:val="24"/>
        </w:rPr>
      </w:pPr>
      <w:r w:rsidRPr="003077C8">
        <w:rPr>
          <w:rFonts w:asciiTheme="minorHAnsi" w:hAnsiTheme="minorHAnsi"/>
          <w:sz w:val="24"/>
          <w:szCs w:val="24"/>
        </w:rPr>
        <w:t>PF: $</w:t>
      </w:r>
      <w:r w:rsidR="00B30C27">
        <w:rPr>
          <w:rFonts w:asciiTheme="minorHAnsi" w:hAnsiTheme="minorHAnsi"/>
          <w:sz w:val="24"/>
          <w:szCs w:val="24"/>
        </w:rPr>
        <w:t>15</w:t>
      </w:r>
      <w:r w:rsidRPr="003077C8">
        <w:rPr>
          <w:rFonts w:asciiTheme="minorHAnsi" w:hAnsiTheme="minorHAnsi"/>
          <w:sz w:val="24"/>
          <w:szCs w:val="24"/>
        </w:rPr>
        <w:t xml:space="preserve"> per team</w:t>
      </w:r>
    </w:p>
    <w:p w14:paraId="6B09BDF4" w14:textId="77777777" w:rsidR="004E666C" w:rsidRDefault="003D710D" w:rsidP="004E666C">
      <w:pPr>
        <w:pStyle w:val="ListParagraph"/>
        <w:numPr>
          <w:ilvl w:val="0"/>
          <w:numId w:val="22"/>
        </w:numPr>
        <w:rPr>
          <w:rFonts w:asciiTheme="minorHAnsi" w:hAnsiTheme="minorHAnsi"/>
          <w:sz w:val="24"/>
          <w:szCs w:val="24"/>
        </w:rPr>
      </w:pPr>
      <w:r w:rsidRPr="003077C8">
        <w:rPr>
          <w:rFonts w:asciiTheme="minorHAnsi" w:hAnsiTheme="minorHAnsi"/>
          <w:sz w:val="24"/>
          <w:szCs w:val="24"/>
        </w:rPr>
        <w:t>Congress: $</w:t>
      </w:r>
      <w:r w:rsidR="00B30C27">
        <w:rPr>
          <w:rFonts w:asciiTheme="minorHAnsi" w:hAnsiTheme="minorHAnsi"/>
          <w:sz w:val="24"/>
          <w:szCs w:val="24"/>
        </w:rPr>
        <w:t>8</w:t>
      </w:r>
      <w:r w:rsidRPr="003077C8">
        <w:rPr>
          <w:rFonts w:asciiTheme="minorHAnsi" w:hAnsiTheme="minorHAnsi"/>
          <w:sz w:val="24"/>
          <w:szCs w:val="24"/>
        </w:rPr>
        <w:t xml:space="preserve"> per entry</w:t>
      </w:r>
    </w:p>
    <w:p w14:paraId="6DE3BF4F" w14:textId="1D8DFC03" w:rsidR="00D87FAC" w:rsidRPr="004E666C" w:rsidRDefault="003D710D" w:rsidP="004E666C">
      <w:pPr>
        <w:pStyle w:val="ListParagraph"/>
        <w:numPr>
          <w:ilvl w:val="0"/>
          <w:numId w:val="22"/>
        </w:numPr>
        <w:rPr>
          <w:rFonts w:asciiTheme="minorHAnsi" w:hAnsiTheme="minorHAnsi"/>
          <w:sz w:val="24"/>
          <w:szCs w:val="24"/>
        </w:rPr>
      </w:pPr>
      <w:r w:rsidRPr="004E666C">
        <w:rPr>
          <w:rFonts w:asciiTheme="minorHAnsi" w:hAnsiTheme="minorHAnsi"/>
          <w:sz w:val="24"/>
          <w:szCs w:val="24"/>
        </w:rPr>
        <w:t>Speech: $</w:t>
      </w:r>
      <w:r w:rsidR="00B30C27" w:rsidRPr="004E666C">
        <w:rPr>
          <w:rFonts w:asciiTheme="minorHAnsi" w:hAnsiTheme="minorHAnsi"/>
          <w:sz w:val="24"/>
          <w:szCs w:val="24"/>
        </w:rPr>
        <w:t>8</w:t>
      </w:r>
      <w:r w:rsidRPr="004E666C">
        <w:rPr>
          <w:rFonts w:asciiTheme="minorHAnsi" w:hAnsiTheme="minorHAnsi"/>
          <w:sz w:val="24"/>
          <w:szCs w:val="24"/>
        </w:rPr>
        <w:t xml:space="preserve"> per entry</w:t>
      </w:r>
    </w:p>
    <w:p w14:paraId="784B39E2" w14:textId="7D4F42D8" w:rsidR="00183BAC" w:rsidRDefault="00183BAC" w:rsidP="00D63A4F">
      <w:pPr>
        <w:pStyle w:val="Heading2"/>
        <w:spacing w:before="0" w:after="0"/>
        <w:rPr>
          <w:rFonts w:asciiTheme="minorHAnsi" w:hAnsiTheme="minorHAnsi"/>
          <w:b/>
          <w:bCs/>
          <w:sz w:val="24"/>
          <w:szCs w:val="24"/>
        </w:rPr>
      </w:pPr>
      <w:bookmarkStart w:id="21" w:name="_n8sz753qr5c3" w:colFirst="0" w:colLast="0"/>
      <w:bookmarkEnd w:id="21"/>
    </w:p>
    <w:p w14:paraId="7500E72A" w14:textId="7EBB7382" w:rsidR="00B430EB" w:rsidRPr="003077C8" w:rsidRDefault="003D710D" w:rsidP="00D63A4F">
      <w:pPr>
        <w:pStyle w:val="Heading2"/>
        <w:spacing w:before="0" w:after="0"/>
        <w:rPr>
          <w:rFonts w:asciiTheme="minorHAnsi" w:hAnsiTheme="minorHAnsi"/>
          <w:b/>
          <w:bCs/>
          <w:sz w:val="24"/>
          <w:szCs w:val="24"/>
        </w:rPr>
      </w:pPr>
      <w:r w:rsidRPr="003077C8">
        <w:rPr>
          <w:rFonts w:asciiTheme="minorHAnsi" w:hAnsiTheme="minorHAnsi"/>
          <w:b/>
          <w:bCs/>
          <w:sz w:val="24"/>
          <w:szCs w:val="24"/>
        </w:rPr>
        <w:t>Squads</w:t>
      </w:r>
    </w:p>
    <w:p w14:paraId="3EB13257" w14:textId="3F221CFA" w:rsidR="00B430EB" w:rsidRPr="003077C8" w:rsidRDefault="003D710D" w:rsidP="00D63A4F">
      <w:pPr>
        <w:pStyle w:val="ListParagraph"/>
        <w:numPr>
          <w:ilvl w:val="0"/>
          <w:numId w:val="15"/>
        </w:numPr>
        <w:rPr>
          <w:rFonts w:asciiTheme="minorHAnsi" w:hAnsiTheme="minorHAnsi"/>
          <w:sz w:val="24"/>
          <w:szCs w:val="24"/>
        </w:rPr>
      </w:pPr>
      <w:r w:rsidRPr="003077C8">
        <w:rPr>
          <w:rFonts w:asciiTheme="minorHAnsi" w:hAnsiTheme="minorHAnsi"/>
          <w:sz w:val="24"/>
          <w:szCs w:val="24"/>
        </w:rPr>
        <w:t xml:space="preserve">Used to calculate school sweepstakes. One per school, though additional registration beyond this squad </w:t>
      </w:r>
      <w:r w:rsidR="00AC42CF" w:rsidRPr="003077C8">
        <w:rPr>
          <w:rFonts w:asciiTheme="minorHAnsi" w:hAnsiTheme="minorHAnsi"/>
          <w:sz w:val="24"/>
          <w:szCs w:val="24"/>
        </w:rPr>
        <w:t>is</w:t>
      </w:r>
      <w:r w:rsidRPr="003077C8">
        <w:rPr>
          <w:rFonts w:asciiTheme="minorHAnsi" w:hAnsiTheme="minorHAnsi"/>
          <w:sz w:val="24"/>
          <w:szCs w:val="24"/>
        </w:rPr>
        <w:t xml:space="preserve"> allowed and encouraged</w:t>
      </w:r>
      <w:r w:rsidR="003077C8">
        <w:rPr>
          <w:rFonts w:asciiTheme="minorHAnsi" w:hAnsiTheme="minorHAnsi"/>
          <w:sz w:val="24"/>
          <w:szCs w:val="24"/>
        </w:rPr>
        <w:t>!</w:t>
      </w:r>
    </w:p>
    <w:p w14:paraId="1F46B638" w14:textId="77777777" w:rsidR="006F2773" w:rsidRDefault="003D710D" w:rsidP="00D63A4F">
      <w:pPr>
        <w:pStyle w:val="ListParagraph"/>
        <w:numPr>
          <w:ilvl w:val="0"/>
          <w:numId w:val="15"/>
        </w:numPr>
        <w:rPr>
          <w:rFonts w:asciiTheme="minorHAnsi" w:hAnsiTheme="minorHAnsi"/>
          <w:sz w:val="24"/>
          <w:szCs w:val="24"/>
        </w:rPr>
      </w:pPr>
      <w:r w:rsidRPr="003077C8">
        <w:rPr>
          <w:rFonts w:asciiTheme="minorHAnsi" w:hAnsiTheme="minorHAnsi"/>
          <w:sz w:val="24"/>
          <w:szCs w:val="24"/>
        </w:rPr>
        <w:t xml:space="preserve">Debate: </w:t>
      </w:r>
    </w:p>
    <w:p w14:paraId="2EE505A7" w14:textId="725C60D8" w:rsidR="00B430EB" w:rsidRPr="003077C8" w:rsidRDefault="003D710D" w:rsidP="00D63A4F">
      <w:pPr>
        <w:pStyle w:val="ListParagraph"/>
        <w:numPr>
          <w:ilvl w:val="1"/>
          <w:numId w:val="15"/>
        </w:numPr>
        <w:rPr>
          <w:rFonts w:asciiTheme="minorHAnsi" w:hAnsiTheme="minorHAnsi"/>
          <w:sz w:val="24"/>
          <w:szCs w:val="24"/>
        </w:rPr>
      </w:pPr>
      <w:r w:rsidRPr="003077C8">
        <w:rPr>
          <w:rFonts w:asciiTheme="minorHAnsi" w:hAnsiTheme="minorHAnsi"/>
          <w:sz w:val="24"/>
          <w:szCs w:val="24"/>
        </w:rPr>
        <w:t xml:space="preserve">12 </w:t>
      </w:r>
      <w:r w:rsidR="006F2773">
        <w:rPr>
          <w:rFonts w:asciiTheme="minorHAnsi" w:hAnsiTheme="minorHAnsi"/>
          <w:sz w:val="24"/>
          <w:szCs w:val="24"/>
        </w:rPr>
        <w:t xml:space="preserve">Entries Including Both Divisions </w:t>
      </w:r>
      <w:r w:rsidR="006F2773" w:rsidRPr="006F2773">
        <w:rPr>
          <w:rFonts w:asciiTheme="minorHAnsi" w:hAnsiTheme="minorHAnsi"/>
          <w:sz w:val="24"/>
          <w:szCs w:val="24"/>
        </w:rPr>
        <w:sym w:font="Wingdings" w:char="F0E0"/>
      </w:r>
      <w:r w:rsidR="006F2773">
        <w:rPr>
          <w:rFonts w:asciiTheme="minorHAnsi" w:hAnsiTheme="minorHAnsi"/>
          <w:sz w:val="24"/>
          <w:szCs w:val="24"/>
        </w:rPr>
        <w:t xml:space="preserve"> </w:t>
      </w:r>
      <w:r w:rsidRPr="003077C8">
        <w:rPr>
          <w:rFonts w:asciiTheme="minorHAnsi" w:hAnsiTheme="minorHAnsi"/>
          <w:sz w:val="24"/>
          <w:szCs w:val="24"/>
        </w:rPr>
        <w:t xml:space="preserve">One CX </w:t>
      </w:r>
      <w:r w:rsidR="006F2773">
        <w:rPr>
          <w:rFonts w:asciiTheme="minorHAnsi" w:hAnsiTheme="minorHAnsi"/>
          <w:sz w:val="24"/>
          <w:szCs w:val="24"/>
        </w:rPr>
        <w:t>or PF Team</w:t>
      </w:r>
      <w:r w:rsidRPr="003077C8">
        <w:rPr>
          <w:rFonts w:asciiTheme="minorHAnsi" w:hAnsiTheme="minorHAnsi"/>
          <w:sz w:val="24"/>
          <w:szCs w:val="24"/>
        </w:rPr>
        <w:t xml:space="preserve"> = </w:t>
      </w:r>
      <w:r w:rsidR="006F2773">
        <w:rPr>
          <w:rFonts w:asciiTheme="minorHAnsi" w:hAnsiTheme="minorHAnsi"/>
          <w:sz w:val="24"/>
          <w:szCs w:val="24"/>
        </w:rPr>
        <w:t>One Entry</w:t>
      </w:r>
      <w:r w:rsidRPr="003077C8">
        <w:rPr>
          <w:rFonts w:asciiTheme="minorHAnsi" w:hAnsiTheme="minorHAnsi"/>
          <w:sz w:val="24"/>
          <w:szCs w:val="24"/>
        </w:rPr>
        <w:t xml:space="preserve">; </w:t>
      </w:r>
      <w:r w:rsidR="006F2773">
        <w:rPr>
          <w:rFonts w:asciiTheme="minorHAnsi" w:hAnsiTheme="minorHAnsi"/>
          <w:sz w:val="24"/>
          <w:szCs w:val="24"/>
        </w:rPr>
        <w:t>O</w:t>
      </w:r>
      <w:r w:rsidRPr="003077C8">
        <w:rPr>
          <w:rFonts w:asciiTheme="minorHAnsi" w:hAnsiTheme="minorHAnsi"/>
          <w:sz w:val="24"/>
          <w:szCs w:val="24"/>
        </w:rPr>
        <w:t>ne L</w:t>
      </w:r>
      <w:r w:rsidR="006F2773">
        <w:rPr>
          <w:rFonts w:asciiTheme="minorHAnsi" w:hAnsiTheme="minorHAnsi"/>
          <w:sz w:val="24"/>
          <w:szCs w:val="24"/>
        </w:rPr>
        <w:t>D or Congress</w:t>
      </w:r>
      <w:r w:rsidRPr="003077C8">
        <w:rPr>
          <w:rFonts w:asciiTheme="minorHAnsi" w:hAnsiTheme="minorHAnsi"/>
          <w:sz w:val="24"/>
          <w:szCs w:val="24"/>
        </w:rPr>
        <w:t xml:space="preserve"> </w:t>
      </w:r>
      <w:r w:rsidR="006F2773">
        <w:rPr>
          <w:rFonts w:asciiTheme="minorHAnsi" w:hAnsiTheme="minorHAnsi"/>
          <w:sz w:val="24"/>
          <w:szCs w:val="24"/>
        </w:rPr>
        <w:t>E</w:t>
      </w:r>
      <w:r w:rsidRPr="003077C8">
        <w:rPr>
          <w:rFonts w:asciiTheme="minorHAnsi" w:hAnsiTheme="minorHAnsi"/>
          <w:sz w:val="24"/>
          <w:szCs w:val="24"/>
        </w:rPr>
        <w:t xml:space="preserve">ntry = </w:t>
      </w:r>
      <w:r w:rsidR="006F2773">
        <w:rPr>
          <w:rFonts w:asciiTheme="minorHAnsi" w:hAnsiTheme="minorHAnsi"/>
          <w:sz w:val="24"/>
          <w:szCs w:val="24"/>
        </w:rPr>
        <w:t xml:space="preserve">One Entry </w:t>
      </w:r>
    </w:p>
    <w:p w14:paraId="1FF76CE7" w14:textId="77777777" w:rsidR="006F2773" w:rsidRDefault="003D710D" w:rsidP="00D63A4F">
      <w:pPr>
        <w:pStyle w:val="ListParagraph"/>
        <w:numPr>
          <w:ilvl w:val="0"/>
          <w:numId w:val="15"/>
        </w:numPr>
        <w:rPr>
          <w:rFonts w:asciiTheme="minorHAnsi" w:hAnsiTheme="minorHAnsi"/>
          <w:sz w:val="24"/>
          <w:szCs w:val="24"/>
        </w:rPr>
      </w:pPr>
      <w:r w:rsidRPr="003077C8">
        <w:rPr>
          <w:rFonts w:asciiTheme="minorHAnsi" w:hAnsiTheme="minorHAnsi"/>
          <w:sz w:val="24"/>
          <w:szCs w:val="24"/>
        </w:rPr>
        <w:t xml:space="preserve">Individual Events: </w:t>
      </w:r>
    </w:p>
    <w:p w14:paraId="2316AD8A" w14:textId="735F9885" w:rsidR="00B430EB" w:rsidRDefault="003D710D" w:rsidP="00D63A4F">
      <w:pPr>
        <w:pStyle w:val="ListParagraph"/>
        <w:numPr>
          <w:ilvl w:val="1"/>
          <w:numId w:val="15"/>
        </w:numPr>
        <w:rPr>
          <w:rFonts w:asciiTheme="minorHAnsi" w:hAnsiTheme="minorHAnsi"/>
          <w:sz w:val="24"/>
          <w:szCs w:val="24"/>
        </w:rPr>
      </w:pPr>
      <w:r w:rsidRPr="003077C8">
        <w:rPr>
          <w:rFonts w:asciiTheme="minorHAnsi" w:hAnsiTheme="minorHAnsi"/>
          <w:sz w:val="24"/>
          <w:szCs w:val="24"/>
        </w:rPr>
        <w:t xml:space="preserve">24 IE </w:t>
      </w:r>
      <w:r w:rsidR="006F2773">
        <w:rPr>
          <w:rFonts w:asciiTheme="minorHAnsi" w:hAnsiTheme="minorHAnsi"/>
          <w:sz w:val="24"/>
          <w:szCs w:val="24"/>
        </w:rPr>
        <w:t>E</w:t>
      </w:r>
      <w:r w:rsidRPr="003077C8">
        <w:rPr>
          <w:rFonts w:asciiTheme="minorHAnsi" w:hAnsiTheme="minorHAnsi"/>
          <w:sz w:val="24"/>
          <w:szCs w:val="24"/>
        </w:rPr>
        <w:t xml:space="preserve">ntries </w:t>
      </w:r>
      <w:r w:rsidR="006F2773">
        <w:rPr>
          <w:rFonts w:asciiTheme="minorHAnsi" w:hAnsiTheme="minorHAnsi"/>
          <w:sz w:val="24"/>
          <w:szCs w:val="24"/>
        </w:rPr>
        <w:t>I</w:t>
      </w:r>
      <w:r w:rsidRPr="003077C8">
        <w:rPr>
          <w:rFonts w:asciiTheme="minorHAnsi" w:hAnsiTheme="minorHAnsi"/>
          <w:sz w:val="24"/>
          <w:szCs w:val="24"/>
        </w:rPr>
        <w:t xml:space="preserve">ncluding </w:t>
      </w:r>
      <w:r w:rsidR="006F2773">
        <w:rPr>
          <w:rFonts w:asciiTheme="minorHAnsi" w:hAnsiTheme="minorHAnsi"/>
          <w:sz w:val="24"/>
          <w:szCs w:val="24"/>
        </w:rPr>
        <w:t>B</w:t>
      </w:r>
      <w:r w:rsidRPr="003077C8">
        <w:rPr>
          <w:rFonts w:asciiTheme="minorHAnsi" w:hAnsiTheme="minorHAnsi"/>
          <w:sz w:val="24"/>
          <w:szCs w:val="24"/>
        </w:rPr>
        <w:t xml:space="preserve">oth </w:t>
      </w:r>
      <w:r w:rsidR="006F2773">
        <w:rPr>
          <w:rFonts w:asciiTheme="minorHAnsi" w:hAnsiTheme="minorHAnsi"/>
          <w:sz w:val="24"/>
          <w:szCs w:val="24"/>
        </w:rPr>
        <w:t>D</w:t>
      </w:r>
      <w:r w:rsidRPr="003077C8">
        <w:rPr>
          <w:rFonts w:asciiTheme="minorHAnsi" w:hAnsiTheme="minorHAnsi"/>
          <w:sz w:val="24"/>
          <w:szCs w:val="24"/>
        </w:rPr>
        <w:t>ivisions</w:t>
      </w:r>
      <w:r w:rsidR="006F2773">
        <w:rPr>
          <w:rFonts w:asciiTheme="minorHAnsi" w:hAnsiTheme="minorHAnsi"/>
          <w:sz w:val="24"/>
          <w:szCs w:val="24"/>
        </w:rPr>
        <w:t xml:space="preserve"> </w:t>
      </w:r>
      <w:r w:rsidR="006F2773" w:rsidRPr="006F2773">
        <w:rPr>
          <w:rFonts w:asciiTheme="minorHAnsi" w:hAnsiTheme="minorHAnsi"/>
          <w:sz w:val="24"/>
          <w:szCs w:val="24"/>
        </w:rPr>
        <w:sym w:font="Wingdings" w:char="F0E0"/>
      </w:r>
      <w:r w:rsidR="006F2773">
        <w:rPr>
          <w:rFonts w:asciiTheme="minorHAnsi" w:hAnsiTheme="minorHAnsi"/>
          <w:sz w:val="24"/>
          <w:szCs w:val="24"/>
        </w:rPr>
        <w:t xml:space="preserve"> </w:t>
      </w:r>
      <w:r w:rsidRPr="003077C8">
        <w:rPr>
          <w:rFonts w:asciiTheme="minorHAnsi" w:hAnsiTheme="minorHAnsi"/>
          <w:sz w:val="24"/>
          <w:szCs w:val="24"/>
        </w:rPr>
        <w:t xml:space="preserve">One student entered in two (2) events = two (2) entries; each dual entry = one (1) entry. </w:t>
      </w:r>
    </w:p>
    <w:p w14:paraId="362B44F4" w14:textId="057C671D" w:rsidR="00EF446B" w:rsidRPr="003077C8" w:rsidRDefault="00EF446B" w:rsidP="00D63A4F">
      <w:pPr>
        <w:pStyle w:val="ListParagraph"/>
        <w:numPr>
          <w:ilvl w:val="0"/>
          <w:numId w:val="15"/>
        </w:numPr>
        <w:rPr>
          <w:rFonts w:asciiTheme="minorHAnsi" w:hAnsiTheme="minorHAnsi"/>
          <w:sz w:val="24"/>
          <w:szCs w:val="24"/>
        </w:rPr>
      </w:pPr>
      <w:r>
        <w:rPr>
          <w:rFonts w:asciiTheme="minorHAnsi" w:hAnsiTheme="minorHAnsi"/>
          <w:sz w:val="24"/>
          <w:szCs w:val="24"/>
        </w:rPr>
        <w:t xml:space="preserve">A LIST MUST BE PROVIDED AT REGISTRATION ABOUT WHICH COMPETITORS WILL COUNT TOWARDS SCHOOL SWEEPSTAKES IF YOU HAVE OVER THE AMOUNT LISTED FOR A SQUAD. </w:t>
      </w:r>
    </w:p>
    <w:p w14:paraId="380C40C1" w14:textId="77777777" w:rsidR="00B430EB" w:rsidRPr="00A9269C" w:rsidRDefault="003D710D" w:rsidP="00D63A4F">
      <w:pPr>
        <w:rPr>
          <w:rFonts w:asciiTheme="minorHAnsi" w:hAnsiTheme="minorHAnsi"/>
          <w:sz w:val="24"/>
          <w:szCs w:val="24"/>
        </w:rPr>
      </w:pPr>
      <w:r w:rsidRPr="00A9269C">
        <w:rPr>
          <w:rFonts w:asciiTheme="minorHAnsi" w:hAnsiTheme="minorHAnsi"/>
          <w:sz w:val="24"/>
          <w:szCs w:val="24"/>
        </w:rPr>
        <w:t xml:space="preserve"> </w:t>
      </w:r>
    </w:p>
    <w:p w14:paraId="491CF9BD" w14:textId="77777777" w:rsidR="00B430EB" w:rsidRPr="003077C8" w:rsidRDefault="003D710D" w:rsidP="00D63A4F">
      <w:pPr>
        <w:pStyle w:val="Heading2"/>
        <w:spacing w:before="0" w:after="0"/>
        <w:rPr>
          <w:rFonts w:asciiTheme="minorHAnsi" w:hAnsiTheme="minorHAnsi"/>
          <w:b/>
          <w:bCs/>
          <w:sz w:val="24"/>
          <w:szCs w:val="24"/>
        </w:rPr>
      </w:pPr>
      <w:bookmarkStart w:id="22" w:name="_z7fh0iif19ze" w:colFirst="0" w:colLast="0"/>
      <w:bookmarkEnd w:id="22"/>
      <w:r w:rsidRPr="003077C8">
        <w:rPr>
          <w:rFonts w:asciiTheme="minorHAnsi" w:hAnsiTheme="minorHAnsi"/>
          <w:b/>
          <w:bCs/>
          <w:sz w:val="24"/>
          <w:szCs w:val="24"/>
        </w:rPr>
        <w:t>Sweepstakes and Awards</w:t>
      </w:r>
    </w:p>
    <w:p w14:paraId="02366D8D" w14:textId="0EF81EE3" w:rsidR="00D87FAC" w:rsidRPr="00EF446B" w:rsidRDefault="00D87FAC" w:rsidP="00D63A4F">
      <w:pPr>
        <w:numPr>
          <w:ilvl w:val="0"/>
          <w:numId w:val="5"/>
        </w:numPr>
        <w:rPr>
          <w:rFonts w:asciiTheme="minorHAnsi" w:hAnsiTheme="minorHAnsi"/>
          <w:sz w:val="24"/>
          <w:szCs w:val="24"/>
        </w:rPr>
      </w:pPr>
      <w:r>
        <w:rPr>
          <w:rFonts w:asciiTheme="minorHAnsi" w:hAnsiTheme="minorHAnsi"/>
          <w:sz w:val="24"/>
          <w:szCs w:val="24"/>
        </w:rPr>
        <w:t xml:space="preserve">Awards Presentation: </w:t>
      </w:r>
      <w:r w:rsidRPr="00EF446B">
        <w:rPr>
          <w:rFonts w:asciiTheme="minorHAnsi" w:hAnsiTheme="minorHAnsi"/>
          <w:sz w:val="24"/>
          <w:szCs w:val="24"/>
        </w:rPr>
        <w:t xml:space="preserve">There will be </w:t>
      </w:r>
      <w:r w:rsidR="00EF446B" w:rsidRPr="00EF446B">
        <w:rPr>
          <w:rFonts w:asciiTheme="minorHAnsi" w:hAnsiTheme="minorHAnsi"/>
          <w:sz w:val="24"/>
          <w:szCs w:val="24"/>
        </w:rPr>
        <w:t xml:space="preserve">a short presentation at the end of the tournament. </w:t>
      </w:r>
    </w:p>
    <w:p w14:paraId="7444644A" w14:textId="77777777" w:rsidR="00CE1109" w:rsidRDefault="003D710D" w:rsidP="00D63A4F">
      <w:pPr>
        <w:numPr>
          <w:ilvl w:val="0"/>
          <w:numId w:val="5"/>
        </w:numPr>
        <w:rPr>
          <w:rFonts w:asciiTheme="minorHAnsi" w:hAnsiTheme="minorHAnsi"/>
          <w:sz w:val="24"/>
          <w:szCs w:val="24"/>
        </w:rPr>
      </w:pPr>
      <w:r w:rsidRPr="00A9269C">
        <w:rPr>
          <w:rFonts w:asciiTheme="minorHAnsi" w:hAnsiTheme="minorHAnsi"/>
          <w:sz w:val="24"/>
          <w:szCs w:val="24"/>
        </w:rPr>
        <w:t xml:space="preserve">Debate: Awards will be </w:t>
      </w:r>
      <w:r w:rsidR="001718AA">
        <w:rPr>
          <w:rFonts w:asciiTheme="minorHAnsi" w:hAnsiTheme="minorHAnsi"/>
          <w:sz w:val="24"/>
          <w:szCs w:val="24"/>
        </w:rPr>
        <w:t xml:space="preserve">given </w:t>
      </w:r>
      <w:r w:rsidRPr="00A9269C">
        <w:rPr>
          <w:rFonts w:asciiTheme="minorHAnsi" w:hAnsiTheme="minorHAnsi"/>
          <w:sz w:val="24"/>
          <w:szCs w:val="24"/>
        </w:rPr>
        <w:t>to the semifinalists and above in each division of debate</w:t>
      </w:r>
      <w:r w:rsidR="00CE1109">
        <w:rPr>
          <w:rFonts w:asciiTheme="minorHAnsi" w:hAnsiTheme="minorHAnsi"/>
          <w:sz w:val="24"/>
          <w:szCs w:val="24"/>
        </w:rPr>
        <w:t xml:space="preserve"> and quarter finalists will receive recognition. </w:t>
      </w:r>
    </w:p>
    <w:p w14:paraId="77A5A864" w14:textId="359A1C81" w:rsidR="00B430EB" w:rsidRPr="00A9269C" w:rsidRDefault="003D710D" w:rsidP="00D63A4F">
      <w:pPr>
        <w:numPr>
          <w:ilvl w:val="0"/>
          <w:numId w:val="5"/>
        </w:numPr>
        <w:rPr>
          <w:rFonts w:asciiTheme="minorHAnsi" w:hAnsiTheme="minorHAnsi"/>
          <w:sz w:val="24"/>
          <w:szCs w:val="24"/>
        </w:rPr>
      </w:pPr>
      <w:r w:rsidRPr="00A9269C">
        <w:rPr>
          <w:rFonts w:asciiTheme="minorHAnsi" w:hAnsiTheme="minorHAnsi"/>
          <w:sz w:val="24"/>
          <w:szCs w:val="24"/>
        </w:rPr>
        <w:t>The top three congressional debaters will receive awards. The top presiding officer in each division of Congressional Debate will also receive an award.</w:t>
      </w:r>
    </w:p>
    <w:p w14:paraId="2939F147" w14:textId="79127BCC" w:rsidR="00B430EB" w:rsidRPr="00A9269C" w:rsidRDefault="003D710D" w:rsidP="00D63A4F">
      <w:pPr>
        <w:numPr>
          <w:ilvl w:val="0"/>
          <w:numId w:val="5"/>
        </w:numPr>
        <w:rPr>
          <w:rFonts w:asciiTheme="minorHAnsi" w:hAnsiTheme="minorHAnsi"/>
          <w:sz w:val="24"/>
          <w:szCs w:val="24"/>
        </w:rPr>
      </w:pPr>
      <w:r w:rsidRPr="00A9269C">
        <w:rPr>
          <w:rFonts w:asciiTheme="minorHAnsi" w:hAnsiTheme="minorHAnsi"/>
          <w:sz w:val="24"/>
          <w:szCs w:val="24"/>
        </w:rPr>
        <w:t xml:space="preserve">The top </w:t>
      </w:r>
      <w:r w:rsidR="001718AA">
        <w:rPr>
          <w:rFonts w:asciiTheme="minorHAnsi" w:hAnsiTheme="minorHAnsi"/>
          <w:sz w:val="24"/>
          <w:szCs w:val="24"/>
        </w:rPr>
        <w:t>5</w:t>
      </w:r>
      <w:r w:rsidRPr="00A9269C">
        <w:rPr>
          <w:rFonts w:asciiTheme="minorHAnsi" w:hAnsiTheme="minorHAnsi"/>
          <w:sz w:val="24"/>
          <w:szCs w:val="24"/>
        </w:rPr>
        <w:t xml:space="preserve"> speakers in Policy, Lincoln Douglas, and Public Forum will receive awards.</w:t>
      </w:r>
    </w:p>
    <w:p w14:paraId="2EE9E877" w14:textId="77777777" w:rsidR="00B430EB" w:rsidRPr="00A9269C" w:rsidRDefault="003D710D" w:rsidP="00D63A4F">
      <w:pPr>
        <w:numPr>
          <w:ilvl w:val="0"/>
          <w:numId w:val="5"/>
        </w:numPr>
        <w:rPr>
          <w:rFonts w:asciiTheme="minorHAnsi" w:hAnsiTheme="minorHAnsi"/>
          <w:sz w:val="24"/>
          <w:szCs w:val="24"/>
        </w:rPr>
      </w:pPr>
      <w:r w:rsidRPr="00A9269C">
        <w:rPr>
          <w:rFonts w:asciiTheme="minorHAnsi" w:hAnsiTheme="minorHAnsi"/>
          <w:sz w:val="24"/>
          <w:szCs w:val="24"/>
        </w:rPr>
        <w:t>Individual Events: Trophies will be awarded to the top three speakers in each event and division. Finalists will receive recognition.</w:t>
      </w:r>
    </w:p>
    <w:p w14:paraId="5E87F57F" w14:textId="77777777" w:rsidR="00B30C27" w:rsidRPr="003077C8" w:rsidRDefault="003D710D" w:rsidP="00D63A4F">
      <w:pPr>
        <w:numPr>
          <w:ilvl w:val="0"/>
          <w:numId w:val="5"/>
        </w:numPr>
        <w:rPr>
          <w:rFonts w:asciiTheme="minorHAnsi" w:hAnsiTheme="minorHAnsi"/>
          <w:sz w:val="24"/>
          <w:szCs w:val="24"/>
        </w:rPr>
      </w:pPr>
      <w:r w:rsidRPr="00A9269C">
        <w:rPr>
          <w:rFonts w:asciiTheme="minorHAnsi" w:hAnsiTheme="minorHAnsi"/>
          <w:sz w:val="24"/>
          <w:szCs w:val="24"/>
        </w:rPr>
        <w:t>Sweepstakes will be awarded using the following point values:</w:t>
      </w:r>
      <w:r w:rsidR="003077C8">
        <w:rPr>
          <w:rFonts w:asciiTheme="minorHAnsi" w:hAnsiTheme="minorHAnsi"/>
          <w:sz w:val="24"/>
          <w:szCs w:val="24"/>
        </w:rPr>
        <w:t xml:space="preserve"> </w:t>
      </w:r>
    </w:p>
    <w:tbl>
      <w:tblPr>
        <w:tblStyle w:val="TableGrid"/>
        <w:tblW w:w="5003" w:type="pct"/>
        <w:tblLayout w:type="fixed"/>
        <w:tblLook w:val="0000" w:firstRow="0" w:lastRow="0" w:firstColumn="0" w:lastColumn="0" w:noHBand="0" w:noVBand="0"/>
      </w:tblPr>
      <w:tblGrid>
        <w:gridCol w:w="2156"/>
        <w:gridCol w:w="361"/>
        <w:gridCol w:w="2520"/>
        <w:gridCol w:w="361"/>
        <w:gridCol w:w="2520"/>
        <w:gridCol w:w="358"/>
        <w:gridCol w:w="2520"/>
      </w:tblGrid>
      <w:tr w:rsidR="00EC2B32" w:rsidRPr="00EC2B32" w14:paraId="14A5244E" w14:textId="77777777" w:rsidTr="00EC2B32">
        <w:trPr>
          <w:trHeight w:val="432"/>
        </w:trPr>
        <w:tc>
          <w:tcPr>
            <w:tcW w:w="5000" w:type="pct"/>
            <w:gridSpan w:val="7"/>
            <w:shd w:val="clear" w:color="auto" w:fill="FABF8F" w:themeFill="accent6" w:themeFillTint="99"/>
            <w:noWrap/>
            <w:vAlign w:val="center"/>
          </w:tcPr>
          <w:p w14:paraId="20E1E1EE" w14:textId="77777777" w:rsidR="00EC2B32" w:rsidRPr="00EC2B32" w:rsidRDefault="00EC2B32" w:rsidP="00D63A4F">
            <w:pPr>
              <w:spacing w:line="276" w:lineRule="auto"/>
              <w:jc w:val="center"/>
              <w:rPr>
                <w:rFonts w:ascii="Cambria" w:hAnsi="Cambria"/>
                <w:b/>
                <w:bCs/>
                <w:sz w:val="24"/>
                <w:szCs w:val="24"/>
              </w:rPr>
            </w:pPr>
            <w:r w:rsidRPr="00EC2B32">
              <w:rPr>
                <w:rFonts w:ascii="Cambria" w:hAnsi="Cambria"/>
                <w:b/>
                <w:bCs/>
                <w:sz w:val="24"/>
                <w:szCs w:val="24"/>
              </w:rPr>
              <w:t>Sweepstakes Points by Event</w:t>
            </w:r>
          </w:p>
        </w:tc>
      </w:tr>
      <w:tr w:rsidR="00EC2B32" w:rsidRPr="00EC2B32" w14:paraId="79ADD3FA" w14:textId="77777777" w:rsidTr="00EC2B32">
        <w:trPr>
          <w:trHeight w:val="432"/>
        </w:trPr>
        <w:tc>
          <w:tcPr>
            <w:tcW w:w="999" w:type="pct"/>
            <w:shd w:val="clear" w:color="auto" w:fill="BFBFBF" w:themeFill="background1" w:themeFillShade="BF"/>
            <w:noWrap/>
            <w:vAlign w:val="center"/>
          </w:tcPr>
          <w:p w14:paraId="1E6E8AB2" w14:textId="77777777" w:rsidR="00EC2B32" w:rsidRPr="00EC2B32" w:rsidRDefault="00EC2B32" w:rsidP="00D63A4F">
            <w:pPr>
              <w:spacing w:line="276" w:lineRule="auto"/>
              <w:jc w:val="center"/>
              <w:rPr>
                <w:rFonts w:ascii="Cambria" w:hAnsi="Cambria"/>
                <w:sz w:val="24"/>
                <w:szCs w:val="24"/>
              </w:rPr>
            </w:pPr>
            <w:r w:rsidRPr="00EC2B32">
              <w:rPr>
                <w:rFonts w:ascii="Cambria" w:hAnsi="Cambria"/>
                <w:sz w:val="24"/>
                <w:szCs w:val="24"/>
              </w:rPr>
              <w:t>Speech Events</w:t>
            </w:r>
          </w:p>
        </w:tc>
        <w:tc>
          <w:tcPr>
            <w:tcW w:w="167" w:type="pct"/>
            <w:vMerge w:val="restart"/>
            <w:shd w:val="clear" w:color="auto" w:fill="D9D9D9" w:themeFill="background1" w:themeFillShade="D9"/>
            <w:vAlign w:val="center"/>
          </w:tcPr>
          <w:p w14:paraId="11CB97A6" w14:textId="77777777" w:rsidR="00EC2B32" w:rsidRPr="00EC2B32" w:rsidRDefault="00EC2B32" w:rsidP="00D63A4F">
            <w:pPr>
              <w:spacing w:line="276" w:lineRule="auto"/>
              <w:jc w:val="center"/>
              <w:rPr>
                <w:rFonts w:ascii="Cambria" w:hAnsi="Cambria"/>
                <w:sz w:val="24"/>
                <w:szCs w:val="24"/>
              </w:rPr>
            </w:pPr>
          </w:p>
        </w:tc>
        <w:tc>
          <w:tcPr>
            <w:tcW w:w="1167" w:type="pct"/>
            <w:shd w:val="clear" w:color="auto" w:fill="BFBFBF" w:themeFill="background1" w:themeFillShade="BF"/>
            <w:noWrap/>
            <w:vAlign w:val="center"/>
          </w:tcPr>
          <w:p w14:paraId="4A856BA2" w14:textId="77777777" w:rsidR="00EC2B32" w:rsidRPr="00EC2B32" w:rsidRDefault="00EC2B32" w:rsidP="00D63A4F">
            <w:pPr>
              <w:spacing w:line="276" w:lineRule="auto"/>
              <w:jc w:val="center"/>
              <w:rPr>
                <w:rFonts w:ascii="Cambria" w:hAnsi="Cambria"/>
                <w:sz w:val="24"/>
                <w:szCs w:val="24"/>
              </w:rPr>
            </w:pPr>
            <w:r w:rsidRPr="00EC2B32">
              <w:rPr>
                <w:rFonts w:ascii="Cambria" w:hAnsi="Cambria"/>
                <w:sz w:val="24"/>
                <w:szCs w:val="24"/>
              </w:rPr>
              <w:t>Congressional Debate</w:t>
            </w:r>
          </w:p>
        </w:tc>
        <w:tc>
          <w:tcPr>
            <w:tcW w:w="167" w:type="pct"/>
            <w:vMerge w:val="restart"/>
            <w:shd w:val="clear" w:color="auto" w:fill="D9D9D9" w:themeFill="background1" w:themeFillShade="D9"/>
            <w:vAlign w:val="center"/>
          </w:tcPr>
          <w:p w14:paraId="7B7F05C2" w14:textId="77777777" w:rsidR="00EC2B32" w:rsidRPr="00EC2B32" w:rsidRDefault="00EC2B32" w:rsidP="00D63A4F">
            <w:pPr>
              <w:spacing w:line="276" w:lineRule="auto"/>
              <w:jc w:val="center"/>
              <w:rPr>
                <w:rFonts w:ascii="Cambria" w:hAnsi="Cambria"/>
                <w:sz w:val="24"/>
                <w:szCs w:val="24"/>
              </w:rPr>
            </w:pPr>
          </w:p>
        </w:tc>
        <w:tc>
          <w:tcPr>
            <w:tcW w:w="1167" w:type="pct"/>
            <w:shd w:val="clear" w:color="auto" w:fill="BFBFBF" w:themeFill="background1" w:themeFillShade="BF"/>
            <w:noWrap/>
            <w:vAlign w:val="center"/>
          </w:tcPr>
          <w:p w14:paraId="530CD07F" w14:textId="77777777" w:rsidR="00EC2B32" w:rsidRPr="00EC2B32" w:rsidRDefault="00EC2B32" w:rsidP="00D63A4F">
            <w:pPr>
              <w:spacing w:line="276" w:lineRule="auto"/>
              <w:jc w:val="center"/>
              <w:rPr>
                <w:rFonts w:ascii="Cambria" w:hAnsi="Cambria"/>
                <w:sz w:val="24"/>
                <w:szCs w:val="24"/>
              </w:rPr>
            </w:pPr>
            <w:r w:rsidRPr="00EC2B32">
              <w:rPr>
                <w:rFonts w:ascii="Cambria" w:hAnsi="Cambria"/>
                <w:sz w:val="24"/>
                <w:szCs w:val="24"/>
              </w:rPr>
              <w:t>LD&amp; PF</w:t>
            </w:r>
          </w:p>
        </w:tc>
        <w:tc>
          <w:tcPr>
            <w:tcW w:w="166" w:type="pct"/>
            <w:vMerge w:val="restart"/>
            <w:shd w:val="clear" w:color="auto" w:fill="D9D9D9" w:themeFill="background1" w:themeFillShade="D9"/>
            <w:vAlign w:val="center"/>
          </w:tcPr>
          <w:p w14:paraId="2DA77D11" w14:textId="77777777" w:rsidR="00EC2B32" w:rsidRPr="00EC2B32" w:rsidRDefault="00EC2B32" w:rsidP="00D63A4F">
            <w:pPr>
              <w:spacing w:line="276" w:lineRule="auto"/>
              <w:jc w:val="center"/>
              <w:rPr>
                <w:rFonts w:ascii="Cambria" w:hAnsi="Cambria"/>
                <w:sz w:val="24"/>
                <w:szCs w:val="24"/>
              </w:rPr>
            </w:pPr>
          </w:p>
        </w:tc>
        <w:tc>
          <w:tcPr>
            <w:tcW w:w="1167" w:type="pct"/>
            <w:shd w:val="clear" w:color="auto" w:fill="BFBFBF" w:themeFill="background1" w:themeFillShade="BF"/>
            <w:vAlign w:val="center"/>
          </w:tcPr>
          <w:p w14:paraId="0D75C25B" w14:textId="77777777" w:rsidR="00EC2B32" w:rsidRPr="00EC2B32" w:rsidRDefault="00EC2B32" w:rsidP="00D63A4F">
            <w:pPr>
              <w:spacing w:line="276" w:lineRule="auto"/>
              <w:jc w:val="center"/>
              <w:rPr>
                <w:rFonts w:ascii="Cambria" w:hAnsi="Cambria"/>
                <w:sz w:val="24"/>
                <w:szCs w:val="24"/>
              </w:rPr>
            </w:pPr>
            <w:r w:rsidRPr="00EC2B32">
              <w:rPr>
                <w:rFonts w:ascii="Cambria" w:hAnsi="Cambria"/>
                <w:sz w:val="24"/>
                <w:szCs w:val="24"/>
              </w:rPr>
              <w:t>Policy</w:t>
            </w:r>
          </w:p>
        </w:tc>
      </w:tr>
      <w:tr w:rsidR="00EC2B32" w:rsidRPr="00EC2B32" w14:paraId="13A0CD4A" w14:textId="77777777" w:rsidTr="00EC2B32">
        <w:trPr>
          <w:trHeight w:val="432"/>
        </w:trPr>
        <w:tc>
          <w:tcPr>
            <w:tcW w:w="999" w:type="pct"/>
            <w:noWrap/>
            <w:vAlign w:val="center"/>
          </w:tcPr>
          <w:p w14:paraId="1CAA237F" w14:textId="77777777" w:rsidR="00EC2B32" w:rsidRPr="00EC2B32" w:rsidRDefault="00EC2B32" w:rsidP="00D63A4F">
            <w:pPr>
              <w:spacing w:line="276" w:lineRule="auto"/>
              <w:jc w:val="center"/>
              <w:rPr>
                <w:rFonts w:ascii="Cambria" w:hAnsi="Cambria"/>
                <w:sz w:val="24"/>
                <w:szCs w:val="24"/>
              </w:rPr>
            </w:pPr>
            <w:r w:rsidRPr="00EC2B32">
              <w:rPr>
                <w:rFonts w:ascii="Cambria" w:hAnsi="Cambria"/>
                <w:sz w:val="24"/>
                <w:szCs w:val="24"/>
              </w:rPr>
              <w:t>1</w:t>
            </w:r>
            <w:r w:rsidRPr="00EC2B32">
              <w:rPr>
                <w:rFonts w:ascii="Cambria" w:hAnsi="Cambria"/>
                <w:sz w:val="24"/>
                <w:szCs w:val="24"/>
                <w:vertAlign w:val="superscript"/>
              </w:rPr>
              <w:t>st</w:t>
            </w:r>
            <w:r w:rsidRPr="00EC2B32">
              <w:rPr>
                <w:rFonts w:ascii="Cambria" w:hAnsi="Cambria"/>
                <w:sz w:val="24"/>
                <w:szCs w:val="24"/>
              </w:rPr>
              <w:t xml:space="preserve"> = 8</w:t>
            </w:r>
          </w:p>
        </w:tc>
        <w:tc>
          <w:tcPr>
            <w:tcW w:w="167" w:type="pct"/>
            <w:vMerge/>
            <w:shd w:val="clear" w:color="auto" w:fill="D9D9D9" w:themeFill="background1" w:themeFillShade="D9"/>
            <w:noWrap/>
            <w:vAlign w:val="center"/>
          </w:tcPr>
          <w:p w14:paraId="46207469" w14:textId="77777777" w:rsidR="00EC2B32" w:rsidRPr="00EC2B32" w:rsidRDefault="00EC2B32" w:rsidP="00D63A4F">
            <w:pPr>
              <w:spacing w:line="276" w:lineRule="auto"/>
              <w:jc w:val="center"/>
              <w:rPr>
                <w:rFonts w:ascii="Cambria" w:hAnsi="Cambria"/>
                <w:sz w:val="24"/>
                <w:szCs w:val="24"/>
              </w:rPr>
            </w:pPr>
          </w:p>
        </w:tc>
        <w:tc>
          <w:tcPr>
            <w:tcW w:w="1167" w:type="pct"/>
            <w:noWrap/>
            <w:vAlign w:val="center"/>
          </w:tcPr>
          <w:p w14:paraId="661EBF9A" w14:textId="77777777" w:rsidR="00EC2B32" w:rsidRPr="00EC2B32" w:rsidRDefault="00EC2B32" w:rsidP="00D63A4F">
            <w:pPr>
              <w:spacing w:line="276" w:lineRule="auto"/>
              <w:jc w:val="center"/>
              <w:rPr>
                <w:rFonts w:ascii="Cambria" w:hAnsi="Cambria"/>
                <w:sz w:val="24"/>
                <w:szCs w:val="24"/>
              </w:rPr>
            </w:pPr>
            <w:r w:rsidRPr="00EC2B32">
              <w:rPr>
                <w:rFonts w:ascii="Cambria" w:hAnsi="Cambria"/>
                <w:sz w:val="24"/>
                <w:szCs w:val="24"/>
              </w:rPr>
              <w:t>1</w:t>
            </w:r>
            <w:r w:rsidRPr="00EC2B32">
              <w:rPr>
                <w:rFonts w:ascii="Cambria" w:hAnsi="Cambria"/>
                <w:sz w:val="24"/>
                <w:szCs w:val="24"/>
                <w:vertAlign w:val="superscript"/>
              </w:rPr>
              <w:t>st</w:t>
            </w:r>
            <w:r w:rsidRPr="00EC2B32">
              <w:rPr>
                <w:rFonts w:ascii="Cambria" w:hAnsi="Cambria"/>
                <w:sz w:val="24"/>
                <w:szCs w:val="24"/>
              </w:rPr>
              <w:t xml:space="preserve"> = 10</w:t>
            </w:r>
          </w:p>
        </w:tc>
        <w:tc>
          <w:tcPr>
            <w:tcW w:w="167" w:type="pct"/>
            <w:vMerge/>
            <w:shd w:val="clear" w:color="auto" w:fill="D9D9D9" w:themeFill="background1" w:themeFillShade="D9"/>
            <w:noWrap/>
            <w:vAlign w:val="center"/>
          </w:tcPr>
          <w:p w14:paraId="44A96085" w14:textId="77777777" w:rsidR="00EC2B32" w:rsidRPr="00EC2B32" w:rsidRDefault="00EC2B32" w:rsidP="00D63A4F">
            <w:pPr>
              <w:spacing w:line="276" w:lineRule="auto"/>
              <w:jc w:val="center"/>
              <w:rPr>
                <w:rFonts w:ascii="Cambria" w:hAnsi="Cambria"/>
                <w:sz w:val="24"/>
                <w:szCs w:val="24"/>
              </w:rPr>
            </w:pPr>
          </w:p>
        </w:tc>
        <w:tc>
          <w:tcPr>
            <w:tcW w:w="1167" w:type="pct"/>
            <w:noWrap/>
            <w:vAlign w:val="center"/>
          </w:tcPr>
          <w:p w14:paraId="30E8A589" w14:textId="77777777" w:rsidR="00EC2B32" w:rsidRPr="00EC2B32" w:rsidRDefault="00EC2B32" w:rsidP="00D63A4F">
            <w:pPr>
              <w:spacing w:line="276" w:lineRule="auto"/>
              <w:jc w:val="center"/>
              <w:rPr>
                <w:rFonts w:ascii="Cambria" w:hAnsi="Cambria"/>
                <w:sz w:val="24"/>
                <w:szCs w:val="24"/>
              </w:rPr>
            </w:pPr>
            <w:r w:rsidRPr="00EC2B32">
              <w:rPr>
                <w:rFonts w:ascii="Cambria" w:hAnsi="Cambria"/>
                <w:sz w:val="24"/>
                <w:szCs w:val="24"/>
              </w:rPr>
              <w:t>1</w:t>
            </w:r>
            <w:r w:rsidRPr="00EC2B32">
              <w:rPr>
                <w:rFonts w:ascii="Cambria" w:hAnsi="Cambria"/>
                <w:sz w:val="24"/>
                <w:szCs w:val="24"/>
                <w:vertAlign w:val="superscript"/>
              </w:rPr>
              <w:t>st</w:t>
            </w:r>
            <w:r w:rsidRPr="00EC2B32">
              <w:rPr>
                <w:rFonts w:ascii="Cambria" w:hAnsi="Cambria"/>
                <w:sz w:val="24"/>
                <w:szCs w:val="24"/>
              </w:rPr>
              <w:t xml:space="preserve"> = 20</w:t>
            </w:r>
          </w:p>
        </w:tc>
        <w:tc>
          <w:tcPr>
            <w:tcW w:w="166" w:type="pct"/>
            <w:vMerge/>
            <w:shd w:val="clear" w:color="auto" w:fill="D9D9D9" w:themeFill="background1" w:themeFillShade="D9"/>
            <w:vAlign w:val="center"/>
          </w:tcPr>
          <w:p w14:paraId="68233CBA" w14:textId="77777777" w:rsidR="00EC2B32" w:rsidRPr="00EC2B32" w:rsidRDefault="00EC2B32" w:rsidP="00D63A4F">
            <w:pPr>
              <w:spacing w:line="276" w:lineRule="auto"/>
              <w:jc w:val="center"/>
              <w:rPr>
                <w:rFonts w:ascii="Cambria" w:hAnsi="Cambria"/>
                <w:sz w:val="24"/>
                <w:szCs w:val="24"/>
              </w:rPr>
            </w:pPr>
          </w:p>
        </w:tc>
        <w:tc>
          <w:tcPr>
            <w:tcW w:w="1167" w:type="pct"/>
            <w:noWrap/>
            <w:vAlign w:val="center"/>
          </w:tcPr>
          <w:p w14:paraId="2ADDA21C" w14:textId="77777777" w:rsidR="00EC2B32" w:rsidRPr="00EC2B32" w:rsidRDefault="00EC2B32" w:rsidP="00D63A4F">
            <w:pPr>
              <w:spacing w:line="276" w:lineRule="auto"/>
              <w:jc w:val="center"/>
              <w:rPr>
                <w:rFonts w:ascii="Cambria" w:hAnsi="Cambria"/>
                <w:sz w:val="24"/>
                <w:szCs w:val="24"/>
              </w:rPr>
            </w:pPr>
            <w:r w:rsidRPr="00EC2B32">
              <w:rPr>
                <w:rFonts w:ascii="Cambria" w:hAnsi="Cambria"/>
                <w:sz w:val="24"/>
                <w:szCs w:val="24"/>
              </w:rPr>
              <w:t>1</w:t>
            </w:r>
            <w:r w:rsidRPr="00EC2B32">
              <w:rPr>
                <w:rFonts w:ascii="Cambria" w:hAnsi="Cambria"/>
                <w:sz w:val="24"/>
                <w:szCs w:val="24"/>
                <w:vertAlign w:val="superscript"/>
              </w:rPr>
              <w:t>st</w:t>
            </w:r>
            <w:r w:rsidRPr="00EC2B32">
              <w:rPr>
                <w:rFonts w:ascii="Cambria" w:hAnsi="Cambria"/>
                <w:sz w:val="24"/>
                <w:szCs w:val="24"/>
              </w:rPr>
              <w:t xml:space="preserve"> = 30</w:t>
            </w:r>
          </w:p>
        </w:tc>
      </w:tr>
      <w:tr w:rsidR="00EC2B32" w:rsidRPr="00EC2B32" w14:paraId="749B9AE5" w14:textId="77777777" w:rsidTr="00EC2B32">
        <w:trPr>
          <w:trHeight w:val="432"/>
        </w:trPr>
        <w:tc>
          <w:tcPr>
            <w:tcW w:w="999" w:type="pct"/>
            <w:noWrap/>
            <w:vAlign w:val="center"/>
          </w:tcPr>
          <w:p w14:paraId="1AF03D71" w14:textId="77777777" w:rsidR="00EC2B32" w:rsidRPr="00EC2B32" w:rsidRDefault="00EC2B32" w:rsidP="00D63A4F">
            <w:pPr>
              <w:spacing w:line="276" w:lineRule="auto"/>
              <w:jc w:val="center"/>
              <w:rPr>
                <w:rFonts w:ascii="Cambria" w:hAnsi="Cambria"/>
                <w:sz w:val="24"/>
                <w:szCs w:val="24"/>
              </w:rPr>
            </w:pPr>
            <w:r w:rsidRPr="00EC2B32">
              <w:rPr>
                <w:rFonts w:ascii="Cambria" w:hAnsi="Cambria"/>
                <w:sz w:val="24"/>
                <w:szCs w:val="24"/>
              </w:rPr>
              <w:t>2</w:t>
            </w:r>
            <w:r w:rsidRPr="00EC2B32">
              <w:rPr>
                <w:rFonts w:ascii="Cambria" w:hAnsi="Cambria"/>
                <w:sz w:val="24"/>
                <w:szCs w:val="24"/>
                <w:vertAlign w:val="superscript"/>
              </w:rPr>
              <w:t>nd</w:t>
            </w:r>
            <w:r w:rsidRPr="00EC2B32">
              <w:rPr>
                <w:rFonts w:ascii="Cambria" w:hAnsi="Cambria"/>
                <w:sz w:val="24"/>
                <w:szCs w:val="24"/>
              </w:rPr>
              <w:t xml:space="preserve"> = 4</w:t>
            </w:r>
          </w:p>
        </w:tc>
        <w:tc>
          <w:tcPr>
            <w:tcW w:w="167" w:type="pct"/>
            <w:vMerge/>
            <w:shd w:val="clear" w:color="auto" w:fill="D9D9D9" w:themeFill="background1" w:themeFillShade="D9"/>
            <w:noWrap/>
            <w:vAlign w:val="center"/>
          </w:tcPr>
          <w:p w14:paraId="0D71DC50" w14:textId="77777777" w:rsidR="00EC2B32" w:rsidRPr="00EC2B32" w:rsidRDefault="00EC2B32" w:rsidP="00D63A4F">
            <w:pPr>
              <w:spacing w:line="276" w:lineRule="auto"/>
              <w:jc w:val="center"/>
              <w:rPr>
                <w:rFonts w:ascii="Cambria" w:hAnsi="Cambria"/>
                <w:sz w:val="24"/>
                <w:szCs w:val="24"/>
              </w:rPr>
            </w:pPr>
          </w:p>
        </w:tc>
        <w:tc>
          <w:tcPr>
            <w:tcW w:w="1167" w:type="pct"/>
            <w:noWrap/>
            <w:vAlign w:val="center"/>
          </w:tcPr>
          <w:p w14:paraId="641DAEBE" w14:textId="77777777" w:rsidR="00EC2B32" w:rsidRPr="00EC2B32" w:rsidRDefault="00EC2B32" w:rsidP="00D63A4F">
            <w:pPr>
              <w:spacing w:line="276" w:lineRule="auto"/>
              <w:jc w:val="center"/>
              <w:rPr>
                <w:rFonts w:ascii="Cambria" w:hAnsi="Cambria"/>
                <w:sz w:val="24"/>
                <w:szCs w:val="24"/>
              </w:rPr>
            </w:pPr>
            <w:r w:rsidRPr="00EC2B32">
              <w:rPr>
                <w:rFonts w:ascii="Cambria" w:hAnsi="Cambria"/>
                <w:sz w:val="24"/>
                <w:szCs w:val="24"/>
              </w:rPr>
              <w:t>2</w:t>
            </w:r>
            <w:r w:rsidRPr="00EC2B32">
              <w:rPr>
                <w:rFonts w:ascii="Cambria" w:hAnsi="Cambria"/>
                <w:sz w:val="24"/>
                <w:szCs w:val="24"/>
                <w:vertAlign w:val="superscript"/>
              </w:rPr>
              <w:t>nd</w:t>
            </w:r>
            <w:r w:rsidRPr="00EC2B32">
              <w:rPr>
                <w:rFonts w:ascii="Cambria" w:hAnsi="Cambria"/>
                <w:sz w:val="24"/>
                <w:szCs w:val="24"/>
              </w:rPr>
              <w:t xml:space="preserve"> = 7</w:t>
            </w:r>
          </w:p>
        </w:tc>
        <w:tc>
          <w:tcPr>
            <w:tcW w:w="167" w:type="pct"/>
            <w:vMerge/>
            <w:shd w:val="clear" w:color="auto" w:fill="D9D9D9" w:themeFill="background1" w:themeFillShade="D9"/>
            <w:noWrap/>
            <w:vAlign w:val="center"/>
          </w:tcPr>
          <w:p w14:paraId="61C5AC60" w14:textId="77777777" w:rsidR="00EC2B32" w:rsidRPr="00EC2B32" w:rsidRDefault="00EC2B32" w:rsidP="00D63A4F">
            <w:pPr>
              <w:spacing w:line="276" w:lineRule="auto"/>
              <w:jc w:val="center"/>
              <w:rPr>
                <w:rFonts w:ascii="Cambria" w:hAnsi="Cambria"/>
                <w:sz w:val="24"/>
                <w:szCs w:val="24"/>
              </w:rPr>
            </w:pPr>
          </w:p>
        </w:tc>
        <w:tc>
          <w:tcPr>
            <w:tcW w:w="1167" w:type="pct"/>
            <w:noWrap/>
            <w:vAlign w:val="center"/>
          </w:tcPr>
          <w:p w14:paraId="7772DAA7" w14:textId="77777777" w:rsidR="00EC2B32" w:rsidRPr="00EC2B32" w:rsidRDefault="00EC2B32" w:rsidP="00D63A4F">
            <w:pPr>
              <w:spacing w:line="276" w:lineRule="auto"/>
              <w:jc w:val="center"/>
              <w:rPr>
                <w:rFonts w:ascii="Cambria" w:hAnsi="Cambria"/>
                <w:sz w:val="24"/>
                <w:szCs w:val="24"/>
              </w:rPr>
            </w:pPr>
            <w:r w:rsidRPr="00EC2B32">
              <w:rPr>
                <w:rFonts w:ascii="Cambria" w:hAnsi="Cambria"/>
                <w:sz w:val="24"/>
                <w:szCs w:val="24"/>
              </w:rPr>
              <w:t>2</w:t>
            </w:r>
            <w:r w:rsidRPr="00EC2B32">
              <w:rPr>
                <w:rFonts w:ascii="Cambria" w:hAnsi="Cambria"/>
                <w:sz w:val="24"/>
                <w:szCs w:val="24"/>
                <w:vertAlign w:val="superscript"/>
              </w:rPr>
              <w:t>nd</w:t>
            </w:r>
            <w:r w:rsidRPr="00EC2B32">
              <w:rPr>
                <w:rFonts w:ascii="Cambria" w:hAnsi="Cambria"/>
                <w:sz w:val="24"/>
                <w:szCs w:val="24"/>
              </w:rPr>
              <w:t xml:space="preserve"> = 15</w:t>
            </w:r>
          </w:p>
        </w:tc>
        <w:tc>
          <w:tcPr>
            <w:tcW w:w="166" w:type="pct"/>
            <w:vMerge/>
            <w:shd w:val="clear" w:color="auto" w:fill="D9D9D9" w:themeFill="background1" w:themeFillShade="D9"/>
            <w:vAlign w:val="center"/>
          </w:tcPr>
          <w:p w14:paraId="0C3B3B92" w14:textId="77777777" w:rsidR="00EC2B32" w:rsidRPr="00EC2B32" w:rsidRDefault="00EC2B32" w:rsidP="00D63A4F">
            <w:pPr>
              <w:spacing w:line="276" w:lineRule="auto"/>
              <w:jc w:val="center"/>
              <w:rPr>
                <w:rFonts w:ascii="Cambria" w:hAnsi="Cambria"/>
                <w:sz w:val="24"/>
                <w:szCs w:val="24"/>
              </w:rPr>
            </w:pPr>
          </w:p>
        </w:tc>
        <w:tc>
          <w:tcPr>
            <w:tcW w:w="1167" w:type="pct"/>
            <w:noWrap/>
            <w:vAlign w:val="center"/>
          </w:tcPr>
          <w:p w14:paraId="5769101A" w14:textId="77777777" w:rsidR="00EC2B32" w:rsidRPr="00EC2B32" w:rsidRDefault="00EC2B32" w:rsidP="00D63A4F">
            <w:pPr>
              <w:spacing w:line="276" w:lineRule="auto"/>
              <w:jc w:val="center"/>
              <w:rPr>
                <w:rFonts w:ascii="Cambria" w:hAnsi="Cambria"/>
                <w:sz w:val="24"/>
                <w:szCs w:val="24"/>
              </w:rPr>
            </w:pPr>
            <w:r w:rsidRPr="00EC2B32">
              <w:rPr>
                <w:rFonts w:ascii="Cambria" w:hAnsi="Cambria"/>
                <w:sz w:val="24"/>
                <w:szCs w:val="24"/>
              </w:rPr>
              <w:t>2</w:t>
            </w:r>
            <w:r w:rsidRPr="00EC2B32">
              <w:rPr>
                <w:rFonts w:ascii="Cambria" w:hAnsi="Cambria"/>
                <w:sz w:val="24"/>
                <w:szCs w:val="24"/>
                <w:vertAlign w:val="superscript"/>
              </w:rPr>
              <w:t>nd</w:t>
            </w:r>
            <w:r w:rsidRPr="00EC2B32">
              <w:rPr>
                <w:rFonts w:ascii="Cambria" w:hAnsi="Cambria"/>
                <w:sz w:val="24"/>
                <w:szCs w:val="24"/>
              </w:rPr>
              <w:t xml:space="preserve"> = 20</w:t>
            </w:r>
          </w:p>
        </w:tc>
      </w:tr>
      <w:tr w:rsidR="00EC2B32" w:rsidRPr="00EC2B32" w14:paraId="677A5C26" w14:textId="77777777" w:rsidTr="00EC2B32">
        <w:trPr>
          <w:trHeight w:val="432"/>
        </w:trPr>
        <w:tc>
          <w:tcPr>
            <w:tcW w:w="999" w:type="pct"/>
            <w:noWrap/>
            <w:vAlign w:val="center"/>
          </w:tcPr>
          <w:p w14:paraId="10924126" w14:textId="77777777" w:rsidR="00EC2B32" w:rsidRPr="00EC2B32" w:rsidRDefault="00EC2B32" w:rsidP="00D63A4F">
            <w:pPr>
              <w:spacing w:line="276" w:lineRule="auto"/>
              <w:jc w:val="center"/>
              <w:rPr>
                <w:rFonts w:ascii="Cambria" w:hAnsi="Cambria"/>
                <w:sz w:val="24"/>
                <w:szCs w:val="24"/>
              </w:rPr>
            </w:pPr>
            <w:r w:rsidRPr="00EC2B32">
              <w:rPr>
                <w:rFonts w:ascii="Cambria" w:hAnsi="Cambria"/>
                <w:sz w:val="24"/>
                <w:szCs w:val="24"/>
              </w:rPr>
              <w:t>3</w:t>
            </w:r>
            <w:r w:rsidRPr="00EC2B32">
              <w:rPr>
                <w:rFonts w:ascii="Cambria" w:hAnsi="Cambria"/>
                <w:sz w:val="24"/>
                <w:szCs w:val="24"/>
                <w:vertAlign w:val="superscript"/>
              </w:rPr>
              <w:t>rd</w:t>
            </w:r>
            <w:r w:rsidRPr="00EC2B32">
              <w:rPr>
                <w:rFonts w:ascii="Cambria" w:hAnsi="Cambria"/>
                <w:sz w:val="24"/>
                <w:szCs w:val="24"/>
              </w:rPr>
              <w:t xml:space="preserve"> = 2</w:t>
            </w:r>
          </w:p>
        </w:tc>
        <w:tc>
          <w:tcPr>
            <w:tcW w:w="167" w:type="pct"/>
            <w:vMerge/>
            <w:shd w:val="clear" w:color="auto" w:fill="D9D9D9" w:themeFill="background1" w:themeFillShade="D9"/>
            <w:noWrap/>
            <w:vAlign w:val="center"/>
          </w:tcPr>
          <w:p w14:paraId="55DA0F51" w14:textId="77777777" w:rsidR="00EC2B32" w:rsidRPr="00EC2B32" w:rsidRDefault="00EC2B32" w:rsidP="00D63A4F">
            <w:pPr>
              <w:spacing w:line="276" w:lineRule="auto"/>
              <w:jc w:val="center"/>
              <w:rPr>
                <w:rFonts w:ascii="Cambria" w:hAnsi="Cambria"/>
                <w:sz w:val="24"/>
                <w:szCs w:val="24"/>
              </w:rPr>
            </w:pPr>
          </w:p>
        </w:tc>
        <w:tc>
          <w:tcPr>
            <w:tcW w:w="1167" w:type="pct"/>
            <w:noWrap/>
            <w:vAlign w:val="center"/>
          </w:tcPr>
          <w:p w14:paraId="298A7F54" w14:textId="77777777" w:rsidR="00EC2B32" w:rsidRPr="00EC2B32" w:rsidRDefault="00EC2B32" w:rsidP="00D63A4F">
            <w:pPr>
              <w:spacing w:line="276" w:lineRule="auto"/>
              <w:jc w:val="center"/>
              <w:rPr>
                <w:rFonts w:ascii="Cambria" w:hAnsi="Cambria"/>
                <w:sz w:val="24"/>
                <w:szCs w:val="24"/>
              </w:rPr>
            </w:pPr>
            <w:r w:rsidRPr="00EC2B32">
              <w:rPr>
                <w:rFonts w:ascii="Cambria" w:hAnsi="Cambria"/>
                <w:sz w:val="24"/>
                <w:szCs w:val="24"/>
              </w:rPr>
              <w:t>3</w:t>
            </w:r>
            <w:r w:rsidRPr="00EC2B32">
              <w:rPr>
                <w:rFonts w:ascii="Cambria" w:hAnsi="Cambria"/>
                <w:sz w:val="24"/>
                <w:szCs w:val="24"/>
                <w:vertAlign w:val="superscript"/>
              </w:rPr>
              <w:t>rd</w:t>
            </w:r>
            <w:r w:rsidRPr="00EC2B32">
              <w:rPr>
                <w:rFonts w:ascii="Cambria" w:hAnsi="Cambria"/>
                <w:sz w:val="24"/>
                <w:szCs w:val="24"/>
              </w:rPr>
              <w:t xml:space="preserve"> = 4</w:t>
            </w:r>
          </w:p>
        </w:tc>
        <w:tc>
          <w:tcPr>
            <w:tcW w:w="167" w:type="pct"/>
            <w:vMerge/>
            <w:shd w:val="clear" w:color="auto" w:fill="D9D9D9" w:themeFill="background1" w:themeFillShade="D9"/>
            <w:noWrap/>
            <w:vAlign w:val="center"/>
          </w:tcPr>
          <w:p w14:paraId="41437861" w14:textId="77777777" w:rsidR="00EC2B32" w:rsidRPr="00EC2B32" w:rsidRDefault="00EC2B32" w:rsidP="00D63A4F">
            <w:pPr>
              <w:spacing w:line="276" w:lineRule="auto"/>
              <w:jc w:val="center"/>
              <w:rPr>
                <w:rFonts w:ascii="Cambria" w:hAnsi="Cambria"/>
                <w:sz w:val="24"/>
                <w:szCs w:val="24"/>
              </w:rPr>
            </w:pPr>
          </w:p>
        </w:tc>
        <w:tc>
          <w:tcPr>
            <w:tcW w:w="1167" w:type="pct"/>
            <w:noWrap/>
            <w:vAlign w:val="center"/>
          </w:tcPr>
          <w:p w14:paraId="546E0A49" w14:textId="77777777" w:rsidR="00EC2B32" w:rsidRPr="00EC2B32" w:rsidRDefault="00EC2B32" w:rsidP="00D63A4F">
            <w:pPr>
              <w:spacing w:line="276" w:lineRule="auto"/>
              <w:jc w:val="center"/>
              <w:rPr>
                <w:rFonts w:ascii="Cambria" w:hAnsi="Cambria"/>
                <w:sz w:val="24"/>
                <w:szCs w:val="24"/>
              </w:rPr>
            </w:pPr>
            <w:r w:rsidRPr="00EC2B32">
              <w:rPr>
                <w:rFonts w:ascii="Cambria" w:hAnsi="Cambria"/>
                <w:sz w:val="24"/>
                <w:szCs w:val="24"/>
              </w:rPr>
              <w:t>Semi-Finalist = 10</w:t>
            </w:r>
          </w:p>
        </w:tc>
        <w:tc>
          <w:tcPr>
            <w:tcW w:w="166" w:type="pct"/>
            <w:vMerge/>
            <w:shd w:val="clear" w:color="auto" w:fill="D9D9D9" w:themeFill="background1" w:themeFillShade="D9"/>
            <w:vAlign w:val="center"/>
          </w:tcPr>
          <w:p w14:paraId="1C8D85B0" w14:textId="77777777" w:rsidR="00EC2B32" w:rsidRPr="00EC2B32" w:rsidRDefault="00EC2B32" w:rsidP="00D63A4F">
            <w:pPr>
              <w:spacing w:line="276" w:lineRule="auto"/>
              <w:jc w:val="center"/>
              <w:rPr>
                <w:rFonts w:ascii="Cambria" w:hAnsi="Cambria"/>
                <w:sz w:val="24"/>
                <w:szCs w:val="24"/>
              </w:rPr>
            </w:pPr>
          </w:p>
        </w:tc>
        <w:tc>
          <w:tcPr>
            <w:tcW w:w="1167" w:type="pct"/>
            <w:noWrap/>
            <w:vAlign w:val="center"/>
          </w:tcPr>
          <w:p w14:paraId="7C4E6B61" w14:textId="77777777" w:rsidR="00EC2B32" w:rsidRPr="00EC2B32" w:rsidRDefault="00EC2B32" w:rsidP="00D63A4F">
            <w:pPr>
              <w:spacing w:line="276" w:lineRule="auto"/>
              <w:jc w:val="center"/>
              <w:rPr>
                <w:rFonts w:ascii="Cambria" w:hAnsi="Cambria"/>
                <w:sz w:val="24"/>
                <w:szCs w:val="24"/>
              </w:rPr>
            </w:pPr>
            <w:r w:rsidRPr="00EC2B32">
              <w:rPr>
                <w:rFonts w:ascii="Cambria" w:hAnsi="Cambria"/>
                <w:sz w:val="24"/>
                <w:szCs w:val="24"/>
              </w:rPr>
              <w:t>Semi-Finalist = 14</w:t>
            </w:r>
          </w:p>
        </w:tc>
      </w:tr>
      <w:tr w:rsidR="00EC2B32" w:rsidRPr="00EC2B32" w14:paraId="7E9C18EF" w14:textId="77777777" w:rsidTr="00EC2B32">
        <w:trPr>
          <w:trHeight w:val="432"/>
        </w:trPr>
        <w:tc>
          <w:tcPr>
            <w:tcW w:w="999" w:type="pct"/>
            <w:noWrap/>
            <w:vAlign w:val="center"/>
          </w:tcPr>
          <w:p w14:paraId="5C2E1E01" w14:textId="77777777" w:rsidR="00EC2B32" w:rsidRPr="00EC2B32" w:rsidRDefault="00EC2B32" w:rsidP="00D63A4F">
            <w:pPr>
              <w:spacing w:line="276" w:lineRule="auto"/>
              <w:jc w:val="center"/>
              <w:rPr>
                <w:rFonts w:ascii="Cambria" w:hAnsi="Cambria"/>
                <w:sz w:val="24"/>
                <w:szCs w:val="24"/>
              </w:rPr>
            </w:pPr>
            <w:r w:rsidRPr="00EC2B32">
              <w:rPr>
                <w:rFonts w:ascii="Cambria" w:hAnsi="Cambria"/>
                <w:sz w:val="24"/>
                <w:szCs w:val="24"/>
              </w:rPr>
              <w:t>Finalist = 1</w:t>
            </w:r>
          </w:p>
        </w:tc>
        <w:tc>
          <w:tcPr>
            <w:tcW w:w="167" w:type="pct"/>
            <w:vMerge/>
            <w:shd w:val="clear" w:color="auto" w:fill="D9D9D9" w:themeFill="background1" w:themeFillShade="D9"/>
            <w:noWrap/>
            <w:vAlign w:val="center"/>
          </w:tcPr>
          <w:p w14:paraId="70420465" w14:textId="77777777" w:rsidR="00EC2B32" w:rsidRPr="00EC2B32" w:rsidRDefault="00EC2B32" w:rsidP="00D63A4F">
            <w:pPr>
              <w:spacing w:line="276" w:lineRule="auto"/>
              <w:jc w:val="center"/>
              <w:rPr>
                <w:rFonts w:ascii="Cambria" w:hAnsi="Cambria"/>
                <w:sz w:val="24"/>
                <w:szCs w:val="24"/>
              </w:rPr>
            </w:pPr>
          </w:p>
        </w:tc>
        <w:tc>
          <w:tcPr>
            <w:tcW w:w="1167" w:type="pct"/>
            <w:noWrap/>
            <w:vAlign w:val="center"/>
          </w:tcPr>
          <w:p w14:paraId="2FAF9672" w14:textId="77777777" w:rsidR="00EC2B32" w:rsidRPr="00EC2B32" w:rsidRDefault="00EC2B32" w:rsidP="00D63A4F">
            <w:pPr>
              <w:spacing w:line="276" w:lineRule="auto"/>
              <w:jc w:val="center"/>
              <w:rPr>
                <w:rFonts w:ascii="Cambria" w:hAnsi="Cambria"/>
                <w:sz w:val="24"/>
                <w:szCs w:val="24"/>
              </w:rPr>
            </w:pPr>
            <w:r w:rsidRPr="00EC2B32">
              <w:rPr>
                <w:rFonts w:ascii="Cambria" w:hAnsi="Cambria"/>
                <w:sz w:val="24"/>
                <w:szCs w:val="24"/>
              </w:rPr>
              <w:t>4</w:t>
            </w:r>
            <w:r w:rsidRPr="00EC2B32">
              <w:rPr>
                <w:rFonts w:ascii="Cambria" w:hAnsi="Cambria"/>
                <w:sz w:val="24"/>
                <w:szCs w:val="24"/>
                <w:vertAlign w:val="superscript"/>
              </w:rPr>
              <w:t>th</w:t>
            </w:r>
            <w:r w:rsidRPr="00EC2B32">
              <w:rPr>
                <w:rFonts w:ascii="Cambria" w:hAnsi="Cambria"/>
                <w:sz w:val="24"/>
                <w:szCs w:val="24"/>
              </w:rPr>
              <w:t xml:space="preserve"> – 6</w:t>
            </w:r>
            <w:r w:rsidRPr="00EC2B32">
              <w:rPr>
                <w:rFonts w:ascii="Cambria" w:hAnsi="Cambria"/>
                <w:sz w:val="24"/>
                <w:szCs w:val="24"/>
                <w:vertAlign w:val="superscript"/>
              </w:rPr>
              <w:t>th</w:t>
            </w:r>
            <w:r w:rsidRPr="00EC2B32">
              <w:rPr>
                <w:rFonts w:ascii="Cambria" w:hAnsi="Cambria"/>
                <w:sz w:val="24"/>
                <w:szCs w:val="24"/>
              </w:rPr>
              <w:t xml:space="preserve"> = 2</w:t>
            </w:r>
          </w:p>
        </w:tc>
        <w:tc>
          <w:tcPr>
            <w:tcW w:w="167" w:type="pct"/>
            <w:vMerge/>
            <w:shd w:val="clear" w:color="auto" w:fill="D9D9D9" w:themeFill="background1" w:themeFillShade="D9"/>
            <w:noWrap/>
            <w:vAlign w:val="center"/>
          </w:tcPr>
          <w:p w14:paraId="7E2B61B6" w14:textId="77777777" w:rsidR="00EC2B32" w:rsidRPr="00EC2B32" w:rsidRDefault="00EC2B32" w:rsidP="00D63A4F">
            <w:pPr>
              <w:spacing w:line="276" w:lineRule="auto"/>
              <w:jc w:val="center"/>
              <w:rPr>
                <w:rFonts w:ascii="Cambria" w:hAnsi="Cambria"/>
                <w:sz w:val="24"/>
                <w:szCs w:val="24"/>
              </w:rPr>
            </w:pPr>
          </w:p>
        </w:tc>
        <w:tc>
          <w:tcPr>
            <w:tcW w:w="1167" w:type="pct"/>
            <w:noWrap/>
            <w:vAlign w:val="center"/>
          </w:tcPr>
          <w:p w14:paraId="61507C33" w14:textId="77777777" w:rsidR="00EC2B32" w:rsidRPr="00EC2B32" w:rsidRDefault="00EC2B32" w:rsidP="00D63A4F">
            <w:pPr>
              <w:spacing w:line="276" w:lineRule="auto"/>
              <w:jc w:val="center"/>
              <w:rPr>
                <w:rFonts w:ascii="Cambria" w:hAnsi="Cambria"/>
                <w:sz w:val="24"/>
                <w:szCs w:val="24"/>
              </w:rPr>
            </w:pPr>
            <w:r w:rsidRPr="00EC2B32">
              <w:rPr>
                <w:rFonts w:ascii="Cambria" w:hAnsi="Cambria"/>
                <w:sz w:val="24"/>
                <w:szCs w:val="24"/>
              </w:rPr>
              <w:t>Quarter-Finalist = 7</w:t>
            </w:r>
          </w:p>
        </w:tc>
        <w:tc>
          <w:tcPr>
            <w:tcW w:w="166" w:type="pct"/>
            <w:vMerge/>
            <w:shd w:val="clear" w:color="auto" w:fill="D9D9D9" w:themeFill="background1" w:themeFillShade="D9"/>
            <w:vAlign w:val="center"/>
          </w:tcPr>
          <w:p w14:paraId="67B99EBF" w14:textId="77777777" w:rsidR="00EC2B32" w:rsidRPr="00EC2B32" w:rsidRDefault="00EC2B32" w:rsidP="00D63A4F">
            <w:pPr>
              <w:spacing w:line="276" w:lineRule="auto"/>
              <w:jc w:val="center"/>
              <w:rPr>
                <w:rFonts w:ascii="Cambria" w:hAnsi="Cambria"/>
                <w:sz w:val="24"/>
                <w:szCs w:val="24"/>
              </w:rPr>
            </w:pPr>
          </w:p>
        </w:tc>
        <w:tc>
          <w:tcPr>
            <w:tcW w:w="1167" w:type="pct"/>
            <w:noWrap/>
            <w:vAlign w:val="center"/>
          </w:tcPr>
          <w:p w14:paraId="570BE6A4" w14:textId="77777777" w:rsidR="00EC2B32" w:rsidRPr="00EC2B32" w:rsidRDefault="00EC2B32" w:rsidP="00D63A4F">
            <w:pPr>
              <w:spacing w:line="276" w:lineRule="auto"/>
              <w:jc w:val="center"/>
              <w:rPr>
                <w:rFonts w:ascii="Cambria" w:hAnsi="Cambria"/>
                <w:sz w:val="24"/>
                <w:szCs w:val="24"/>
              </w:rPr>
            </w:pPr>
            <w:r w:rsidRPr="00EC2B32">
              <w:rPr>
                <w:rFonts w:ascii="Cambria" w:hAnsi="Cambria"/>
                <w:sz w:val="24"/>
                <w:szCs w:val="24"/>
              </w:rPr>
              <w:t>Quarter-Finalist = 10</w:t>
            </w:r>
          </w:p>
        </w:tc>
      </w:tr>
      <w:tr w:rsidR="00597444" w:rsidRPr="00EC2B32" w14:paraId="39CB05E8" w14:textId="77777777" w:rsidTr="00EC2B32">
        <w:trPr>
          <w:trHeight w:val="432"/>
        </w:trPr>
        <w:tc>
          <w:tcPr>
            <w:tcW w:w="999" w:type="pct"/>
            <w:noWrap/>
            <w:vAlign w:val="center"/>
          </w:tcPr>
          <w:p w14:paraId="6663C859" w14:textId="77777777" w:rsidR="00597444" w:rsidRPr="00EC2B32" w:rsidRDefault="00597444" w:rsidP="00D63A4F">
            <w:pPr>
              <w:spacing w:line="276" w:lineRule="auto"/>
              <w:jc w:val="center"/>
              <w:rPr>
                <w:rFonts w:ascii="Cambria" w:hAnsi="Cambria"/>
                <w:sz w:val="24"/>
                <w:szCs w:val="24"/>
              </w:rPr>
            </w:pPr>
          </w:p>
        </w:tc>
        <w:tc>
          <w:tcPr>
            <w:tcW w:w="167" w:type="pct"/>
            <w:shd w:val="clear" w:color="auto" w:fill="D9D9D9" w:themeFill="background1" w:themeFillShade="D9"/>
            <w:noWrap/>
            <w:vAlign w:val="center"/>
          </w:tcPr>
          <w:p w14:paraId="1D09E85C" w14:textId="77777777" w:rsidR="00597444" w:rsidRPr="00EC2B32" w:rsidRDefault="00597444" w:rsidP="00D63A4F">
            <w:pPr>
              <w:spacing w:line="276" w:lineRule="auto"/>
              <w:jc w:val="center"/>
              <w:rPr>
                <w:rFonts w:ascii="Cambria" w:hAnsi="Cambria"/>
                <w:sz w:val="24"/>
                <w:szCs w:val="24"/>
              </w:rPr>
            </w:pPr>
          </w:p>
        </w:tc>
        <w:tc>
          <w:tcPr>
            <w:tcW w:w="1167" w:type="pct"/>
            <w:noWrap/>
            <w:vAlign w:val="center"/>
          </w:tcPr>
          <w:p w14:paraId="2023C5B9" w14:textId="73358D01" w:rsidR="00597444" w:rsidRPr="00EC2B32" w:rsidRDefault="00597444" w:rsidP="00D63A4F">
            <w:pPr>
              <w:spacing w:line="276" w:lineRule="auto"/>
              <w:jc w:val="center"/>
              <w:rPr>
                <w:rFonts w:ascii="Cambria" w:hAnsi="Cambria"/>
                <w:sz w:val="24"/>
                <w:szCs w:val="24"/>
              </w:rPr>
            </w:pPr>
            <w:r>
              <w:rPr>
                <w:rFonts w:ascii="Cambria" w:hAnsi="Cambria"/>
                <w:sz w:val="24"/>
                <w:szCs w:val="24"/>
              </w:rPr>
              <w:t>Best P.O. = 5</w:t>
            </w:r>
          </w:p>
        </w:tc>
        <w:tc>
          <w:tcPr>
            <w:tcW w:w="167" w:type="pct"/>
            <w:shd w:val="clear" w:color="auto" w:fill="D9D9D9" w:themeFill="background1" w:themeFillShade="D9"/>
            <w:noWrap/>
            <w:vAlign w:val="center"/>
          </w:tcPr>
          <w:p w14:paraId="17651BCF" w14:textId="77777777" w:rsidR="00597444" w:rsidRPr="00EC2B32" w:rsidRDefault="00597444" w:rsidP="00D63A4F">
            <w:pPr>
              <w:spacing w:line="276" w:lineRule="auto"/>
              <w:jc w:val="center"/>
              <w:rPr>
                <w:rFonts w:ascii="Cambria" w:hAnsi="Cambria"/>
                <w:sz w:val="24"/>
                <w:szCs w:val="24"/>
              </w:rPr>
            </w:pPr>
          </w:p>
        </w:tc>
        <w:tc>
          <w:tcPr>
            <w:tcW w:w="1167" w:type="pct"/>
            <w:noWrap/>
            <w:vAlign w:val="center"/>
          </w:tcPr>
          <w:p w14:paraId="1CE88042" w14:textId="77777777" w:rsidR="00597444" w:rsidRPr="00EC2B32" w:rsidRDefault="00597444" w:rsidP="00D63A4F">
            <w:pPr>
              <w:spacing w:line="276" w:lineRule="auto"/>
              <w:jc w:val="center"/>
              <w:rPr>
                <w:rFonts w:ascii="Cambria" w:hAnsi="Cambria"/>
                <w:sz w:val="24"/>
                <w:szCs w:val="24"/>
              </w:rPr>
            </w:pPr>
          </w:p>
        </w:tc>
        <w:tc>
          <w:tcPr>
            <w:tcW w:w="166" w:type="pct"/>
            <w:shd w:val="clear" w:color="auto" w:fill="D9D9D9" w:themeFill="background1" w:themeFillShade="D9"/>
            <w:vAlign w:val="center"/>
          </w:tcPr>
          <w:p w14:paraId="1E8D3653" w14:textId="77777777" w:rsidR="00597444" w:rsidRPr="00EC2B32" w:rsidRDefault="00597444" w:rsidP="00D63A4F">
            <w:pPr>
              <w:spacing w:line="276" w:lineRule="auto"/>
              <w:jc w:val="center"/>
              <w:rPr>
                <w:rFonts w:ascii="Cambria" w:hAnsi="Cambria"/>
                <w:sz w:val="24"/>
                <w:szCs w:val="24"/>
              </w:rPr>
            </w:pPr>
          </w:p>
        </w:tc>
        <w:tc>
          <w:tcPr>
            <w:tcW w:w="1167" w:type="pct"/>
            <w:noWrap/>
            <w:vAlign w:val="center"/>
          </w:tcPr>
          <w:p w14:paraId="2A69D988" w14:textId="77777777" w:rsidR="00597444" w:rsidRPr="00EC2B32" w:rsidRDefault="00597444" w:rsidP="00D63A4F">
            <w:pPr>
              <w:spacing w:line="276" w:lineRule="auto"/>
              <w:jc w:val="center"/>
              <w:rPr>
                <w:rFonts w:ascii="Cambria" w:hAnsi="Cambria"/>
                <w:sz w:val="24"/>
                <w:szCs w:val="24"/>
              </w:rPr>
            </w:pPr>
          </w:p>
        </w:tc>
      </w:tr>
    </w:tbl>
    <w:p w14:paraId="45759697" w14:textId="6913A4F7" w:rsidR="00B430EB" w:rsidRPr="00EC2B32" w:rsidRDefault="00B430EB" w:rsidP="00D63A4F">
      <w:pPr>
        <w:rPr>
          <w:rFonts w:ascii="Cambria" w:hAnsi="Cambria"/>
          <w:sz w:val="36"/>
          <w:szCs w:val="36"/>
        </w:rPr>
      </w:pPr>
    </w:p>
    <w:p w14:paraId="427126FC" w14:textId="77777777" w:rsidR="001E50BE" w:rsidRDefault="001E50BE" w:rsidP="00D63A4F">
      <w:pPr>
        <w:pStyle w:val="Heading2"/>
        <w:spacing w:before="0" w:after="0"/>
        <w:jc w:val="center"/>
        <w:rPr>
          <w:rFonts w:ascii="Copperplate Gothic Bold" w:hAnsi="Copperplate Gothic Bold"/>
          <w:sz w:val="40"/>
          <w:szCs w:val="40"/>
        </w:rPr>
      </w:pPr>
      <w:bookmarkStart w:id="23" w:name="_6b3bzdbkdddm" w:colFirst="0" w:colLast="0"/>
      <w:bookmarkEnd w:id="23"/>
      <w:r>
        <w:rPr>
          <w:rFonts w:ascii="Copperplate Gothic Bold" w:hAnsi="Copperplate Gothic Bold"/>
          <w:sz w:val="40"/>
          <w:szCs w:val="40"/>
        </w:rPr>
        <w:br w:type="page"/>
      </w:r>
    </w:p>
    <w:p w14:paraId="4B1EEBCE" w14:textId="227D77FF" w:rsidR="00B430EB" w:rsidRPr="003077C8" w:rsidRDefault="003D710D" w:rsidP="00D63A4F">
      <w:pPr>
        <w:pStyle w:val="Heading2"/>
        <w:spacing w:before="0" w:after="0"/>
        <w:jc w:val="center"/>
        <w:rPr>
          <w:rFonts w:ascii="Copperplate Gothic Bold" w:hAnsi="Copperplate Gothic Bold"/>
          <w:sz w:val="40"/>
          <w:szCs w:val="40"/>
        </w:rPr>
      </w:pPr>
      <w:r w:rsidRPr="003077C8">
        <w:rPr>
          <w:rFonts w:ascii="Copperplate Gothic Bold" w:hAnsi="Copperplate Gothic Bold"/>
          <w:sz w:val="40"/>
          <w:szCs w:val="40"/>
        </w:rPr>
        <w:t>202</w:t>
      </w:r>
      <w:r w:rsidR="006F1D26">
        <w:rPr>
          <w:rFonts w:ascii="Copperplate Gothic Bold" w:hAnsi="Copperplate Gothic Bold"/>
          <w:sz w:val="40"/>
          <w:szCs w:val="40"/>
        </w:rPr>
        <w:t>3</w:t>
      </w:r>
      <w:r w:rsidRPr="003077C8">
        <w:rPr>
          <w:rFonts w:ascii="Copperplate Gothic Bold" w:hAnsi="Copperplate Gothic Bold"/>
          <w:sz w:val="40"/>
          <w:szCs w:val="40"/>
        </w:rPr>
        <w:t xml:space="preserve"> </w:t>
      </w:r>
      <w:r w:rsidR="003077C8" w:rsidRPr="003077C8">
        <w:rPr>
          <w:rFonts w:ascii="Copperplate Gothic Bold" w:hAnsi="Copperplate Gothic Bold"/>
          <w:sz w:val="40"/>
          <w:szCs w:val="40"/>
        </w:rPr>
        <w:t xml:space="preserve">Welcome to the Jungle </w:t>
      </w:r>
      <w:r w:rsidRPr="003077C8">
        <w:rPr>
          <w:rFonts w:ascii="Copperplate Gothic Bold" w:hAnsi="Copperplate Gothic Bold"/>
          <w:sz w:val="40"/>
          <w:szCs w:val="40"/>
        </w:rPr>
        <w:t>Schedule</w:t>
      </w:r>
    </w:p>
    <w:p w14:paraId="7C492C94" w14:textId="77777777" w:rsidR="003077C8" w:rsidRPr="00A9269C" w:rsidRDefault="003077C8" w:rsidP="00D63A4F">
      <w:pPr>
        <w:jc w:val="center"/>
        <w:rPr>
          <w:rFonts w:asciiTheme="minorHAnsi" w:hAnsiTheme="minorHAnsi"/>
          <w:b/>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600" w:firstRow="0" w:lastRow="0" w:firstColumn="0" w:lastColumn="0" w:noHBand="1" w:noVBand="1"/>
      </w:tblPr>
      <w:tblGrid>
        <w:gridCol w:w="10780"/>
      </w:tblGrid>
      <w:tr w:rsidR="00D87FAC" w:rsidRPr="00A9269C" w14:paraId="1FC7CF9D" w14:textId="77777777" w:rsidTr="3A048704">
        <w:tc>
          <w:tcPr>
            <w:tcW w:w="5000" w:type="pct"/>
            <w:shd w:val="clear" w:color="auto" w:fill="auto"/>
            <w:tcMar>
              <w:top w:w="100" w:type="dxa"/>
              <w:left w:w="100" w:type="dxa"/>
              <w:bottom w:w="100" w:type="dxa"/>
              <w:right w:w="100" w:type="dxa"/>
            </w:tcMar>
          </w:tcPr>
          <w:p w14:paraId="193168FB" w14:textId="69F79A5B" w:rsidR="00D87FAC" w:rsidRPr="00190153" w:rsidRDefault="00D87FAC" w:rsidP="00917F41">
            <w:pPr>
              <w:widowControl w:val="0"/>
              <w:pBdr>
                <w:top w:val="nil"/>
                <w:left w:val="nil"/>
                <w:bottom w:val="nil"/>
                <w:right w:val="nil"/>
                <w:between w:val="nil"/>
              </w:pBdr>
              <w:jc w:val="center"/>
              <w:rPr>
                <w:rFonts w:ascii="Copperplate Gothic Bold" w:hAnsi="Copperplate Gothic Bold"/>
                <w:bCs/>
                <w:iCs/>
                <w:sz w:val="32"/>
                <w:szCs w:val="32"/>
              </w:rPr>
            </w:pPr>
            <w:r w:rsidRPr="00190153">
              <w:rPr>
                <w:rFonts w:ascii="Copperplate Gothic Bold" w:hAnsi="Copperplate Gothic Bold"/>
                <w:bCs/>
                <w:iCs/>
                <w:sz w:val="32"/>
                <w:szCs w:val="32"/>
              </w:rPr>
              <w:t>Friday</w:t>
            </w:r>
            <w:r>
              <w:rPr>
                <w:rFonts w:ascii="Copperplate Gothic Bold" w:hAnsi="Copperplate Gothic Bold"/>
                <w:bCs/>
                <w:iCs/>
                <w:sz w:val="32"/>
                <w:szCs w:val="32"/>
              </w:rPr>
              <w:t xml:space="preserve"> </w:t>
            </w:r>
            <w:r w:rsidR="00DB4645">
              <w:rPr>
                <w:rFonts w:ascii="Copperplate Gothic Bold" w:hAnsi="Copperplate Gothic Bold"/>
                <w:bCs/>
                <w:iCs/>
                <w:sz w:val="32"/>
                <w:szCs w:val="32"/>
              </w:rPr>
              <w:t>11/1</w:t>
            </w:r>
            <w:r w:rsidR="00CE1109">
              <w:rPr>
                <w:rFonts w:ascii="Copperplate Gothic Bold" w:hAnsi="Copperplate Gothic Bold"/>
                <w:bCs/>
                <w:iCs/>
                <w:sz w:val="32"/>
                <w:szCs w:val="32"/>
              </w:rPr>
              <w:t>5</w:t>
            </w:r>
            <w:r w:rsidR="00DB4645">
              <w:rPr>
                <w:rFonts w:ascii="Copperplate Gothic Bold" w:hAnsi="Copperplate Gothic Bold"/>
                <w:bCs/>
                <w:iCs/>
                <w:sz w:val="32"/>
                <w:szCs w:val="32"/>
              </w:rPr>
              <w:t xml:space="preserve"> </w:t>
            </w:r>
            <w:r>
              <w:rPr>
                <w:rFonts w:ascii="Copperplate Gothic Bold" w:hAnsi="Copperplate Gothic Bold"/>
                <w:bCs/>
                <w:iCs/>
                <w:sz w:val="32"/>
                <w:szCs w:val="32"/>
              </w:rPr>
              <w:t xml:space="preserve">Schedule </w:t>
            </w:r>
          </w:p>
          <w:p w14:paraId="179519DC" w14:textId="77777777" w:rsidR="00D87FAC" w:rsidRDefault="00D87FAC" w:rsidP="00917F41">
            <w:pPr>
              <w:widowControl w:val="0"/>
              <w:pBdr>
                <w:top w:val="nil"/>
                <w:left w:val="nil"/>
                <w:bottom w:val="nil"/>
                <w:right w:val="nil"/>
                <w:between w:val="nil"/>
              </w:pBdr>
              <w:rPr>
                <w:rFonts w:asciiTheme="minorHAnsi" w:hAnsiTheme="minorHAnsi"/>
                <w:sz w:val="24"/>
                <w:szCs w:val="24"/>
              </w:rPr>
            </w:pPr>
          </w:p>
          <w:p w14:paraId="1D5CA9CA" w14:textId="749013E6" w:rsidR="00597444" w:rsidRDefault="00597444" w:rsidP="00597444">
            <w:pPr>
              <w:pStyle w:val="ListParagraph"/>
              <w:numPr>
                <w:ilvl w:val="0"/>
                <w:numId w:val="16"/>
              </w:numPr>
              <w:ind w:left="360"/>
              <w:rPr>
                <w:rFonts w:asciiTheme="minorHAnsi" w:hAnsiTheme="minorHAnsi"/>
                <w:sz w:val="24"/>
                <w:szCs w:val="24"/>
              </w:rPr>
            </w:pPr>
            <w:r w:rsidRPr="00EC2B32">
              <w:rPr>
                <w:rFonts w:asciiTheme="minorHAnsi" w:hAnsiTheme="minorHAnsi"/>
                <w:sz w:val="24"/>
                <w:szCs w:val="24"/>
              </w:rPr>
              <w:t>3:</w:t>
            </w:r>
            <w:r w:rsidR="00B64289">
              <w:rPr>
                <w:rFonts w:asciiTheme="minorHAnsi" w:hAnsiTheme="minorHAnsi"/>
                <w:sz w:val="24"/>
                <w:szCs w:val="24"/>
              </w:rPr>
              <w:t>00</w:t>
            </w:r>
            <w:r w:rsidRPr="00EC2B32">
              <w:rPr>
                <w:rFonts w:asciiTheme="minorHAnsi" w:hAnsiTheme="minorHAnsi"/>
                <w:sz w:val="24"/>
                <w:szCs w:val="24"/>
              </w:rPr>
              <w:t xml:space="preserve"> – </w:t>
            </w:r>
            <w:r>
              <w:rPr>
                <w:rFonts w:asciiTheme="minorHAnsi" w:hAnsiTheme="minorHAnsi"/>
                <w:sz w:val="24"/>
                <w:szCs w:val="24"/>
              </w:rPr>
              <w:t xml:space="preserve">Registration </w:t>
            </w:r>
            <w:r w:rsidR="00B64289" w:rsidRPr="00B64289">
              <w:rPr>
                <w:rFonts w:asciiTheme="minorHAnsi" w:hAnsiTheme="minorHAnsi"/>
                <w:sz w:val="24"/>
                <w:szCs w:val="24"/>
              </w:rPr>
              <w:sym w:font="Wingdings" w:char="F0E0"/>
            </w:r>
            <w:r w:rsidR="00B64289">
              <w:rPr>
                <w:rFonts w:asciiTheme="minorHAnsi" w:hAnsiTheme="minorHAnsi"/>
                <w:sz w:val="24"/>
                <w:szCs w:val="24"/>
              </w:rPr>
              <w:t xml:space="preserve"> In Front of TAB in Room 111</w:t>
            </w:r>
          </w:p>
          <w:p w14:paraId="14132E70" w14:textId="719BD186" w:rsidR="00B64289" w:rsidRPr="00B64289" w:rsidRDefault="00B64289" w:rsidP="00B64289">
            <w:pPr>
              <w:pStyle w:val="ListParagraph"/>
              <w:numPr>
                <w:ilvl w:val="0"/>
                <w:numId w:val="16"/>
              </w:numPr>
              <w:ind w:left="360"/>
              <w:rPr>
                <w:rFonts w:asciiTheme="minorHAnsi" w:hAnsiTheme="minorHAnsi"/>
                <w:b/>
                <w:bCs/>
                <w:sz w:val="24"/>
                <w:szCs w:val="24"/>
              </w:rPr>
            </w:pPr>
            <w:r w:rsidRPr="00B64289">
              <w:rPr>
                <w:rFonts w:asciiTheme="minorHAnsi" w:hAnsiTheme="minorHAnsi"/>
                <w:b/>
                <w:bCs/>
                <w:sz w:val="24"/>
                <w:szCs w:val="24"/>
              </w:rPr>
              <w:t xml:space="preserve">3:15 – Judge Meeting </w:t>
            </w:r>
            <w:r w:rsidRPr="00B64289">
              <w:rPr>
                <w:rFonts w:asciiTheme="minorHAnsi" w:hAnsiTheme="minorHAnsi"/>
                <w:b/>
                <w:bCs/>
                <w:sz w:val="24"/>
                <w:szCs w:val="24"/>
              </w:rPr>
              <w:sym w:font="Wingdings" w:char="F0E0"/>
            </w:r>
            <w:r w:rsidRPr="00B64289">
              <w:rPr>
                <w:rFonts w:asciiTheme="minorHAnsi" w:hAnsiTheme="minorHAnsi"/>
                <w:b/>
                <w:bCs/>
                <w:sz w:val="24"/>
                <w:szCs w:val="24"/>
              </w:rPr>
              <w:t xml:space="preserve"> Judges Lounge (Library)</w:t>
            </w:r>
          </w:p>
          <w:p w14:paraId="4E0DDAFF" w14:textId="0795EAC8" w:rsidR="00D87FAC" w:rsidRPr="00EC2B32" w:rsidRDefault="00D87FAC">
            <w:pPr>
              <w:pStyle w:val="ListParagraph"/>
              <w:numPr>
                <w:ilvl w:val="0"/>
                <w:numId w:val="16"/>
              </w:numPr>
              <w:ind w:left="360"/>
              <w:rPr>
                <w:rFonts w:asciiTheme="minorHAnsi" w:hAnsiTheme="minorHAnsi"/>
                <w:sz w:val="24"/>
                <w:szCs w:val="24"/>
              </w:rPr>
            </w:pPr>
            <w:r w:rsidRPr="00EC2B32">
              <w:rPr>
                <w:rFonts w:asciiTheme="minorHAnsi" w:hAnsiTheme="minorHAnsi"/>
                <w:sz w:val="24"/>
                <w:szCs w:val="24"/>
              </w:rPr>
              <w:t>3:</w:t>
            </w:r>
            <w:r>
              <w:rPr>
                <w:rFonts w:asciiTheme="minorHAnsi" w:hAnsiTheme="minorHAnsi"/>
                <w:sz w:val="24"/>
                <w:szCs w:val="24"/>
              </w:rPr>
              <w:t>3</w:t>
            </w:r>
            <w:r w:rsidRPr="00EC2B32">
              <w:rPr>
                <w:rFonts w:asciiTheme="minorHAnsi" w:hAnsiTheme="minorHAnsi"/>
                <w:sz w:val="24"/>
                <w:szCs w:val="24"/>
              </w:rPr>
              <w:t xml:space="preserve">0 – Round 1 (Debate) </w:t>
            </w:r>
          </w:p>
          <w:p w14:paraId="04974CD2" w14:textId="77777777" w:rsidR="00D87FAC" w:rsidRPr="000E200B" w:rsidRDefault="00D87FAC">
            <w:pPr>
              <w:pStyle w:val="ListParagraph"/>
              <w:numPr>
                <w:ilvl w:val="0"/>
                <w:numId w:val="16"/>
              </w:numPr>
              <w:ind w:left="360"/>
              <w:rPr>
                <w:rFonts w:asciiTheme="minorHAnsi" w:hAnsiTheme="minorHAnsi"/>
                <w:color w:val="0070C0"/>
                <w:sz w:val="24"/>
                <w:szCs w:val="24"/>
              </w:rPr>
            </w:pPr>
            <w:r w:rsidRPr="000E200B">
              <w:rPr>
                <w:rFonts w:asciiTheme="minorHAnsi" w:hAnsiTheme="minorHAnsi"/>
                <w:color w:val="0070C0"/>
                <w:sz w:val="24"/>
                <w:szCs w:val="24"/>
              </w:rPr>
              <w:t xml:space="preserve">3:30 – Congress Session 1 </w:t>
            </w:r>
          </w:p>
          <w:p w14:paraId="3B6AC225" w14:textId="297D32A0" w:rsidR="00D87FAC" w:rsidRPr="00EC2B32" w:rsidRDefault="001E50BE">
            <w:pPr>
              <w:pStyle w:val="ListParagraph"/>
              <w:numPr>
                <w:ilvl w:val="0"/>
                <w:numId w:val="16"/>
              </w:numPr>
              <w:ind w:left="360"/>
              <w:rPr>
                <w:rFonts w:asciiTheme="minorHAnsi" w:hAnsiTheme="minorHAnsi"/>
                <w:sz w:val="24"/>
                <w:szCs w:val="24"/>
              </w:rPr>
            </w:pPr>
            <w:r>
              <w:rPr>
                <w:rFonts w:asciiTheme="minorHAnsi" w:hAnsiTheme="minorHAnsi"/>
                <w:sz w:val="24"/>
                <w:szCs w:val="24"/>
              </w:rPr>
              <w:t>5</w:t>
            </w:r>
            <w:r w:rsidR="00D87FAC" w:rsidRPr="00EC2B32">
              <w:rPr>
                <w:rFonts w:asciiTheme="minorHAnsi" w:hAnsiTheme="minorHAnsi"/>
                <w:sz w:val="24"/>
                <w:szCs w:val="24"/>
              </w:rPr>
              <w:t>:</w:t>
            </w:r>
            <w:r>
              <w:rPr>
                <w:rFonts w:asciiTheme="minorHAnsi" w:hAnsiTheme="minorHAnsi"/>
                <w:sz w:val="24"/>
                <w:szCs w:val="24"/>
              </w:rPr>
              <w:t>45</w:t>
            </w:r>
            <w:r w:rsidR="00D87FAC" w:rsidRPr="00EC2B32">
              <w:rPr>
                <w:rFonts w:asciiTheme="minorHAnsi" w:hAnsiTheme="minorHAnsi"/>
                <w:sz w:val="24"/>
                <w:szCs w:val="24"/>
              </w:rPr>
              <w:t xml:space="preserve"> – Round 2 (Debate) </w:t>
            </w:r>
          </w:p>
          <w:p w14:paraId="09A6E594" w14:textId="0F85F1BF" w:rsidR="00D87FAC" w:rsidRPr="00D87FAC" w:rsidRDefault="00D87FAC">
            <w:pPr>
              <w:pStyle w:val="ListParagraph"/>
              <w:numPr>
                <w:ilvl w:val="0"/>
                <w:numId w:val="16"/>
              </w:numPr>
              <w:ind w:left="360"/>
            </w:pPr>
            <w:r w:rsidRPr="000E200B">
              <w:rPr>
                <w:rFonts w:asciiTheme="minorHAnsi" w:hAnsiTheme="minorHAnsi"/>
                <w:color w:val="0070C0"/>
                <w:sz w:val="24"/>
                <w:szCs w:val="24"/>
              </w:rPr>
              <w:t>6:</w:t>
            </w:r>
            <w:r w:rsidR="001E50BE">
              <w:rPr>
                <w:rFonts w:asciiTheme="minorHAnsi" w:hAnsiTheme="minorHAnsi"/>
                <w:color w:val="0070C0"/>
                <w:sz w:val="24"/>
                <w:szCs w:val="24"/>
              </w:rPr>
              <w:t>15</w:t>
            </w:r>
            <w:r w:rsidRPr="000E200B">
              <w:rPr>
                <w:rFonts w:asciiTheme="minorHAnsi" w:hAnsiTheme="minorHAnsi"/>
                <w:color w:val="0070C0"/>
                <w:sz w:val="24"/>
                <w:szCs w:val="24"/>
              </w:rPr>
              <w:t xml:space="preserve"> – Congress Session 2 </w:t>
            </w:r>
          </w:p>
          <w:p w14:paraId="5D6C5362" w14:textId="58967566" w:rsidR="00D87FAC" w:rsidRPr="00D87FAC" w:rsidRDefault="00D87FAC">
            <w:pPr>
              <w:pStyle w:val="ListParagraph"/>
              <w:numPr>
                <w:ilvl w:val="0"/>
                <w:numId w:val="16"/>
              </w:numPr>
              <w:ind w:left="360"/>
            </w:pPr>
            <w:r w:rsidRPr="00D87FAC">
              <w:rPr>
                <w:rFonts w:asciiTheme="minorHAnsi" w:hAnsiTheme="minorHAnsi"/>
                <w:sz w:val="24"/>
                <w:szCs w:val="24"/>
              </w:rPr>
              <w:t>8:</w:t>
            </w:r>
            <w:r w:rsidR="00DB4645">
              <w:rPr>
                <w:rFonts w:asciiTheme="minorHAnsi" w:hAnsiTheme="minorHAnsi"/>
                <w:sz w:val="24"/>
                <w:szCs w:val="24"/>
              </w:rPr>
              <w:t>0</w:t>
            </w:r>
            <w:r w:rsidRPr="00D87FAC">
              <w:rPr>
                <w:rFonts w:asciiTheme="minorHAnsi" w:hAnsiTheme="minorHAnsi"/>
                <w:sz w:val="24"/>
                <w:szCs w:val="24"/>
              </w:rPr>
              <w:t xml:space="preserve">0 – Round 3 (Debate) </w:t>
            </w:r>
          </w:p>
        </w:tc>
      </w:tr>
      <w:tr w:rsidR="00212981" w:rsidRPr="00A9269C" w14:paraId="406FE420" w14:textId="77777777" w:rsidTr="3A048704">
        <w:trPr>
          <w:trHeight w:val="20"/>
        </w:trPr>
        <w:tc>
          <w:tcPr>
            <w:tcW w:w="5000" w:type="pct"/>
            <w:shd w:val="clear" w:color="auto" w:fill="auto"/>
            <w:tcMar>
              <w:top w:w="100" w:type="dxa"/>
              <w:left w:w="100" w:type="dxa"/>
              <w:bottom w:w="100" w:type="dxa"/>
              <w:right w:w="100" w:type="dxa"/>
            </w:tcMar>
          </w:tcPr>
          <w:p w14:paraId="4F747AEC" w14:textId="4A1C2A89" w:rsidR="00212981" w:rsidRPr="00212981" w:rsidRDefault="00D87FAC" w:rsidP="00917F41">
            <w:pPr>
              <w:widowControl w:val="0"/>
              <w:jc w:val="center"/>
              <w:rPr>
                <w:rFonts w:ascii="Copperplate Gothic Bold" w:hAnsi="Copperplate Gothic Bold"/>
                <w:bCs/>
                <w:sz w:val="32"/>
                <w:szCs w:val="32"/>
              </w:rPr>
            </w:pPr>
            <w:r>
              <w:rPr>
                <w:rFonts w:ascii="Copperplate Gothic Bold" w:hAnsi="Copperplate Gothic Bold"/>
                <w:bCs/>
                <w:sz w:val="32"/>
                <w:szCs w:val="32"/>
              </w:rPr>
              <w:t>Saturday</w:t>
            </w:r>
            <w:r w:rsidR="00DB4645">
              <w:rPr>
                <w:rFonts w:ascii="Copperplate Gothic Bold" w:hAnsi="Copperplate Gothic Bold"/>
                <w:bCs/>
                <w:sz w:val="32"/>
                <w:szCs w:val="32"/>
              </w:rPr>
              <w:t xml:space="preserve"> 11/1</w:t>
            </w:r>
            <w:r w:rsidR="00CE1109">
              <w:rPr>
                <w:rFonts w:ascii="Copperplate Gothic Bold" w:hAnsi="Copperplate Gothic Bold"/>
                <w:bCs/>
                <w:sz w:val="32"/>
                <w:szCs w:val="32"/>
              </w:rPr>
              <w:t>6</w:t>
            </w:r>
            <w:r>
              <w:rPr>
                <w:rFonts w:ascii="Copperplate Gothic Bold" w:hAnsi="Copperplate Gothic Bold"/>
                <w:bCs/>
                <w:sz w:val="32"/>
                <w:szCs w:val="32"/>
              </w:rPr>
              <w:t xml:space="preserve"> </w:t>
            </w:r>
            <w:r w:rsidR="00212981" w:rsidRPr="00212981">
              <w:rPr>
                <w:rFonts w:ascii="Copperplate Gothic Bold" w:hAnsi="Copperplate Gothic Bold"/>
                <w:bCs/>
                <w:sz w:val="32"/>
                <w:szCs w:val="32"/>
              </w:rPr>
              <w:t>Schedule</w:t>
            </w:r>
          </w:p>
          <w:p w14:paraId="429C951D" w14:textId="77777777" w:rsidR="00212981" w:rsidRPr="00A9269C" w:rsidRDefault="00212981" w:rsidP="00917F41">
            <w:pPr>
              <w:widowControl w:val="0"/>
              <w:rPr>
                <w:rFonts w:asciiTheme="minorHAnsi" w:hAnsiTheme="minorHAnsi"/>
                <w:sz w:val="24"/>
                <w:szCs w:val="24"/>
              </w:rPr>
            </w:pPr>
          </w:p>
          <w:p w14:paraId="0E8C68A5" w14:textId="480BD332" w:rsidR="00B64289" w:rsidRPr="00B64289" w:rsidRDefault="00B64289" w:rsidP="00B64289">
            <w:pPr>
              <w:pStyle w:val="ListParagraph"/>
              <w:numPr>
                <w:ilvl w:val="0"/>
                <w:numId w:val="24"/>
              </w:numPr>
              <w:ind w:left="360"/>
              <w:rPr>
                <w:rFonts w:asciiTheme="minorHAnsi" w:hAnsiTheme="minorHAnsi"/>
                <w:i/>
                <w:color w:val="984806" w:themeColor="accent6" w:themeShade="80"/>
                <w:sz w:val="24"/>
                <w:szCs w:val="24"/>
                <w:u w:val="single"/>
              </w:rPr>
            </w:pPr>
            <w:proofErr w:type="gramStart"/>
            <w:r w:rsidRPr="00127A8B">
              <w:rPr>
                <w:rFonts w:asciiTheme="minorHAnsi" w:hAnsiTheme="minorHAnsi"/>
                <w:sz w:val="24"/>
                <w:szCs w:val="24"/>
              </w:rPr>
              <w:t xml:space="preserve">7:15  </w:t>
            </w:r>
            <w:r w:rsidRPr="00127A8B">
              <w:rPr>
                <w:rFonts w:asciiTheme="minorHAnsi" w:hAnsiTheme="minorHAnsi"/>
                <w:sz w:val="24"/>
                <w:szCs w:val="24"/>
              </w:rPr>
              <w:tab/>
            </w:r>
            <w:proofErr w:type="gramEnd"/>
            <w:r w:rsidRPr="00127A8B">
              <w:rPr>
                <w:rFonts w:asciiTheme="minorHAnsi" w:hAnsiTheme="minorHAnsi"/>
                <w:sz w:val="24"/>
                <w:szCs w:val="24"/>
              </w:rPr>
              <w:t xml:space="preserve">IE </w:t>
            </w:r>
            <w:r w:rsidR="00127A8B" w:rsidRPr="00127A8B">
              <w:rPr>
                <w:rFonts w:asciiTheme="minorHAnsi" w:hAnsiTheme="minorHAnsi"/>
                <w:sz w:val="24"/>
                <w:szCs w:val="24"/>
              </w:rPr>
              <w:t xml:space="preserve">Only </w:t>
            </w:r>
            <w:r>
              <w:rPr>
                <w:rFonts w:asciiTheme="minorHAnsi" w:hAnsiTheme="minorHAnsi"/>
                <w:sz w:val="24"/>
                <w:szCs w:val="24"/>
              </w:rPr>
              <w:t xml:space="preserve">Registration </w:t>
            </w:r>
            <w:r w:rsidRPr="00B64289">
              <w:rPr>
                <w:rFonts w:asciiTheme="minorHAnsi" w:hAnsiTheme="minorHAnsi"/>
                <w:sz w:val="24"/>
                <w:szCs w:val="24"/>
              </w:rPr>
              <w:sym w:font="Wingdings" w:char="F0E0"/>
            </w:r>
            <w:r>
              <w:rPr>
                <w:rFonts w:asciiTheme="minorHAnsi" w:hAnsiTheme="minorHAnsi"/>
                <w:sz w:val="24"/>
                <w:szCs w:val="24"/>
              </w:rPr>
              <w:t xml:space="preserve"> In Front of TAB in Room 111</w:t>
            </w:r>
          </w:p>
          <w:p w14:paraId="5AAD0CEB" w14:textId="353A0988" w:rsidR="00B64289" w:rsidRPr="00B64289" w:rsidRDefault="00B64289" w:rsidP="00B64289">
            <w:pPr>
              <w:pStyle w:val="ListParagraph"/>
              <w:numPr>
                <w:ilvl w:val="0"/>
                <w:numId w:val="24"/>
              </w:numPr>
              <w:ind w:left="360"/>
              <w:rPr>
                <w:rFonts w:asciiTheme="minorHAnsi" w:hAnsiTheme="minorHAnsi"/>
                <w:b/>
                <w:bCs/>
                <w:i/>
                <w:sz w:val="24"/>
                <w:szCs w:val="24"/>
                <w:u w:val="single"/>
              </w:rPr>
            </w:pPr>
            <w:proofErr w:type="gramStart"/>
            <w:r w:rsidRPr="00B64289">
              <w:rPr>
                <w:rFonts w:asciiTheme="minorHAnsi" w:hAnsiTheme="minorHAnsi"/>
                <w:b/>
                <w:bCs/>
                <w:sz w:val="24"/>
                <w:szCs w:val="24"/>
              </w:rPr>
              <w:t xml:space="preserve">7:15  </w:t>
            </w:r>
            <w:r w:rsidRPr="00B64289">
              <w:rPr>
                <w:rFonts w:asciiTheme="minorHAnsi" w:hAnsiTheme="minorHAnsi"/>
                <w:b/>
                <w:bCs/>
                <w:sz w:val="24"/>
                <w:szCs w:val="24"/>
              </w:rPr>
              <w:tab/>
            </w:r>
            <w:proofErr w:type="gramEnd"/>
            <w:r w:rsidRPr="00B64289">
              <w:rPr>
                <w:rFonts w:asciiTheme="minorHAnsi" w:hAnsiTheme="minorHAnsi"/>
                <w:b/>
                <w:bCs/>
                <w:sz w:val="24"/>
                <w:szCs w:val="24"/>
              </w:rPr>
              <w:t xml:space="preserve">Judge Meeting </w:t>
            </w:r>
            <w:r w:rsidRPr="00B64289">
              <w:rPr>
                <w:rFonts w:asciiTheme="minorHAnsi" w:hAnsiTheme="minorHAnsi"/>
                <w:b/>
                <w:bCs/>
                <w:sz w:val="24"/>
                <w:szCs w:val="24"/>
              </w:rPr>
              <w:sym w:font="Wingdings" w:char="F0E0"/>
            </w:r>
            <w:r w:rsidRPr="00B64289">
              <w:rPr>
                <w:rFonts w:asciiTheme="minorHAnsi" w:hAnsiTheme="minorHAnsi"/>
                <w:b/>
                <w:bCs/>
                <w:sz w:val="24"/>
                <w:szCs w:val="24"/>
              </w:rPr>
              <w:t xml:space="preserve"> Judges Lounge (Library) </w:t>
            </w:r>
          </w:p>
          <w:p w14:paraId="12DABD45" w14:textId="3113ABA8" w:rsidR="001E50BE" w:rsidRPr="007A09BE" w:rsidRDefault="001E50BE" w:rsidP="001E50BE">
            <w:pPr>
              <w:pStyle w:val="ListParagraph"/>
              <w:numPr>
                <w:ilvl w:val="0"/>
                <w:numId w:val="24"/>
              </w:numPr>
              <w:ind w:left="360"/>
              <w:rPr>
                <w:rFonts w:asciiTheme="minorHAnsi" w:hAnsiTheme="minorHAnsi"/>
                <w:i/>
                <w:color w:val="984806" w:themeColor="accent6" w:themeShade="80"/>
                <w:sz w:val="24"/>
                <w:szCs w:val="24"/>
                <w:u w:val="single"/>
              </w:rPr>
            </w:pPr>
            <w:proofErr w:type="gramStart"/>
            <w:r w:rsidRPr="007A09BE">
              <w:rPr>
                <w:rFonts w:asciiTheme="minorHAnsi" w:hAnsiTheme="minorHAnsi"/>
                <w:color w:val="984806" w:themeColor="accent6" w:themeShade="80"/>
                <w:sz w:val="24"/>
                <w:szCs w:val="24"/>
              </w:rPr>
              <w:t>7:</w:t>
            </w:r>
            <w:r w:rsidR="00D26979" w:rsidRPr="007A09BE">
              <w:rPr>
                <w:rFonts w:asciiTheme="minorHAnsi" w:hAnsiTheme="minorHAnsi"/>
                <w:color w:val="984806" w:themeColor="accent6" w:themeShade="80"/>
                <w:sz w:val="24"/>
                <w:szCs w:val="24"/>
              </w:rPr>
              <w:t xml:space="preserve">15 </w:t>
            </w:r>
            <w:r w:rsidRPr="007A09BE">
              <w:rPr>
                <w:rFonts w:asciiTheme="minorHAnsi" w:hAnsiTheme="minorHAnsi"/>
                <w:color w:val="984806" w:themeColor="accent6" w:themeShade="80"/>
                <w:sz w:val="24"/>
                <w:szCs w:val="24"/>
              </w:rPr>
              <w:t xml:space="preserve"> </w:t>
            </w:r>
            <w:r w:rsidRPr="007A09BE">
              <w:rPr>
                <w:rFonts w:asciiTheme="minorHAnsi" w:hAnsiTheme="minorHAnsi"/>
                <w:color w:val="984806" w:themeColor="accent6" w:themeShade="80"/>
                <w:sz w:val="24"/>
                <w:szCs w:val="24"/>
              </w:rPr>
              <w:tab/>
            </w:r>
            <w:proofErr w:type="gramEnd"/>
            <w:r w:rsidR="00D26979" w:rsidRPr="007A09BE">
              <w:rPr>
                <w:rFonts w:asciiTheme="minorHAnsi" w:hAnsiTheme="minorHAnsi"/>
                <w:color w:val="984806" w:themeColor="accent6" w:themeShade="80"/>
                <w:sz w:val="24"/>
                <w:szCs w:val="24"/>
              </w:rPr>
              <w:t>Extemp Prep --- Room 013</w:t>
            </w:r>
          </w:p>
          <w:p w14:paraId="7840B107" w14:textId="77777777" w:rsidR="00D26979" w:rsidRPr="00917F41" w:rsidRDefault="00D26979" w:rsidP="00D26979">
            <w:pPr>
              <w:pStyle w:val="ListParagraph"/>
              <w:numPr>
                <w:ilvl w:val="0"/>
                <w:numId w:val="24"/>
              </w:numPr>
              <w:ind w:left="360"/>
              <w:rPr>
                <w:rFonts w:asciiTheme="minorHAnsi" w:hAnsiTheme="minorHAnsi"/>
                <w:i/>
                <w:sz w:val="24"/>
                <w:szCs w:val="24"/>
                <w:u w:val="single"/>
              </w:rPr>
            </w:pPr>
            <w:r w:rsidRPr="00917F41">
              <w:rPr>
                <w:rFonts w:asciiTheme="minorHAnsi" w:hAnsiTheme="minorHAnsi"/>
                <w:sz w:val="24"/>
                <w:szCs w:val="24"/>
              </w:rPr>
              <w:t xml:space="preserve">7:30 </w:t>
            </w:r>
            <w:r w:rsidRPr="00917F41">
              <w:rPr>
                <w:rFonts w:asciiTheme="minorHAnsi" w:hAnsiTheme="minorHAnsi"/>
                <w:sz w:val="24"/>
                <w:szCs w:val="24"/>
              </w:rPr>
              <w:tab/>
              <w:t xml:space="preserve">IE Round 1 </w:t>
            </w:r>
          </w:p>
          <w:p w14:paraId="6C9BBF87" w14:textId="77777777" w:rsidR="001E50BE" w:rsidRPr="00917F41" w:rsidRDefault="001E50BE" w:rsidP="001E50BE">
            <w:pPr>
              <w:pStyle w:val="ListParagraph"/>
              <w:numPr>
                <w:ilvl w:val="0"/>
                <w:numId w:val="24"/>
              </w:numPr>
              <w:ind w:left="360"/>
              <w:rPr>
                <w:rFonts w:asciiTheme="minorHAnsi" w:hAnsiTheme="minorHAnsi"/>
                <w:i/>
                <w:sz w:val="24"/>
                <w:szCs w:val="24"/>
                <w:u w:val="single"/>
              </w:rPr>
            </w:pPr>
            <w:r w:rsidRPr="00917F41">
              <w:rPr>
                <w:rFonts w:asciiTheme="minorHAnsi" w:hAnsiTheme="minorHAnsi"/>
                <w:sz w:val="24"/>
                <w:szCs w:val="24"/>
              </w:rPr>
              <w:t>8:45</w:t>
            </w:r>
            <w:r w:rsidRPr="00917F41">
              <w:rPr>
                <w:rFonts w:asciiTheme="minorHAnsi" w:hAnsiTheme="minorHAnsi"/>
                <w:sz w:val="24"/>
                <w:szCs w:val="24"/>
              </w:rPr>
              <w:tab/>
              <w:t xml:space="preserve">Debate Round IV / Student Congress </w:t>
            </w:r>
            <w:r>
              <w:rPr>
                <w:rFonts w:asciiTheme="minorHAnsi" w:hAnsiTheme="minorHAnsi"/>
                <w:sz w:val="24"/>
                <w:szCs w:val="24"/>
              </w:rPr>
              <w:t xml:space="preserve">Supers Session Pt.1 </w:t>
            </w:r>
            <w:r w:rsidRPr="00917F41">
              <w:rPr>
                <w:rFonts w:asciiTheme="minorHAnsi" w:hAnsiTheme="minorHAnsi"/>
                <w:sz w:val="24"/>
                <w:szCs w:val="24"/>
              </w:rPr>
              <w:t>(</w:t>
            </w:r>
            <w:r>
              <w:rPr>
                <w:rFonts w:asciiTheme="minorHAnsi" w:hAnsiTheme="minorHAnsi"/>
                <w:sz w:val="24"/>
                <w:szCs w:val="24"/>
              </w:rPr>
              <w:t>1.5</w:t>
            </w:r>
            <w:r w:rsidRPr="00917F41">
              <w:rPr>
                <w:rFonts w:asciiTheme="minorHAnsi" w:hAnsiTheme="minorHAnsi"/>
                <w:sz w:val="24"/>
                <w:szCs w:val="24"/>
              </w:rPr>
              <w:t xml:space="preserve"> Hours) </w:t>
            </w:r>
          </w:p>
          <w:p w14:paraId="602C071C" w14:textId="6B2708B6" w:rsidR="00D26979" w:rsidRPr="007A09BE" w:rsidRDefault="00D26979" w:rsidP="00D26979">
            <w:pPr>
              <w:pStyle w:val="ListParagraph"/>
              <w:numPr>
                <w:ilvl w:val="0"/>
                <w:numId w:val="24"/>
              </w:numPr>
              <w:ind w:left="360"/>
              <w:rPr>
                <w:rFonts w:asciiTheme="minorHAnsi" w:hAnsiTheme="minorHAnsi"/>
                <w:i/>
                <w:color w:val="984806" w:themeColor="accent6" w:themeShade="80"/>
                <w:sz w:val="24"/>
                <w:szCs w:val="24"/>
                <w:u w:val="single"/>
              </w:rPr>
            </w:pPr>
            <w:r w:rsidRPr="007A09BE">
              <w:rPr>
                <w:rFonts w:asciiTheme="minorHAnsi" w:hAnsiTheme="minorHAnsi"/>
                <w:color w:val="984806" w:themeColor="accent6" w:themeShade="80"/>
                <w:sz w:val="24"/>
                <w:szCs w:val="24"/>
              </w:rPr>
              <w:t xml:space="preserve">10:45 </w:t>
            </w:r>
            <w:r w:rsidRPr="007A09BE">
              <w:rPr>
                <w:rFonts w:asciiTheme="minorHAnsi" w:hAnsiTheme="minorHAnsi"/>
                <w:color w:val="984806" w:themeColor="accent6" w:themeShade="80"/>
                <w:sz w:val="24"/>
                <w:szCs w:val="24"/>
              </w:rPr>
              <w:tab/>
            </w:r>
            <w:r w:rsidR="00DA7309" w:rsidRPr="007A09BE">
              <w:rPr>
                <w:rFonts w:asciiTheme="minorHAnsi" w:hAnsiTheme="minorHAnsi"/>
                <w:color w:val="984806" w:themeColor="accent6" w:themeShade="80"/>
                <w:sz w:val="24"/>
                <w:szCs w:val="24"/>
              </w:rPr>
              <w:t>Extemp Prep --- Room 013</w:t>
            </w:r>
          </w:p>
          <w:p w14:paraId="2E0F987A" w14:textId="5C9D6237" w:rsidR="001E50BE" w:rsidRPr="00917F41" w:rsidRDefault="00DA7309" w:rsidP="001E50BE">
            <w:pPr>
              <w:pStyle w:val="ListParagraph"/>
              <w:numPr>
                <w:ilvl w:val="0"/>
                <w:numId w:val="24"/>
              </w:numPr>
              <w:ind w:left="360"/>
              <w:rPr>
                <w:rFonts w:asciiTheme="minorHAnsi" w:hAnsiTheme="minorHAnsi"/>
                <w:i/>
                <w:sz w:val="24"/>
                <w:szCs w:val="24"/>
                <w:u w:val="single"/>
              </w:rPr>
            </w:pPr>
            <w:proofErr w:type="gramStart"/>
            <w:r>
              <w:rPr>
                <w:rFonts w:asciiTheme="minorHAnsi" w:hAnsiTheme="minorHAnsi"/>
                <w:sz w:val="24"/>
                <w:szCs w:val="24"/>
              </w:rPr>
              <w:t xml:space="preserve">11:00 </w:t>
            </w:r>
            <w:r w:rsidR="001E50BE" w:rsidRPr="00917F41">
              <w:rPr>
                <w:rFonts w:asciiTheme="minorHAnsi" w:hAnsiTheme="minorHAnsi"/>
                <w:sz w:val="24"/>
                <w:szCs w:val="24"/>
              </w:rPr>
              <w:t xml:space="preserve"> </w:t>
            </w:r>
            <w:r w:rsidR="001E50BE" w:rsidRPr="00917F41">
              <w:rPr>
                <w:rFonts w:asciiTheme="minorHAnsi" w:hAnsiTheme="minorHAnsi"/>
                <w:sz w:val="24"/>
                <w:szCs w:val="24"/>
              </w:rPr>
              <w:tab/>
            </w:r>
            <w:proofErr w:type="gramEnd"/>
            <w:r w:rsidR="001E50BE" w:rsidRPr="00917F41">
              <w:rPr>
                <w:rFonts w:asciiTheme="minorHAnsi" w:hAnsiTheme="minorHAnsi"/>
                <w:sz w:val="24"/>
                <w:szCs w:val="24"/>
              </w:rPr>
              <w:t xml:space="preserve">IE Round 2 </w:t>
            </w:r>
          </w:p>
          <w:p w14:paraId="275952AB" w14:textId="2CC3C3B3" w:rsidR="001E50BE" w:rsidRPr="00917F41" w:rsidRDefault="001E50BE" w:rsidP="001E50BE">
            <w:pPr>
              <w:pStyle w:val="ListParagraph"/>
              <w:numPr>
                <w:ilvl w:val="0"/>
                <w:numId w:val="24"/>
              </w:numPr>
              <w:ind w:left="360"/>
              <w:rPr>
                <w:rFonts w:asciiTheme="minorHAnsi" w:hAnsiTheme="minorHAnsi"/>
                <w:i/>
                <w:sz w:val="24"/>
                <w:szCs w:val="24"/>
                <w:u w:val="single"/>
              </w:rPr>
            </w:pPr>
            <w:r w:rsidRPr="00917F41">
              <w:rPr>
                <w:rFonts w:asciiTheme="minorHAnsi" w:hAnsiTheme="minorHAnsi"/>
                <w:sz w:val="24"/>
                <w:szCs w:val="24"/>
              </w:rPr>
              <w:t>12:</w:t>
            </w:r>
            <w:r w:rsidR="00DA7309">
              <w:rPr>
                <w:rFonts w:asciiTheme="minorHAnsi" w:hAnsiTheme="minorHAnsi"/>
                <w:sz w:val="24"/>
                <w:szCs w:val="24"/>
              </w:rPr>
              <w:t>15</w:t>
            </w:r>
            <w:r w:rsidRPr="00917F41">
              <w:rPr>
                <w:rFonts w:asciiTheme="minorHAnsi" w:hAnsiTheme="minorHAnsi"/>
                <w:sz w:val="24"/>
                <w:szCs w:val="24"/>
              </w:rPr>
              <w:t xml:space="preserve"> </w:t>
            </w:r>
            <w:r w:rsidRPr="00917F41">
              <w:rPr>
                <w:rFonts w:asciiTheme="minorHAnsi" w:hAnsiTheme="minorHAnsi"/>
                <w:sz w:val="24"/>
                <w:szCs w:val="24"/>
              </w:rPr>
              <w:tab/>
              <w:t xml:space="preserve">Debate Round V </w:t>
            </w:r>
            <w:r>
              <w:rPr>
                <w:rFonts w:asciiTheme="minorHAnsi" w:hAnsiTheme="minorHAnsi"/>
                <w:sz w:val="24"/>
                <w:szCs w:val="24"/>
              </w:rPr>
              <w:t>/ Student Congress Supers Session Pt.2 (1.5 Hours)</w:t>
            </w:r>
          </w:p>
          <w:p w14:paraId="642D291C" w14:textId="539B40A1" w:rsidR="00DA7309" w:rsidRPr="007A09BE" w:rsidRDefault="00DA7309" w:rsidP="00DA7309">
            <w:pPr>
              <w:pStyle w:val="ListParagraph"/>
              <w:numPr>
                <w:ilvl w:val="0"/>
                <w:numId w:val="24"/>
              </w:numPr>
              <w:ind w:left="360"/>
              <w:rPr>
                <w:rFonts w:asciiTheme="minorHAnsi" w:hAnsiTheme="minorHAnsi"/>
                <w:i/>
                <w:color w:val="984806" w:themeColor="accent6" w:themeShade="80"/>
                <w:sz w:val="24"/>
                <w:szCs w:val="24"/>
                <w:u w:val="single"/>
              </w:rPr>
            </w:pPr>
            <w:r w:rsidRPr="007A09BE">
              <w:rPr>
                <w:rFonts w:asciiTheme="minorHAnsi" w:hAnsiTheme="minorHAnsi"/>
                <w:color w:val="984806" w:themeColor="accent6" w:themeShade="80"/>
                <w:sz w:val="24"/>
                <w:szCs w:val="24"/>
              </w:rPr>
              <w:t xml:space="preserve">2:15 </w:t>
            </w:r>
            <w:r w:rsidRPr="007A09BE">
              <w:rPr>
                <w:rFonts w:asciiTheme="minorHAnsi" w:hAnsiTheme="minorHAnsi"/>
                <w:color w:val="984806" w:themeColor="accent6" w:themeShade="80"/>
                <w:sz w:val="24"/>
                <w:szCs w:val="24"/>
              </w:rPr>
              <w:tab/>
              <w:t>Extemp Prep --- Room 013</w:t>
            </w:r>
          </w:p>
          <w:p w14:paraId="28C53580" w14:textId="34D371CB" w:rsidR="001E50BE" w:rsidRPr="00917F41" w:rsidRDefault="001E50BE" w:rsidP="001E50BE">
            <w:pPr>
              <w:pStyle w:val="ListParagraph"/>
              <w:numPr>
                <w:ilvl w:val="0"/>
                <w:numId w:val="24"/>
              </w:numPr>
              <w:ind w:left="360"/>
              <w:rPr>
                <w:rFonts w:asciiTheme="minorHAnsi" w:hAnsiTheme="minorHAnsi"/>
                <w:i/>
                <w:sz w:val="24"/>
                <w:szCs w:val="24"/>
                <w:u w:val="single"/>
              </w:rPr>
            </w:pPr>
            <w:r w:rsidRPr="00917F41">
              <w:rPr>
                <w:rFonts w:asciiTheme="minorHAnsi" w:hAnsiTheme="minorHAnsi"/>
                <w:sz w:val="24"/>
                <w:szCs w:val="24"/>
              </w:rPr>
              <w:t>2:</w:t>
            </w:r>
            <w:r w:rsidR="00DA7309">
              <w:rPr>
                <w:rFonts w:asciiTheme="minorHAnsi" w:hAnsiTheme="minorHAnsi"/>
                <w:sz w:val="24"/>
                <w:szCs w:val="24"/>
              </w:rPr>
              <w:t>30</w:t>
            </w:r>
            <w:r w:rsidRPr="00917F41">
              <w:rPr>
                <w:rFonts w:asciiTheme="minorHAnsi" w:hAnsiTheme="minorHAnsi"/>
                <w:sz w:val="24"/>
                <w:szCs w:val="24"/>
              </w:rPr>
              <w:tab/>
              <w:t xml:space="preserve">IE Round 3 </w:t>
            </w:r>
          </w:p>
          <w:p w14:paraId="30A23F00" w14:textId="48F49CE4" w:rsidR="001E50BE" w:rsidRPr="00917F41" w:rsidRDefault="001E50BE" w:rsidP="001E50BE">
            <w:pPr>
              <w:pStyle w:val="ListParagraph"/>
              <w:numPr>
                <w:ilvl w:val="0"/>
                <w:numId w:val="24"/>
              </w:numPr>
              <w:ind w:left="360"/>
              <w:rPr>
                <w:rFonts w:asciiTheme="minorHAnsi" w:hAnsiTheme="minorHAnsi"/>
                <w:i/>
                <w:sz w:val="24"/>
                <w:szCs w:val="24"/>
                <w:u w:val="single"/>
              </w:rPr>
            </w:pPr>
            <w:r w:rsidRPr="00917F41">
              <w:rPr>
                <w:rFonts w:asciiTheme="minorHAnsi" w:hAnsiTheme="minorHAnsi"/>
                <w:sz w:val="24"/>
                <w:szCs w:val="24"/>
              </w:rPr>
              <w:t>3:</w:t>
            </w:r>
            <w:r w:rsidR="00DA7309">
              <w:rPr>
                <w:rFonts w:asciiTheme="minorHAnsi" w:hAnsiTheme="minorHAnsi"/>
                <w:sz w:val="24"/>
                <w:szCs w:val="24"/>
              </w:rPr>
              <w:t>4</w:t>
            </w:r>
            <w:r w:rsidRPr="00917F41">
              <w:rPr>
                <w:rFonts w:asciiTheme="minorHAnsi" w:hAnsiTheme="minorHAnsi"/>
                <w:sz w:val="24"/>
                <w:szCs w:val="24"/>
              </w:rPr>
              <w:t xml:space="preserve">5 </w:t>
            </w:r>
            <w:r w:rsidRPr="00917F41">
              <w:rPr>
                <w:rFonts w:asciiTheme="minorHAnsi" w:hAnsiTheme="minorHAnsi"/>
                <w:sz w:val="24"/>
                <w:szCs w:val="24"/>
              </w:rPr>
              <w:tab/>
              <w:t xml:space="preserve">Debate Quarter Finals </w:t>
            </w:r>
            <w:r>
              <w:rPr>
                <w:rFonts w:asciiTheme="minorHAnsi" w:hAnsiTheme="minorHAnsi"/>
                <w:sz w:val="24"/>
                <w:szCs w:val="24"/>
              </w:rPr>
              <w:t xml:space="preserve"> </w:t>
            </w:r>
          </w:p>
          <w:p w14:paraId="2ED3AA79" w14:textId="7D3D9DE6" w:rsidR="00DA7309" w:rsidRPr="00127A8B" w:rsidRDefault="00DA7309" w:rsidP="00DA7309">
            <w:pPr>
              <w:pStyle w:val="ListParagraph"/>
              <w:numPr>
                <w:ilvl w:val="0"/>
                <w:numId w:val="24"/>
              </w:numPr>
              <w:ind w:left="360"/>
              <w:rPr>
                <w:rFonts w:asciiTheme="minorHAnsi" w:hAnsiTheme="minorHAnsi"/>
                <w:i/>
                <w:color w:val="984806" w:themeColor="accent6" w:themeShade="80"/>
                <w:sz w:val="24"/>
                <w:szCs w:val="24"/>
                <w:u w:val="single"/>
              </w:rPr>
            </w:pPr>
            <w:r w:rsidRPr="00127A8B">
              <w:rPr>
                <w:rFonts w:asciiTheme="minorHAnsi" w:hAnsiTheme="minorHAnsi"/>
                <w:color w:val="984806" w:themeColor="accent6" w:themeShade="80"/>
                <w:sz w:val="24"/>
                <w:szCs w:val="24"/>
              </w:rPr>
              <w:t xml:space="preserve">5:45 </w:t>
            </w:r>
            <w:r w:rsidRPr="00127A8B">
              <w:rPr>
                <w:rFonts w:asciiTheme="minorHAnsi" w:hAnsiTheme="minorHAnsi"/>
                <w:color w:val="984806" w:themeColor="accent6" w:themeShade="80"/>
                <w:sz w:val="24"/>
                <w:szCs w:val="24"/>
              </w:rPr>
              <w:tab/>
              <w:t>Extemp Prep --- Room 013</w:t>
            </w:r>
          </w:p>
          <w:p w14:paraId="5B57B21F" w14:textId="58AE0088" w:rsidR="001E50BE" w:rsidRPr="00917F41" w:rsidRDefault="00DA7309" w:rsidP="001E50BE">
            <w:pPr>
              <w:pStyle w:val="ListParagraph"/>
              <w:numPr>
                <w:ilvl w:val="0"/>
                <w:numId w:val="24"/>
              </w:numPr>
              <w:ind w:left="360"/>
              <w:rPr>
                <w:rFonts w:asciiTheme="minorHAnsi" w:hAnsiTheme="minorHAnsi"/>
                <w:i/>
                <w:sz w:val="24"/>
                <w:szCs w:val="24"/>
                <w:u w:val="single"/>
              </w:rPr>
            </w:pPr>
            <w:r>
              <w:rPr>
                <w:rFonts w:asciiTheme="minorHAnsi" w:hAnsiTheme="minorHAnsi"/>
                <w:sz w:val="24"/>
                <w:szCs w:val="24"/>
              </w:rPr>
              <w:t>6:00</w:t>
            </w:r>
            <w:r w:rsidR="001E50BE" w:rsidRPr="00917F41">
              <w:rPr>
                <w:rFonts w:asciiTheme="minorHAnsi" w:hAnsiTheme="minorHAnsi"/>
                <w:sz w:val="24"/>
                <w:szCs w:val="24"/>
              </w:rPr>
              <w:t xml:space="preserve"> </w:t>
            </w:r>
            <w:r w:rsidR="001E50BE" w:rsidRPr="00917F41">
              <w:rPr>
                <w:rFonts w:asciiTheme="minorHAnsi" w:hAnsiTheme="minorHAnsi"/>
                <w:sz w:val="24"/>
                <w:szCs w:val="24"/>
              </w:rPr>
              <w:tab/>
              <w:t xml:space="preserve">IE Finals </w:t>
            </w:r>
          </w:p>
          <w:p w14:paraId="4E594845" w14:textId="5DD46914" w:rsidR="001E50BE" w:rsidRPr="00917F41" w:rsidRDefault="00DA7309" w:rsidP="001E50BE">
            <w:pPr>
              <w:pStyle w:val="ListParagraph"/>
              <w:numPr>
                <w:ilvl w:val="0"/>
                <w:numId w:val="24"/>
              </w:numPr>
              <w:ind w:left="360"/>
              <w:rPr>
                <w:rFonts w:asciiTheme="minorHAnsi" w:hAnsiTheme="minorHAnsi"/>
                <w:i/>
                <w:sz w:val="24"/>
                <w:szCs w:val="24"/>
                <w:u w:val="single"/>
              </w:rPr>
            </w:pPr>
            <w:r>
              <w:rPr>
                <w:rFonts w:asciiTheme="minorHAnsi" w:hAnsiTheme="minorHAnsi"/>
                <w:sz w:val="24"/>
                <w:szCs w:val="24"/>
              </w:rPr>
              <w:t>7</w:t>
            </w:r>
            <w:r w:rsidR="001E50BE" w:rsidRPr="00917F41">
              <w:rPr>
                <w:rFonts w:asciiTheme="minorHAnsi" w:hAnsiTheme="minorHAnsi"/>
                <w:sz w:val="24"/>
                <w:szCs w:val="24"/>
              </w:rPr>
              <w:t>:</w:t>
            </w:r>
            <w:r>
              <w:rPr>
                <w:rFonts w:asciiTheme="minorHAnsi" w:hAnsiTheme="minorHAnsi"/>
                <w:sz w:val="24"/>
                <w:szCs w:val="24"/>
              </w:rPr>
              <w:t>15</w:t>
            </w:r>
            <w:r w:rsidR="001E50BE" w:rsidRPr="00917F41">
              <w:rPr>
                <w:rFonts w:asciiTheme="minorHAnsi" w:hAnsiTheme="minorHAnsi"/>
                <w:sz w:val="24"/>
                <w:szCs w:val="24"/>
              </w:rPr>
              <w:t xml:space="preserve"> </w:t>
            </w:r>
            <w:r w:rsidR="001E50BE" w:rsidRPr="00917F41">
              <w:rPr>
                <w:rFonts w:asciiTheme="minorHAnsi" w:hAnsiTheme="minorHAnsi"/>
                <w:sz w:val="24"/>
                <w:szCs w:val="24"/>
              </w:rPr>
              <w:tab/>
              <w:t xml:space="preserve">Debate Semi Finals </w:t>
            </w:r>
          </w:p>
          <w:p w14:paraId="52366651" w14:textId="796ED2DA" w:rsidR="001E50BE" w:rsidRPr="00E272F6" w:rsidRDefault="001E50BE" w:rsidP="001E50BE">
            <w:pPr>
              <w:pStyle w:val="ListParagraph"/>
              <w:numPr>
                <w:ilvl w:val="0"/>
                <w:numId w:val="24"/>
              </w:numPr>
              <w:ind w:left="360"/>
              <w:rPr>
                <w:rFonts w:asciiTheme="minorHAnsi" w:hAnsiTheme="minorHAnsi"/>
                <w:i/>
                <w:sz w:val="24"/>
                <w:szCs w:val="24"/>
                <w:u w:val="single"/>
              </w:rPr>
            </w:pPr>
            <w:r w:rsidRPr="00917F41">
              <w:rPr>
                <w:rFonts w:asciiTheme="minorHAnsi" w:hAnsiTheme="minorHAnsi"/>
                <w:sz w:val="24"/>
                <w:szCs w:val="24"/>
              </w:rPr>
              <w:t>8:</w:t>
            </w:r>
            <w:r w:rsidR="00DA7309">
              <w:rPr>
                <w:rFonts w:asciiTheme="minorHAnsi" w:hAnsiTheme="minorHAnsi"/>
                <w:sz w:val="24"/>
                <w:szCs w:val="24"/>
              </w:rPr>
              <w:t>15</w:t>
            </w:r>
            <w:r w:rsidRPr="00917F41">
              <w:rPr>
                <w:rFonts w:asciiTheme="minorHAnsi" w:hAnsiTheme="minorHAnsi"/>
                <w:sz w:val="24"/>
                <w:szCs w:val="24"/>
              </w:rPr>
              <w:t xml:space="preserve"> </w:t>
            </w:r>
            <w:r w:rsidRPr="00917F41">
              <w:rPr>
                <w:rFonts w:asciiTheme="minorHAnsi" w:hAnsiTheme="minorHAnsi"/>
                <w:sz w:val="24"/>
                <w:szCs w:val="24"/>
              </w:rPr>
              <w:tab/>
              <w:t>Debate Finals</w:t>
            </w:r>
          </w:p>
          <w:p w14:paraId="60B5FB20" w14:textId="11561CFA" w:rsidR="00E272F6" w:rsidRPr="00DA7309" w:rsidRDefault="001E50BE" w:rsidP="00DA7309">
            <w:pPr>
              <w:pStyle w:val="ListParagraph"/>
              <w:numPr>
                <w:ilvl w:val="0"/>
                <w:numId w:val="24"/>
              </w:numPr>
              <w:ind w:left="360"/>
              <w:rPr>
                <w:rFonts w:asciiTheme="minorHAnsi" w:hAnsiTheme="minorHAnsi"/>
                <w:i/>
                <w:sz w:val="24"/>
                <w:szCs w:val="24"/>
                <w:u w:val="single"/>
              </w:rPr>
            </w:pPr>
            <w:r w:rsidRPr="00917F41">
              <w:rPr>
                <w:rFonts w:asciiTheme="minorHAnsi" w:hAnsiTheme="minorHAnsi"/>
                <w:sz w:val="24"/>
                <w:szCs w:val="24"/>
              </w:rPr>
              <w:t>8:</w:t>
            </w:r>
            <w:r w:rsidR="00DA7309">
              <w:rPr>
                <w:rFonts w:asciiTheme="minorHAnsi" w:hAnsiTheme="minorHAnsi"/>
                <w:sz w:val="24"/>
                <w:szCs w:val="24"/>
              </w:rPr>
              <w:t>30</w:t>
            </w:r>
            <w:r w:rsidRPr="00917F41">
              <w:rPr>
                <w:rFonts w:asciiTheme="minorHAnsi" w:hAnsiTheme="minorHAnsi"/>
                <w:sz w:val="24"/>
                <w:szCs w:val="24"/>
              </w:rPr>
              <w:t xml:space="preserve"> </w:t>
            </w:r>
            <w:r w:rsidRPr="00917F41">
              <w:rPr>
                <w:rFonts w:asciiTheme="minorHAnsi" w:hAnsiTheme="minorHAnsi"/>
                <w:sz w:val="24"/>
                <w:szCs w:val="24"/>
              </w:rPr>
              <w:tab/>
            </w:r>
            <w:r>
              <w:rPr>
                <w:rFonts w:asciiTheme="minorHAnsi" w:hAnsiTheme="minorHAnsi"/>
                <w:sz w:val="24"/>
                <w:szCs w:val="24"/>
              </w:rPr>
              <w:t xml:space="preserve">Awards </w:t>
            </w:r>
          </w:p>
        </w:tc>
      </w:tr>
    </w:tbl>
    <w:p w14:paraId="1F8F6FE0" w14:textId="47AA21F0" w:rsidR="00B430EB" w:rsidRPr="00A9269C" w:rsidRDefault="00B430EB" w:rsidP="3A048704">
      <w:pPr>
        <w:spacing w:line="240" w:lineRule="auto"/>
      </w:pPr>
    </w:p>
    <w:sectPr w:rsidR="00B430EB" w:rsidRPr="00A9269C" w:rsidSect="00A9269C">
      <w:footerReference w:type="even" r:id="rId12"/>
      <w:footerReference w:type="default" r:id="rId13"/>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F5144" w14:textId="77777777" w:rsidR="005857FA" w:rsidRDefault="005857FA">
      <w:pPr>
        <w:spacing w:line="240" w:lineRule="auto"/>
      </w:pPr>
      <w:r>
        <w:separator/>
      </w:r>
    </w:p>
  </w:endnote>
  <w:endnote w:type="continuationSeparator" w:id="0">
    <w:p w14:paraId="089E7230" w14:textId="77777777" w:rsidR="005857FA" w:rsidRDefault="005857FA">
      <w:pPr>
        <w:spacing w:line="240" w:lineRule="auto"/>
      </w:pPr>
      <w:r>
        <w:continuationSeparator/>
      </w:r>
    </w:p>
  </w:endnote>
  <w:endnote w:type="continuationNotice" w:id="1">
    <w:p w14:paraId="301E4C57" w14:textId="77777777" w:rsidR="005857FA" w:rsidRDefault="005857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Roman">
    <w:charset w:val="00"/>
    <w:family w:val="auto"/>
    <w:pitch w:val="variable"/>
    <w:sig w:usb0="E00002FF" w:usb1="5000205A" w:usb2="00000000" w:usb3="00000000" w:csb0="0000019F" w:csb1="00000000"/>
  </w:font>
  <w:font w:name="Matura MT Script Capitals">
    <w:charset w:val="00"/>
    <w:family w:val="script"/>
    <w:pitch w:val="variable"/>
    <w:sig w:usb0="00000003" w:usb1="00000000" w:usb2="00000000" w:usb3="00000000" w:csb0="00000001" w:csb1="00000000"/>
  </w:font>
  <w:font w:name="Copperplate Gothic Bold">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0E1E0" w14:textId="77777777" w:rsidR="00A9269C" w:rsidRDefault="00A926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BB641C5" w14:textId="77777777" w:rsidR="00A9269C" w:rsidRDefault="00A9269C" w:rsidP="00A926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heme="minorHAnsi" w:hAnsiTheme="minorHAnsi"/>
        <w:sz w:val="24"/>
        <w:szCs w:val="24"/>
      </w:rPr>
      <w:id w:val="-1449235320"/>
      <w:docPartObj>
        <w:docPartGallery w:val="Page Numbers (Bottom of Page)"/>
        <w:docPartUnique/>
      </w:docPartObj>
    </w:sdtPr>
    <w:sdtContent>
      <w:p w14:paraId="7B5EC7C5" w14:textId="77777777" w:rsidR="00A9269C" w:rsidRPr="00A9269C" w:rsidRDefault="00A9269C">
        <w:pPr>
          <w:pStyle w:val="Footer"/>
          <w:framePr w:wrap="none" w:vAnchor="text" w:hAnchor="margin" w:xAlign="right" w:y="1"/>
          <w:rPr>
            <w:rStyle w:val="PageNumber"/>
            <w:rFonts w:asciiTheme="minorHAnsi" w:hAnsiTheme="minorHAnsi"/>
            <w:sz w:val="24"/>
            <w:szCs w:val="24"/>
          </w:rPr>
        </w:pPr>
        <w:r w:rsidRPr="00A9269C">
          <w:rPr>
            <w:rStyle w:val="PageNumber"/>
            <w:rFonts w:asciiTheme="minorHAnsi" w:hAnsiTheme="minorHAnsi"/>
            <w:sz w:val="24"/>
            <w:szCs w:val="24"/>
          </w:rPr>
          <w:fldChar w:fldCharType="begin"/>
        </w:r>
        <w:r w:rsidRPr="00A9269C">
          <w:rPr>
            <w:rStyle w:val="PageNumber"/>
            <w:rFonts w:asciiTheme="minorHAnsi" w:hAnsiTheme="minorHAnsi"/>
            <w:sz w:val="24"/>
            <w:szCs w:val="24"/>
          </w:rPr>
          <w:instrText xml:space="preserve"> PAGE </w:instrText>
        </w:r>
        <w:r w:rsidRPr="00A9269C">
          <w:rPr>
            <w:rStyle w:val="PageNumber"/>
            <w:rFonts w:asciiTheme="minorHAnsi" w:hAnsiTheme="minorHAnsi"/>
            <w:sz w:val="24"/>
            <w:szCs w:val="24"/>
          </w:rPr>
          <w:fldChar w:fldCharType="separate"/>
        </w:r>
        <w:r w:rsidRPr="00A9269C">
          <w:rPr>
            <w:rStyle w:val="PageNumber"/>
            <w:rFonts w:asciiTheme="minorHAnsi" w:hAnsiTheme="minorHAnsi"/>
            <w:noProof/>
            <w:sz w:val="24"/>
            <w:szCs w:val="24"/>
          </w:rPr>
          <w:t>5</w:t>
        </w:r>
        <w:r w:rsidRPr="00A9269C">
          <w:rPr>
            <w:rStyle w:val="PageNumber"/>
            <w:rFonts w:asciiTheme="minorHAnsi" w:hAnsiTheme="minorHAnsi"/>
            <w:sz w:val="24"/>
            <w:szCs w:val="24"/>
          </w:rPr>
          <w:fldChar w:fldCharType="end"/>
        </w:r>
      </w:p>
    </w:sdtContent>
  </w:sdt>
  <w:p w14:paraId="7E22D1D0" w14:textId="77777777" w:rsidR="00A9269C" w:rsidRPr="00A9269C" w:rsidRDefault="00A9269C" w:rsidP="00A9269C">
    <w:pPr>
      <w:pStyle w:val="Footer"/>
      <w:ind w:right="360"/>
      <w:rPr>
        <w:rFonts w:asciiTheme="minorHAnsi" w:hAnsiTheme="min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7F17C" w14:textId="77777777" w:rsidR="005857FA" w:rsidRDefault="005857FA">
      <w:pPr>
        <w:spacing w:line="240" w:lineRule="auto"/>
      </w:pPr>
      <w:r>
        <w:separator/>
      </w:r>
    </w:p>
  </w:footnote>
  <w:footnote w:type="continuationSeparator" w:id="0">
    <w:p w14:paraId="4D7C1CFD" w14:textId="77777777" w:rsidR="005857FA" w:rsidRDefault="005857FA">
      <w:pPr>
        <w:spacing w:line="240" w:lineRule="auto"/>
      </w:pPr>
      <w:r>
        <w:continuationSeparator/>
      </w:r>
    </w:p>
  </w:footnote>
  <w:footnote w:type="continuationNotice" w:id="1">
    <w:p w14:paraId="61EF3BCE" w14:textId="77777777" w:rsidR="005857FA" w:rsidRDefault="005857F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015D"/>
    <w:multiLevelType w:val="hybridMultilevel"/>
    <w:tmpl w:val="1AE42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6141B5"/>
    <w:multiLevelType w:val="multilevel"/>
    <w:tmpl w:val="4B848AA2"/>
    <w:lvl w:ilvl="0">
      <w:numFmt w:val="bullet"/>
      <w:lvlText w:val=""/>
      <w:lvlJc w:val="left"/>
      <w:pPr>
        <w:ind w:left="720" w:hanging="360"/>
      </w:pPr>
      <w:rPr>
        <w:rFonts w:ascii="Symbol" w:eastAsia="Arial" w:hAnsi="Symbol" w:cs="Arial" w:hint="defaul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534966"/>
    <w:multiLevelType w:val="hybridMultilevel"/>
    <w:tmpl w:val="1362E57A"/>
    <w:lvl w:ilvl="0" w:tplc="238AE8E6">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512C2"/>
    <w:multiLevelType w:val="hybridMultilevel"/>
    <w:tmpl w:val="504AB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742CF"/>
    <w:multiLevelType w:val="multilevel"/>
    <w:tmpl w:val="EE0857D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6A0793"/>
    <w:multiLevelType w:val="hybridMultilevel"/>
    <w:tmpl w:val="C2108E30"/>
    <w:lvl w:ilvl="0" w:tplc="64BAC728">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B1B4E"/>
    <w:multiLevelType w:val="multilevel"/>
    <w:tmpl w:val="D396C36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5373B5"/>
    <w:multiLevelType w:val="multilevel"/>
    <w:tmpl w:val="EA8C7ED6"/>
    <w:lvl w:ilvl="0">
      <w:numFmt w:val="bullet"/>
      <w:lvlText w:val=""/>
      <w:lvlJc w:val="left"/>
      <w:pPr>
        <w:ind w:left="720" w:hanging="360"/>
      </w:pPr>
      <w:rPr>
        <w:rFonts w:ascii="Symbol" w:eastAsia="Arial" w:hAnsi="Symbol" w:cs="Arial" w:hint="defaul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6B54D5D"/>
    <w:multiLevelType w:val="multilevel"/>
    <w:tmpl w:val="63A65A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A235610"/>
    <w:multiLevelType w:val="multilevel"/>
    <w:tmpl w:val="9A486284"/>
    <w:lvl w:ilvl="0">
      <w:start w:val="1"/>
      <w:numFmt w:val="bullet"/>
      <w:lvlText w:val="●"/>
      <w:lvlJc w:val="left"/>
      <w:pPr>
        <w:ind w:left="720" w:hanging="360"/>
      </w:pPr>
      <w:rPr>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E196394"/>
    <w:multiLevelType w:val="hybridMultilevel"/>
    <w:tmpl w:val="AD5C4612"/>
    <w:lvl w:ilvl="0" w:tplc="A350C8A6">
      <w:numFmt w:val="bullet"/>
      <w:lvlText w:val=""/>
      <w:lvlJc w:val="left"/>
      <w:pPr>
        <w:ind w:left="720" w:hanging="360"/>
      </w:pPr>
      <w:rPr>
        <w:rFonts w:ascii="Symbol" w:eastAsia="Arial" w:hAnsi="Symbol" w:cs="Aria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58474B"/>
    <w:multiLevelType w:val="multilevel"/>
    <w:tmpl w:val="B552A2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21D40F4"/>
    <w:multiLevelType w:val="hybridMultilevel"/>
    <w:tmpl w:val="0BF04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953DE2"/>
    <w:multiLevelType w:val="hybridMultilevel"/>
    <w:tmpl w:val="1CB236AC"/>
    <w:lvl w:ilvl="0" w:tplc="238AE8E6">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D4259A"/>
    <w:multiLevelType w:val="multilevel"/>
    <w:tmpl w:val="638C53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39252F3"/>
    <w:multiLevelType w:val="multilevel"/>
    <w:tmpl w:val="60CE5662"/>
    <w:lvl w:ilvl="0">
      <w:numFmt w:val="bullet"/>
      <w:lvlText w:val=""/>
      <w:lvlJc w:val="left"/>
      <w:pPr>
        <w:ind w:left="720" w:hanging="360"/>
      </w:pPr>
      <w:rPr>
        <w:rFonts w:ascii="Symbol" w:eastAsia="Arial" w:hAnsi="Symbol" w:cs="Arial" w:hint="default"/>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41F00F4"/>
    <w:multiLevelType w:val="multilevel"/>
    <w:tmpl w:val="8E42F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7005B90"/>
    <w:multiLevelType w:val="hybridMultilevel"/>
    <w:tmpl w:val="5A422836"/>
    <w:lvl w:ilvl="0" w:tplc="01AED346">
      <w:start w:val="1"/>
      <w:numFmt w:val="bullet"/>
      <w:lvlText w:val=""/>
      <w:lvlJc w:val="left"/>
      <w:pPr>
        <w:ind w:left="720" w:hanging="360"/>
      </w:pPr>
      <w:rPr>
        <w:rFonts w:ascii="Symbol" w:hAnsi="Symbol"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CD68BE"/>
    <w:multiLevelType w:val="hybridMultilevel"/>
    <w:tmpl w:val="35DC85CC"/>
    <w:lvl w:ilvl="0" w:tplc="238AE8E6">
      <w:numFmt w:val="bullet"/>
      <w:lvlText w:val=""/>
      <w:lvlJc w:val="left"/>
      <w:pPr>
        <w:ind w:left="360" w:hanging="360"/>
      </w:pPr>
      <w:rPr>
        <w:rFonts w:ascii="Symbol" w:eastAsia="Arial" w:hAnsi="Symbol" w:cs="Aria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5BC2E80"/>
    <w:multiLevelType w:val="hybridMultilevel"/>
    <w:tmpl w:val="14AED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19340E"/>
    <w:multiLevelType w:val="multilevel"/>
    <w:tmpl w:val="8EE2D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DA353D0"/>
    <w:multiLevelType w:val="hybridMultilevel"/>
    <w:tmpl w:val="1D84BAE0"/>
    <w:lvl w:ilvl="0" w:tplc="DCA099B4">
      <w:numFmt w:val="bullet"/>
      <w:lvlText w:val=""/>
      <w:lvlJc w:val="left"/>
      <w:pPr>
        <w:ind w:left="720" w:hanging="360"/>
      </w:pPr>
      <w:rPr>
        <w:rFonts w:ascii="Symbol" w:eastAsia="Arial" w:hAnsi="Symbol" w:cs="Arial" w:hint="default"/>
        <w:color w:val="auto"/>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15469B"/>
    <w:multiLevelType w:val="hybridMultilevel"/>
    <w:tmpl w:val="80A479A8"/>
    <w:lvl w:ilvl="0" w:tplc="238AE8E6">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846500"/>
    <w:multiLevelType w:val="multilevel"/>
    <w:tmpl w:val="EF7E46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170470"/>
    <w:multiLevelType w:val="multilevel"/>
    <w:tmpl w:val="FCCE0E78"/>
    <w:lvl w:ilvl="0">
      <w:numFmt w:val="bullet"/>
      <w:lvlText w:val=""/>
      <w:lvlJc w:val="left"/>
      <w:pPr>
        <w:ind w:left="720" w:hanging="360"/>
      </w:pPr>
      <w:rPr>
        <w:rFonts w:ascii="Symbol" w:eastAsia="Arial" w:hAnsi="Symbol" w:cs="Arial" w:hint="default"/>
        <w:sz w:val="24"/>
        <w:szCs w:val="24"/>
        <w:u w:val="none"/>
      </w:rPr>
    </w:lvl>
    <w:lvl w:ilvl="1">
      <w:start w:val="1"/>
      <w:numFmt w:val="bullet"/>
      <w:lvlText w:val="o"/>
      <w:lvlJc w:val="left"/>
      <w:pPr>
        <w:ind w:left="1440" w:hanging="360"/>
      </w:pPr>
      <w:rPr>
        <w:rFonts w:ascii="Courier New" w:hAnsi="Courier New" w:cs="Courier New" w:hint="default"/>
        <w:sz w:val="24"/>
        <w:szCs w:val="24"/>
        <w:u w:val="none"/>
      </w:rPr>
    </w:lvl>
    <w:lvl w:ilvl="2">
      <w:start w:val="1"/>
      <w:numFmt w:val="bullet"/>
      <w:lvlText w:val=""/>
      <w:lvlJc w:val="left"/>
      <w:pPr>
        <w:ind w:left="2160" w:hanging="360"/>
      </w:pPr>
      <w:rPr>
        <w:rFonts w:ascii="Wingdings" w:hAnsi="Wingdings"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7F82AD6"/>
    <w:multiLevelType w:val="hybridMultilevel"/>
    <w:tmpl w:val="3A28938A"/>
    <w:lvl w:ilvl="0" w:tplc="9E385816">
      <w:start w:val="1622"/>
      <w:numFmt w:val="bullet"/>
      <w:lvlText w:val=""/>
      <w:lvlJc w:val="left"/>
      <w:pPr>
        <w:ind w:left="720" w:hanging="360"/>
      </w:pPr>
      <w:rPr>
        <w:rFonts w:ascii="Symbol" w:eastAsiaTheme="minorEastAsia" w:hAnsi="Symbol" w:cs="Times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2934184">
    <w:abstractNumId w:val="6"/>
  </w:num>
  <w:num w:numId="2" w16cid:durableId="14116446">
    <w:abstractNumId w:val="11"/>
  </w:num>
  <w:num w:numId="3" w16cid:durableId="1647471508">
    <w:abstractNumId w:val="15"/>
  </w:num>
  <w:num w:numId="4" w16cid:durableId="1345207890">
    <w:abstractNumId w:val="4"/>
  </w:num>
  <w:num w:numId="5" w16cid:durableId="864443430">
    <w:abstractNumId w:val="7"/>
  </w:num>
  <w:num w:numId="6" w16cid:durableId="631063445">
    <w:abstractNumId w:val="24"/>
  </w:num>
  <w:num w:numId="7" w16cid:durableId="1255632931">
    <w:abstractNumId w:val="20"/>
  </w:num>
  <w:num w:numId="8" w16cid:durableId="798184051">
    <w:abstractNumId w:val="1"/>
  </w:num>
  <w:num w:numId="9" w16cid:durableId="370762735">
    <w:abstractNumId w:val="8"/>
  </w:num>
  <w:num w:numId="10" w16cid:durableId="41558919">
    <w:abstractNumId w:val="16"/>
  </w:num>
  <w:num w:numId="11" w16cid:durableId="1069306906">
    <w:abstractNumId w:val="9"/>
  </w:num>
  <w:num w:numId="12" w16cid:durableId="248927060">
    <w:abstractNumId w:val="14"/>
  </w:num>
  <w:num w:numId="13" w16cid:durableId="442115921">
    <w:abstractNumId w:val="22"/>
  </w:num>
  <w:num w:numId="14" w16cid:durableId="436174071">
    <w:abstractNumId w:val="13"/>
  </w:num>
  <w:num w:numId="15" w16cid:durableId="675499837">
    <w:abstractNumId w:val="2"/>
  </w:num>
  <w:num w:numId="16" w16cid:durableId="1794904409">
    <w:abstractNumId w:val="21"/>
  </w:num>
  <w:num w:numId="17" w16cid:durableId="2015649286">
    <w:abstractNumId w:val="10"/>
  </w:num>
  <w:num w:numId="18" w16cid:durableId="380329525">
    <w:abstractNumId w:val="18"/>
  </w:num>
  <w:num w:numId="19" w16cid:durableId="524683410">
    <w:abstractNumId w:val="19"/>
  </w:num>
  <w:num w:numId="20" w16cid:durableId="1468279635">
    <w:abstractNumId w:val="3"/>
  </w:num>
  <w:num w:numId="21" w16cid:durableId="846947385">
    <w:abstractNumId w:val="0"/>
  </w:num>
  <w:num w:numId="22" w16cid:durableId="1954827222">
    <w:abstractNumId w:val="12"/>
  </w:num>
  <w:num w:numId="23" w16cid:durableId="497114239">
    <w:abstractNumId w:val="5"/>
  </w:num>
  <w:num w:numId="24" w16cid:durableId="1316832800">
    <w:abstractNumId w:val="17"/>
  </w:num>
  <w:num w:numId="25" w16cid:durableId="37096989">
    <w:abstractNumId w:val="25"/>
  </w:num>
  <w:num w:numId="26" w16cid:durableId="10268279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0EB"/>
    <w:rsid w:val="0000559E"/>
    <w:rsid w:val="00006449"/>
    <w:rsid w:val="0004323E"/>
    <w:rsid w:val="00057297"/>
    <w:rsid w:val="00060E65"/>
    <w:rsid w:val="0008434A"/>
    <w:rsid w:val="000848B7"/>
    <w:rsid w:val="00085BC0"/>
    <w:rsid w:val="000A3F02"/>
    <w:rsid w:val="000B77F0"/>
    <w:rsid w:val="000B7B0E"/>
    <w:rsid w:val="000D736E"/>
    <w:rsid w:val="000E200B"/>
    <w:rsid w:val="001138DF"/>
    <w:rsid w:val="00114BEC"/>
    <w:rsid w:val="00127A8B"/>
    <w:rsid w:val="001718AA"/>
    <w:rsid w:val="00183BAC"/>
    <w:rsid w:val="00186ADA"/>
    <w:rsid w:val="00190153"/>
    <w:rsid w:val="001B232F"/>
    <w:rsid w:val="001E50BE"/>
    <w:rsid w:val="001F60EC"/>
    <w:rsid w:val="001F7ED1"/>
    <w:rsid w:val="00203463"/>
    <w:rsid w:val="00204DD4"/>
    <w:rsid w:val="00210ADC"/>
    <w:rsid w:val="00212981"/>
    <w:rsid w:val="002135AA"/>
    <w:rsid w:val="00224A8D"/>
    <w:rsid w:val="0023566C"/>
    <w:rsid w:val="002801E0"/>
    <w:rsid w:val="002D6900"/>
    <w:rsid w:val="002F0052"/>
    <w:rsid w:val="002F7A46"/>
    <w:rsid w:val="003077C8"/>
    <w:rsid w:val="0036473E"/>
    <w:rsid w:val="00387407"/>
    <w:rsid w:val="003C35D1"/>
    <w:rsid w:val="003D2D4F"/>
    <w:rsid w:val="003D710D"/>
    <w:rsid w:val="004047CE"/>
    <w:rsid w:val="004301D5"/>
    <w:rsid w:val="00457E68"/>
    <w:rsid w:val="004634BD"/>
    <w:rsid w:val="00466A68"/>
    <w:rsid w:val="004A3766"/>
    <w:rsid w:val="004B4FEA"/>
    <w:rsid w:val="004E666C"/>
    <w:rsid w:val="00506AC2"/>
    <w:rsid w:val="0052435E"/>
    <w:rsid w:val="00543F24"/>
    <w:rsid w:val="005563DC"/>
    <w:rsid w:val="00564A85"/>
    <w:rsid w:val="00565BFC"/>
    <w:rsid w:val="00571586"/>
    <w:rsid w:val="00583DC8"/>
    <w:rsid w:val="00584DD9"/>
    <w:rsid w:val="005857FA"/>
    <w:rsid w:val="00595712"/>
    <w:rsid w:val="00597444"/>
    <w:rsid w:val="005D3E24"/>
    <w:rsid w:val="005E7914"/>
    <w:rsid w:val="005F1FEE"/>
    <w:rsid w:val="00604BE0"/>
    <w:rsid w:val="00612B6A"/>
    <w:rsid w:val="00652EFF"/>
    <w:rsid w:val="00656477"/>
    <w:rsid w:val="0068736E"/>
    <w:rsid w:val="00687A71"/>
    <w:rsid w:val="006B3F9B"/>
    <w:rsid w:val="006F1D26"/>
    <w:rsid w:val="006F2773"/>
    <w:rsid w:val="00750510"/>
    <w:rsid w:val="0077217C"/>
    <w:rsid w:val="007A09BE"/>
    <w:rsid w:val="007A18EF"/>
    <w:rsid w:val="007D20BC"/>
    <w:rsid w:val="007E4782"/>
    <w:rsid w:val="00817050"/>
    <w:rsid w:val="00817E32"/>
    <w:rsid w:val="00826229"/>
    <w:rsid w:val="0088195B"/>
    <w:rsid w:val="00884D17"/>
    <w:rsid w:val="008A4EE3"/>
    <w:rsid w:val="008C4E02"/>
    <w:rsid w:val="008D0047"/>
    <w:rsid w:val="008D184F"/>
    <w:rsid w:val="008E2CC4"/>
    <w:rsid w:val="008F5D0D"/>
    <w:rsid w:val="00902B11"/>
    <w:rsid w:val="00917F41"/>
    <w:rsid w:val="00935957"/>
    <w:rsid w:val="00935EEF"/>
    <w:rsid w:val="00945771"/>
    <w:rsid w:val="00947938"/>
    <w:rsid w:val="0097143C"/>
    <w:rsid w:val="00973D47"/>
    <w:rsid w:val="009746FE"/>
    <w:rsid w:val="009A7B9A"/>
    <w:rsid w:val="009B10B6"/>
    <w:rsid w:val="009B3C04"/>
    <w:rsid w:val="009B7701"/>
    <w:rsid w:val="009E042D"/>
    <w:rsid w:val="009F1B27"/>
    <w:rsid w:val="00A01BF9"/>
    <w:rsid w:val="00A44504"/>
    <w:rsid w:val="00A666D8"/>
    <w:rsid w:val="00A72F3D"/>
    <w:rsid w:val="00A9269C"/>
    <w:rsid w:val="00AA480C"/>
    <w:rsid w:val="00AC42CF"/>
    <w:rsid w:val="00B020A5"/>
    <w:rsid w:val="00B30C27"/>
    <w:rsid w:val="00B317BC"/>
    <w:rsid w:val="00B430EB"/>
    <w:rsid w:val="00B502B0"/>
    <w:rsid w:val="00B61C55"/>
    <w:rsid w:val="00B6335B"/>
    <w:rsid w:val="00B64289"/>
    <w:rsid w:val="00BC1D9D"/>
    <w:rsid w:val="00BD147F"/>
    <w:rsid w:val="00C136A6"/>
    <w:rsid w:val="00C24006"/>
    <w:rsid w:val="00C85BA5"/>
    <w:rsid w:val="00C92CCB"/>
    <w:rsid w:val="00CB5DAE"/>
    <w:rsid w:val="00CC351E"/>
    <w:rsid w:val="00CC66DA"/>
    <w:rsid w:val="00CD0033"/>
    <w:rsid w:val="00CE1109"/>
    <w:rsid w:val="00D22123"/>
    <w:rsid w:val="00D26979"/>
    <w:rsid w:val="00D349C1"/>
    <w:rsid w:val="00D34DEC"/>
    <w:rsid w:val="00D63A4F"/>
    <w:rsid w:val="00D87FAC"/>
    <w:rsid w:val="00DA3EDC"/>
    <w:rsid w:val="00DA7309"/>
    <w:rsid w:val="00DB4645"/>
    <w:rsid w:val="00DC57B0"/>
    <w:rsid w:val="00E272F6"/>
    <w:rsid w:val="00E4440B"/>
    <w:rsid w:val="00E61B07"/>
    <w:rsid w:val="00E65F7F"/>
    <w:rsid w:val="00E736FF"/>
    <w:rsid w:val="00E7406E"/>
    <w:rsid w:val="00E92C45"/>
    <w:rsid w:val="00EC2B32"/>
    <w:rsid w:val="00EC7B12"/>
    <w:rsid w:val="00ED689F"/>
    <w:rsid w:val="00EF446B"/>
    <w:rsid w:val="00F730AE"/>
    <w:rsid w:val="00F83A18"/>
    <w:rsid w:val="00F83E26"/>
    <w:rsid w:val="00F84B96"/>
    <w:rsid w:val="00FB030B"/>
    <w:rsid w:val="32B4E7A9"/>
    <w:rsid w:val="3A048704"/>
    <w:rsid w:val="3E47E426"/>
    <w:rsid w:val="632CE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0D375"/>
  <w15:docId w15:val="{3BA77DF5-7A11-4970-A2E9-ECBF377B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9269C"/>
    <w:pPr>
      <w:tabs>
        <w:tab w:val="center" w:pos="4680"/>
        <w:tab w:val="right" w:pos="9360"/>
      </w:tabs>
      <w:spacing w:line="240" w:lineRule="auto"/>
    </w:pPr>
  </w:style>
  <w:style w:type="character" w:customStyle="1" w:styleId="HeaderChar">
    <w:name w:val="Header Char"/>
    <w:basedOn w:val="DefaultParagraphFont"/>
    <w:link w:val="Header"/>
    <w:uiPriority w:val="99"/>
    <w:rsid w:val="00A9269C"/>
  </w:style>
  <w:style w:type="paragraph" w:styleId="Footer">
    <w:name w:val="footer"/>
    <w:basedOn w:val="Normal"/>
    <w:link w:val="FooterChar"/>
    <w:uiPriority w:val="99"/>
    <w:unhideWhenUsed/>
    <w:rsid w:val="00A9269C"/>
    <w:pPr>
      <w:tabs>
        <w:tab w:val="center" w:pos="4680"/>
        <w:tab w:val="right" w:pos="9360"/>
      </w:tabs>
      <w:spacing w:line="240" w:lineRule="auto"/>
    </w:pPr>
  </w:style>
  <w:style w:type="character" w:customStyle="1" w:styleId="FooterChar">
    <w:name w:val="Footer Char"/>
    <w:basedOn w:val="DefaultParagraphFont"/>
    <w:link w:val="Footer"/>
    <w:uiPriority w:val="99"/>
    <w:rsid w:val="00A9269C"/>
  </w:style>
  <w:style w:type="character" w:styleId="PageNumber">
    <w:name w:val="page number"/>
    <w:basedOn w:val="DefaultParagraphFont"/>
    <w:uiPriority w:val="99"/>
    <w:semiHidden/>
    <w:unhideWhenUsed/>
    <w:rsid w:val="00A9269C"/>
  </w:style>
  <w:style w:type="character" w:styleId="Hyperlink">
    <w:name w:val="Hyperlink"/>
    <w:basedOn w:val="DefaultParagraphFont"/>
    <w:uiPriority w:val="99"/>
    <w:unhideWhenUsed/>
    <w:rsid w:val="00B020A5"/>
    <w:rPr>
      <w:color w:val="0000FF" w:themeColor="hyperlink"/>
      <w:u w:val="single"/>
    </w:rPr>
  </w:style>
  <w:style w:type="character" w:styleId="UnresolvedMention">
    <w:name w:val="Unresolved Mention"/>
    <w:basedOn w:val="DefaultParagraphFont"/>
    <w:uiPriority w:val="99"/>
    <w:semiHidden/>
    <w:unhideWhenUsed/>
    <w:rsid w:val="00B020A5"/>
    <w:rPr>
      <w:color w:val="605E5C"/>
      <w:shd w:val="clear" w:color="auto" w:fill="E1DFDD"/>
    </w:rPr>
  </w:style>
  <w:style w:type="paragraph" w:styleId="ListParagraph">
    <w:name w:val="List Paragraph"/>
    <w:basedOn w:val="Normal"/>
    <w:uiPriority w:val="34"/>
    <w:qFormat/>
    <w:rsid w:val="0068736E"/>
    <w:pPr>
      <w:ind w:left="720"/>
      <w:contextualSpacing/>
    </w:pPr>
  </w:style>
  <w:style w:type="paragraph" w:styleId="BalloonText">
    <w:name w:val="Balloon Text"/>
    <w:basedOn w:val="Normal"/>
    <w:link w:val="BalloonTextChar"/>
    <w:uiPriority w:val="99"/>
    <w:semiHidden/>
    <w:unhideWhenUsed/>
    <w:rsid w:val="00B30C2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0C27"/>
    <w:rPr>
      <w:rFonts w:ascii="Times New Roman" w:hAnsi="Times New Roman" w:cs="Times New Roman"/>
      <w:sz w:val="18"/>
      <w:szCs w:val="18"/>
    </w:rPr>
  </w:style>
  <w:style w:type="table" w:styleId="TableGrid">
    <w:name w:val="Table Grid"/>
    <w:basedOn w:val="TableNormal"/>
    <w:uiPriority w:val="39"/>
    <w:rsid w:val="005563D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87FAC"/>
    <w:rPr>
      <w:b/>
      <w:bCs/>
    </w:rPr>
  </w:style>
  <w:style w:type="paragraph" w:styleId="Revision">
    <w:name w:val="Revision"/>
    <w:hidden/>
    <w:uiPriority w:val="99"/>
    <w:semiHidden/>
    <w:rsid w:val="00612B6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439477">
      <w:bodyDiv w:val="1"/>
      <w:marLeft w:val="0"/>
      <w:marRight w:val="0"/>
      <w:marTop w:val="0"/>
      <w:marBottom w:val="0"/>
      <w:divBdr>
        <w:top w:val="none" w:sz="0" w:space="0" w:color="auto"/>
        <w:left w:val="none" w:sz="0" w:space="0" w:color="auto"/>
        <w:bottom w:val="none" w:sz="0" w:space="0" w:color="auto"/>
        <w:right w:val="none" w:sz="0" w:space="0" w:color="auto"/>
      </w:divBdr>
    </w:div>
    <w:div w:id="1267884330">
      <w:bodyDiv w:val="1"/>
      <w:marLeft w:val="0"/>
      <w:marRight w:val="0"/>
      <w:marTop w:val="0"/>
      <w:marBottom w:val="0"/>
      <w:divBdr>
        <w:top w:val="none" w:sz="0" w:space="0" w:color="auto"/>
        <w:left w:val="none" w:sz="0" w:space="0" w:color="auto"/>
        <w:bottom w:val="none" w:sz="0" w:space="0" w:color="auto"/>
        <w:right w:val="none" w:sz="0" w:space="0" w:color="auto"/>
      </w:divBdr>
      <w:divsChild>
        <w:div w:id="661157418">
          <w:marLeft w:val="0"/>
          <w:marRight w:val="0"/>
          <w:marTop w:val="0"/>
          <w:marBottom w:val="0"/>
          <w:divBdr>
            <w:top w:val="none" w:sz="0" w:space="0" w:color="auto"/>
            <w:left w:val="none" w:sz="0" w:space="0" w:color="auto"/>
            <w:bottom w:val="none" w:sz="0" w:space="0" w:color="auto"/>
            <w:right w:val="none" w:sz="0" w:space="0" w:color="auto"/>
          </w:divBdr>
        </w:div>
        <w:div w:id="1721242177">
          <w:marLeft w:val="0"/>
          <w:marRight w:val="0"/>
          <w:marTop w:val="0"/>
          <w:marBottom w:val="0"/>
          <w:divBdr>
            <w:top w:val="none" w:sz="0" w:space="0" w:color="auto"/>
            <w:left w:val="none" w:sz="0" w:space="0" w:color="auto"/>
            <w:bottom w:val="none" w:sz="0" w:space="0" w:color="auto"/>
            <w:right w:val="none" w:sz="0" w:space="0" w:color="auto"/>
          </w:divBdr>
        </w:div>
      </w:divsChild>
    </w:div>
    <w:div w:id="1489446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atashac@spokaneschools.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arahe@spokaneschools.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lcomejungle.tabroom.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peechanddebate.org/getting-started-original-spoken-word-poetry/" TargetMode="External"/><Relationship Id="rId4" Type="http://schemas.openxmlformats.org/officeDocument/2006/relationships/webSettings" Target="webSettings.xml"/><Relationship Id="rId9" Type="http://schemas.openxmlformats.org/officeDocument/2006/relationships/hyperlink" Target="http://tinyurl.com/wsfadocum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1</Pages>
  <Words>3451</Words>
  <Characters>19675</Characters>
  <Application>Microsoft Office Word</Application>
  <DocSecurity>4</DocSecurity>
  <Lines>163</Lines>
  <Paragraphs>46</Paragraphs>
  <ScaleCrop>false</ScaleCrop>
  <Company/>
  <LinksUpToDate>false</LinksUpToDate>
  <CharactersWithSpaces>23080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Heath</dc:creator>
  <cp:keywords/>
  <cp:lastModifiedBy>Cara Heath</cp:lastModifiedBy>
  <cp:revision>10</cp:revision>
  <dcterms:created xsi:type="dcterms:W3CDTF">2024-10-11T16:43:00Z</dcterms:created>
  <dcterms:modified xsi:type="dcterms:W3CDTF">2024-10-14T17:42:00Z</dcterms:modified>
</cp:coreProperties>
</file>