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FC" w:rsidRPr="00F46878" w:rsidRDefault="00A53EFC" w:rsidP="0053048F">
      <w:pPr>
        <w:spacing w:before="29" w:after="0" w:line="240" w:lineRule="auto"/>
        <w:contextualSpacing/>
        <w:jc w:val="center"/>
        <w:rPr>
          <w:rFonts w:ascii="Times New Roman" w:eastAsia="Times New Roman" w:hAnsi="Times New Roman" w:cs="Times New Roman"/>
          <w:szCs w:val="20"/>
        </w:rPr>
      </w:pPr>
      <w:r w:rsidRPr="00F46878">
        <w:rPr>
          <w:rFonts w:ascii="Times New Roman" w:eastAsia="Times New Roman" w:hAnsi="Times New Roman" w:cs="Times New Roman"/>
          <w:b/>
          <w:bCs/>
          <w:szCs w:val="20"/>
        </w:rPr>
        <w:t>Beta Nu C</w:t>
      </w:r>
      <w:r w:rsidRPr="00F46878">
        <w:rPr>
          <w:rFonts w:ascii="Times New Roman" w:eastAsia="Times New Roman" w:hAnsi="Times New Roman" w:cs="Times New Roman"/>
          <w:b/>
          <w:bCs/>
          <w:spacing w:val="1"/>
          <w:szCs w:val="20"/>
        </w:rPr>
        <w:t>h</w:t>
      </w:r>
      <w:r w:rsidRPr="00F46878">
        <w:rPr>
          <w:rFonts w:ascii="Times New Roman" w:eastAsia="Times New Roman" w:hAnsi="Times New Roman" w:cs="Times New Roman"/>
          <w:b/>
          <w:bCs/>
          <w:szCs w:val="20"/>
        </w:rPr>
        <w:t>apter</w:t>
      </w:r>
      <w:r w:rsidR="0053048F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F46878">
        <w:rPr>
          <w:rFonts w:ascii="Times New Roman" w:eastAsia="Times New Roman" w:hAnsi="Times New Roman" w:cs="Times New Roman"/>
          <w:b/>
          <w:bCs/>
          <w:szCs w:val="20"/>
        </w:rPr>
        <w:t>Sigma Theta Tau International</w:t>
      </w:r>
    </w:p>
    <w:p w:rsidR="00A53EFC" w:rsidRPr="00F46878" w:rsidRDefault="0054102D" w:rsidP="00A53E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2014-2015</w:t>
      </w:r>
      <w:r w:rsidR="00A53EFC" w:rsidRPr="00F46878">
        <w:rPr>
          <w:rFonts w:ascii="Times New Roman" w:eastAsia="Times New Roman" w:hAnsi="Times New Roman" w:cs="Times New Roman"/>
          <w:b/>
          <w:bCs/>
          <w:szCs w:val="20"/>
        </w:rPr>
        <w:t xml:space="preserve"> Calendar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5"/>
        <w:gridCol w:w="2153"/>
        <w:gridCol w:w="3228"/>
        <w:gridCol w:w="2630"/>
        <w:gridCol w:w="2630"/>
      </w:tblGrid>
      <w:tr w:rsidR="00A53EFC" w:rsidRPr="00F46878" w:rsidTr="000D010C">
        <w:tc>
          <w:tcPr>
            <w:tcW w:w="962" w:type="pct"/>
          </w:tcPr>
          <w:p w:rsidR="00A53EFC" w:rsidRPr="00F46878" w:rsidRDefault="00A53EFC" w:rsidP="000D010C">
            <w:pPr>
              <w:contextualSpacing/>
              <w:rPr>
                <w:rFonts w:cs="Times New Roman"/>
                <w:b/>
                <w:sz w:val="22"/>
                <w:szCs w:val="20"/>
              </w:rPr>
            </w:pPr>
            <w:r w:rsidRPr="00F46878">
              <w:rPr>
                <w:rFonts w:cs="Times New Roman"/>
                <w:b/>
                <w:sz w:val="22"/>
                <w:szCs w:val="20"/>
              </w:rPr>
              <w:t>DATE</w:t>
            </w:r>
          </w:p>
        </w:tc>
        <w:tc>
          <w:tcPr>
            <w:tcW w:w="817" w:type="pct"/>
          </w:tcPr>
          <w:p w:rsidR="00A53EFC" w:rsidRPr="00F46878" w:rsidRDefault="00A53EFC" w:rsidP="000D010C">
            <w:pPr>
              <w:contextualSpacing/>
              <w:rPr>
                <w:rFonts w:cs="Times New Roman"/>
                <w:b/>
                <w:sz w:val="22"/>
                <w:szCs w:val="20"/>
              </w:rPr>
            </w:pPr>
            <w:r w:rsidRPr="00F46878">
              <w:rPr>
                <w:rFonts w:cs="Times New Roman"/>
                <w:b/>
                <w:sz w:val="22"/>
                <w:szCs w:val="20"/>
              </w:rPr>
              <w:t>EVENT</w:t>
            </w:r>
          </w:p>
        </w:tc>
        <w:tc>
          <w:tcPr>
            <w:tcW w:w="1225" w:type="pct"/>
          </w:tcPr>
          <w:p w:rsidR="00A53EFC" w:rsidRPr="00F46878" w:rsidRDefault="00A53EFC" w:rsidP="000D010C">
            <w:pPr>
              <w:contextualSpacing/>
              <w:rPr>
                <w:rFonts w:cs="Times New Roman"/>
                <w:b/>
                <w:sz w:val="22"/>
                <w:szCs w:val="20"/>
              </w:rPr>
            </w:pPr>
            <w:r w:rsidRPr="00F46878">
              <w:rPr>
                <w:rFonts w:cs="Times New Roman"/>
                <w:b/>
                <w:sz w:val="22"/>
                <w:szCs w:val="20"/>
              </w:rPr>
              <w:t>PROGRAM/SPEAKER</w:t>
            </w:r>
          </w:p>
        </w:tc>
        <w:tc>
          <w:tcPr>
            <w:tcW w:w="998" w:type="pct"/>
          </w:tcPr>
          <w:p w:rsidR="00A53EFC" w:rsidRPr="00F46878" w:rsidRDefault="00A53EFC" w:rsidP="000D010C">
            <w:pPr>
              <w:contextualSpacing/>
              <w:rPr>
                <w:rFonts w:cs="Times New Roman"/>
                <w:b/>
                <w:sz w:val="22"/>
                <w:szCs w:val="20"/>
              </w:rPr>
            </w:pPr>
            <w:r w:rsidRPr="00F46878">
              <w:rPr>
                <w:rFonts w:cs="Times New Roman"/>
                <w:b/>
                <w:sz w:val="22"/>
                <w:szCs w:val="20"/>
              </w:rPr>
              <w:t>LOCATION/TIME</w:t>
            </w:r>
          </w:p>
        </w:tc>
        <w:tc>
          <w:tcPr>
            <w:tcW w:w="998" w:type="pct"/>
          </w:tcPr>
          <w:p w:rsidR="00A53EFC" w:rsidRPr="00F46878" w:rsidRDefault="00A53EFC" w:rsidP="000D010C">
            <w:pPr>
              <w:contextualSpacing/>
              <w:rPr>
                <w:rFonts w:cs="Times New Roman"/>
                <w:b/>
                <w:sz w:val="22"/>
                <w:szCs w:val="20"/>
              </w:rPr>
            </w:pPr>
            <w:r w:rsidRPr="00F46878">
              <w:rPr>
                <w:rFonts w:cs="Times New Roman"/>
                <w:b/>
                <w:sz w:val="22"/>
                <w:szCs w:val="20"/>
              </w:rPr>
              <w:t>NOTES</w:t>
            </w:r>
          </w:p>
        </w:tc>
      </w:tr>
      <w:tr w:rsidR="00A53EFC" w:rsidRPr="00F46878" w:rsidTr="000D010C">
        <w:trPr>
          <w:trHeight w:val="872"/>
        </w:trPr>
        <w:tc>
          <w:tcPr>
            <w:tcW w:w="962" w:type="pct"/>
          </w:tcPr>
          <w:p w:rsidR="00A53EFC" w:rsidRPr="00F46878" w:rsidRDefault="0053048F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August 28, 2014</w:t>
            </w:r>
          </w:p>
        </w:tc>
        <w:tc>
          <w:tcPr>
            <w:tcW w:w="817" w:type="pct"/>
          </w:tcPr>
          <w:p w:rsidR="00A53EFC" w:rsidRPr="00F46878" w:rsidRDefault="00AB391C" w:rsidP="00BC5EB1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Lamp of Learning Ceremony for ECU undergraduate nursing students</w:t>
            </w:r>
          </w:p>
        </w:tc>
        <w:tc>
          <w:tcPr>
            <w:tcW w:w="1225" w:type="pct"/>
          </w:tcPr>
          <w:p w:rsidR="00A53EFC" w:rsidRPr="00F46878" w:rsidRDefault="00A53EFC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Dr. Sylvia Brown</w:t>
            </w:r>
          </w:p>
          <w:p w:rsidR="00A53EFC" w:rsidRPr="00F46878" w:rsidRDefault="00A53EFC" w:rsidP="00783EDD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Dr. </w:t>
            </w:r>
            <w:r w:rsidR="00783EDD">
              <w:rPr>
                <w:rFonts w:cs="Times New Roman"/>
                <w:sz w:val="22"/>
                <w:szCs w:val="20"/>
              </w:rPr>
              <w:t>Donna Roberson</w:t>
            </w:r>
          </w:p>
        </w:tc>
        <w:tc>
          <w:tcPr>
            <w:tcW w:w="998" w:type="pct"/>
          </w:tcPr>
          <w:p w:rsidR="00A53EFC" w:rsidRPr="00F46878" w:rsidRDefault="0053048F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ECHI 1000-1200</w:t>
            </w:r>
          </w:p>
        </w:tc>
        <w:tc>
          <w:tcPr>
            <w:tcW w:w="998" w:type="pct"/>
          </w:tcPr>
          <w:p w:rsidR="00A53EFC" w:rsidRPr="00F46878" w:rsidRDefault="00A53EFC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Refreshments following</w:t>
            </w:r>
          </w:p>
        </w:tc>
      </w:tr>
      <w:tr w:rsidR="00A53EFC" w:rsidRPr="00F46878" w:rsidTr="000D010C">
        <w:tc>
          <w:tcPr>
            <w:tcW w:w="962" w:type="pct"/>
          </w:tcPr>
          <w:p w:rsidR="00A53EFC" w:rsidRPr="00F46878" w:rsidRDefault="00A53EFC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Thursday</w:t>
            </w:r>
          </w:p>
          <w:p w:rsidR="00A53EFC" w:rsidRPr="00F46878" w:rsidRDefault="00A53EFC" w:rsidP="00783EDD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September </w:t>
            </w:r>
            <w:r w:rsidR="00783EDD">
              <w:rPr>
                <w:rFonts w:cs="Times New Roman"/>
                <w:sz w:val="22"/>
                <w:szCs w:val="20"/>
              </w:rPr>
              <w:t>11, 2014</w:t>
            </w:r>
          </w:p>
        </w:tc>
        <w:tc>
          <w:tcPr>
            <w:tcW w:w="817" w:type="pct"/>
          </w:tcPr>
          <w:p w:rsidR="00A53EFC" w:rsidRPr="00F46878" w:rsidRDefault="00A53EFC" w:rsidP="00BC5EB1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Fall Business Meeting and Program</w:t>
            </w:r>
          </w:p>
        </w:tc>
        <w:tc>
          <w:tcPr>
            <w:tcW w:w="1225" w:type="pct"/>
          </w:tcPr>
          <w:p w:rsidR="00A53EFC" w:rsidRPr="00163248" w:rsidRDefault="0053048F" w:rsidP="00163248">
            <w:pPr>
              <w:ind w:firstLine="0"/>
              <w:contextualSpacing/>
              <w:rPr>
                <w:rFonts w:cs="Times New Roman"/>
                <w:i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Slide show – Beta Nu 40 years of Excellence</w:t>
            </w:r>
          </w:p>
        </w:tc>
        <w:tc>
          <w:tcPr>
            <w:tcW w:w="998" w:type="pct"/>
          </w:tcPr>
          <w:p w:rsidR="00A53EFC" w:rsidRPr="00F46878" w:rsidRDefault="00A53EFC" w:rsidP="0053048F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ECU CON Health Sciences Building Room 1120 </w:t>
            </w:r>
          </w:p>
        </w:tc>
        <w:tc>
          <w:tcPr>
            <w:tcW w:w="998" w:type="pct"/>
          </w:tcPr>
          <w:p w:rsidR="00A53EFC" w:rsidRPr="00F46878" w:rsidRDefault="00A53EFC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Executive Board Meeting</w:t>
            </w:r>
          </w:p>
          <w:p w:rsidR="00A53EFC" w:rsidRPr="00F46878" w:rsidRDefault="00A53EFC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5:30-6:15 p.m.</w:t>
            </w:r>
          </w:p>
          <w:p w:rsidR="00A53EFC" w:rsidRPr="00F46878" w:rsidRDefault="00A53EFC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Business Meeting</w:t>
            </w:r>
          </w:p>
          <w:p w:rsidR="00A53EFC" w:rsidRPr="00F46878" w:rsidRDefault="00A53EFC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6:30-7:15 p.m.</w:t>
            </w:r>
          </w:p>
          <w:p w:rsidR="00AE0D1D" w:rsidRPr="00F46878" w:rsidRDefault="00A53EFC" w:rsidP="00AE0D1D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Program </w:t>
            </w:r>
            <w:r w:rsidR="00AE0D1D" w:rsidRPr="00F46878">
              <w:rPr>
                <w:rFonts w:cs="Times New Roman"/>
                <w:sz w:val="22"/>
                <w:szCs w:val="20"/>
              </w:rPr>
              <w:t xml:space="preserve"> </w:t>
            </w:r>
          </w:p>
          <w:p w:rsidR="00A53EFC" w:rsidRPr="00F46878" w:rsidRDefault="00A53EFC" w:rsidP="00AE0D1D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7:15-8:00 p.m.</w:t>
            </w:r>
          </w:p>
        </w:tc>
      </w:tr>
      <w:tr w:rsidR="00A04F50" w:rsidRPr="00F46878" w:rsidTr="000D010C">
        <w:tc>
          <w:tcPr>
            <w:tcW w:w="962" w:type="pct"/>
          </w:tcPr>
          <w:p w:rsidR="00A04F50" w:rsidRPr="003819B6" w:rsidRDefault="00A04F50" w:rsidP="00C924E7">
            <w:pPr>
              <w:contextualSpacing/>
              <w:rPr>
                <w:rFonts w:cs="Times New Roman"/>
                <w:sz w:val="22"/>
                <w:szCs w:val="20"/>
              </w:rPr>
            </w:pPr>
            <w:r w:rsidRPr="003819B6">
              <w:rPr>
                <w:rFonts w:cs="Times New Roman"/>
                <w:sz w:val="22"/>
                <w:szCs w:val="20"/>
              </w:rPr>
              <w:t>Friday</w:t>
            </w:r>
          </w:p>
          <w:p w:rsidR="00A04F50" w:rsidRPr="003819B6" w:rsidRDefault="00A04F50" w:rsidP="00783EDD">
            <w:pPr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October </w:t>
            </w:r>
            <w:r w:rsidR="00783EDD">
              <w:rPr>
                <w:rFonts w:cs="Times New Roman"/>
                <w:sz w:val="22"/>
                <w:szCs w:val="20"/>
              </w:rPr>
              <w:t>17, 2014</w:t>
            </w:r>
          </w:p>
        </w:tc>
        <w:tc>
          <w:tcPr>
            <w:tcW w:w="817" w:type="pct"/>
          </w:tcPr>
          <w:p w:rsidR="00A04F50" w:rsidRPr="003819B6" w:rsidRDefault="00A04F50" w:rsidP="00C924E7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 w:rsidRPr="003819B6">
              <w:rPr>
                <w:rFonts w:cs="Times New Roman"/>
                <w:sz w:val="22"/>
                <w:szCs w:val="20"/>
              </w:rPr>
              <w:t>Beta Nu Induction</w:t>
            </w:r>
          </w:p>
        </w:tc>
        <w:tc>
          <w:tcPr>
            <w:tcW w:w="1225" w:type="pct"/>
          </w:tcPr>
          <w:p w:rsidR="00A04F50" w:rsidRPr="003819B6" w:rsidRDefault="0053048F" w:rsidP="00C924E7">
            <w:pPr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Dr. Phyllis Horns, Vice Chancellor Health Sciences Division and Beta Nu charter member</w:t>
            </w:r>
          </w:p>
        </w:tc>
        <w:tc>
          <w:tcPr>
            <w:tcW w:w="998" w:type="pct"/>
          </w:tcPr>
          <w:p w:rsidR="00A04F50" w:rsidRPr="003819B6" w:rsidRDefault="00A04F50" w:rsidP="00C924E7">
            <w:pPr>
              <w:contextualSpacing/>
              <w:rPr>
                <w:rFonts w:cs="Times New Roman"/>
                <w:sz w:val="22"/>
                <w:szCs w:val="20"/>
              </w:rPr>
            </w:pPr>
            <w:r w:rsidRPr="003819B6">
              <w:rPr>
                <w:rFonts w:cs="Times New Roman"/>
                <w:sz w:val="22"/>
                <w:szCs w:val="20"/>
              </w:rPr>
              <w:t>Brody Auditorium</w:t>
            </w:r>
            <w:r w:rsidR="00783EDD">
              <w:rPr>
                <w:rFonts w:cs="Times New Roman"/>
                <w:sz w:val="22"/>
                <w:szCs w:val="20"/>
              </w:rPr>
              <w:t xml:space="preserve"> </w:t>
            </w:r>
            <w:r w:rsidRPr="003819B6">
              <w:rPr>
                <w:rFonts w:cs="Times New Roman"/>
                <w:sz w:val="22"/>
                <w:szCs w:val="20"/>
              </w:rPr>
              <w:t>Program starts at 7:00 p.m.</w:t>
            </w:r>
          </w:p>
        </w:tc>
        <w:tc>
          <w:tcPr>
            <w:tcW w:w="998" w:type="pct"/>
          </w:tcPr>
          <w:p w:rsidR="00A04F50" w:rsidRPr="003819B6" w:rsidRDefault="00A04F50" w:rsidP="00C924E7">
            <w:pPr>
              <w:contextualSpacing/>
              <w:rPr>
                <w:rFonts w:cs="Times New Roman"/>
                <w:sz w:val="22"/>
                <w:szCs w:val="20"/>
              </w:rPr>
            </w:pPr>
            <w:r w:rsidRPr="003819B6">
              <w:rPr>
                <w:rFonts w:cs="Times New Roman"/>
                <w:sz w:val="22"/>
                <w:szCs w:val="20"/>
              </w:rPr>
              <w:t>Orientation for Inductees at 6:00 p.m.</w:t>
            </w:r>
          </w:p>
        </w:tc>
      </w:tr>
      <w:tr w:rsidR="00A04F50" w:rsidRPr="00F46878" w:rsidTr="000D010C">
        <w:tc>
          <w:tcPr>
            <w:tcW w:w="962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Monday</w:t>
            </w:r>
          </w:p>
          <w:p w:rsidR="00A04F50" w:rsidRPr="00F46878" w:rsidRDefault="00A04F50" w:rsidP="00783EDD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October </w:t>
            </w:r>
            <w:r w:rsidR="00783EDD">
              <w:rPr>
                <w:rFonts w:cs="Times New Roman"/>
                <w:sz w:val="22"/>
                <w:szCs w:val="20"/>
              </w:rPr>
              <w:t>20, 2014</w:t>
            </w:r>
          </w:p>
        </w:tc>
        <w:tc>
          <w:tcPr>
            <w:tcW w:w="817" w:type="pct"/>
          </w:tcPr>
          <w:p w:rsidR="00A04F50" w:rsidRPr="00F46878" w:rsidRDefault="00A04F50" w:rsidP="00BC5EB1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Graduate School Fair</w:t>
            </w:r>
          </w:p>
        </w:tc>
        <w:tc>
          <w:tcPr>
            <w:tcW w:w="1225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“Moving on Up to a Masters”</w:t>
            </w:r>
          </w:p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Concentration Directors </w:t>
            </w:r>
          </w:p>
        </w:tc>
        <w:tc>
          <w:tcPr>
            <w:tcW w:w="998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ECU CON </w:t>
            </w:r>
          </w:p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Back Lobby</w:t>
            </w:r>
          </w:p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11:45 am-1:00 p.m.</w:t>
            </w:r>
          </w:p>
        </w:tc>
        <w:tc>
          <w:tcPr>
            <w:tcW w:w="998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Contact Tina Foster at </w:t>
            </w:r>
            <w:hyperlink r:id="rId7" w:history="1">
              <w:r w:rsidRPr="00F46878">
                <w:rPr>
                  <w:rStyle w:val="Hyperlink"/>
                  <w:rFonts w:cs="Times New Roman"/>
                  <w:sz w:val="22"/>
                  <w:szCs w:val="20"/>
                </w:rPr>
                <w:t>fostert@ecu.edu</w:t>
              </w:r>
            </w:hyperlink>
            <w:r w:rsidRPr="00F46878">
              <w:rPr>
                <w:rFonts w:cs="Times New Roman"/>
                <w:sz w:val="22"/>
                <w:szCs w:val="20"/>
              </w:rPr>
              <w:t xml:space="preserve"> for more information.</w:t>
            </w:r>
          </w:p>
        </w:tc>
      </w:tr>
      <w:tr w:rsidR="00A04F50" w:rsidRPr="00F46878" w:rsidTr="000D010C">
        <w:tc>
          <w:tcPr>
            <w:tcW w:w="962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Thursday</w:t>
            </w:r>
          </w:p>
          <w:p w:rsidR="00A04F50" w:rsidRPr="00F46878" w:rsidRDefault="00A04F50" w:rsidP="00783EDD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November </w:t>
            </w:r>
            <w:r w:rsidR="00783EDD">
              <w:rPr>
                <w:rFonts w:cs="Times New Roman"/>
                <w:sz w:val="22"/>
                <w:szCs w:val="20"/>
              </w:rPr>
              <w:t>13, 2014</w:t>
            </w:r>
          </w:p>
        </w:tc>
        <w:tc>
          <w:tcPr>
            <w:tcW w:w="817" w:type="pct"/>
          </w:tcPr>
          <w:p w:rsidR="00A04F50" w:rsidRPr="00F46878" w:rsidRDefault="00017D7E" w:rsidP="0053048F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STTI 40</w:t>
            </w:r>
            <w:r w:rsidRPr="00017D7E">
              <w:rPr>
                <w:rFonts w:cs="Times New Roman"/>
                <w:sz w:val="22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2"/>
                <w:szCs w:val="20"/>
              </w:rPr>
              <w:t xml:space="preserve"> Anniversary </w:t>
            </w:r>
            <w:r w:rsidR="00A04F50" w:rsidRPr="00F46878">
              <w:rPr>
                <w:rFonts w:cs="Times New Roman"/>
                <w:sz w:val="22"/>
                <w:szCs w:val="20"/>
              </w:rPr>
              <w:t>Fall Banquet and Silent Auction</w:t>
            </w:r>
            <w:r w:rsidR="00A04F50">
              <w:rPr>
                <w:rFonts w:cs="Times New Roman"/>
                <w:sz w:val="22"/>
                <w:szCs w:val="20"/>
              </w:rPr>
              <w:t xml:space="preserve"> </w:t>
            </w:r>
          </w:p>
        </w:tc>
        <w:tc>
          <w:tcPr>
            <w:tcW w:w="1225" w:type="pct"/>
          </w:tcPr>
          <w:p w:rsidR="00A04F50" w:rsidRPr="00F46878" w:rsidRDefault="0053048F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Panel of past presidents</w:t>
            </w:r>
          </w:p>
        </w:tc>
        <w:tc>
          <w:tcPr>
            <w:tcW w:w="998" w:type="pct"/>
          </w:tcPr>
          <w:p w:rsidR="00A04F50" w:rsidRPr="00F46878" w:rsidRDefault="00A04F50" w:rsidP="00AE0D1D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Hilton - Greenville</w:t>
            </w:r>
          </w:p>
          <w:p w:rsidR="00A04F50" w:rsidRPr="00F46878" w:rsidRDefault="00A04F50" w:rsidP="0053048F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5:30-8 pm. Register by </w:t>
            </w:r>
            <w:r w:rsidRPr="003819B6">
              <w:rPr>
                <w:rFonts w:cs="Times New Roman"/>
                <w:sz w:val="22"/>
                <w:szCs w:val="20"/>
              </w:rPr>
              <w:t xml:space="preserve">November </w:t>
            </w:r>
            <w:r w:rsidR="0053048F">
              <w:rPr>
                <w:rFonts w:cs="Times New Roman"/>
                <w:sz w:val="22"/>
                <w:szCs w:val="20"/>
              </w:rPr>
              <w:t>1, 2014</w:t>
            </w:r>
          </w:p>
        </w:tc>
        <w:tc>
          <w:tcPr>
            <w:tcW w:w="998" w:type="pct"/>
          </w:tcPr>
          <w:p w:rsidR="00A04F50" w:rsidRPr="00F46878" w:rsidRDefault="00A04F50" w:rsidP="003819B6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Contact Dr. Janice Neil @ </w:t>
            </w:r>
            <w:hyperlink r:id="rId8" w:history="1">
              <w:r w:rsidRPr="00F46878">
                <w:rPr>
                  <w:rStyle w:val="Hyperlink"/>
                  <w:rFonts w:cs="Times New Roman"/>
                  <w:sz w:val="22"/>
                  <w:szCs w:val="20"/>
                </w:rPr>
                <w:t>neilj@ecu.edu</w:t>
              </w:r>
            </w:hyperlink>
            <w:r w:rsidRPr="00F46878">
              <w:rPr>
                <w:rFonts w:cs="Times New Roman"/>
                <w:sz w:val="22"/>
                <w:szCs w:val="20"/>
              </w:rPr>
              <w:t xml:space="preserve"> or Dr. Donna Roberson @ </w:t>
            </w:r>
            <w:hyperlink r:id="rId9" w:history="1">
              <w:r w:rsidRPr="00F46878">
                <w:rPr>
                  <w:rStyle w:val="Hyperlink"/>
                  <w:rFonts w:cs="Times New Roman"/>
                  <w:sz w:val="22"/>
                  <w:szCs w:val="20"/>
                </w:rPr>
                <w:t>robersondo@ecu.edu</w:t>
              </w:r>
            </w:hyperlink>
            <w:r w:rsidRPr="00F46878">
              <w:rPr>
                <w:rFonts w:cs="Times New Roman"/>
                <w:sz w:val="22"/>
                <w:szCs w:val="20"/>
              </w:rPr>
              <w:t xml:space="preserve"> with donations for the Silent Auction</w:t>
            </w:r>
          </w:p>
        </w:tc>
      </w:tr>
      <w:tr w:rsidR="00A04F50" w:rsidRPr="00F46878" w:rsidTr="000D010C">
        <w:trPr>
          <w:trHeight w:val="899"/>
        </w:trPr>
        <w:tc>
          <w:tcPr>
            <w:tcW w:w="962" w:type="pct"/>
          </w:tcPr>
          <w:p w:rsidR="00A04F50" w:rsidRPr="00F46878" w:rsidRDefault="00017D7E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TBD</w:t>
            </w:r>
          </w:p>
        </w:tc>
        <w:tc>
          <w:tcPr>
            <w:tcW w:w="817" w:type="pct"/>
          </w:tcPr>
          <w:p w:rsidR="00A04F50" w:rsidRPr="00F46878" w:rsidRDefault="00A04F50" w:rsidP="00AE0D1D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Lamp of Learning Ceremony for ECU undergraduate nursing students</w:t>
            </w:r>
          </w:p>
        </w:tc>
        <w:tc>
          <w:tcPr>
            <w:tcW w:w="1225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Dr. Sylvia Brown</w:t>
            </w:r>
          </w:p>
          <w:p w:rsidR="00A04F50" w:rsidRPr="00F46878" w:rsidRDefault="00A04F50" w:rsidP="00017D7E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Dr. </w:t>
            </w:r>
            <w:r w:rsidR="00017D7E">
              <w:rPr>
                <w:rFonts w:cs="Times New Roman"/>
                <w:sz w:val="22"/>
                <w:szCs w:val="20"/>
              </w:rPr>
              <w:t>Donna Roberson</w:t>
            </w:r>
          </w:p>
        </w:tc>
        <w:tc>
          <w:tcPr>
            <w:tcW w:w="998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TBD</w:t>
            </w:r>
          </w:p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98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Refreshments following</w:t>
            </w:r>
          </w:p>
        </w:tc>
      </w:tr>
      <w:tr w:rsidR="00A04F50" w:rsidRPr="00F46878" w:rsidTr="00F46878">
        <w:trPr>
          <w:trHeight w:val="77"/>
        </w:trPr>
        <w:tc>
          <w:tcPr>
            <w:tcW w:w="962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Thursday</w:t>
            </w:r>
          </w:p>
          <w:p w:rsidR="00A04F50" w:rsidRPr="00F46878" w:rsidRDefault="00A04F50" w:rsidP="0053048F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February </w:t>
            </w:r>
            <w:r w:rsidR="0053048F">
              <w:rPr>
                <w:rFonts w:cs="Times New Roman"/>
                <w:sz w:val="22"/>
                <w:szCs w:val="20"/>
              </w:rPr>
              <w:t>12</w:t>
            </w:r>
            <w:r w:rsidRPr="00F46878">
              <w:rPr>
                <w:rFonts w:cs="Times New Roman"/>
                <w:sz w:val="22"/>
                <w:szCs w:val="20"/>
              </w:rPr>
              <w:t>, 201</w:t>
            </w:r>
            <w:r w:rsidR="00AB391C"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817" w:type="pct"/>
          </w:tcPr>
          <w:p w:rsidR="00A04F50" w:rsidRDefault="00A04F50" w:rsidP="00AE0D1D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Spring</w:t>
            </w:r>
            <w:r w:rsidRPr="00F46878">
              <w:rPr>
                <w:rFonts w:cs="Times New Roman"/>
                <w:sz w:val="22"/>
                <w:szCs w:val="20"/>
              </w:rPr>
              <w:t xml:space="preserve"> Banquet and Awards Ceremony</w:t>
            </w:r>
          </w:p>
          <w:p w:rsidR="00A04F50" w:rsidRPr="00F46878" w:rsidRDefault="00A04F50" w:rsidP="00AE0D1D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25" w:type="pct"/>
          </w:tcPr>
          <w:p w:rsidR="00A04F50" w:rsidRPr="00F46878" w:rsidRDefault="0053048F" w:rsidP="002C0D8D">
            <w:pPr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Dr. Bernadette </w:t>
            </w:r>
            <w:proofErr w:type="spellStart"/>
            <w:r>
              <w:rPr>
                <w:rFonts w:cs="Times New Roman"/>
                <w:sz w:val="22"/>
                <w:szCs w:val="20"/>
              </w:rPr>
              <w:t>Melnyk</w:t>
            </w:r>
            <w:proofErr w:type="spellEnd"/>
          </w:p>
        </w:tc>
        <w:tc>
          <w:tcPr>
            <w:tcW w:w="998" w:type="pct"/>
          </w:tcPr>
          <w:p w:rsidR="00A04F50" w:rsidRPr="00F46878" w:rsidRDefault="00A04F50" w:rsidP="00AE0D1D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Greenville Hilton</w:t>
            </w:r>
          </w:p>
          <w:p w:rsidR="00A04F50" w:rsidRPr="00BC5EB1" w:rsidRDefault="00A04F50" w:rsidP="0053048F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5:30-8 pm. Register by February 1</w:t>
            </w:r>
            <w:r w:rsidR="0053048F">
              <w:rPr>
                <w:rFonts w:cs="Times New Roman"/>
                <w:sz w:val="22"/>
                <w:szCs w:val="20"/>
              </w:rPr>
              <w:t>, 2015</w:t>
            </w:r>
          </w:p>
        </w:tc>
        <w:tc>
          <w:tcPr>
            <w:tcW w:w="998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</w:p>
        </w:tc>
      </w:tr>
      <w:tr w:rsidR="00A04F50" w:rsidRPr="00F46878" w:rsidTr="000D010C">
        <w:tc>
          <w:tcPr>
            <w:tcW w:w="962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Friday</w:t>
            </w:r>
          </w:p>
          <w:p w:rsidR="00A04F50" w:rsidRPr="00F46878" w:rsidRDefault="00A04F50" w:rsidP="0053048F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February </w:t>
            </w:r>
            <w:r w:rsidR="0053048F">
              <w:rPr>
                <w:rFonts w:cs="Times New Roman"/>
                <w:sz w:val="22"/>
                <w:szCs w:val="20"/>
              </w:rPr>
              <w:t>13</w:t>
            </w:r>
            <w:r w:rsidR="00017D7E">
              <w:rPr>
                <w:rFonts w:cs="Times New Roman"/>
                <w:sz w:val="22"/>
                <w:szCs w:val="20"/>
              </w:rPr>
              <w:t>, 2015</w:t>
            </w:r>
          </w:p>
        </w:tc>
        <w:tc>
          <w:tcPr>
            <w:tcW w:w="817" w:type="pct"/>
          </w:tcPr>
          <w:p w:rsidR="00A04F50" w:rsidRPr="00F46878" w:rsidRDefault="00A04F50" w:rsidP="00BC5EB1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Collaborative Research Day</w:t>
            </w:r>
          </w:p>
        </w:tc>
        <w:tc>
          <w:tcPr>
            <w:tcW w:w="1225" w:type="pct"/>
          </w:tcPr>
          <w:p w:rsidR="00A04F50" w:rsidRPr="00F46878" w:rsidRDefault="0053048F" w:rsidP="003819B6">
            <w:pPr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 xml:space="preserve">Dr. Bernadette </w:t>
            </w:r>
            <w:proofErr w:type="spellStart"/>
            <w:r>
              <w:rPr>
                <w:rFonts w:cs="Times New Roman"/>
                <w:sz w:val="22"/>
                <w:szCs w:val="20"/>
              </w:rPr>
              <w:t>Melnyk</w:t>
            </w:r>
            <w:proofErr w:type="spellEnd"/>
          </w:p>
        </w:tc>
        <w:tc>
          <w:tcPr>
            <w:tcW w:w="998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TBA</w:t>
            </w:r>
          </w:p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Registration 8:00 a.m.</w:t>
            </w:r>
          </w:p>
          <w:p w:rsidR="00A04F50" w:rsidRPr="00F46878" w:rsidRDefault="00A04F50" w:rsidP="0053048F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Program </w:t>
            </w:r>
            <w:r w:rsidR="0053048F">
              <w:rPr>
                <w:rFonts w:cs="Times New Roman"/>
                <w:sz w:val="22"/>
                <w:szCs w:val="20"/>
              </w:rPr>
              <w:t>0830-1200</w:t>
            </w:r>
            <w:bookmarkStart w:id="0" w:name="_GoBack"/>
            <w:bookmarkEnd w:id="0"/>
          </w:p>
        </w:tc>
        <w:tc>
          <w:tcPr>
            <w:tcW w:w="998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</w:p>
        </w:tc>
      </w:tr>
      <w:tr w:rsidR="00A04F50" w:rsidRPr="00F46878" w:rsidTr="000D010C">
        <w:tc>
          <w:tcPr>
            <w:tcW w:w="962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lastRenderedPageBreak/>
              <w:t>Monday</w:t>
            </w:r>
          </w:p>
          <w:p w:rsidR="00A04F50" w:rsidRPr="00F46878" w:rsidRDefault="00A04F50" w:rsidP="00017D7E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March </w:t>
            </w:r>
            <w:r w:rsidR="00017D7E">
              <w:rPr>
                <w:rFonts w:cs="Times New Roman"/>
                <w:sz w:val="22"/>
                <w:szCs w:val="20"/>
              </w:rPr>
              <w:t>2</w:t>
            </w:r>
            <w:r w:rsidRPr="00F46878">
              <w:rPr>
                <w:rFonts w:cs="Times New Roman"/>
                <w:sz w:val="22"/>
                <w:szCs w:val="20"/>
              </w:rPr>
              <w:t>, 201</w:t>
            </w:r>
            <w:r w:rsidR="00017D7E"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817" w:type="pct"/>
          </w:tcPr>
          <w:p w:rsidR="00A04F50" w:rsidRPr="00F46878" w:rsidRDefault="00A04F50" w:rsidP="0099259B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Graduate School Fair</w:t>
            </w:r>
          </w:p>
        </w:tc>
        <w:tc>
          <w:tcPr>
            <w:tcW w:w="1225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“Moving on Up to a Masters”</w:t>
            </w:r>
          </w:p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Concentration Directors </w:t>
            </w:r>
          </w:p>
        </w:tc>
        <w:tc>
          <w:tcPr>
            <w:tcW w:w="998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ECU CON </w:t>
            </w:r>
          </w:p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Back Lobby</w:t>
            </w:r>
          </w:p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11:45 am-1:00 p.m.</w:t>
            </w:r>
          </w:p>
        </w:tc>
        <w:tc>
          <w:tcPr>
            <w:tcW w:w="998" w:type="pct"/>
          </w:tcPr>
          <w:p w:rsidR="00A04F50" w:rsidRPr="00F46878" w:rsidRDefault="00A04F50" w:rsidP="00AE0D1D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Contact Tina Foster at </w:t>
            </w:r>
            <w:hyperlink r:id="rId10" w:history="1">
              <w:r w:rsidRPr="00F46878">
                <w:rPr>
                  <w:rStyle w:val="Hyperlink"/>
                  <w:rFonts w:cs="Times New Roman"/>
                  <w:sz w:val="22"/>
                  <w:szCs w:val="20"/>
                </w:rPr>
                <w:t>fostert@ecu.edu</w:t>
              </w:r>
            </w:hyperlink>
            <w:r w:rsidRPr="00F46878">
              <w:rPr>
                <w:rFonts w:cs="Times New Roman"/>
                <w:sz w:val="22"/>
                <w:szCs w:val="20"/>
              </w:rPr>
              <w:t xml:space="preserve"> for more information</w:t>
            </w:r>
          </w:p>
        </w:tc>
      </w:tr>
      <w:tr w:rsidR="00A04F50" w:rsidRPr="00F46878" w:rsidTr="000D010C">
        <w:tc>
          <w:tcPr>
            <w:tcW w:w="962" w:type="pct"/>
          </w:tcPr>
          <w:p w:rsidR="00A04F50" w:rsidRPr="00F46878" w:rsidRDefault="00A04F50" w:rsidP="0099259B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Thursday</w:t>
            </w:r>
          </w:p>
          <w:p w:rsidR="00A04F50" w:rsidRPr="00F46878" w:rsidRDefault="00A04F50" w:rsidP="00017D7E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April </w:t>
            </w:r>
            <w:r w:rsidR="00017D7E">
              <w:rPr>
                <w:rFonts w:cs="Times New Roman"/>
                <w:sz w:val="22"/>
                <w:szCs w:val="20"/>
              </w:rPr>
              <w:t>9. 2015</w:t>
            </w:r>
          </w:p>
        </w:tc>
        <w:tc>
          <w:tcPr>
            <w:tcW w:w="817" w:type="pct"/>
          </w:tcPr>
          <w:p w:rsidR="00A04F50" w:rsidRPr="00F46878" w:rsidRDefault="00A04F50" w:rsidP="00AE0D1D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Spring Business Meeting and Election</w:t>
            </w:r>
          </w:p>
        </w:tc>
        <w:tc>
          <w:tcPr>
            <w:tcW w:w="1225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Speaker TBA</w:t>
            </w:r>
          </w:p>
        </w:tc>
        <w:tc>
          <w:tcPr>
            <w:tcW w:w="998" w:type="pct"/>
          </w:tcPr>
          <w:p w:rsidR="00A04F50" w:rsidRPr="00F46878" w:rsidRDefault="00A04F50" w:rsidP="00017D7E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ECU CON Health Sciences Building Room 1120</w:t>
            </w:r>
            <w:r>
              <w:rPr>
                <w:rFonts w:cs="Times New Roman"/>
                <w:sz w:val="22"/>
                <w:szCs w:val="20"/>
              </w:rPr>
              <w:t xml:space="preserve"> </w:t>
            </w:r>
            <w:r w:rsidRPr="00F46878">
              <w:rPr>
                <w:rFonts w:cs="Times New Roman"/>
                <w:sz w:val="22"/>
                <w:szCs w:val="20"/>
              </w:rPr>
              <w:t xml:space="preserve">and via </w:t>
            </w:r>
            <w:proofErr w:type="spellStart"/>
            <w:r w:rsidR="00017D7E">
              <w:rPr>
                <w:rFonts w:cs="Times New Roman"/>
                <w:sz w:val="22"/>
                <w:szCs w:val="20"/>
              </w:rPr>
              <w:t>SabaMeeting</w:t>
            </w:r>
            <w:proofErr w:type="spellEnd"/>
          </w:p>
        </w:tc>
        <w:tc>
          <w:tcPr>
            <w:tcW w:w="998" w:type="pct"/>
          </w:tcPr>
          <w:p w:rsidR="00A04F50" w:rsidRPr="00F46878" w:rsidRDefault="00A04F50" w:rsidP="00AE0D1D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Executive Board Meeting</w:t>
            </w:r>
          </w:p>
          <w:p w:rsidR="00A04F50" w:rsidRPr="00F46878" w:rsidRDefault="00A04F50" w:rsidP="00AE0D1D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5:30-6:15 p.m.</w:t>
            </w:r>
          </w:p>
          <w:p w:rsidR="00A04F50" w:rsidRPr="00F46878" w:rsidRDefault="00A04F50" w:rsidP="00AE0D1D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Business Meeting</w:t>
            </w:r>
          </w:p>
          <w:p w:rsidR="00A04F50" w:rsidRPr="00F46878" w:rsidRDefault="00A04F50" w:rsidP="00AE0D1D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6:30-7:15 p.m.</w:t>
            </w:r>
          </w:p>
          <w:p w:rsidR="00A04F50" w:rsidRPr="00F46878" w:rsidRDefault="00A04F50" w:rsidP="00AE0D1D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 xml:space="preserve">Program  </w:t>
            </w:r>
          </w:p>
          <w:p w:rsidR="00A04F50" w:rsidRPr="00F46878" w:rsidRDefault="00A04F50" w:rsidP="00AE0D1D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7:15-8:00 p.m.</w:t>
            </w:r>
          </w:p>
        </w:tc>
      </w:tr>
      <w:tr w:rsidR="00A04F50" w:rsidRPr="00F46878" w:rsidTr="000D010C">
        <w:tc>
          <w:tcPr>
            <w:tcW w:w="962" w:type="pct"/>
          </w:tcPr>
          <w:p w:rsidR="00A04F50" w:rsidRPr="00F46878" w:rsidRDefault="00A04F50" w:rsidP="0099259B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Thursday</w:t>
            </w:r>
          </w:p>
          <w:p w:rsidR="00A04F50" w:rsidRPr="00F46878" w:rsidRDefault="00A04F50" w:rsidP="00DF7DA3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May 2</w:t>
            </w:r>
            <w:r w:rsidR="00DF7DA3">
              <w:rPr>
                <w:rFonts w:cs="Times New Roman"/>
                <w:sz w:val="22"/>
                <w:szCs w:val="20"/>
              </w:rPr>
              <w:t>1</w:t>
            </w:r>
            <w:r w:rsidRPr="00F46878">
              <w:rPr>
                <w:rFonts w:cs="Times New Roman"/>
                <w:sz w:val="22"/>
                <w:szCs w:val="20"/>
              </w:rPr>
              <w:t>, 201</w:t>
            </w:r>
            <w:r w:rsidR="00DF7DA3"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817" w:type="pct"/>
          </w:tcPr>
          <w:p w:rsidR="00A04F50" w:rsidRPr="00F46878" w:rsidRDefault="00A04F50" w:rsidP="0099259B">
            <w:pPr>
              <w:ind w:firstLine="0"/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Officer Transition</w:t>
            </w:r>
          </w:p>
        </w:tc>
        <w:tc>
          <w:tcPr>
            <w:tcW w:w="1225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98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  <w:r w:rsidRPr="00F46878">
              <w:rPr>
                <w:rFonts w:cs="Times New Roman"/>
                <w:sz w:val="22"/>
                <w:szCs w:val="20"/>
              </w:rPr>
              <w:t>TBA</w:t>
            </w:r>
          </w:p>
        </w:tc>
        <w:tc>
          <w:tcPr>
            <w:tcW w:w="998" w:type="pct"/>
          </w:tcPr>
          <w:p w:rsidR="00A04F50" w:rsidRPr="00F46878" w:rsidRDefault="00A04F50" w:rsidP="000D010C">
            <w:pPr>
              <w:contextualSpacing/>
              <w:rPr>
                <w:rFonts w:cs="Times New Roman"/>
                <w:sz w:val="22"/>
                <w:szCs w:val="20"/>
              </w:rPr>
            </w:pPr>
          </w:p>
        </w:tc>
      </w:tr>
    </w:tbl>
    <w:p w:rsidR="00F46878" w:rsidRPr="00F46878" w:rsidRDefault="00F46878" w:rsidP="00A53EFC">
      <w:pPr>
        <w:spacing w:line="240" w:lineRule="auto"/>
        <w:contextualSpacing/>
        <w:rPr>
          <w:rFonts w:ascii="Times New Roman" w:hAnsi="Times New Roman" w:cs="Times New Roman"/>
          <w:b/>
          <w:szCs w:val="20"/>
        </w:rPr>
      </w:pPr>
    </w:p>
    <w:p w:rsidR="00A53EFC" w:rsidRPr="00F46878" w:rsidRDefault="00A53EFC" w:rsidP="00A53EFC">
      <w:pPr>
        <w:spacing w:line="240" w:lineRule="auto"/>
        <w:contextualSpacing/>
        <w:rPr>
          <w:rFonts w:ascii="Times New Roman" w:hAnsi="Times New Roman" w:cs="Times New Roman"/>
          <w:b/>
          <w:szCs w:val="20"/>
        </w:rPr>
      </w:pPr>
      <w:r w:rsidRPr="00F46878">
        <w:rPr>
          <w:rFonts w:ascii="Times New Roman" w:hAnsi="Times New Roman" w:cs="Times New Roman"/>
          <w:b/>
          <w:szCs w:val="20"/>
        </w:rPr>
        <w:t xml:space="preserve">Executive </w:t>
      </w:r>
      <w:r w:rsidR="00DF7DA3">
        <w:rPr>
          <w:rFonts w:ascii="Times New Roman" w:hAnsi="Times New Roman" w:cs="Times New Roman"/>
          <w:b/>
          <w:szCs w:val="20"/>
        </w:rPr>
        <w:t xml:space="preserve">Committee </w:t>
      </w:r>
      <w:r w:rsidRPr="00F46878">
        <w:rPr>
          <w:rFonts w:ascii="Times New Roman" w:hAnsi="Times New Roman" w:cs="Times New Roman"/>
          <w:b/>
          <w:szCs w:val="20"/>
        </w:rPr>
        <w:t>Meetings (Room TBA):</w:t>
      </w:r>
    </w:p>
    <w:p w:rsidR="00A53EFC" w:rsidRPr="00F46878" w:rsidRDefault="00A53EFC" w:rsidP="00A53EFC">
      <w:pPr>
        <w:spacing w:line="240" w:lineRule="auto"/>
        <w:contextualSpacing/>
        <w:rPr>
          <w:rFonts w:ascii="Times New Roman" w:hAnsi="Times New Roman" w:cs="Times New Roman"/>
          <w:szCs w:val="20"/>
        </w:rPr>
      </w:pPr>
    </w:p>
    <w:p w:rsidR="00A53EFC" w:rsidRPr="00F46878" w:rsidRDefault="00A53EFC" w:rsidP="00A53EFC">
      <w:pPr>
        <w:spacing w:line="240" w:lineRule="auto"/>
        <w:contextualSpacing/>
        <w:rPr>
          <w:rFonts w:ascii="Times New Roman" w:hAnsi="Times New Roman" w:cs="Times New Roman"/>
          <w:b/>
          <w:szCs w:val="20"/>
        </w:rPr>
      </w:pPr>
      <w:r w:rsidRPr="00F46878">
        <w:rPr>
          <w:rFonts w:ascii="Times New Roman" w:hAnsi="Times New Roman" w:cs="Times New Roman"/>
          <w:b/>
          <w:szCs w:val="20"/>
        </w:rPr>
        <w:t>201</w:t>
      </w:r>
      <w:r w:rsidR="00017D7E">
        <w:rPr>
          <w:rFonts w:ascii="Times New Roman" w:hAnsi="Times New Roman" w:cs="Times New Roman"/>
          <w:b/>
          <w:szCs w:val="20"/>
        </w:rPr>
        <w:t>4:</w:t>
      </w:r>
    </w:p>
    <w:p w:rsidR="00A53EFC" w:rsidRPr="00F46878" w:rsidRDefault="00F46878" w:rsidP="00A53EFC">
      <w:pPr>
        <w:spacing w:line="240" w:lineRule="auto"/>
        <w:contextualSpacing/>
        <w:rPr>
          <w:rFonts w:ascii="Times New Roman" w:hAnsi="Times New Roman" w:cs="Times New Roman"/>
          <w:szCs w:val="20"/>
        </w:rPr>
      </w:pPr>
      <w:r w:rsidRPr="00F46878">
        <w:rPr>
          <w:rFonts w:ascii="Times New Roman" w:hAnsi="Times New Roman" w:cs="Times New Roman"/>
          <w:szCs w:val="20"/>
        </w:rPr>
        <w:t xml:space="preserve">Thursday, September </w:t>
      </w:r>
      <w:r w:rsidR="00017D7E">
        <w:rPr>
          <w:rFonts w:ascii="Times New Roman" w:hAnsi="Times New Roman" w:cs="Times New Roman"/>
          <w:szCs w:val="20"/>
        </w:rPr>
        <w:t>11</w:t>
      </w:r>
      <w:r w:rsidR="00A53EFC" w:rsidRPr="00F46878">
        <w:rPr>
          <w:rFonts w:ascii="Times New Roman" w:hAnsi="Times New Roman" w:cs="Times New Roman"/>
          <w:szCs w:val="20"/>
        </w:rPr>
        <w:t xml:space="preserve"> @ 5:30 p.m. – 6:</w:t>
      </w:r>
      <w:r w:rsidRPr="00F46878">
        <w:rPr>
          <w:rFonts w:ascii="Times New Roman" w:hAnsi="Times New Roman" w:cs="Times New Roman"/>
          <w:szCs w:val="20"/>
        </w:rPr>
        <w:t>15</w:t>
      </w:r>
      <w:r w:rsidR="00A53EFC" w:rsidRPr="00F46878">
        <w:rPr>
          <w:rFonts w:ascii="Times New Roman" w:hAnsi="Times New Roman" w:cs="Times New Roman"/>
          <w:szCs w:val="20"/>
        </w:rPr>
        <w:t xml:space="preserve"> p.m. (before Fall Business Meeting)</w:t>
      </w:r>
    </w:p>
    <w:p w:rsidR="00A53EFC" w:rsidRPr="00F46878" w:rsidRDefault="00F46878" w:rsidP="00A53EFC">
      <w:pPr>
        <w:spacing w:line="240" w:lineRule="auto"/>
        <w:contextualSpacing/>
        <w:rPr>
          <w:rFonts w:ascii="Times New Roman" w:hAnsi="Times New Roman" w:cs="Times New Roman"/>
          <w:szCs w:val="20"/>
        </w:rPr>
      </w:pPr>
      <w:r w:rsidRPr="00F46878">
        <w:rPr>
          <w:rFonts w:ascii="Times New Roman" w:hAnsi="Times New Roman" w:cs="Times New Roman"/>
          <w:szCs w:val="20"/>
        </w:rPr>
        <w:t>Thursday</w:t>
      </w:r>
      <w:r w:rsidR="0099259B" w:rsidRPr="00F46878">
        <w:rPr>
          <w:rFonts w:ascii="Times New Roman" w:hAnsi="Times New Roman" w:cs="Times New Roman"/>
          <w:szCs w:val="20"/>
        </w:rPr>
        <w:t>,</w:t>
      </w:r>
      <w:r w:rsidR="0099259B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99259B" w:rsidRPr="00F46878">
        <w:rPr>
          <w:rFonts w:ascii="Times New Roman" w:hAnsi="Times New Roman" w:cs="Times New Roman"/>
          <w:szCs w:val="20"/>
        </w:rPr>
        <w:t>October</w:t>
      </w:r>
      <w:r w:rsidR="00017D7E">
        <w:rPr>
          <w:rFonts w:ascii="Times New Roman" w:hAnsi="Times New Roman" w:cs="Times New Roman"/>
          <w:szCs w:val="20"/>
        </w:rPr>
        <w:t xml:space="preserve"> </w:t>
      </w:r>
      <w:r w:rsidR="00A53EFC" w:rsidRPr="00F46878">
        <w:rPr>
          <w:rFonts w:ascii="Times New Roman" w:hAnsi="Times New Roman" w:cs="Times New Roman"/>
          <w:szCs w:val="20"/>
        </w:rPr>
        <w:t xml:space="preserve"> </w:t>
      </w:r>
      <w:r w:rsidR="00017D7E">
        <w:rPr>
          <w:rFonts w:ascii="Times New Roman" w:hAnsi="Times New Roman" w:cs="Times New Roman"/>
          <w:szCs w:val="20"/>
        </w:rPr>
        <w:t>9</w:t>
      </w:r>
      <w:proofErr w:type="gramEnd"/>
      <w:r w:rsidRPr="00F46878">
        <w:rPr>
          <w:rFonts w:ascii="Times New Roman" w:hAnsi="Times New Roman" w:cs="Times New Roman"/>
          <w:szCs w:val="20"/>
        </w:rPr>
        <w:t xml:space="preserve"> </w:t>
      </w:r>
      <w:r w:rsidR="00A53EFC" w:rsidRPr="00F46878">
        <w:rPr>
          <w:rFonts w:ascii="Times New Roman" w:hAnsi="Times New Roman" w:cs="Times New Roman"/>
          <w:szCs w:val="20"/>
        </w:rPr>
        <w:t>@ 5:30 p.m. -7:00 p.m.</w:t>
      </w:r>
    </w:p>
    <w:p w:rsidR="00A53EFC" w:rsidRPr="00F46878" w:rsidRDefault="00F46878" w:rsidP="00A53EFC">
      <w:pPr>
        <w:spacing w:line="240" w:lineRule="auto"/>
        <w:contextualSpacing/>
        <w:rPr>
          <w:rFonts w:ascii="Times New Roman" w:hAnsi="Times New Roman" w:cs="Times New Roman"/>
          <w:szCs w:val="20"/>
        </w:rPr>
      </w:pPr>
      <w:r w:rsidRPr="00F46878">
        <w:rPr>
          <w:rFonts w:ascii="Times New Roman" w:hAnsi="Times New Roman" w:cs="Times New Roman"/>
          <w:szCs w:val="20"/>
        </w:rPr>
        <w:t>Thursday</w:t>
      </w:r>
      <w:proofErr w:type="gramStart"/>
      <w:r w:rsidRPr="00F46878">
        <w:rPr>
          <w:rFonts w:ascii="Times New Roman" w:hAnsi="Times New Roman" w:cs="Times New Roman"/>
          <w:szCs w:val="20"/>
        </w:rPr>
        <w:t xml:space="preserve">, </w:t>
      </w:r>
      <w:r w:rsidR="0099259B">
        <w:rPr>
          <w:rFonts w:ascii="Times New Roman" w:hAnsi="Times New Roman" w:cs="Times New Roman"/>
          <w:szCs w:val="20"/>
        </w:rPr>
        <w:t xml:space="preserve"> </w:t>
      </w:r>
      <w:r w:rsidR="00AB391C">
        <w:rPr>
          <w:rFonts w:ascii="Times New Roman" w:hAnsi="Times New Roman" w:cs="Times New Roman"/>
          <w:szCs w:val="20"/>
        </w:rPr>
        <w:t>October</w:t>
      </w:r>
      <w:proofErr w:type="gramEnd"/>
      <w:r w:rsidR="00AB391C">
        <w:rPr>
          <w:rFonts w:ascii="Times New Roman" w:hAnsi="Times New Roman" w:cs="Times New Roman"/>
          <w:szCs w:val="20"/>
        </w:rPr>
        <w:t xml:space="preserve"> 30</w:t>
      </w:r>
      <w:r w:rsidRPr="00F46878">
        <w:rPr>
          <w:rFonts w:ascii="Times New Roman" w:hAnsi="Times New Roman" w:cs="Times New Roman"/>
          <w:szCs w:val="20"/>
        </w:rPr>
        <w:t xml:space="preserve"> @ 5:30 p.m. -7:00</w:t>
      </w:r>
      <w:r w:rsidR="00A53EFC" w:rsidRPr="00F46878">
        <w:rPr>
          <w:rFonts w:ascii="Times New Roman" w:hAnsi="Times New Roman" w:cs="Times New Roman"/>
          <w:szCs w:val="20"/>
        </w:rPr>
        <w:t xml:space="preserve"> p.m. </w:t>
      </w:r>
    </w:p>
    <w:p w:rsidR="00A53EFC" w:rsidRPr="00F46878" w:rsidRDefault="00A53EFC" w:rsidP="00A53EFC">
      <w:pPr>
        <w:spacing w:line="240" w:lineRule="auto"/>
        <w:contextualSpacing/>
        <w:rPr>
          <w:rFonts w:ascii="Times New Roman" w:hAnsi="Times New Roman" w:cs="Times New Roman"/>
          <w:szCs w:val="20"/>
        </w:rPr>
      </w:pPr>
    </w:p>
    <w:p w:rsidR="00A53EFC" w:rsidRPr="00F46878" w:rsidRDefault="00F46878" w:rsidP="00A53EFC">
      <w:pPr>
        <w:spacing w:line="240" w:lineRule="auto"/>
        <w:contextualSpacing/>
        <w:rPr>
          <w:rFonts w:ascii="Times New Roman" w:hAnsi="Times New Roman" w:cs="Times New Roman"/>
          <w:b/>
          <w:szCs w:val="20"/>
        </w:rPr>
      </w:pPr>
      <w:r w:rsidRPr="00F46878">
        <w:rPr>
          <w:rFonts w:ascii="Times New Roman" w:hAnsi="Times New Roman" w:cs="Times New Roman"/>
          <w:b/>
          <w:szCs w:val="20"/>
        </w:rPr>
        <w:t>201</w:t>
      </w:r>
      <w:r w:rsidR="00017D7E">
        <w:rPr>
          <w:rFonts w:ascii="Times New Roman" w:hAnsi="Times New Roman" w:cs="Times New Roman"/>
          <w:b/>
          <w:szCs w:val="20"/>
        </w:rPr>
        <w:t>5</w:t>
      </w:r>
      <w:r w:rsidR="00A53EFC" w:rsidRPr="00F46878">
        <w:rPr>
          <w:rFonts w:ascii="Times New Roman" w:hAnsi="Times New Roman" w:cs="Times New Roman"/>
          <w:b/>
          <w:szCs w:val="20"/>
        </w:rPr>
        <w:t>:</w:t>
      </w:r>
    </w:p>
    <w:p w:rsidR="00A53EFC" w:rsidRPr="00F46878" w:rsidRDefault="00F46878" w:rsidP="00A53EFC">
      <w:pPr>
        <w:spacing w:line="240" w:lineRule="auto"/>
        <w:contextualSpacing/>
        <w:rPr>
          <w:rFonts w:ascii="Times New Roman" w:hAnsi="Times New Roman" w:cs="Times New Roman"/>
          <w:szCs w:val="20"/>
        </w:rPr>
      </w:pPr>
      <w:r w:rsidRPr="00F46878">
        <w:rPr>
          <w:rFonts w:ascii="Times New Roman" w:hAnsi="Times New Roman" w:cs="Times New Roman"/>
          <w:szCs w:val="20"/>
        </w:rPr>
        <w:t>Thursday</w:t>
      </w:r>
      <w:r w:rsidR="0099259B" w:rsidRPr="00F46878">
        <w:rPr>
          <w:rFonts w:ascii="Times New Roman" w:hAnsi="Times New Roman" w:cs="Times New Roman"/>
          <w:szCs w:val="20"/>
        </w:rPr>
        <w:t xml:space="preserve">, </w:t>
      </w:r>
      <w:r w:rsidR="0099259B">
        <w:rPr>
          <w:rFonts w:ascii="Times New Roman" w:hAnsi="Times New Roman" w:cs="Times New Roman"/>
          <w:szCs w:val="20"/>
        </w:rPr>
        <w:t>January</w:t>
      </w:r>
      <w:r w:rsidR="00A53EFC" w:rsidRPr="00F46878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AB391C">
        <w:rPr>
          <w:rFonts w:ascii="Times New Roman" w:hAnsi="Times New Roman" w:cs="Times New Roman"/>
          <w:szCs w:val="20"/>
        </w:rPr>
        <w:t xml:space="preserve">15 </w:t>
      </w:r>
      <w:r w:rsidR="00A53EFC" w:rsidRPr="00F46878">
        <w:rPr>
          <w:rFonts w:ascii="Times New Roman" w:hAnsi="Times New Roman" w:cs="Times New Roman"/>
          <w:szCs w:val="20"/>
        </w:rPr>
        <w:t xml:space="preserve"> @</w:t>
      </w:r>
      <w:proofErr w:type="gramEnd"/>
      <w:r w:rsidR="00A53EFC" w:rsidRPr="00F46878">
        <w:rPr>
          <w:rFonts w:ascii="Times New Roman" w:hAnsi="Times New Roman" w:cs="Times New Roman"/>
          <w:szCs w:val="20"/>
        </w:rPr>
        <w:t xml:space="preserve"> 5:30 </w:t>
      </w:r>
      <w:r w:rsidRPr="00F46878">
        <w:rPr>
          <w:rFonts w:ascii="Times New Roman" w:hAnsi="Times New Roman" w:cs="Times New Roman"/>
          <w:szCs w:val="20"/>
        </w:rPr>
        <w:t>p.m. -7:00 p.m.</w:t>
      </w:r>
    </w:p>
    <w:p w:rsidR="00A53EFC" w:rsidRPr="00F46878" w:rsidRDefault="00F46878" w:rsidP="00A53EFC">
      <w:pPr>
        <w:spacing w:line="240" w:lineRule="auto"/>
        <w:contextualSpacing/>
        <w:rPr>
          <w:rFonts w:ascii="Times New Roman" w:hAnsi="Times New Roman" w:cs="Times New Roman"/>
          <w:szCs w:val="20"/>
        </w:rPr>
      </w:pPr>
      <w:r w:rsidRPr="00F46878">
        <w:rPr>
          <w:rFonts w:ascii="Times New Roman" w:hAnsi="Times New Roman" w:cs="Times New Roman"/>
          <w:szCs w:val="20"/>
        </w:rPr>
        <w:t>Thursday</w:t>
      </w:r>
      <w:proofErr w:type="gramStart"/>
      <w:r w:rsidRPr="00F46878">
        <w:rPr>
          <w:rFonts w:ascii="Times New Roman" w:hAnsi="Times New Roman" w:cs="Times New Roman"/>
          <w:szCs w:val="20"/>
        </w:rPr>
        <w:t xml:space="preserve">, </w:t>
      </w:r>
      <w:r w:rsidR="0099259B">
        <w:rPr>
          <w:rFonts w:ascii="Times New Roman" w:hAnsi="Times New Roman" w:cs="Times New Roman"/>
          <w:szCs w:val="20"/>
        </w:rPr>
        <w:t xml:space="preserve"> </w:t>
      </w:r>
      <w:r w:rsidRPr="00F46878">
        <w:rPr>
          <w:rFonts w:ascii="Times New Roman" w:hAnsi="Times New Roman" w:cs="Times New Roman"/>
          <w:szCs w:val="20"/>
        </w:rPr>
        <w:t>February</w:t>
      </w:r>
      <w:proofErr w:type="gramEnd"/>
      <w:r w:rsidRPr="00F46878">
        <w:rPr>
          <w:rFonts w:ascii="Times New Roman" w:hAnsi="Times New Roman" w:cs="Times New Roman"/>
          <w:szCs w:val="20"/>
        </w:rPr>
        <w:t xml:space="preserve"> </w:t>
      </w:r>
      <w:r w:rsidR="00AB391C">
        <w:rPr>
          <w:rFonts w:ascii="Times New Roman" w:hAnsi="Times New Roman" w:cs="Times New Roman"/>
          <w:szCs w:val="20"/>
        </w:rPr>
        <w:t>19</w:t>
      </w:r>
      <w:r w:rsidR="00A53EFC" w:rsidRPr="00F46878">
        <w:rPr>
          <w:rFonts w:ascii="Times New Roman" w:hAnsi="Times New Roman" w:cs="Times New Roman"/>
          <w:szCs w:val="20"/>
        </w:rPr>
        <w:t xml:space="preserve"> @ 5:30 p.m. – 7:00 p.m. </w:t>
      </w:r>
    </w:p>
    <w:p w:rsidR="00A53EFC" w:rsidRDefault="00F46878" w:rsidP="00A53EFC">
      <w:pPr>
        <w:spacing w:line="240" w:lineRule="auto"/>
        <w:contextualSpacing/>
        <w:rPr>
          <w:rFonts w:ascii="Times New Roman" w:hAnsi="Times New Roman" w:cs="Times New Roman"/>
          <w:szCs w:val="20"/>
        </w:rPr>
      </w:pPr>
      <w:proofErr w:type="gramStart"/>
      <w:r w:rsidRPr="00F46878">
        <w:rPr>
          <w:rFonts w:ascii="Times New Roman" w:hAnsi="Times New Roman" w:cs="Times New Roman"/>
          <w:szCs w:val="20"/>
        </w:rPr>
        <w:t xml:space="preserve">Thursday, </w:t>
      </w:r>
      <w:r w:rsidR="00A53EFC" w:rsidRPr="00F46878">
        <w:rPr>
          <w:rFonts w:ascii="Times New Roman" w:hAnsi="Times New Roman" w:cs="Times New Roman"/>
          <w:szCs w:val="20"/>
        </w:rPr>
        <w:t xml:space="preserve">April </w:t>
      </w:r>
      <w:r w:rsidR="00AB391C">
        <w:rPr>
          <w:rFonts w:ascii="Times New Roman" w:hAnsi="Times New Roman" w:cs="Times New Roman"/>
          <w:szCs w:val="20"/>
        </w:rPr>
        <w:t>9</w:t>
      </w:r>
      <w:r w:rsidR="00A53EFC" w:rsidRPr="00F46878">
        <w:rPr>
          <w:rFonts w:ascii="Times New Roman" w:hAnsi="Times New Roman" w:cs="Times New Roman"/>
          <w:szCs w:val="20"/>
        </w:rPr>
        <w:t xml:space="preserve"> @ 5:30-6:15 p.m.</w:t>
      </w:r>
      <w:proofErr w:type="gramEnd"/>
      <w:r w:rsidR="00A53EFC" w:rsidRPr="00F46878">
        <w:rPr>
          <w:rFonts w:ascii="Times New Roman" w:hAnsi="Times New Roman" w:cs="Times New Roman"/>
          <w:szCs w:val="20"/>
        </w:rPr>
        <w:t xml:space="preserve"> </w:t>
      </w:r>
    </w:p>
    <w:p w:rsidR="00AB391C" w:rsidRPr="00F46878" w:rsidRDefault="00AB391C" w:rsidP="00A53EFC">
      <w:pPr>
        <w:spacing w:line="240" w:lineRule="auto"/>
        <w:contextualSpacing/>
        <w:rPr>
          <w:rFonts w:ascii="Times New Roman" w:hAnsi="Times New Roman" w:cs="Times New Roman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0"/>
        <w:gridCol w:w="5537"/>
      </w:tblGrid>
      <w:tr w:rsidR="00DF7DA3" w:rsidTr="00DF7DA3">
        <w:tc>
          <w:tcPr>
            <w:tcW w:w="0" w:type="auto"/>
            <w:shd w:val="clear" w:color="auto" w:fill="D9D9D9" w:themeFill="background1" w:themeFillShade="D9"/>
          </w:tcPr>
          <w:p w:rsidR="00DF7DA3" w:rsidRPr="00DF7DA3" w:rsidRDefault="00DF7DA3" w:rsidP="00A53EFC">
            <w:pPr>
              <w:rPr>
                <w:b/>
              </w:rPr>
            </w:pPr>
            <w:r w:rsidRPr="00DF7DA3">
              <w:rPr>
                <w:b/>
              </w:rPr>
              <w:t>ECU FALL DATES (ACADEMIC CALENDAR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F7DA3" w:rsidRPr="00DF7DA3" w:rsidRDefault="00DF7DA3" w:rsidP="00A53EFC">
            <w:pPr>
              <w:rPr>
                <w:b/>
              </w:rPr>
            </w:pPr>
            <w:r w:rsidRPr="00DF7DA3">
              <w:rPr>
                <w:b/>
              </w:rPr>
              <w:t>ECU SPRING DATES (ACADEMIC CALENDAR)</w:t>
            </w:r>
          </w:p>
        </w:tc>
      </w:tr>
      <w:tr w:rsidR="00AB391C" w:rsidTr="00DF7DA3">
        <w:tc>
          <w:tcPr>
            <w:tcW w:w="0" w:type="auto"/>
          </w:tcPr>
          <w:p w:rsidR="00AB391C" w:rsidRDefault="00AB391C" w:rsidP="00A53EFC">
            <w:r>
              <w:t>Homecoming 10/4</w:t>
            </w:r>
          </w:p>
        </w:tc>
        <w:tc>
          <w:tcPr>
            <w:tcW w:w="0" w:type="auto"/>
          </w:tcPr>
          <w:p w:rsidR="00AB391C" w:rsidRDefault="00AB391C" w:rsidP="00A53EFC">
            <w:r w:rsidRPr="00AB391C">
              <w:t>Classes begin 1/12</w:t>
            </w:r>
          </w:p>
        </w:tc>
      </w:tr>
      <w:tr w:rsidR="00AB391C" w:rsidTr="00DF7DA3">
        <w:tc>
          <w:tcPr>
            <w:tcW w:w="0" w:type="auto"/>
          </w:tcPr>
          <w:p w:rsidR="00AB391C" w:rsidRDefault="00AB391C" w:rsidP="00A53EFC">
            <w:r w:rsidRPr="00AB391C">
              <w:t>Fall break 10/11-10/14</w:t>
            </w:r>
          </w:p>
        </w:tc>
        <w:tc>
          <w:tcPr>
            <w:tcW w:w="0" w:type="auto"/>
          </w:tcPr>
          <w:p w:rsidR="00AB391C" w:rsidRDefault="00AB391C" w:rsidP="00A53EFC">
            <w:r w:rsidRPr="00AB391C">
              <w:t>Spring break</w:t>
            </w:r>
            <w:r>
              <w:t xml:space="preserve"> 3/8-3/15</w:t>
            </w:r>
          </w:p>
        </w:tc>
      </w:tr>
      <w:tr w:rsidR="00AB391C" w:rsidTr="00DF7DA3">
        <w:tc>
          <w:tcPr>
            <w:tcW w:w="0" w:type="auto"/>
          </w:tcPr>
          <w:p w:rsidR="00AB391C" w:rsidRDefault="00AB391C" w:rsidP="00A53EFC">
            <w:r w:rsidRPr="00AB391C">
              <w:t>Thanksgiving break 11/26-11/30</w:t>
            </w:r>
          </w:p>
        </w:tc>
        <w:tc>
          <w:tcPr>
            <w:tcW w:w="0" w:type="auto"/>
          </w:tcPr>
          <w:p w:rsidR="00AB391C" w:rsidRDefault="00AB391C" w:rsidP="00A53EFC">
            <w:r>
              <w:t>State holiday 4/3-4/4</w:t>
            </w:r>
          </w:p>
        </w:tc>
      </w:tr>
      <w:tr w:rsidR="00AB391C" w:rsidTr="00DF7DA3">
        <w:tc>
          <w:tcPr>
            <w:tcW w:w="0" w:type="auto"/>
          </w:tcPr>
          <w:p w:rsidR="00AB391C" w:rsidRDefault="00AB391C" w:rsidP="00A53EFC">
            <w:r>
              <w:t xml:space="preserve">Classes </w:t>
            </w:r>
            <w:r w:rsidRPr="00AB391C">
              <w:t>end 12/9</w:t>
            </w:r>
          </w:p>
        </w:tc>
        <w:tc>
          <w:tcPr>
            <w:tcW w:w="0" w:type="auto"/>
          </w:tcPr>
          <w:p w:rsidR="00AB391C" w:rsidRDefault="00AB391C" w:rsidP="00A53EFC">
            <w:r>
              <w:t>Classes end 4/28</w:t>
            </w:r>
          </w:p>
        </w:tc>
      </w:tr>
    </w:tbl>
    <w:p w:rsidR="00A53EFC" w:rsidRPr="00F46878" w:rsidRDefault="00A53EFC" w:rsidP="00A53EFC">
      <w:pPr>
        <w:rPr>
          <w:sz w:val="24"/>
        </w:rPr>
      </w:pPr>
    </w:p>
    <w:sectPr w:rsidR="00A53EFC" w:rsidRPr="00F46878" w:rsidSect="00B875F4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58" w:rsidRDefault="00BA0058" w:rsidP="0046019B">
      <w:pPr>
        <w:spacing w:after="0" w:line="240" w:lineRule="auto"/>
      </w:pPr>
      <w:r>
        <w:separator/>
      </w:r>
    </w:p>
  </w:endnote>
  <w:endnote w:type="continuationSeparator" w:id="0">
    <w:p w:rsidR="00BA0058" w:rsidRDefault="00BA0058" w:rsidP="0046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58" w:rsidRDefault="00BA0058" w:rsidP="0046019B">
      <w:pPr>
        <w:spacing w:after="0" w:line="240" w:lineRule="auto"/>
      </w:pPr>
      <w:r>
        <w:separator/>
      </w:r>
    </w:p>
  </w:footnote>
  <w:footnote w:type="continuationSeparator" w:id="0">
    <w:p w:rsidR="00BA0058" w:rsidRDefault="00BA0058" w:rsidP="0046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1C" w:rsidRPr="00AB391C" w:rsidRDefault="00AB391C" w:rsidP="00AB391C">
    <w:pPr>
      <w:pStyle w:val="Header"/>
      <w:jc w:val="center"/>
      <w:rPr>
        <w:rFonts w:ascii="Times New Roman" w:hAnsi="Times New Roman" w:cs="Times New Roman"/>
        <w:b/>
        <w:sz w:val="24"/>
      </w:rPr>
    </w:pPr>
    <w:r w:rsidRPr="00AB391C">
      <w:rPr>
        <w:rFonts w:ascii="Times New Roman" w:hAnsi="Times New Roman" w:cs="Times New Roman"/>
        <w:b/>
        <w:sz w:val="24"/>
      </w:rPr>
      <w:t>DRAFT – BETA NU 2014-2015 CALENDAR</w:t>
    </w:r>
  </w:p>
  <w:p w:rsidR="0046019B" w:rsidRDefault="004601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FC"/>
    <w:rsid w:val="00017D7E"/>
    <w:rsid w:val="00163248"/>
    <w:rsid w:val="00184506"/>
    <w:rsid w:val="00235A7E"/>
    <w:rsid w:val="00251B3E"/>
    <w:rsid w:val="00266041"/>
    <w:rsid w:val="002C0D8D"/>
    <w:rsid w:val="002E0A6E"/>
    <w:rsid w:val="003819B6"/>
    <w:rsid w:val="00410AEC"/>
    <w:rsid w:val="0046019B"/>
    <w:rsid w:val="00483E5D"/>
    <w:rsid w:val="004E3D02"/>
    <w:rsid w:val="0053048F"/>
    <w:rsid w:val="0054102D"/>
    <w:rsid w:val="006243D6"/>
    <w:rsid w:val="006A3840"/>
    <w:rsid w:val="006B1FD1"/>
    <w:rsid w:val="00783EDD"/>
    <w:rsid w:val="008919F1"/>
    <w:rsid w:val="0099259B"/>
    <w:rsid w:val="00A04F50"/>
    <w:rsid w:val="00A53EFC"/>
    <w:rsid w:val="00AB391C"/>
    <w:rsid w:val="00AE0D1D"/>
    <w:rsid w:val="00BA0058"/>
    <w:rsid w:val="00BC09CF"/>
    <w:rsid w:val="00BC5EB1"/>
    <w:rsid w:val="00DF7DA3"/>
    <w:rsid w:val="00F46878"/>
    <w:rsid w:val="00FB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F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EFC"/>
    <w:pPr>
      <w:spacing w:after="0" w:line="240" w:lineRule="auto"/>
      <w:ind w:firstLine="43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3EF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53EFC"/>
    <w:rPr>
      <w:b/>
      <w:bCs/>
    </w:rPr>
  </w:style>
  <w:style w:type="character" w:styleId="Emphasis">
    <w:name w:val="Emphasis"/>
    <w:basedOn w:val="DefaultParagraphFont"/>
    <w:uiPriority w:val="20"/>
    <w:qFormat/>
    <w:rsid w:val="00A53EF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6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9B"/>
  </w:style>
  <w:style w:type="paragraph" w:styleId="Footer">
    <w:name w:val="footer"/>
    <w:basedOn w:val="Normal"/>
    <w:link w:val="FooterChar"/>
    <w:uiPriority w:val="99"/>
    <w:unhideWhenUsed/>
    <w:rsid w:val="0046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9B"/>
  </w:style>
  <w:style w:type="paragraph" w:styleId="BalloonText">
    <w:name w:val="Balloon Text"/>
    <w:basedOn w:val="Normal"/>
    <w:link w:val="BalloonTextChar"/>
    <w:uiPriority w:val="99"/>
    <w:semiHidden/>
    <w:unhideWhenUsed/>
    <w:rsid w:val="00AB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F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EFC"/>
    <w:pPr>
      <w:spacing w:after="0" w:line="240" w:lineRule="auto"/>
      <w:ind w:firstLine="43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3EF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53EFC"/>
    <w:rPr>
      <w:b/>
      <w:bCs/>
    </w:rPr>
  </w:style>
  <w:style w:type="character" w:styleId="Emphasis">
    <w:name w:val="Emphasis"/>
    <w:basedOn w:val="DefaultParagraphFont"/>
    <w:uiPriority w:val="20"/>
    <w:qFormat/>
    <w:rsid w:val="00A53EF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6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9B"/>
  </w:style>
  <w:style w:type="paragraph" w:styleId="Footer">
    <w:name w:val="footer"/>
    <w:basedOn w:val="Normal"/>
    <w:link w:val="FooterChar"/>
    <w:uiPriority w:val="99"/>
    <w:unhideWhenUsed/>
    <w:rsid w:val="0046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9B"/>
  </w:style>
  <w:style w:type="paragraph" w:styleId="BalloonText">
    <w:name w:val="Balloon Text"/>
    <w:basedOn w:val="Normal"/>
    <w:link w:val="BalloonTextChar"/>
    <w:uiPriority w:val="99"/>
    <w:semiHidden/>
    <w:unhideWhenUsed/>
    <w:rsid w:val="00AB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lj@ec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stert@ecu.ed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ostert@ec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sondo@e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Reis</dc:creator>
  <cp:lastModifiedBy>Dr. Donna Roberson</cp:lastModifiedBy>
  <cp:revision>2</cp:revision>
  <dcterms:created xsi:type="dcterms:W3CDTF">2014-08-08T13:39:00Z</dcterms:created>
  <dcterms:modified xsi:type="dcterms:W3CDTF">2014-08-08T13:39:00Z</dcterms:modified>
</cp:coreProperties>
</file>