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7E7" w:rsidRPr="0091178A" w:rsidRDefault="004770A5">
      <w:pPr>
        <w:rPr>
          <w:rFonts w:ascii="Times New Roman" w:hAnsi="Times New Roman" w:cs="Times New Roman"/>
        </w:rPr>
      </w:pPr>
      <w:r w:rsidRPr="0091178A">
        <w:rPr>
          <w:rFonts w:ascii="Times New Roman" w:hAnsi="Times New Roman" w:cs="Times New Roman"/>
        </w:rPr>
        <w:t>第五章、第二節，「</w:t>
      </w:r>
      <w:r w:rsidR="00122F7D" w:rsidRPr="0091178A">
        <w:rPr>
          <w:rFonts w:ascii="Times New Roman" w:hAnsi="Times New Roman" w:cs="Times New Roman"/>
        </w:rPr>
        <w:t>四生</w:t>
      </w:r>
      <w:r w:rsidRPr="0091178A">
        <w:rPr>
          <w:rFonts w:ascii="Times New Roman" w:hAnsi="Times New Roman" w:cs="Times New Roman"/>
        </w:rPr>
        <w:t>」</w:t>
      </w:r>
      <w:r w:rsidR="00122F7D" w:rsidRPr="0091178A">
        <w:rPr>
          <w:rFonts w:ascii="Times New Roman" w:hAnsi="Times New Roman" w:cs="Times New Roman"/>
        </w:rPr>
        <w:t>之補充</w:t>
      </w:r>
      <w:r w:rsidR="0091178A" w:rsidRPr="0091178A">
        <w:rPr>
          <w:rFonts w:ascii="Times New Roman" w:hAnsi="Times New Roman" w:cs="Times New Roman"/>
        </w:rPr>
        <w:t>（釋開仁整理）</w:t>
      </w:r>
    </w:p>
    <w:p w:rsidR="00103554" w:rsidRPr="0091178A" w:rsidRDefault="00103554">
      <w:pPr>
        <w:rPr>
          <w:rFonts w:ascii="Times New Roman" w:hAnsi="Times New Roman" w:cs="Times New Roman"/>
        </w:rPr>
      </w:pPr>
    </w:p>
    <w:p w:rsidR="00103554" w:rsidRPr="0091178A" w:rsidRDefault="00103554" w:rsidP="00103554">
      <w:pPr>
        <w:rPr>
          <w:rFonts w:ascii="Times New Roman" w:hAnsi="Times New Roman" w:cs="Times New Roman"/>
        </w:rPr>
      </w:pPr>
      <w:r w:rsidRPr="0091178A">
        <w:rPr>
          <w:rFonts w:ascii="Times New Roman" w:hAnsi="Times New Roman" w:cs="Times New Roman"/>
        </w:rPr>
        <w:t>《阿毘達磨大毘婆沙論》卷</w:t>
      </w:r>
      <w:r w:rsidRPr="0091178A">
        <w:rPr>
          <w:rFonts w:ascii="Times New Roman" w:hAnsi="Times New Roman" w:cs="Times New Roman"/>
        </w:rPr>
        <w:t>120(CBETA, T27, no. 1545, p. 626, b2-23</w:t>
      </w:r>
      <w:proofErr w:type="gramStart"/>
      <w:r w:rsidRPr="0091178A">
        <w:rPr>
          <w:rFonts w:ascii="Times New Roman" w:hAnsi="Times New Roman" w:cs="Times New Roman"/>
        </w:rPr>
        <w:t>)</w:t>
      </w:r>
      <w:r w:rsidRPr="0091178A">
        <w:rPr>
          <w:rFonts w:ascii="Times New Roman" w:hAnsi="Times New Roman" w:cs="Times New Roman"/>
        </w:rPr>
        <w:t>：</w:t>
      </w:r>
      <w:proofErr w:type="gramEnd"/>
    </w:p>
    <w:p w:rsidR="00103554" w:rsidRPr="0091178A" w:rsidRDefault="00103554" w:rsidP="00103554">
      <w:pPr>
        <w:rPr>
          <w:rFonts w:ascii="Times New Roman" w:hAnsi="Times New Roman" w:cs="Times New Roman"/>
          <w:kern w:val="0"/>
        </w:rPr>
      </w:pPr>
      <w:proofErr w:type="gramStart"/>
      <w:r w:rsidRPr="0091178A">
        <w:rPr>
          <w:rFonts w:ascii="Times New Roman" w:hAnsi="Times New Roman" w:cs="Times New Roman"/>
          <w:kern w:val="0"/>
        </w:rPr>
        <w:t>契</w:t>
      </w:r>
      <w:proofErr w:type="gramEnd"/>
      <w:r w:rsidRPr="0091178A">
        <w:rPr>
          <w:rFonts w:ascii="Times New Roman" w:hAnsi="Times New Roman" w:cs="Times New Roman"/>
          <w:kern w:val="0"/>
        </w:rPr>
        <w:t>經</w:t>
      </w:r>
      <w:r w:rsidRPr="0091178A">
        <w:rPr>
          <w:rStyle w:val="a5"/>
          <w:rFonts w:ascii="Times New Roman" w:hAnsi="Times New Roman" w:cs="Times New Roman"/>
          <w:kern w:val="0"/>
        </w:rPr>
        <w:footnoteReference w:id="1"/>
      </w:r>
      <w:r w:rsidRPr="0091178A">
        <w:rPr>
          <w:rFonts w:ascii="Times New Roman" w:hAnsi="Times New Roman" w:cs="Times New Roman"/>
          <w:kern w:val="0"/>
        </w:rPr>
        <w:t>中說：「</w:t>
      </w:r>
      <w:r w:rsidRPr="0091178A">
        <w:rPr>
          <w:rFonts w:ascii="Times New Roman" w:eastAsia="標楷體" w:hAnsi="Times New Roman" w:cs="Times New Roman"/>
          <w:b/>
          <w:kern w:val="0"/>
        </w:rPr>
        <w:t>生有</w:t>
      </w:r>
      <w:proofErr w:type="gramStart"/>
      <w:r w:rsidRPr="0091178A">
        <w:rPr>
          <w:rFonts w:ascii="Times New Roman" w:eastAsia="標楷體" w:hAnsi="Times New Roman" w:cs="Times New Roman"/>
          <w:b/>
          <w:kern w:val="0"/>
        </w:rPr>
        <w:t>四種謂</w:t>
      </w:r>
      <w:proofErr w:type="gramEnd"/>
      <w:r w:rsidRPr="0091178A">
        <w:rPr>
          <w:rFonts w:ascii="Times New Roman" w:eastAsia="標楷體" w:hAnsi="Times New Roman" w:cs="Times New Roman"/>
          <w:b/>
          <w:kern w:val="0"/>
        </w:rPr>
        <w:t>：卵生、胎生、濕生、化</w:t>
      </w:r>
      <w:bookmarkStart w:id="0" w:name="0626b03"/>
      <w:r w:rsidRPr="0091178A">
        <w:rPr>
          <w:rFonts w:ascii="Times New Roman" w:eastAsia="標楷體" w:hAnsi="Times New Roman" w:cs="Times New Roman"/>
          <w:b/>
          <w:kern w:val="0"/>
        </w:rPr>
        <w:t>生</w:t>
      </w:r>
      <w:r w:rsidRPr="0091178A">
        <w:rPr>
          <w:rFonts w:ascii="Times New Roman" w:hAnsi="Times New Roman" w:cs="Times New Roman"/>
          <w:kern w:val="0"/>
        </w:rPr>
        <w:t>」。</w:t>
      </w:r>
    </w:p>
    <w:p w:rsidR="00103554" w:rsidRPr="0091178A" w:rsidRDefault="00103554" w:rsidP="00103554">
      <w:pPr>
        <w:rPr>
          <w:rFonts w:ascii="Times New Roman" w:hAnsi="Times New Roman" w:cs="Times New Roman"/>
          <w:kern w:val="0"/>
        </w:rPr>
      </w:pPr>
      <w:proofErr w:type="gramStart"/>
      <w:r w:rsidRPr="0091178A">
        <w:rPr>
          <w:rFonts w:ascii="Times New Roman" w:hAnsi="Times New Roman" w:cs="Times New Roman"/>
          <w:kern w:val="0"/>
        </w:rPr>
        <w:t>云</w:t>
      </w:r>
      <w:proofErr w:type="gramEnd"/>
      <w:r w:rsidRPr="0091178A">
        <w:rPr>
          <w:rFonts w:ascii="Times New Roman" w:hAnsi="Times New Roman" w:cs="Times New Roman"/>
          <w:kern w:val="0"/>
        </w:rPr>
        <w:t>何</w:t>
      </w:r>
      <w:r w:rsidRPr="0091178A">
        <w:rPr>
          <w:rFonts w:ascii="Times New Roman" w:hAnsi="Times New Roman" w:cs="Times New Roman"/>
          <w:kern w:val="0"/>
          <w:bdr w:val="single" w:sz="4" w:space="0" w:color="auto"/>
        </w:rPr>
        <w:t>卵生</w:t>
      </w:r>
      <w:r w:rsidRPr="0091178A">
        <w:rPr>
          <w:rFonts w:ascii="Times New Roman" w:hAnsi="Times New Roman" w:cs="Times New Roman"/>
          <w:kern w:val="0"/>
        </w:rPr>
        <w:t>？</w:t>
      </w:r>
      <w:proofErr w:type="gramStart"/>
      <w:r w:rsidRPr="0091178A">
        <w:rPr>
          <w:rFonts w:ascii="Times New Roman" w:hAnsi="Times New Roman" w:cs="Times New Roman"/>
          <w:kern w:val="0"/>
        </w:rPr>
        <w:t>謂諸有</w:t>
      </w:r>
      <w:proofErr w:type="gramEnd"/>
      <w:r w:rsidRPr="0091178A">
        <w:rPr>
          <w:rFonts w:ascii="Times New Roman" w:hAnsi="Times New Roman" w:cs="Times New Roman"/>
          <w:kern w:val="0"/>
        </w:rPr>
        <w:t>情由卵</w:t>
      </w:r>
      <w:bookmarkEnd w:id="0"/>
      <w:r w:rsidRPr="0091178A">
        <w:rPr>
          <w:rFonts w:ascii="Times New Roman" w:hAnsi="Times New Roman" w:cs="Times New Roman"/>
        </w:rPr>
        <w:t>㲉</w:t>
      </w:r>
      <w:r w:rsidRPr="0091178A">
        <w:rPr>
          <w:rFonts w:ascii="Times New Roman" w:hAnsi="Times New Roman" w:cs="Times New Roman"/>
          <w:kern w:val="0"/>
        </w:rPr>
        <w:t>生，當住卵</w:t>
      </w:r>
      <w:r w:rsidRPr="0091178A">
        <w:rPr>
          <w:rFonts w:ascii="Times New Roman" w:hAnsi="Times New Roman" w:cs="Times New Roman"/>
        </w:rPr>
        <w:t>㲉</w:t>
      </w:r>
      <w:r w:rsidRPr="0091178A">
        <w:rPr>
          <w:rFonts w:ascii="Times New Roman" w:hAnsi="Times New Roman" w:cs="Times New Roman"/>
          <w:kern w:val="0"/>
        </w:rPr>
        <w:t>、已住、今住卵</w:t>
      </w:r>
      <w:r w:rsidRPr="0091178A">
        <w:rPr>
          <w:rFonts w:ascii="Times New Roman" w:hAnsi="Times New Roman" w:cs="Times New Roman"/>
        </w:rPr>
        <w:t>㲉</w:t>
      </w:r>
      <w:r w:rsidRPr="0091178A">
        <w:rPr>
          <w:rFonts w:ascii="Times New Roman" w:hAnsi="Times New Roman" w:cs="Times New Roman"/>
          <w:kern w:val="0"/>
        </w:rPr>
        <w:t>，盛裹破壞卵</w:t>
      </w:r>
      <w:r w:rsidRPr="0091178A">
        <w:rPr>
          <w:rFonts w:ascii="Times New Roman" w:hAnsi="Times New Roman" w:cs="Times New Roman"/>
        </w:rPr>
        <w:t>㲉</w:t>
      </w:r>
      <w:r w:rsidRPr="0091178A">
        <w:rPr>
          <w:rFonts w:ascii="Times New Roman" w:hAnsi="Times New Roman" w:cs="Times New Roman"/>
          <w:kern w:val="0"/>
        </w:rPr>
        <w:t>生、等生</w:t>
      </w:r>
      <w:bookmarkStart w:id="1" w:name="0626b05"/>
      <w:r w:rsidRPr="0091178A">
        <w:rPr>
          <w:rFonts w:ascii="Times New Roman" w:hAnsi="Times New Roman" w:cs="Times New Roman"/>
          <w:kern w:val="0"/>
        </w:rPr>
        <w:t>、起、現起、出、已出：</w:t>
      </w:r>
      <w:proofErr w:type="gramStart"/>
      <w:r w:rsidRPr="0091178A">
        <w:rPr>
          <w:rFonts w:ascii="Times New Roman" w:hAnsi="Times New Roman" w:cs="Times New Roman"/>
          <w:kern w:val="0"/>
        </w:rPr>
        <w:t>謂鵝、</w:t>
      </w:r>
      <w:proofErr w:type="gramEnd"/>
      <w:r w:rsidRPr="0091178A">
        <w:rPr>
          <w:rFonts w:ascii="Times New Roman" w:hAnsi="Times New Roman" w:cs="Times New Roman"/>
          <w:kern w:val="0"/>
        </w:rPr>
        <w:t>雁、孔雀、鸚鵡、舍利</w:t>
      </w:r>
      <w:proofErr w:type="gramStart"/>
      <w:r w:rsidRPr="0091178A">
        <w:rPr>
          <w:rFonts w:ascii="Times New Roman" w:hAnsi="Times New Roman" w:cs="Times New Roman"/>
          <w:kern w:val="0"/>
        </w:rPr>
        <w:t>迦</w:t>
      </w:r>
      <w:proofErr w:type="gramEnd"/>
      <w:r w:rsidRPr="0091178A">
        <w:rPr>
          <w:rFonts w:ascii="Times New Roman" w:hAnsi="Times New Roman" w:cs="Times New Roman"/>
          <w:kern w:val="0"/>
        </w:rPr>
        <w:t>、俱</w:t>
      </w:r>
      <w:bookmarkStart w:id="2" w:name="0626b06"/>
      <w:bookmarkEnd w:id="1"/>
      <w:proofErr w:type="gramStart"/>
      <w:r w:rsidRPr="0091178A">
        <w:rPr>
          <w:rFonts w:ascii="Times New Roman" w:hAnsi="Times New Roman" w:cs="Times New Roman"/>
          <w:kern w:val="0"/>
        </w:rPr>
        <w:t>枳</w:t>
      </w:r>
      <w:proofErr w:type="gramEnd"/>
      <w:r w:rsidRPr="0091178A">
        <w:rPr>
          <w:rFonts w:ascii="Times New Roman" w:hAnsi="Times New Roman" w:cs="Times New Roman"/>
          <w:kern w:val="0"/>
        </w:rPr>
        <w:t>羅、命</w:t>
      </w:r>
      <w:proofErr w:type="gramStart"/>
      <w:r w:rsidRPr="0091178A">
        <w:rPr>
          <w:rFonts w:ascii="Times New Roman" w:hAnsi="Times New Roman" w:cs="Times New Roman"/>
          <w:kern w:val="0"/>
        </w:rPr>
        <w:t>命</w:t>
      </w:r>
      <w:proofErr w:type="gramEnd"/>
      <w:r w:rsidRPr="0091178A">
        <w:rPr>
          <w:rFonts w:ascii="Times New Roman" w:hAnsi="Times New Roman" w:cs="Times New Roman"/>
          <w:kern w:val="0"/>
        </w:rPr>
        <w:t>鳥等及一類龍、一類</w:t>
      </w:r>
      <w:proofErr w:type="gramStart"/>
      <w:r w:rsidRPr="0091178A">
        <w:rPr>
          <w:rFonts w:ascii="Times New Roman" w:hAnsi="Times New Roman" w:cs="Times New Roman"/>
          <w:kern w:val="0"/>
        </w:rPr>
        <w:t>妙翅、一類人</w:t>
      </w:r>
      <w:bookmarkStart w:id="3" w:name="0626b07"/>
      <w:bookmarkEnd w:id="2"/>
      <w:r w:rsidRPr="0091178A">
        <w:rPr>
          <w:rFonts w:ascii="Times New Roman" w:hAnsi="Times New Roman" w:cs="Times New Roman"/>
          <w:kern w:val="0"/>
        </w:rPr>
        <w:t>趣</w:t>
      </w:r>
      <w:proofErr w:type="gramEnd"/>
      <w:r w:rsidRPr="0091178A">
        <w:rPr>
          <w:rFonts w:ascii="Times New Roman" w:hAnsi="Times New Roman" w:cs="Times New Roman"/>
          <w:kern w:val="0"/>
        </w:rPr>
        <w:t>，復有所餘由卵</w:t>
      </w:r>
      <w:bookmarkEnd w:id="3"/>
      <w:r w:rsidRPr="0091178A">
        <w:rPr>
          <w:rFonts w:ascii="Times New Roman" w:hAnsi="Times New Roman" w:cs="Times New Roman"/>
        </w:rPr>
        <w:t>㲉</w:t>
      </w:r>
      <w:r w:rsidRPr="0091178A">
        <w:rPr>
          <w:rFonts w:ascii="Times New Roman" w:hAnsi="Times New Roman" w:cs="Times New Roman"/>
          <w:kern w:val="0"/>
        </w:rPr>
        <w:t>生，廣說如上，是名</w:t>
      </w:r>
      <w:bookmarkStart w:id="4" w:name="0626b08"/>
      <w:r w:rsidRPr="0091178A">
        <w:rPr>
          <w:rFonts w:ascii="Times New Roman" w:hAnsi="Times New Roman" w:cs="Times New Roman"/>
          <w:kern w:val="0"/>
        </w:rPr>
        <w:t>卵生。</w:t>
      </w:r>
    </w:p>
    <w:p w:rsidR="00103554" w:rsidRPr="0091178A" w:rsidRDefault="00103554" w:rsidP="00103554">
      <w:pPr>
        <w:rPr>
          <w:rFonts w:ascii="Times New Roman" w:hAnsi="Times New Roman" w:cs="Times New Roman"/>
          <w:kern w:val="0"/>
        </w:rPr>
      </w:pPr>
      <w:proofErr w:type="gramStart"/>
      <w:r w:rsidRPr="0091178A">
        <w:rPr>
          <w:rFonts w:ascii="Times New Roman" w:hAnsi="Times New Roman" w:cs="Times New Roman"/>
          <w:kern w:val="0"/>
        </w:rPr>
        <w:t>云</w:t>
      </w:r>
      <w:proofErr w:type="gramEnd"/>
      <w:r w:rsidRPr="0091178A">
        <w:rPr>
          <w:rFonts w:ascii="Times New Roman" w:hAnsi="Times New Roman" w:cs="Times New Roman"/>
          <w:kern w:val="0"/>
        </w:rPr>
        <w:t>何</w:t>
      </w:r>
      <w:r w:rsidRPr="0091178A">
        <w:rPr>
          <w:rFonts w:ascii="Times New Roman" w:hAnsi="Times New Roman" w:cs="Times New Roman"/>
          <w:kern w:val="0"/>
          <w:bdr w:val="single" w:sz="4" w:space="0" w:color="auto"/>
        </w:rPr>
        <w:t>胎生</w:t>
      </w:r>
      <w:r w:rsidRPr="0091178A">
        <w:rPr>
          <w:rFonts w:ascii="Times New Roman" w:hAnsi="Times New Roman" w:cs="Times New Roman"/>
          <w:kern w:val="0"/>
        </w:rPr>
        <w:t>？</w:t>
      </w:r>
      <w:proofErr w:type="gramStart"/>
      <w:r w:rsidRPr="0091178A">
        <w:rPr>
          <w:rFonts w:ascii="Times New Roman" w:hAnsi="Times New Roman" w:cs="Times New Roman"/>
          <w:kern w:val="0"/>
        </w:rPr>
        <w:t>謂諸有</w:t>
      </w:r>
      <w:proofErr w:type="gramEnd"/>
      <w:r w:rsidRPr="0091178A">
        <w:rPr>
          <w:rFonts w:ascii="Times New Roman" w:hAnsi="Times New Roman" w:cs="Times New Roman"/>
          <w:kern w:val="0"/>
        </w:rPr>
        <w:t>情由胎膜生：當住</w:t>
      </w:r>
      <w:bookmarkStart w:id="5" w:name="0626b09"/>
      <w:bookmarkEnd w:id="4"/>
      <w:r w:rsidRPr="0091178A">
        <w:rPr>
          <w:rFonts w:ascii="Times New Roman" w:hAnsi="Times New Roman" w:cs="Times New Roman"/>
          <w:kern w:val="0"/>
        </w:rPr>
        <w:t>胎膜、已住、</w:t>
      </w:r>
      <w:proofErr w:type="gramStart"/>
      <w:r w:rsidRPr="0091178A">
        <w:rPr>
          <w:rFonts w:ascii="Times New Roman" w:hAnsi="Times New Roman" w:cs="Times New Roman"/>
          <w:kern w:val="0"/>
        </w:rPr>
        <w:t>今住胎膜</w:t>
      </w:r>
      <w:proofErr w:type="gramEnd"/>
      <w:r w:rsidRPr="0091178A">
        <w:rPr>
          <w:rFonts w:ascii="Times New Roman" w:hAnsi="Times New Roman" w:cs="Times New Roman"/>
          <w:kern w:val="0"/>
        </w:rPr>
        <w:t>，</w:t>
      </w:r>
      <w:proofErr w:type="gramStart"/>
      <w:r w:rsidRPr="0091178A">
        <w:rPr>
          <w:rFonts w:ascii="Times New Roman" w:hAnsi="Times New Roman" w:cs="Times New Roman"/>
          <w:kern w:val="0"/>
        </w:rPr>
        <w:t>盛裹破壞</w:t>
      </w:r>
      <w:proofErr w:type="gramEnd"/>
      <w:r w:rsidRPr="0091178A">
        <w:rPr>
          <w:rFonts w:ascii="Times New Roman" w:hAnsi="Times New Roman" w:cs="Times New Roman"/>
          <w:kern w:val="0"/>
        </w:rPr>
        <w:t>胎膜生、等</w:t>
      </w:r>
      <w:bookmarkStart w:id="6" w:name="0626b10"/>
      <w:bookmarkEnd w:id="5"/>
      <w:r w:rsidRPr="0091178A">
        <w:rPr>
          <w:rFonts w:ascii="Times New Roman" w:hAnsi="Times New Roman" w:cs="Times New Roman"/>
          <w:kern w:val="0"/>
        </w:rPr>
        <w:t>生、起、</w:t>
      </w:r>
      <w:proofErr w:type="gramStart"/>
      <w:r w:rsidRPr="0091178A">
        <w:rPr>
          <w:rFonts w:ascii="Times New Roman" w:hAnsi="Times New Roman" w:cs="Times New Roman"/>
          <w:kern w:val="0"/>
        </w:rPr>
        <w:t>現起</w:t>
      </w:r>
      <w:proofErr w:type="gramEnd"/>
      <w:r w:rsidRPr="0091178A">
        <w:rPr>
          <w:rFonts w:ascii="Times New Roman" w:hAnsi="Times New Roman" w:cs="Times New Roman"/>
          <w:kern w:val="0"/>
        </w:rPr>
        <w:t>、出、</w:t>
      </w:r>
      <w:proofErr w:type="gramStart"/>
      <w:r w:rsidRPr="0091178A">
        <w:rPr>
          <w:rFonts w:ascii="Times New Roman" w:hAnsi="Times New Roman" w:cs="Times New Roman"/>
          <w:kern w:val="0"/>
        </w:rPr>
        <w:t>已出謂</w:t>
      </w:r>
      <w:proofErr w:type="gramEnd"/>
      <w:r w:rsidRPr="0091178A">
        <w:rPr>
          <w:rFonts w:ascii="Times New Roman" w:hAnsi="Times New Roman" w:cs="Times New Roman"/>
          <w:kern w:val="0"/>
        </w:rPr>
        <w:t>：</w:t>
      </w:r>
      <w:proofErr w:type="gramStart"/>
      <w:r w:rsidRPr="0091178A">
        <w:rPr>
          <w:rFonts w:ascii="Times New Roman" w:hAnsi="Times New Roman" w:cs="Times New Roman"/>
          <w:kern w:val="0"/>
        </w:rPr>
        <w:t>象</w:t>
      </w:r>
      <w:proofErr w:type="gramEnd"/>
      <w:r w:rsidRPr="0091178A">
        <w:rPr>
          <w:rFonts w:ascii="Times New Roman" w:hAnsi="Times New Roman" w:cs="Times New Roman"/>
          <w:kern w:val="0"/>
        </w:rPr>
        <w:t>馬牛</w:t>
      </w:r>
      <w:proofErr w:type="gramStart"/>
      <w:r w:rsidRPr="0091178A">
        <w:rPr>
          <w:rFonts w:ascii="Times New Roman" w:hAnsi="Times New Roman" w:cs="Times New Roman"/>
          <w:kern w:val="0"/>
        </w:rPr>
        <w:t>羊駝驢鹿</w:t>
      </w:r>
      <w:proofErr w:type="gramEnd"/>
      <w:r w:rsidRPr="0091178A">
        <w:rPr>
          <w:rFonts w:ascii="Times New Roman" w:hAnsi="Times New Roman" w:cs="Times New Roman"/>
          <w:kern w:val="0"/>
        </w:rPr>
        <w:t>等及</w:t>
      </w:r>
      <w:bookmarkStart w:id="7" w:name="0626b11"/>
      <w:bookmarkEnd w:id="6"/>
      <w:r w:rsidRPr="0091178A">
        <w:rPr>
          <w:rFonts w:ascii="Times New Roman" w:hAnsi="Times New Roman" w:cs="Times New Roman"/>
          <w:kern w:val="0"/>
        </w:rPr>
        <w:t>一類龍、一類</w:t>
      </w:r>
      <w:proofErr w:type="gramStart"/>
      <w:r w:rsidRPr="0091178A">
        <w:rPr>
          <w:rFonts w:ascii="Times New Roman" w:hAnsi="Times New Roman" w:cs="Times New Roman"/>
          <w:kern w:val="0"/>
        </w:rPr>
        <w:t>妙翅、</w:t>
      </w:r>
      <w:proofErr w:type="gramEnd"/>
      <w:r w:rsidRPr="0091178A">
        <w:rPr>
          <w:rFonts w:ascii="Times New Roman" w:hAnsi="Times New Roman" w:cs="Times New Roman"/>
          <w:kern w:val="0"/>
          <w:highlight w:val="yellow"/>
        </w:rPr>
        <w:t>一類鬼</w:t>
      </w:r>
      <w:r w:rsidRPr="0091178A">
        <w:rPr>
          <w:rFonts w:ascii="Times New Roman" w:hAnsi="Times New Roman" w:cs="Times New Roman"/>
          <w:kern w:val="0"/>
        </w:rPr>
        <w:t>、</w:t>
      </w:r>
      <w:proofErr w:type="gramStart"/>
      <w:r w:rsidRPr="0091178A">
        <w:rPr>
          <w:rFonts w:ascii="Times New Roman" w:hAnsi="Times New Roman" w:cs="Times New Roman"/>
          <w:kern w:val="0"/>
        </w:rPr>
        <w:t>一類人趣</w:t>
      </w:r>
      <w:proofErr w:type="gramEnd"/>
      <w:r w:rsidRPr="0091178A">
        <w:rPr>
          <w:rFonts w:ascii="Times New Roman" w:hAnsi="Times New Roman" w:cs="Times New Roman"/>
          <w:kern w:val="0"/>
        </w:rPr>
        <w:t>、復有</w:t>
      </w:r>
      <w:bookmarkStart w:id="8" w:name="0626b12"/>
      <w:bookmarkEnd w:id="7"/>
      <w:r w:rsidRPr="0091178A">
        <w:rPr>
          <w:rFonts w:ascii="Times New Roman" w:hAnsi="Times New Roman" w:cs="Times New Roman"/>
          <w:kern w:val="0"/>
        </w:rPr>
        <w:t>所餘由胎膜生，廣說如上，是名胎生。</w:t>
      </w:r>
    </w:p>
    <w:p w:rsidR="00103554" w:rsidRPr="0091178A" w:rsidRDefault="00103554" w:rsidP="00103554">
      <w:pPr>
        <w:rPr>
          <w:rFonts w:ascii="Times New Roman" w:hAnsi="Times New Roman" w:cs="Times New Roman"/>
          <w:kern w:val="0"/>
        </w:rPr>
      </w:pPr>
      <w:proofErr w:type="gramStart"/>
      <w:r w:rsidRPr="0091178A">
        <w:rPr>
          <w:rFonts w:ascii="Times New Roman" w:hAnsi="Times New Roman" w:cs="Times New Roman"/>
          <w:kern w:val="0"/>
        </w:rPr>
        <w:t>云何</w:t>
      </w:r>
      <w:bookmarkStart w:id="9" w:name="0626b13"/>
      <w:bookmarkEnd w:id="8"/>
      <w:r w:rsidRPr="0091178A">
        <w:rPr>
          <w:rFonts w:ascii="Times New Roman" w:hAnsi="Times New Roman" w:cs="Times New Roman"/>
          <w:kern w:val="0"/>
          <w:bdr w:val="single" w:sz="4" w:space="0" w:color="auto"/>
        </w:rPr>
        <w:t>濕</w:t>
      </w:r>
      <w:proofErr w:type="gramEnd"/>
      <w:r w:rsidRPr="0091178A">
        <w:rPr>
          <w:rFonts w:ascii="Times New Roman" w:hAnsi="Times New Roman" w:cs="Times New Roman"/>
          <w:kern w:val="0"/>
          <w:bdr w:val="single" w:sz="4" w:space="0" w:color="auto"/>
        </w:rPr>
        <w:t>生</w:t>
      </w:r>
      <w:r w:rsidRPr="0091178A">
        <w:rPr>
          <w:rFonts w:ascii="Times New Roman" w:hAnsi="Times New Roman" w:cs="Times New Roman"/>
          <w:kern w:val="0"/>
        </w:rPr>
        <w:t>？</w:t>
      </w:r>
      <w:proofErr w:type="gramStart"/>
      <w:r w:rsidRPr="0091178A">
        <w:rPr>
          <w:rFonts w:ascii="Times New Roman" w:hAnsi="Times New Roman" w:cs="Times New Roman"/>
          <w:kern w:val="0"/>
        </w:rPr>
        <w:t>謂諸有</w:t>
      </w:r>
      <w:proofErr w:type="gramEnd"/>
      <w:r w:rsidRPr="0091178A">
        <w:rPr>
          <w:rFonts w:ascii="Times New Roman" w:hAnsi="Times New Roman" w:cs="Times New Roman"/>
          <w:kern w:val="0"/>
        </w:rPr>
        <w:t>情由濕氣生：或依草木諸</w:t>
      </w:r>
      <w:r w:rsidRPr="0091178A">
        <w:rPr>
          <w:rStyle w:val="a5"/>
          <w:rFonts w:ascii="Times New Roman" w:hAnsi="Times New Roman" w:cs="Times New Roman"/>
          <w:kern w:val="0"/>
        </w:rPr>
        <w:footnoteReference w:id="2"/>
      </w:r>
      <w:proofErr w:type="gramStart"/>
      <w:r w:rsidRPr="0091178A">
        <w:rPr>
          <w:rFonts w:ascii="Times New Roman" w:hAnsi="Times New Roman" w:cs="Times New Roman"/>
          <w:kern w:val="0"/>
        </w:rPr>
        <w:t>葉</w:t>
      </w:r>
      <w:bookmarkStart w:id="10" w:name="0626b14"/>
      <w:bookmarkEnd w:id="9"/>
      <w:r w:rsidRPr="0091178A">
        <w:rPr>
          <w:rFonts w:ascii="Times New Roman" w:hAnsi="Times New Roman" w:cs="Times New Roman"/>
          <w:kern w:val="0"/>
        </w:rPr>
        <w:t>窟聚</w:t>
      </w:r>
      <w:proofErr w:type="gramEnd"/>
      <w:r w:rsidRPr="0091178A">
        <w:rPr>
          <w:rFonts w:ascii="Times New Roman" w:hAnsi="Times New Roman" w:cs="Times New Roman"/>
          <w:kern w:val="0"/>
        </w:rPr>
        <w:t>；或依腐肉</w:t>
      </w:r>
      <w:proofErr w:type="gramStart"/>
      <w:r w:rsidRPr="0091178A">
        <w:rPr>
          <w:rFonts w:ascii="Times New Roman" w:hAnsi="Times New Roman" w:cs="Times New Roman"/>
          <w:kern w:val="0"/>
        </w:rPr>
        <w:t>食糞穢等</w:t>
      </w:r>
      <w:proofErr w:type="gramEnd"/>
      <w:r w:rsidRPr="0091178A">
        <w:rPr>
          <w:rFonts w:ascii="Times New Roman" w:hAnsi="Times New Roman" w:cs="Times New Roman"/>
          <w:kern w:val="0"/>
        </w:rPr>
        <w:t>；或依</w:t>
      </w:r>
      <w:r w:rsidRPr="0091178A">
        <w:rPr>
          <w:rFonts w:ascii="Times New Roman" w:hAnsi="Times New Roman" w:cs="Times New Roman"/>
          <w:kern w:val="0"/>
        </w:rPr>
        <w:ruby>
          <w:rubyPr>
            <w:rubyAlign w:val="rightVertical"/>
            <w:hps w:val="8"/>
            <w:hpsRaise w:val="22"/>
            <w:hpsBaseText w:val="24"/>
            <w:lid w:val="zh-TW"/>
          </w:rubyPr>
          <w:rt>
            <w:r w:rsidR="00103554" w:rsidRPr="0091178A">
              <w:rPr>
                <w:rFonts w:ascii="Times New Roman" w:hAnsi="Times New Roman" w:cs="Times New Roman"/>
                <w:w w:val="75"/>
                <w:kern w:val="0"/>
                <w:sz w:val="8"/>
              </w:rPr>
              <w:t>ㄆㄧ</w:t>
            </w:r>
            <w:r w:rsidR="00103554" w:rsidRPr="0091178A">
              <w:rPr>
                <w:rFonts w:ascii="Times New Roman" w:hAnsi="Times New Roman" w:cs="Times New Roman"/>
                <w:w w:val="75"/>
                <w:kern w:val="0"/>
                <w:sz w:val="8"/>
              </w:rPr>
              <w:t>ˊ</w:t>
            </w:r>
          </w:rt>
          <w:rubyBase>
            <w:r w:rsidR="00103554" w:rsidRPr="0091178A">
              <w:rPr>
                <w:rFonts w:ascii="Times New Roman" w:hAnsi="Times New Roman" w:cs="Times New Roman"/>
                <w:kern w:val="0"/>
              </w:rPr>
              <w:t>陂</w:t>
            </w:r>
          </w:rubyBase>
        </w:ruby>
      </w:r>
      <w:proofErr w:type="gramStart"/>
      <w:r w:rsidRPr="0091178A">
        <w:rPr>
          <w:rFonts w:ascii="Times New Roman" w:hAnsi="Times New Roman" w:cs="Times New Roman"/>
          <w:kern w:val="0"/>
        </w:rPr>
        <w:t>池河海</w:t>
      </w:r>
      <w:bookmarkStart w:id="11" w:name="0626b15"/>
      <w:bookmarkEnd w:id="10"/>
      <w:proofErr w:type="gramEnd"/>
      <w:r w:rsidRPr="0091178A">
        <w:rPr>
          <w:rFonts w:ascii="Times New Roman" w:hAnsi="Times New Roman" w:cs="Times New Roman"/>
          <w:kern w:val="0"/>
        </w:rPr>
        <w:t>展轉</w:t>
      </w:r>
      <w:proofErr w:type="gramStart"/>
      <w:r w:rsidRPr="0091178A">
        <w:rPr>
          <w:rFonts w:ascii="Times New Roman" w:hAnsi="Times New Roman" w:cs="Times New Roman"/>
          <w:kern w:val="0"/>
        </w:rPr>
        <w:t>相潤相</w:t>
      </w:r>
      <w:proofErr w:type="gramEnd"/>
      <w:r w:rsidRPr="0091178A">
        <w:rPr>
          <w:rFonts w:ascii="Times New Roman" w:hAnsi="Times New Roman" w:cs="Times New Roman"/>
          <w:kern w:val="0"/>
        </w:rPr>
        <w:t>逼相依生、等生、起、</w:t>
      </w:r>
      <w:proofErr w:type="gramStart"/>
      <w:r w:rsidRPr="0091178A">
        <w:rPr>
          <w:rFonts w:ascii="Times New Roman" w:hAnsi="Times New Roman" w:cs="Times New Roman"/>
          <w:kern w:val="0"/>
        </w:rPr>
        <w:t>現起</w:t>
      </w:r>
      <w:proofErr w:type="gramEnd"/>
      <w:r w:rsidRPr="0091178A">
        <w:rPr>
          <w:rFonts w:ascii="Times New Roman" w:hAnsi="Times New Roman" w:cs="Times New Roman"/>
          <w:kern w:val="0"/>
        </w:rPr>
        <w:t>、出、</w:t>
      </w:r>
      <w:proofErr w:type="gramStart"/>
      <w:r w:rsidRPr="0091178A">
        <w:rPr>
          <w:rFonts w:ascii="Times New Roman" w:hAnsi="Times New Roman" w:cs="Times New Roman"/>
          <w:kern w:val="0"/>
        </w:rPr>
        <w:t>已出</w:t>
      </w:r>
      <w:bookmarkStart w:id="12" w:name="0626b16"/>
      <w:bookmarkEnd w:id="11"/>
      <w:r w:rsidRPr="0091178A">
        <w:rPr>
          <w:rFonts w:ascii="Times New Roman" w:hAnsi="Times New Roman" w:cs="Times New Roman"/>
          <w:kern w:val="0"/>
        </w:rPr>
        <w:t>謂</w:t>
      </w:r>
      <w:proofErr w:type="gramEnd"/>
      <w:r w:rsidRPr="0091178A">
        <w:rPr>
          <w:rFonts w:ascii="Times New Roman" w:hAnsi="Times New Roman" w:cs="Times New Roman"/>
          <w:kern w:val="0"/>
        </w:rPr>
        <w:t>：蚊蚋</w:t>
      </w:r>
      <w:r w:rsidRPr="0091178A">
        <w:rPr>
          <w:rFonts w:ascii="Times New Roman" w:hAnsi="Times New Roman" w:cs="Times New Roman"/>
          <w:kern w:val="0"/>
        </w:rPr>
        <w:ruby>
          <w:rubyPr>
            <w:rubyAlign w:val="rightVertical"/>
            <w:hps w:val="8"/>
            <w:hpsRaise w:val="22"/>
            <w:hpsBaseText w:val="24"/>
            <w:lid w:val="zh-TW"/>
          </w:rubyPr>
          <w:rt>
            <w:r w:rsidR="00103554" w:rsidRPr="0091178A">
              <w:rPr>
                <w:rFonts w:ascii="Times New Roman" w:hAnsi="Times New Roman" w:cs="Times New Roman"/>
                <w:w w:val="75"/>
                <w:kern w:val="0"/>
                <w:sz w:val="8"/>
              </w:rPr>
              <w:t>ㄇㄧㄝ</w:t>
            </w:r>
            <w:r w:rsidR="00103554" w:rsidRPr="0091178A">
              <w:rPr>
                <w:rFonts w:ascii="Times New Roman" w:hAnsi="Times New Roman" w:cs="Times New Roman"/>
                <w:w w:val="75"/>
                <w:kern w:val="0"/>
                <w:sz w:val="8"/>
              </w:rPr>
              <w:t>ˋ</w:t>
            </w:r>
          </w:rt>
          <w:rubyBase>
            <w:r w:rsidR="00103554" w:rsidRPr="0091178A">
              <w:rPr>
                <w:rFonts w:ascii="Times New Roman" w:hAnsi="Times New Roman" w:cs="Times New Roman"/>
                <w:kern w:val="0"/>
              </w:rPr>
              <w:t>蠛</w:t>
            </w:r>
          </w:rubyBase>
        </w:ruby>
      </w:r>
      <w:proofErr w:type="gramStart"/>
      <w:r w:rsidRPr="0091178A">
        <w:rPr>
          <w:rFonts w:ascii="Times New Roman" w:hAnsi="Times New Roman" w:cs="Times New Roman"/>
          <w:kern w:val="0"/>
        </w:rPr>
        <w:t>蠓</w:t>
      </w:r>
      <w:proofErr w:type="gramEnd"/>
      <w:r w:rsidRPr="0091178A">
        <w:rPr>
          <w:rFonts w:ascii="Times New Roman" w:hAnsi="Times New Roman" w:cs="Times New Roman"/>
          <w:kern w:val="0"/>
        </w:rPr>
        <w:t>百足蚰蜒</w:t>
      </w:r>
      <w:r w:rsidRPr="0091178A">
        <w:rPr>
          <w:rStyle w:val="a5"/>
          <w:rFonts w:ascii="Times New Roman" w:hAnsi="Times New Roman" w:cs="Times New Roman"/>
          <w:kern w:val="0"/>
        </w:rPr>
        <w:footnoteReference w:id="3"/>
      </w:r>
      <w:r w:rsidRPr="0091178A">
        <w:rPr>
          <w:rFonts w:ascii="Times New Roman" w:hAnsi="Times New Roman" w:cs="Times New Roman"/>
          <w:kern w:val="0"/>
        </w:rPr>
        <w:ruby>
          <w:rubyPr>
            <w:rubyAlign w:val="rightVertical"/>
            <w:hps w:val="8"/>
            <w:hpsRaise w:val="22"/>
            <w:hpsBaseText w:val="24"/>
            <w:lid w:val="zh-TW"/>
          </w:rubyPr>
          <w:rt>
            <w:r w:rsidR="00103554" w:rsidRPr="0091178A">
              <w:rPr>
                <w:rFonts w:ascii="Times New Roman" w:hAnsi="Times New Roman" w:cs="Times New Roman"/>
                <w:w w:val="75"/>
                <w:kern w:val="0"/>
                <w:sz w:val="8"/>
              </w:rPr>
              <w:t>ㄑㄧ</w:t>
            </w:r>
            <w:r w:rsidR="00103554" w:rsidRPr="0091178A">
              <w:rPr>
                <w:rFonts w:ascii="Times New Roman" w:hAnsi="Times New Roman" w:cs="Times New Roman"/>
                <w:w w:val="75"/>
                <w:kern w:val="0"/>
                <w:sz w:val="8"/>
              </w:rPr>
              <w:t>ˋ</w:t>
            </w:r>
          </w:rt>
          <w:rubyBase>
            <w:r w:rsidR="00103554" w:rsidRPr="0091178A">
              <w:rPr>
                <w:rFonts w:ascii="Times New Roman" w:hAnsi="Times New Roman" w:cs="Times New Roman"/>
                <w:kern w:val="0"/>
              </w:rPr>
              <w:t>蚑</w:t>
            </w:r>
          </w:rubyBase>
        </w:ruby>
      </w:r>
      <w:proofErr w:type="gramStart"/>
      <w:r w:rsidRPr="0091178A">
        <w:rPr>
          <w:rFonts w:ascii="Times New Roman" w:hAnsi="Times New Roman" w:cs="Times New Roman"/>
          <w:kern w:val="0"/>
        </w:rPr>
        <w:t>行蜂等</w:t>
      </w:r>
      <w:proofErr w:type="gramEnd"/>
      <w:r w:rsidRPr="0091178A">
        <w:rPr>
          <w:rFonts w:ascii="Times New Roman" w:hAnsi="Times New Roman" w:cs="Times New Roman"/>
          <w:kern w:val="0"/>
        </w:rPr>
        <w:t>、及一類</w:t>
      </w:r>
      <w:bookmarkStart w:id="13" w:name="0626b17"/>
      <w:bookmarkEnd w:id="12"/>
      <w:r w:rsidRPr="0091178A">
        <w:rPr>
          <w:rFonts w:ascii="Times New Roman" w:hAnsi="Times New Roman" w:cs="Times New Roman"/>
          <w:kern w:val="0"/>
        </w:rPr>
        <w:t>龍、一類</w:t>
      </w:r>
      <w:proofErr w:type="gramStart"/>
      <w:r w:rsidRPr="0091178A">
        <w:rPr>
          <w:rFonts w:ascii="Times New Roman" w:hAnsi="Times New Roman" w:cs="Times New Roman"/>
          <w:kern w:val="0"/>
        </w:rPr>
        <w:t>妙翅、一類人趣</w:t>
      </w:r>
      <w:proofErr w:type="gramEnd"/>
      <w:r w:rsidRPr="0091178A">
        <w:rPr>
          <w:rFonts w:ascii="Times New Roman" w:hAnsi="Times New Roman" w:cs="Times New Roman"/>
          <w:kern w:val="0"/>
        </w:rPr>
        <w:t>、復有所餘由濕氣</w:t>
      </w:r>
      <w:bookmarkStart w:id="14" w:name="0626b18"/>
      <w:bookmarkEnd w:id="13"/>
      <w:r w:rsidRPr="0091178A">
        <w:rPr>
          <w:rFonts w:ascii="Times New Roman" w:hAnsi="Times New Roman" w:cs="Times New Roman"/>
          <w:kern w:val="0"/>
        </w:rPr>
        <w:t>生，廣說如上，</w:t>
      </w:r>
      <w:proofErr w:type="gramStart"/>
      <w:r w:rsidRPr="0091178A">
        <w:rPr>
          <w:rFonts w:ascii="Times New Roman" w:hAnsi="Times New Roman" w:cs="Times New Roman"/>
          <w:kern w:val="0"/>
        </w:rPr>
        <w:t>是名濕生</w:t>
      </w:r>
      <w:proofErr w:type="gramEnd"/>
      <w:r w:rsidRPr="0091178A">
        <w:rPr>
          <w:rFonts w:ascii="Times New Roman" w:hAnsi="Times New Roman" w:cs="Times New Roman"/>
          <w:kern w:val="0"/>
        </w:rPr>
        <w:t>。</w:t>
      </w:r>
    </w:p>
    <w:p w:rsidR="00103554" w:rsidRPr="0091178A" w:rsidRDefault="00103554" w:rsidP="00103554">
      <w:pPr>
        <w:rPr>
          <w:rFonts w:ascii="Times New Roman" w:hAnsi="Times New Roman" w:cs="Times New Roman"/>
          <w:kern w:val="0"/>
        </w:rPr>
      </w:pPr>
      <w:proofErr w:type="gramStart"/>
      <w:r w:rsidRPr="0091178A">
        <w:rPr>
          <w:rFonts w:ascii="Times New Roman" w:hAnsi="Times New Roman" w:cs="Times New Roman"/>
          <w:kern w:val="0"/>
        </w:rPr>
        <w:t>云</w:t>
      </w:r>
      <w:proofErr w:type="gramEnd"/>
      <w:r w:rsidRPr="0091178A">
        <w:rPr>
          <w:rFonts w:ascii="Times New Roman" w:hAnsi="Times New Roman" w:cs="Times New Roman"/>
          <w:kern w:val="0"/>
        </w:rPr>
        <w:t>何</w:t>
      </w:r>
      <w:r w:rsidRPr="0091178A">
        <w:rPr>
          <w:rFonts w:ascii="Times New Roman" w:hAnsi="Times New Roman" w:cs="Times New Roman"/>
          <w:kern w:val="0"/>
          <w:bdr w:val="single" w:sz="4" w:space="0" w:color="auto"/>
        </w:rPr>
        <w:t>化生</w:t>
      </w:r>
      <w:r w:rsidRPr="0091178A">
        <w:rPr>
          <w:rFonts w:ascii="Times New Roman" w:hAnsi="Times New Roman" w:cs="Times New Roman"/>
          <w:kern w:val="0"/>
        </w:rPr>
        <w:t>？</w:t>
      </w:r>
      <w:proofErr w:type="gramStart"/>
      <w:r w:rsidRPr="0091178A">
        <w:rPr>
          <w:rFonts w:ascii="Times New Roman" w:hAnsi="Times New Roman" w:cs="Times New Roman"/>
          <w:kern w:val="0"/>
        </w:rPr>
        <w:t>謂諸有</w:t>
      </w:r>
      <w:bookmarkStart w:id="15" w:name="0626b19"/>
      <w:bookmarkEnd w:id="14"/>
      <w:r w:rsidRPr="0091178A">
        <w:rPr>
          <w:rFonts w:ascii="Times New Roman" w:hAnsi="Times New Roman" w:cs="Times New Roman"/>
          <w:kern w:val="0"/>
        </w:rPr>
        <w:t>情</w:t>
      </w:r>
      <w:proofErr w:type="gramEnd"/>
      <w:r w:rsidRPr="0091178A">
        <w:rPr>
          <w:rFonts w:ascii="Times New Roman" w:hAnsi="Times New Roman" w:cs="Times New Roman"/>
          <w:kern w:val="0"/>
        </w:rPr>
        <w:t>，生無所</w:t>
      </w:r>
      <w:proofErr w:type="gramStart"/>
      <w:r w:rsidRPr="0091178A">
        <w:rPr>
          <w:rFonts w:ascii="Times New Roman" w:hAnsi="Times New Roman" w:cs="Times New Roman"/>
          <w:kern w:val="0"/>
        </w:rPr>
        <w:t>託</w:t>
      </w:r>
      <w:proofErr w:type="gramEnd"/>
      <w:r w:rsidRPr="0091178A">
        <w:rPr>
          <w:rFonts w:ascii="Times New Roman" w:hAnsi="Times New Roman" w:cs="Times New Roman"/>
          <w:kern w:val="0"/>
        </w:rPr>
        <w:t>，</w:t>
      </w:r>
      <w:proofErr w:type="gramStart"/>
      <w:r w:rsidRPr="0091178A">
        <w:rPr>
          <w:rFonts w:ascii="Times New Roman" w:hAnsi="Times New Roman" w:cs="Times New Roman"/>
          <w:kern w:val="0"/>
        </w:rPr>
        <w:t>諸根無缺</w:t>
      </w:r>
      <w:proofErr w:type="gramEnd"/>
      <w:r w:rsidRPr="0091178A">
        <w:rPr>
          <w:rFonts w:ascii="Times New Roman" w:hAnsi="Times New Roman" w:cs="Times New Roman"/>
          <w:kern w:val="0"/>
        </w:rPr>
        <w:t>，</w:t>
      </w:r>
      <w:proofErr w:type="gramStart"/>
      <w:r w:rsidRPr="0091178A">
        <w:rPr>
          <w:rFonts w:ascii="Times New Roman" w:hAnsi="Times New Roman" w:cs="Times New Roman"/>
          <w:kern w:val="0"/>
        </w:rPr>
        <w:t>支體圓具依處頓</w:t>
      </w:r>
      <w:proofErr w:type="gramEnd"/>
      <w:r w:rsidRPr="0091178A">
        <w:rPr>
          <w:rFonts w:ascii="Times New Roman" w:hAnsi="Times New Roman" w:cs="Times New Roman"/>
          <w:kern w:val="0"/>
        </w:rPr>
        <w:t>生</w:t>
      </w:r>
      <w:bookmarkStart w:id="16" w:name="0626b20"/>
      <w:bookmarkEnd w:id="15"/>
      <w:r w:rsidRPr="0091178A">
        <w:rPr>
          <w:rFonts w:ascii="Times New Roman" w:hAnsi="Times New Roman" w:cs="Times New Roman"/>
          <w:kern w:val="0"/>
        </w:rPr>
        <w:t>、頓起、</w:t>
      </w:r>
      <w:r w:rsidRPr="0091178A">
        <w:rPr>
          <w:rStyle w:val="a5"/>
          <w:rFonts w:ascii="Times New Roman" w:hAnsi="Times New Roman" w:cs="Times New Roman"/>
          <w:kern w:val="0"/>
        </w:rPr>
        <w:footnoteReference w:id="4"/>
      </w:r>
      <w:proofErr w:type="gramStart"/>
      <w:r w:rsidRPr="0091178A">
        <w:rPr>
          <w:rFonts w:ascii="Times New Roman" w:hAnsi="Times New Roman" w:cs="Times New Roman"/>
          <w:kern w:val="0"/>
        </w:rPr>
        <w:t>頓出謂</w:t>
      </w:r>
      <w:proofErr w:type="gramEnd"/>
      <w:r w:rsidRPr="0091178A">
        <w:rPr>
          <w:rFonts w:ascii="Times New Roman" w:hAnsi="Times New Roman" w:cs="Times New Roman"/>
          <w:kern w:val="0"/>
        </w:rPr>
        <w:t>：諸地獄、天趣、</w:t>
      </w:r>
      <w:proofErr w:type="gramStart"/>
      <w:r w:rsidRPr="0091178A">
        <w:rPr>
          <w:rFonts w:ascii="Times New Roman" w:hAnsi="Times New Roman" w:cs="Times New Roman"/>
          <w:kern w:val="0"/>
        </w:rPr>
        <w:t>一</w:t>
      </w:r>
      <w:proofErr w:type="gramEnd"/>
      <w:r w:rsidRPr="0091178A">
        <w:rPr>
          <w:rFonts w:ascii="Times New Roman" w:hAnsi="Times New Roman" w:cs="Times New Roman"/>
          <w:kern w:val="0"/>
        </w:rPr>
        <w:t>切中有、及一</w:t>
      </w:r>
      <w:bookmarkStart w:id="17" w:name="0626b21"/>
      <w:bookmarkEnd w:id="16"/>
      <w:r w:rsidRPr="0091178A">
        <w:rPr>
          <w:rFonts w:ascii="Times New Roman" w:hAnsi="Times New Roman" w:cs="Times New Roman"/>
          <w:kern w:val="0"/>
        </w:rPr>
        <w:t>類龍、一類</w:t>
      </w:r>
      <w:proofErr w:type="gramStart"/>
      <w:r w:rsidRPr="0091178A">
        <w:rPr>
          <w:rFonts w:ascii="Times New Roman" w:hAnsi="Times New Roman" w:cs="Times New Roman"/>
          <w:kern w:val="0"/>
        </w:rPr>
        <w:t>妙翅、</w:t>
      </w:r>
      <w:proofErr w:type="gramEnd"/>
      <w:r w:rsidRPr="0091178A">
        <w:rPr>
          <w:rFonts w:ascii="Times New Roman" w:hAnsi="Times New Roman" w:cs="Times New Roman"/>
          <w:kern w:val="0"/>
          <w:highlight w:val="yellow"/>
        </w:rPr>
        <w:t>一類鬼</w:t>
      </w:r>
      <w:r w:rsidRPr="0091178A">
        <w:rPr>
          <w:rFonts w:ascii="Times New Roman" w:hAnsi="Times New Roman" w:cs="Times New Roman"/>
          <w:kern w:val="0"/>
        </w:rPr>
        <w:t>、</w:t>
      </w:r>
      <w:proofErr w:type="gramStart"/>
      <w:r w:rsidRPr="0091178A">
        <w:rPr>
          <w:rFonts w:ascii="Times New Roman" w:hAnsi="Times New Roman" w:cs="Times New Roman"/>
          <w:kern w:val="0"/>
        </w:rPr>
        <w:t>一類人趣</w:t>
      </w:r>
      <w:proofErr w:type="gramEnd"/>
      <w:r w:rsidRPr="0091178A">
        <w:rPr>
          <w:rFonts w:ascii="Times New Roman" w:hAnsi="Times New Roman" w:cs="Times New Roman"/>
          <w:kern w:val="0"/>
        </w:rPr>
        <w:t>、復</w:t>
      </w:r>
      <w:proofErr w:type="gramStart"/>
      <w:r w:rsidRPr="0091178A">
        <w:rPr>
          <w:rFonts w:ascii="Times New Roman" w:hAnsi="Times New Roman" w:cs="Times New Roman"/>
          <w:kern w:val="0"/>
        </w:rPr>
        <w:t>有所</w:t>
      </w:r>
      <w:bookmarkStart w:id="18" w:name="0626b22"/>
      <w:bookmarkEnd w:id="17"/>
      <w:r w:rsidRPr="0091178A">
        <w:rPr>
          <w:rFonts w:ascii="Times New Roman" w:hAnsi="Times New Roman" w:cs="Times New Roman"/>
          <w:kern w:val="0"/>
        </w:rPr>
        <w:t>餘諸有情</w:t>
      </w:r>
      <w:proofErr w:type="gramEnd"/>
      <w:r w:rsidRPr="0091178A">
        <w:rPr>
          <w:rFonts w:ascii="Times New Roman" w:hAnsi="Times New Roman" w:cs="Times New Roman"/>
          <w:kern w:val="0"/>
        </w:rPr>
        <w:t>類生無所</w:t>
      </w:r>
      <w:proofErr w:type="gramStart"/>
      <w:r w:rsidRPr="0091178A">
        <w:rPr>
          <w:rFonts w:ascii="Times New Roman" w:hAnsi="Times New Roman" w:cs="Times New Roman"/>
          <w:kern w:val="0"/>
        </w:rPr>
        <w:t>託</w:t>
      </w:r>
      <w:proofErr w:type="gramEnd"/>
      <w:r w:rsidRPr="0091178A">
        <w:rPr>
          <w:rFonts w:ascii="Times New Roman" w:hAnsi="Times New Roman" w:cs="Times New Roman"/>
          <w:kern w:val="0"/>
        </w:rPr>
        <w:t>，廣說如上，是名化</w:t>
      </w:r>
      <w:bookmarkEnd w:id="18"/>
      <w:r w:rsidRPr="0091178A">
        <w:rPr>
          <w:rFonts w:ascii="Times New Roman" w:hAnsi="Times New Roman" w:cs="Times New Roman"/>
          <w:kern w:val="0"/>
        </w:rPr>
        <w:t>生。</w:t>
      </w:r>
    </w:p>
    <w:p w:rsidR="00103554" w:rsidRPr="0091178A" w:rsidRDefault="00103554" w:rsidP="00103554">
      <w:pPr>
        <w:rPr>
          <w:rFonts w:ascii="Times New Roman" w:hAnsi="Times New Roman" w:cs="Times New Roman"/>
        </w:rPr>
      </w:pPr>
    </w:p>
    <w:p w:rsidR="00122F7D" w:rsidRPr="0091178A" w:rsidRDefault="00103554" w:rsidP="00103554">
      <w:pPr>
        <w:rPr>
          <w:rFonts w:ascii="Times New Roman" w:hAnsi="Times New Roman" w:cs="Times New Roman"/>
        </w:rPr>
      </w:pPr>
      <w:r w:rsidRPr="0091178A">
        <w:rPr>
          <w:rFonts w:ascii="Times New Roman" w:hAnsi="Times New Roman" w:cs="Times New Roman"/>
        </w:rPr>
        <w:t>《阿毘達磨大毘婆沙論》卷</w:t>
      </w:r>
      <w:r w:rsidRPr="0091178A">
        <w:rPr>
          <w:rFonts w:ascii="Times New Roman" w:hAnsi="Times New Roman" w:cs="Times New Roman"/>
        </w:rPr>
        <w:t>120</w:t>
      </w:r>
      <w:r w:rsidR="00122F7D" w:rsidRPr="0091178A">
        <w:rPr>
          <w:rFonts w:ascii="Times New Roman" w:hAnsi="Times New Roman" w:cs="Times New Roman"/>
        </w:rPr>
        <w:t xml:space="preserve">(CBETA, T27, no. </w:t>
      </w:r>
      <w:proofErr w:type="gramStart"/>
      <w:r w:rsidR="00122F7D" w:rsidRPr="0091178A">
        <w:rPr>
          <w:rFonts w:ascii="Times New Roman" w:hAnsi="Times New Roman" w:cs="Times New Roman"/>
        </w:rPr>
        <w:t>1545, p. 626, c17-p.</w:t>
      </w:r>
      <w:proofErr w:type="gramEnd"/>
      <w:r w:rsidR="00122F7D" w:rsidRPr="0091178A">
        <w:rPr>
          <w:rFonts w:ascii="Times New Roman" w:hAnsi="Times New Roman" w:cs="Times New Roman"/>
        </w:rPr>
        <w:t xml:space="preserve"> 627, a2)</w:t>
      </w:r>
      <w:r w:rsidRPr="0091178A">
        <w:rPr>
          <w:rFonts w:ascii="Times New Roman" w:hAnsi="Times New Roman" w:cs="Times New Roman"/>
        </w:rPr>
        <w:t>：</w:t>
      </w:r>
    </w:p>
    <w:p w:rsidR="00122F7D" w:rsidRPr="0091178A" w:rsidRDefault="00122F7D" w:rsidP="00122F7D">
      <w:pPr>
        <w:widowControl/>
        <w:rPr>
          <w:rFonts w:ascii="Times New Roman" w:hAnsi="Times New Roman" w:cs="Times New Roman"/>
        </w:rPr>
      </w:pPr>
      <w:r w:rsidRPr="0091178A">
        <w:rPr>
          <w:rFonts w:ascii="Times New Roman" w:hAnsi="Times New Roman" w:cs="Times New Roman"/>
          <w:kern w:val="0"/>
        </w:rPr>
        <w:t>問：</w:t>
      </w:r>
      <w:proofErr w:type="gramStart"/>
      <w:r w:rsidRPr="0091178A">
        <w:rPr>
          <w:rFonts w:ascii="Times New Roman" w:hAnsi="Times New Roman" w:cs="Times New Roman"/>
          <w:kern w:val="0"/>
        </w:rPr>
        <w:t>於何界</w:t>
      </w:r>
      <w:proofErr w:type="gramEnd"/>
      <w:r w:rsidRPr="0091178A">
        <w:rPr>
          <w:rFonts w:ascii="Times New Roman" w:hAnsi="Times New Roman" w:cs="Times New Roman"/>
          <w:kern w:val="0"/>
        </w:rPr>
        <w:t>、趣</w:t>
      </w:r>
      <w:r w:rsidRPr="0091178A">
        <w:rPr>
          <w:rFonts w:ascii="Times New Roman" w:hAnsi="Times New Roman" w:cs="Times New Roman"/>
        </w:rPr>
        <w:t>？</w:t>
      </w:r>
      <w:r w:rsidRPr="0091178A">
        <w:rPr>
          <w:rFonts w:ascii="Times New Roman" w:hAnsi="Times New Roman" w:cs="Times New Roman"/>
          <w:kern w:val="0"/>
        </w:rPr>
        <w:t>有幾生可得</w:t>
      </w:r>
      <w:r w:rsidRPr="0091178A">
        <w:rPr>
          <w:rFonts w:ascii="Times New Roman" w:hAnsi="Times New Roman" w:cs="Times New Roman"/>
        </w:rPr>
        <w:t>？</w:t>
      </w:r>
    </w:p>
    <w:p w:rsidR="00122F7D" w:rsidRPr="0091178A" w:rsidRDefault="00122F7D" w:rsidP="00122F7D">
      <w:pPr>
        <w:widowControl/>
        <w:ind w:left="480" w:hangingChars="200" w:hanging="480"/>
        <w:rPr>
          <w:rFonts w:ascii="Times New Roman" w:hAnsi="Times New Roman" w:cs="Times New Roman"/>
          <w:kern w:val="0"/>
        </w:rPr>
      </w:pPr>
      <w:r w:rsidRPr="0091178A">
        <w:rPr>
          <w:rFonts w:ascii="Times New Roman" w:hAnsi="Times New Roman" w:cs="Times New Roman"/>
          <w:kern w:val="0"/>
        </w:rPr>
        <w:t>答：</w:t>
      </w:r>
      <w:r w:rsidRPr="0091178A">
        <w:rPr>
          <w:rFonts w:ascii="Times New Roman" w:hAnsi="Times New Roman" w:cs="Times New Roman"/>
          <w:kern w:val="0"/>
        </w:rPr>
        <w:t>1</w:t>
      </w:r>
      <w:r w:rsidRPr="0091178A">
        <w:rPr>
          <w:rFonts w:ascii="Times New Roman" w:hAnsi="Times New Roman" w:cs="Times New Roman"/>
          <w:kern w:val="0"/>
        </w:rPr>
        <w:t>、</w:t>
      </w:r>
      <w:proofErr w:type="gramStart"/>
      <w:r w:rsidRPr="0091178A">
        <w:rPr>
          <w:rFonts w:ascii="Times New Roman" w:hAnsi="Times New Roman" w:cs="Times New Roman"/>
          <w:kern w:val="0"/>
        </w:rPr>
        <w:t>於欲界</w:t>
      </w:r>
      <w:proofErr w:type="gramEnd"/>
      <w:r w:rsidRPr="0091178A">
        <w:rPr>
          <w:rFonts w:ascii="Times New Roman" w:hAnsi="Times New Roman" w:cs="Times New Roman"/>
          <w:kern w:val="0"/>
        </w:rPr>
        <w:t>中四</w:t>
      </w:r>
      <w:bookmarkStart w:id="19" w:name="0626c18"/>
      <w:r w:rsidRPr="0091178A">
        <w:rPr>
          <w:rFonts w:ascii="Times New Roman" w:hAnsi="Times New Roman" w:cs="Times New Roman"/>
          <w:kern w:val="0"/>
        </w:rPr>
        <w:t>生可得；色、無色界唯有化生，</w:t>
      </w:r>
      <w:proofErr w:type="gramStart"/>
      <w:r w:rsidRPr="0091178A">
        <w:rPr>
          <w:rFonts w:ascii="Times New Roman" w:hAnsi="Times New Roman" w:cs="Times New Roman"/>
          <w:kern w:val="0"/>
        </w:rPr>
        <w:t>彼受生</w:t>
      </w:r>
      <w:proofErr w:type="gramEnd"/>
      <w:r w:rsidRPr="0091178A">
        <w:rPr>
          <w:rFonts w:ascii="Times New Roman" w:hAnsi="Times New Roman" w:cs="Times New Roman"/>
          <w:kern w:val="0"/>
        </w:rPr>
        <w:t>時無</w:t>
      </w:r>
      <w:bookmarkStart w:id="20" w:name="0626c19"/>
      <w:bookmarkEnd w:id="19"/>
      <w:r w:rsidRPr="0091178A">
        <w:rPr>
          <w:rFonts w:ascii="Times New Roman" w:hAnsi="Times New Roman" w:cs="Times New Roman"/>
          <w:kern w:val="0"/>
        </w:rPr>
        <w:t>所</w:t>
      </w:r>
      <w:proofErr w:type="gramStart"/>
      <w:r w:rsidRPr="0091178A">
        <w:rPr>
          <w:rFonts w:ascii="Times New Roman" w:hAnsi="Times New Roman" w:cs="Times New Roman"/>
          <w:kern w:val="0"/>
        </w:rPr>
        <w:t>託</w:t>
      </w:r>
      <w:proofErr w:type="gramEnd"/>
      <w:r w:rsidRPr="0091178A">
        <w:rPr>
          <w:rFonts w:ascii="Times New Roman" w:hAnsi="Times New Roman" w:cs="Times New Roman"/>
          <w:kern w:val="0"/>
        </w:rPr>
        <w:t>故。</w:t>
      </w:r>
    </w:p>
    <w:p w:rsidR="00122F7D" w:rsidRPr="0091178A" w:rsidRDefault="00122F7D" w:rsidP="00122F7D">
      <w:pPr>
        <w:widowControl/>
        <w:ind w:leftChars="200" w:left="480"/>
        <w:rPr>
          <w:rFonts w:ascii="Times New Roman" w:hAnsi="Times New Roman" w:cs="Times New Roman"/>
          <w:kern w:val="0"/>
        </w:rPr>
      </w:pPr>
      <w:r w:rsidRPr="0091178A">
        <w:rPr>
          <w:rFonts w:ascii="Times New Roman" w:hAnsi="Times New Roman" w:cs="Times New Roman"/>
          <w:kern w:val="0"/>
        </w:rPr>
        <w:t>2</w:t>
      </w:r>
      <w:r w:rsidRPr="0091178A">
        <w:rPr>
          <w:rFonts w:ascii="Times New Roman" w:hAnsi="Times New Roman" w:cs="Times New Roman"/>
          <w:kern w:val="0"/>
        </w:rPr>
        <w:t>、於五</w:t>
      </w:r>
      <w:proofErr w:type="gramStart"/>
      <w:r w:rsidRPr="0091178A">
        <w:rPr>
          <w:rFonts w:ascii="Times New Roman" w:hAnsi="Times New Roman" w:cs="Times New Roman"/>
          <w:kern w:val="0"/>
        </w:rPr>
        <w:t>趣中</w:t>
      </w:r>
      <w:proofErr w:type="gramEnd"/>
      <w:r w:rsidRPr="0091178A">
        <w:rPr>
          <w:rFonts w:ascii="Times New Roman" w:hAnsi="Times New Roman" w:cs="Times New Roman"/>
          <w:kern w:val="0"/>
        </w:rPr>
        <w:t>，</w:t>
      </w:r>
      <w:bookmarkStart w:id="21" w:name="_GoBack"/>
      <w:bookmarkEnd w:id="21"/>
    </w:p>
    <w:p w:rsidR="00122F7D" w:rsidRPr="0091178A" w:rsidRDefault="00122F7D" w:rsidP="00122F7D">
      <w:pPr>
        <w:widowControl/>
        <w:ind w:leftChars="200" w:left="480" w:firstLineChars="150" w:firstLine="360"/>
        <w:rPr>
          <w:rFonts w:ascii="Times New Roman" w:hAnsi="Times New Roman" w:cs="Times New Roman"/>
          <w:kern w:val="0"/>
        </w:rPr>
      </w:pPr>
      <w:r w:rsidRPr="0091178A">
        <w:rPr>
          <w:rFonts w:ascii="Times New Roman" w:hAnsi="Times New Roman" w:cs="Times New Roman"/>
          <w:kern w:val="0"/>
        </w:rPr>
        <w:t>1)</w:t>
      </w:r>
      <w:r w:rsidRPr="0091178A">
        <w:rPr>
          <w:rFonts w:ascii="Times New Roman" w:hAnsi="Times New Roman" w:cs="Times New Roman"/>
          <w:kern w:val="0"/>
          <w:u w:val="single"/>
        </w:rPr>
        <w:t>天及地獄</w:t>
      </w:r>
      <w:r w:rsidRPr="0091178A">
        <w:rPr>
          <w:rFonts w:ascii="Times New Roman" w:hAnsi="Times New Roman" w:cs="Times New Roman"/>
          <w:kern w:val="0"/>
        </w:rPr>
        <w:t>唯有化生。</w:t>
      </w:r>
      <w:bookmarkEnd w:id="20"/>
    </w:p>
    <w:p w:rsidR="00122F7D" w:rsidRPr="0091178A" w:rsidRDefault="00122F7D" w:rsidP="00122F7D">
      <w:pPr>
        <w:widowControl/>
        <w:ind w:firstLineChars="350" w:firstLine="840"/>
        <w:rPr>
          <w:rFonts w:ascii="Times New Roman" w:hAnsi="Times New Roman" w:cs="Times New Roman"/>
          <w:kern w:val="0"/>
        </w:rPr>
      </w:pPr>
      <w:r w:rsidRPr="0091178A">
        <w:rPr>
          <w:rFonts w:ascii="Times New Roman" w:hAnsi="Times New Roman" w:cs="Times New Roman"/>
          <w:kern w:val="0"/>
        </w:rPr>
        <w:t>2)</w:t>
      </w:r>
      <w:r w:rsidRPr="0091178A">
        <w:rPr>
          <w:rFonts w:ascii="Times New Roman" w:hAnsi="Times New Roman" w:cs="Times New Roman"/>
          <w:kern w:val="0"/>
        </w:rPr>
        <w:t>有說</w:t>
      </w:r>
      <w:bookmarkStart w:id="22" w:name="0626c20"/>
      <w:r w:rsidRPr="0091178A">
        <w:rPr>
          <w:rFonts w:ascii="Times New Roman" w:hAnsi="Times New Roman" w:cs="Times New Roman"/>
          <w:kern w:val="0"/>
        </w:rPr>
        <w:t>：「</w:t>
      </w:r>
      <w:proofErr w:type="gramStart"/>
      <w:r w:rsidRPr="0091178A">
        <w:rPr>
          <w:rFonts w:ascii="Times New Roman" w:eastAsia="標楷體" w:hAnsi="Times New Roman" w:cs="Times New Roman"/>
          <w:kern w:val="0"/>
          <w:highlight w:val="yellow"/>
          <w:u w:val="single"/>
        </w:rPr>
        <w:t>鬼趣</w:t>
      </w:r>
      <w:r w:rsidRPr="0091178A">
        <w:rPr>
          <w:rFonts w:ascii="Times New Roman" w:eastAsia="標楷體" w:hAnsi="Times New Roman" w:cs="Times New Roman"/>
          <w:kern w:val="0"/>
        </w:rPr>
        <w:t>亦</w:t>
      </w:r>
      <w:r w:rsidRPr="0091178A">
        <w:rPr>
          <w:rFonts w:ascii="Times New Roman" w:eastAsia="標楷體" w:hAnsi="Times New Roman" w:cs="Times New Roman"/>
          <w:kern w:val="0"/>
          <w:bdr w:val="single" w:sz="4" w:space="0" w:color="auto"/>
        </w:rPr>
        <w:t>唯</w:t>
      </w:r>
      <w:proofErr w:type="gramEnd"/>
      <w:r w:rsidRPr="0091178A">
        <w:rPr>
          <w:rFonts w:ascii="Times New Roman" w:eastAsia="標楷體" w:hAnsi="Times New Roman" w:cs="Times New Roman"/>
          <w:kern w:val="0"/>
          <w:bdr w:val="single" w:sz="4" w:space="0" w:color="auto"/>
        </w:rPr>
        <w:t>化生</w:t>
      </w:r>
      <w:r w:rsidRPr="0091178A">
        <w:rPr>
          <w:rFonts w:ascii="Times New Roman" w:hAnsi="Times New Roman" w:cs="Times New Roman"/>
          <w:kern w:val="0"/>
        </w:rPr>
        <w:t>。」</w:t>
      </w:r>
    </w:p>
    <w:p w:rsidR="00122F7D" w:rsidRPr="0091178A" w:rsidRDefault="00122F7D" w:rsidP="00122F7D">
      <w:pPr>
        <w:widowControl/>
        <w:ind w:leftChars="450" w:left="1800" w:hangingChars="300" w:hanging="720"/>
        <w:rPr>
          <w:rFonts w:ascii="Times New Roman" w:hAnsi="Times New Roman" w:cs="Times New Roman"/>
          <w:kern w:val="0"/>
        </w:rPr>
      </w:pPr>
      <w:r w:rsidRPr="0091178A">
        <w:rPr>
          <w:rFonts w:ascii="Times New Roman" w:hAnsi="Times New Roman" w:cs="Times New Roman"/>
          <w:kern w:val="0"/>
        </w:rPr>
        <w:t>有說：「</w:t>
      </w:r>
      <w:proofErr w:type="gramStart"/>
      <w:r w:rsidRPr="0091178A">
        <w:rPr>
          <w:rFonts w:ascii="Times New Roman" w:eastAsia="標楷體" w:hAnsi="Times New Roman" w:cs="Times New Roman"/>
          <w:kern w:val="0"/>
          <w:highlight w:val="yellow"/>
          <w:u w:val="single"/>
        </w:rPr>
        <w:t>鬼趣</w:t>
      </w:r>
      <w:r w:rsidRPr="0091178A">
        <w:rPr>
          <w:rFonts w:ascii="Times New Roman" w:eastAsia="標楷體" w:hAnsi="Times New Roman" w:cs="Times New Roman"/>
          <w:kern w:val="0"/>
        </w:rPr>
        <w:t>亦</w:t>
      </w:r>
      <w:r w:rsidRPr="0091178A">
        <w:rPr>
          <w:rFonts w:ascii="Times New Roman" w:eastAsia="標楷體" w:hAnsi="Times New Roman" w:cs="Times New Roman"/>
          <w:kern w:val="0"/>
          <w:bdr w:val="single" w:sz="4" w:space="0" w:color="auto"/>
        </w:rPr>
        <w:t>有</w:t>
      </w:r>
      <w:proofErr w:type="gramEnd"/>
      <w:r w:rsidRPr="0091178A">
        <w:rPr>
          <w:rFonts w:ascii="Times New Roman" w:eastAsia="標楷體" w:hAnsi="Times New Roman" w:cs="Times New Roman"/>
          <w:kern w:val="0"/>
          <w:bdr w:val="single" w:sz="4" w:space="0" w:color="auto"/>
        </w:rPr>
        <w:t>胎生</w:t>
      </w:r>
      <w:r w:rsidRPr="0091178A">
        <w:rPr>
          <w:rFonts w:ascii="Times New Roman" w:eastAsia="標楷體" w:hAnsi="Times New Roman" w:cs="Times New Roman"/>
          <w:kern w:val="0"/>
        </w:rPr>
        <w:t>。</w:t>
      </w:r>
      <w:proofErr w:type="gramStart"/>
      <w:r w:rsidRPr="0091178A">
        <w:rPr>
          <w:rFonts w:ascii="Times New Roman" w:eastAsia="標楷體" w:hAnsi="Times New Roman" w:cs="Times New Roman"/>
          <w:kern w:val="0"/>
        </w:rPr>
        <w:t>如</w:t>
      </w:r>
      <w:bookmarkStart w:id="23" w:name="0626c21"/>
      <w:bookmarkEnd w:id="22"/>
      <w:r w:rsidRPr="0091178A">
        <w:rPr>
          <w:rFonts w:ascii="Times New Roman" w:eastAsia="標楷體" w:hAnsi="Times New Roman" w:cs="Times New Roman"/>
          <w:kern w:val="0"/>
        </w:rPr>
        <w:t>餓鬼女</w:t>
      </w:r>
      <w:proofErr w:type="gramEnd"/>
      <w:r w:rsidRPr="0091178A">
        <w:rPr>
          <w:rFonts w:ascii="Times New Roman" w:eastAsia="標楷體" w:hAnsi="Times New Roman" w:cs="Times New Roman"/>
          <w:kern w:val="0"/>
        </w:rPr>
        <w:t>白</w:t>
      </w:r>
      <w:proofErr w:type="gramStart"/>
      <w:r w:rsidRPr="0091178A">
        <w:rPr>
          <w:rFonts w:ascii="Times New Roman" w:eastAsia="標楷體" w:hAnsi="Times New Roman" w:cs="Times New Roman"/>
          <w:kern w:val="0"/>
        </w:rPr>
        <w:t>目連曰</w:t>
      </w:r>
      <w:proofErr w:type="gramEnd"/>
      <w:r w:rsidRPr="0091178A">
        <w:rPr>
          <w:rFonts w:ascii="Times New Roman" w:eastAsia="標楷體" w:hAnsi="Times New Roman" w:cs="Times New Roman"/>
          <w:kern w:val="0"/>
        </w:rPr>
        <w:t>：</w:t>
      </w:r>
      <w:bookmarkStart w:id="24" w:name="0626c22" w:colFirst="1" w:colLast="1"/>
      <w:bookmarkEnd w:id="23"/>
      <w:r w:rsidRPr="0091178A">
        <w:rPr>
          <w:rFonts w:ascii="Times New Roman" w:eastAsia="標楷體" w:hAnsi="Times New Roman" w:cs="Times New Roman"/>
          <w:kern w:val="0"/>
        </w:rPr>
        <w:t>我夜生五子，</w:t>
      </w:r>
      <w:proofErr w:type="gramStart"/>
      <w:r w:rsidRPr="0091178A">
        <w:rPr>
          <w:rFonts w:ascii="Times New Roman" w:eastAsia="標楷體" w:hAnsi="Times New Roman" w:cs="Times New Roman"/>
          <w:kern w:val="0"/>
        </w:rPr>
        <w:t>隨生皆</w:t>
      </w:r>
      <w:proofErr w:type="gramEnd"/>
      <w:r w:rsidRPr="0091178A">
        <w:rPr>
          <w:rFonts w:ascii="Times New Roman" w:eastAsia="標楷體" w:hAnsi="Times New Roman" w:cs="Times New Roman"/>
          <w:kern w:val="0"/>
        </w:rPr>
        <w:t>自食。</w:t>
      </w:r>
      <w:proofErr w:type="gramStart"/>
      <w:r w:rsidRPr="0091178A">
        <w:rPr>
          <w:rFonts w:ascii="Times New Roman" w:eastAsia="標楷體" w:hAnsi="Times New Roman" w:cs="Times New Roman"/>
          <w:kern w:val="0"/>
        </w:rPr>
        <w:t>晝生</w:t>
      </w:r>
      <w:proofErr w:type="gramEnd"/>
      <w:r w:rsidRPr="0091178A">
        <w:rPr>
          <w:rFonts w:ascii="Times New Roman" w:eastAsia="標楷體" w:hAnsi="Times New Roman" w:cs="Times New Roman"/>
          <w:kern w:val="0"/>
        </w:rPr>
        <w:t>五亦然，</w:t>
      </w:r>
      <w:proofErr w:type="gramStart"/>
      <w:r w:rsidRPr="0091178A">
        <w:rPr>
          <w:rFonts w:ascii="Times New Roman" w:eastAsia="標楷體" w:hAnsi="Times New Roman" w:cs="Times New Roman"/>
          <w:kern w:val="0"/>
        </w:rPr>
        <w:t>雖盡而</w:t>
      </w:r>
      <w:proofErr w:type="gramEnd"/>
      <w:r w:rsidRPr="0091178A">
        <w:rPr>
          <w:rFonts w:ascii="Times New Roman" w:eastAsia="標楷體" w:hAnsi="Times New Roman" w:cs="Times New Roman"/>
          <w:kern w:val="0"/>
        </w:rPr>
        <w:t>無飽</w:t>
      </w:r>
      <w:r w:rsidRPr="0091178A">
        <w:rPr>
          <w:rFonts w:ascii="Times New Roman" w:hAnsi="Times New Roman" w:cs="Times New Roman"/>
          <w:kern w:val="0"/>
        </w:rPr>
        <w:t>。」</w:t>
      </w:r>
    </w:p>
    <w:p w:rsidR="00122F7D" w:rsidRPr="0091178A" w:rsidRDefault="00122F7D" w:rsidP="00122F7D">
      <w:pPr>
        <w:ind w:leftChars="350" w:left="960" w:hangingChars="50" w:hanging="120"/>
        <w:rPr>
          <w:rFonts w:ascii="Times New Roman" w:hAnsi="Times New Roman" w:cs="Times New Roman"/>
          <w:kern w:val="0"/>
        </w:rPr>
      </w:pPr>
      <w:bookmarkStart w:id="25" w:name="0626c24"/>
      <w:bookmarkEnd w:id="24"/>
      <w:r w:rsidRPr="0091178A">
        <w:rPr>
          <w:rFonts w:ascii="Times New Roman" w:hAnsi="Times New Roman" w:cs="Times New Roman"/>
          <w:kern w:val="0"/>
        </w:rPr>
        <w:t>3)</w:t>
      </w:r>
      <w:proofErr w:type="gramStart"/>
      <w:r w:rsidRPr="0091178A">
        <w:rPr>
          <w:rFonts w:ascii="Times New Roman" w:hAnsi="Times New Roman" w:cs="Times New Roman"/>
          <w:kern w:val="0"/>
          <w:u w:val="single"/>
        </w:rPr>
        <w:t>傍生、人趣</w:t>
      </w:r>
      <w:r w:rsidRPr="0091178A">
        <w:rPr>
          <w:rFonts w:ascii="Times New Roman" w:hAnsi="Times New Roman" w:cs="Times New Roman"/>
          <w:kern w:val="0"/>
        </w:rPr>
        <w:t>皆</w:t>
      </w:r>
      <w:proofErr w:type="gramEnd"/>
      <w:r w:rsidRPr="0091178A">
        <w:rPr>
          <w:rFonts w:ascii="Times New Roman" w:hAnsi="Times New Roman" w:cs="Times New Roman"/>
          <w:kern w:val="0"/>
        </w:rPr>
        <w:t>具四生：</w:t>
      </w:r>
    </w:p>
    <w:p w:rsidR="00122F7D" w:rsidRPr="0091178A" w:rsidRDefault="00122F7D" w:rsidP="00122F7D">
      <w:pPr>
        <w:ind w:leftChars="600" w:left="1680" w:hangingChars="100" w:hanging="240"/>
        <w:rPr>
          <w:rFonts w:ascii="Times New Roman" w:hAnsi="Times New Roman" w:cs="Times New Roman"/>
          <w:kern w:val="0"/>
        </w:rPr>
      </w:pPr>
      <w:r w:rsidRPr="0091178A">
        <w:rPr>
          <w:rFonts w:ascii="Times New Roman" w:hAnsi="Times New Roman" w:cs="Times New Roman"/>
          <w:kern w:val="0"/>
        </w:rPr>
        <w:t>a)</w:t>
      </w:r>
      <w:r w:rsidRPr="0091178A">
        <w:rPr>
          <w:rFonts w:ascii="Times New Roman" w:hAnsi="Times New Roman" w:cs="Times New Roman"/>
          <w:kern w:val="0"/>
        </w:rPr>
        <w:t>人卵生者：</w:t>
      </w:r>
      <w:proofErr w:type="gramStart"/>
      <w:r w:rsidRPr="0091178A">
        <w:rPr>
          <w:rFonts w:ascii="Times New Roman" w:hAnsi="Times New Roman" w:cs="Times New Roman"/>
          <w:kern w:val="0"/>
        </w:rPr>
        <w:t>昔於此洲</w:t>
      </w:r>
      <w:bookmarkStart w:id="26" w:name="0626c25"/>
      <w:bookmarkEnd w:id="25"/>
      <w:r w:rsidRPr="0091178A">
        <w:rPr>
          <w:rFonts w:ascii="Times New Roman" w:hAnsi="Times New Roman" w:cs="Times New Roman"/>
          <w:kern w:val="0"/>
        </w:rPr>
        <w:t>有商人</w:t>
      </w:r>
      <w:proofErr w:type="gramEnd"/>
      <w:r w:rsidRPr="0091178A">
        <w:rPr>
          <w:rFonts w:ascii="Times New Roman" w:hAnsi="Times New Roman" w:cs="Times New Roman"/>
          <w:kern w:val="0"/>
        </w:rPr>
        <w:t>入海得</w:t>
      </w:r>
      <w:proofErr w:type="gramStart"/>
      <w:r w:rsidRPr="0091178A">
        <w:rPr>
          <w:rFonts w:ascii="Times New Roman" w:hAnsi="Times New Roman" w:cs="Times New Roman"/>
          <w:kern w:val="0"/>
        </w:rPr>
        <w:t>一雌鶴，形色偉麗奇而</w:t>
      </w:r>
      <w:proofErr w:type="gramEnd"/>
      <w:r w:rsidRPr="0091178A">
        <w:rPr>
          <w:rFonts w:ascii="Times New Roman" w:hAnsi="Times New Roman" w:cs="Times New Roman"/>
          <w:kern w:val="0"/>
        </w:rPr>
        <w:t>悅</w:t>
      </w:r>
      <w:bookmarkStart w:id="27" w:name="0626c26"/>
      <w:bookmarkEnd w:id="26"/>
      <w:r w:rsidRPr="0091178A">
        <w:rPr>
          <w:rFonts w:ascii="Times New Roman" w:hAnsi="Times New Roman" w:cs="Times New Roman"/>
          <w:kern w:val="0"/>
        </w:rPr>
        <w:t>之，</w:t>
      </w:r>
      <w:proofErr w:type="gramStart"/>
      <w:r w:rsidRPr="0091178A">
        <w:rPr>
          <w:rFonts w:ascii="Times New Roman" w:hAnsi="Times New Roman" w:cs="Times New Roman"/>
          <w:kern w:val="0"/>
        </w:rPr>
        <w:t>遂生</w:t>
      </w:r>
      <w:proofErr w:type="gramEnd"/>
      <w:r w:rsidRPr="0091178A">
        <w:rPr>
          <w:rFonts w:ascii="Times New Roman" w:hAnsi="Times New Roman" w:cs="Times New Roman"/>
          <w:kern w:val="0"/>
        </w:rPr>
        <w:t>二卵。於</w:t>
      </w:r>
      <w:proofErr w:type="gramStart"/>
      <w:r w:rsidRPr="0091178A">
        <w:rPr>
          <w:rFonts w:ascii="Times New Roman" w:hAnsi="Times New Roman" w:cs="Times New Roman"/>
          <w:kern w:val="0"/>
        </w:rPr>
        <w:t>後卵開出</w:t>
      </w:r>
      <w:proofErr w:type="gramEnd"/>
      <w:r w:rsidRPr="0091178A">
        <w:rPr>
          <w:rFonts w:ascii="Times New Roman" w:hAnsi="Times New Roman" w:cs="Times New Roman"/>
          <w:kern w:val="0"/>
        </w:rPr>
        <w:t>二童子，端正聰</w:t>
      </w:r>
      <w:bookmarkStart w:id="28" w:name="0626c27"/>
      <w:bookmarkEnd w:id="27"/>
      <w:r w:rsidRPr="0091178A">
        <w:rPr>
          <w:rFonts w:ascii="Times New Roman" w:hAnsi="Times New Roman" w:cs="Times New Roman"/>
          <w:kern w:val="0"/>
        </w:rPr>
        <w:t>慧，年長出家，皆得阿羅漢果。小者名鄔波</w:t>
      </w:r>
      <w:bookmarkStart w:id="29" w:name="0626c28"/>
      <w:bookmarkEnd w:id="28"/>
      <w:r w:rsidRPr="0091178A">
        <w:rPr>
          <w:rFonts w:ascii="Times New Roman" w:hAnsi="Times New Roman" w:cs="Times New Roman"/>
          <w:kern w:val="0"/>
        </w:rPr>
        <w:t>世羅，大者名</w:t>
      </w:r>
      <w:proofErr w:type="gramStart"/>
      <w:r w:rsidRPr="0091178A">
        <w:rPr>
          <w:rFonts w:ascii="Times New Roman" w:hAnsi="Times New Roman" w:cs="Times New Roman"/>
          <w:kern w:val="0"/>
        </w:rPr>
        <w:t>世</w:t>
      </w:r>
      <w:proofErr w:type="gramEnd"/>
      <w:r w:rsidRPr="0091178A">
        <w:rPr>
          <w:rFonts w:ascii="Times New Roman" w:hAnsi="Times New Roman" w:cs="Times New Roman"/>
          <w:kern w:val="0"/>
        </w:rPr>
        <w:t>羅。</w:t>
      </w:r>
    </w:p>
    <w:p w:rsidR="00122F7D" w:rsidRPr="0091178A" w:rsidRDefault="00122F7D" w:rsidP="00122F7D">
      <w:pPr>
        <w:ind w:leftChars="400" w:left="960" w:firstLineChars="300" w:firstLine="720"/>
        <w:rPr>
          <w:rFonts w:ascii="Times New Roman" w:hAnsi="Times New Roman" w:cs="Times New Roman"/>
          <w:kern w:val="0"/>
        </w:rPr>
      </w:pPr>
      <w:r w:rsidRPr="0091178A">
        <w:rPr>
          <w:rFonts w:ascii="Times New Roman" w:hAnsi="Times New Roman" w:cs="Times New Roman"/>
          <w:kern w:val="0"/>
        </w:rPr>
        <w:t>又，如</w:t>
      </w:r>
      <w:proofErr w:type="gramStart"/>
      <w:r w:rsidRPr="0091178A">
        <w:rPr>
          <w:rFonts w:ascii="Times New Roman" w:hAnsi="Times New Roman" w:cs="Times New Roman"/>
          <w:kern w:val="0"/>
          <w:bdr w:val="single" w:sz="4" w:space="0" w:color="auto"/>
        </w:rPr>
        <w:t>毘</w:t>
      </w:r>
      <w:proofErr w:type="gramEnd"/>
      <w:r w:rsidRPr="0091178A">
        <w:rPr>
          <w:rFonts w:ascii="Times New Roman" w:hAnsi="Times New Roman" w:cs="Times New Roman"/>
          <w:kern w:val="0"/>
          <w:bdr w:val="single" w:sz="4" w:space="0" w:color="auto"/>
        </w:rPr>
        <w:t>舍</w:t>
      </w:r>
      <w:proofErr w:type="gramStart"/>
      <w:r w:rsidRPr="0091178A">
        <w:rPr>
          <w:rFonts w:ascii="Times New Roman" w:hAnsi="Times New Roman" w:cs="Times New Roman"/>
          <w:kern w:val="0"/>
          <w:bdr w:val="single" w:sz="4" w:space="0" w:color="auto"/>
        </w:rPr>
        <w:t>佉母</w:t>
      </w:r>
      <w:r w:rsidRPr="0091178A">
        <w:rPr>
          <w:rFonts w:ascii="Times New Roman" w:hAnsi="Times New Roman" w:cs="Times New Roman"/>
          <w:kern w:val="0"/>
        </w:rPr>
        <w:t>生</w:t>
      </w:r>
      <w:proofErr w:type="gramEnd"/>
      <w:r w:rsidRPr="0091178A">
        <w:rPr>
          <w:rFonts w:ascii="Times New Roman" w:hAnsi="Times New Roman" w:cs="Times New Roman"/>
          <w:kern w:val="0"/>
        </w:rPr>
        <w:t>三十</w:t>
      </w:r>
      <w:bookmarkStart w:id="30" w:name="0626c29"/>
      <w:bookmarkEnd w:id="29"/>
      <w:r w:rsidRPr="0091178A">
        <w:rPr>
          <w:rFonts w:ascii="Times New Roman" w:hAnsi="Times New Roman" w:cs="Times New Roman"/>
          <w:kern w:val="0"/>
        </w:rPr>
        <w:t>二卵，</w:t>
      </w:r>
      <w:proofErr w:type="gramStart"/>
      <w:r w:rsidRPr="0091178A">
        <w:rPr>
          <w:rFonts w:ascii="Times New Roman" w:hAnsi="Times New Roman" w:cs="Times New Roman"/>
          <w:kern w:val="0"/>
        </w:rPr>
        <w:t>般遮羅</w:t>
      </w:r>
      <w:proofErr w:type="gramEnd"/>
      <w:r w:rsidRPr="0091178A">
        <w:rPr>
          <w:rFonts w:ascii="Times New Roman" w:hAnsi="Times New Roman" w:cs="Times New Roman"/>
          <w:kern w:val="0"/>
        </w:rPr>
        <w:t>王妃生五百卵等。</w:t>
      </w:r>
    </w:p>
    <w:p w:rsidR="00122F7D" w:rsidRPr="0091178A" w:rsidRDefault="00122F7D" w:rsidP="00122F7D">
      <w:pPr>
        <w:ind w:leftChars="400" w:left="960" w:firstLineChars="200" w:firstLine="480"/>
        <w:rPr>
          <w:rFonts w:ascii="Times New Roman" w:hAnsi="Times New Roman" w:cs="Times New Roman"/>
          <w:color w:val="0000FF"/>
          <w:kern w:val="0"/>
        </w:rPr>
      </w:pPr>
      <w:r w:rsidRPr="0091178A">
        <w:rPr>
          <w:rFonts w:ascii="Times New Roman" w:hAnsi="Times New Roman" w:cs="Times New Roman"/>
          <w:kern w:val="0"/>
        </w:rPr>
        <w:t>b)</w:t>
      </w:r>
      <w:r w:rsidRPr="0091178A">
        <w:rPr>
          <w:rFonts w:ascii="Times New Roman" w:hAnsi="Times New Roman" w:cs="Times New Roman"/>
          <w:kern w:val="0"/>
        </w:rPr>
        <w:t>人胎生者</w:t>
      </w:r>
      <w:bookmarkStart w:id="31" w:name="0627a01"/>
      <w:bookmarkEnd w:id="30"/>
      <w:r w:rsidRPr="0091178A">
        <w:rPr>
          <w:rFonts w:ascii="Times New Roman" w:hAnsi="Times New Roman" w:cs="Times New Roman"/>
          <w:kern w:val="0"/>
        </w:rPr>
        <w:t>：如今世人。</w:t>
      </w:r>
    </w:p>
    <w:p w:rsidR="00122F7D" w:rsidRPr="0091178A" w:rsidRDefault="00122F7D" w:rsidP="00122F7D">
      <w:pPr>
        <w:ind w:leftChars="400" w:left="960" w:firstLineChars="200" w:firstLine="480"/>
        <w:rPr>
          <w:rFonts w:ascii="Times New Roman" w:hAnsi="Times New Roman" w:cs="Times New Roman"/>
          <w:kern w:val="0"/>
        </w:rPr>
      </w:pPr>
      <w:r w:rsidRPr="0091178A">
        <w:rPr>
          <w:rFonts w:ascii="Times New Roman" w:hAnsi="Times New Roman" w:cs="Times New Roman"/>
          <w:kern w:val="0"/>
        </w:rPr>
        <w:t>c)</w:t>
      </w:r>
      <w:r w:rsidRPr="0091178A">
        <w:rPr>
          <w:rFonts w:ascii="Times New Roman" w:hAnsi="Times New Roman" w:cs="Times New Roman"/>
          <w:kern w:val="0"/>
        </w:rPr>
        <w:t>濕生者：如</w:t>
      </w:r>
      <w:proofErr w:type="gramStart"/>
      <w:r w:rsidRPr="0091178A">
        <w:rPr>
          <w:rFonts w:ascii="Times New Roman" w:hAnsi="Times New Roman" w:cs="Times New Roman"/>
          <w:kern w:val="0"/>
        </w:rPr>
        <w:t>曼馱多遮盧</w:t>
      </w:r>
      <w:proofErr w:type="gramEnd"/>
      <w:r w:rsidRPr="0091178A">
        <w:rPr>
          <w:rFonts w:ascii="Times New Roman" w:hAnsi="Times New Roman" w:cs="Times New Roman"/>
          <w:kern w:val="0"/>
        </w:rPr>
        <w:t>鄔波遮</w:t>
      </w:r>
      <w:bookmarkEnd w:id="31"/>
      <w:proofErr w:type="gramStart"/>
      <w:r w:rsidRPr="0091178A">
        <w:rPr>
          <w:rFonts w:ascii="Times New Roman" w:hAnsi="Times New Roman" w:cs="Times New Roman"/>
          <w:kern w:val="0"/>
        </w:rPr>
        <w:t>盧</w:t>
      </w:r>
      <w:proofErr w:type="gramEnd"/>
      <w:r w:rsidRPr="0091178A">
        <w:rPr>
          <w:rFonts w:ascii="Times New Roman" w:hAnsi="Times New Roman" w:cs="Times New Roman"/>
          <w:kern w:val="0"/>
        </w:rPr>
        <w:t>、鴿</w:t>
      </w:r>
      <w:proofErr w:type="gramStart"/>
      <w:r w:rsidRPr="0091178A">
        <w:rPr>
          <w:rFonts w:ascii="Times New Roman" w:hAnsi="Times New Roman" w:cs="Times New Roman"/>
          <w:kern w:val="0"/>
        </w:rPr>
        <w:t>鬘</w:t>
      </w:r>
      <w:proofErr w:type="gramEnd"/>
      <w:r w:rsidRPr="0091178A">
        <w:rPr>
          <w:rFonts w:ascii="Times New Roman" w:hAnsi="Times New Roman" w:cs="Times New Roman"/>
          <w:kern w:val="0"/>
        </w:rPr>
        <w:t>、</w:t>
      </w:r>
      <w:proofErr w:type="gramStart"/>
      <w:r w:rsidRPr="0091178A">
        <w:rPr>
          <w:rFonts w:ascii="Times New Roman" w:hAnsi="Times New Roman" w:cs="Times New Roman"/>
          <w:kern w:val="0"/>
        </w:rPr>
        <w:t>菴羅衛</w:t>
      </w:r>
      <w:proofErr w:type="gramEnd"/>
      <w:r w:rsidRPr="0091178A">
        <w:rPr>
          <w:rFonts w:ascii="Times New Roman" w:hAnsi="Times New Roman" w:cs="Times New Roman"/>
          <w:kern w:val="0"/>
        </w:rPr>
        <w:t>等。</w:t>
      </w:r>
      <w:r w:rsidRPr="0091178A">
        <w:rPr>
          <w:rStyle w:val="a5"/>
          <w:rFonts w:ascii="Times New Roman" w:hAnsi="Times New Roman" w:cs="Times New Roman"/>
          <w:kern w:val="0"/>
        </w:rPr>
        <w:footnoteReference w:id="5"/>
      </w:r>
    </w:p>
    <w:p w:rsidR="00122F7D" w:rsidRPr="0091178A" w:rsidRDefault="00122F7D" w:rsidP="00122F7D">
      <w:pPr>
        <w:ind w:leftChars="400" w:left="960" w:firstLineChars="200" w:firstLine="480"/>
        <w:rPr>
          <w:rFonts w:ascii="Times New Roman" w:hAnsi="Times New Roman" w:cs="Times New Roman"/>
          <w:kern w:val="0"/>
        </w:rPr>
      </w:pPr>
      <w:r w:rsidRPr="0091178A">
        <w:rPr>
          <w:rFonts w:ascii="Times New Roman" w:hAnsi="Times New Roman" w:cs="Times New Roman"/>
          <w:kern w:val="0"/>
        </w:rPr>
        <w:lastRenderedPageBreak/>
        <w:t>d)</w:t>
      </w:r>
      <w:r w:rsidRPr="0091178A">
        <w:rPr>
          <w:rFonts w:ascii="Times New Roman" w:hAnsi="Times New Roman" w:cs="Times New Roman"/>
          <w:kern w:val="0"/>
        </w:rPr>
        <w:t>人化生者：</w:t>
      </w:r>
      <w:proofErr w:type="gramStart"/>
      <w:r w:rsidRPr="0091178A">
        <w:rPr>
          <w:rFonts w:ascii="Times New Roman" w:hAnsi="Times New Roman" w:cs="Times New Roman"/>
          <w:kern w:val="0"/>
        </w:rPr>
        <w:t>如劫初人</w:t>
      </w:r>
      <w:proofErr w:type="gramEnd"/>
      <w:r w:rsidRPr="0091178A">
        <w:rPr>
          <w:rFonts w:ascii="Times New Roman" w:hAnsi="Times New Roman" w:cs="Times New Roman"/>
          <w:kern w:val="0"/>
        </w:rPr>
        <w:t>。</w:t>
      </w:r>
    </w:p>
    <w:p w:rsidR="00103554" w:rsidRPr="0091178A" w:rsidRDefault="00103554" w:rsidP="00103554">
      <w:pPr>
        <w:rPr>
          <w:rFonts w:ascii="Times New Roman" w:hAnsi="Times New Roman" w:cs="Times New Roman"/>
        </w:rPr>
      </w:pPr>
    </w:p>
    <w:p w:rsidR="00122F7D" w:rsidRPr="0091178A" w:rsidRDefault="00103554" w:rsidP="00103554">
      <w:pPr>
        <w:rPr>
          <w:rFonts w:ascii="Times New Roman" w:hAnsi="Times New Roman" w:cs="Times New Roman"/>
        </w:rPr>
      </w:pPr>
      <w:r w:rsidRPr="0091178A">
        <w:rPr>
          <w:rFonts w:ascii="Times New Roman" w:hAnsi="Times New Roman" w:cs="Times New Roman"/>
        </w:rPr>
        <w:t>《大智度論》卷</w:t>
      </w:r>
      <w:r w:rsidRPr="0091178A">
        <w:rPr>
          <w:rFonts w:ascii="Times New Roman" w:hAnsi="Times New Roman" w:cs="Times New Roman"/>
        </w:rPr>
        <w:t>8</w:t>
      </w:r>
      <w:r w:rsidRPr="0091178A">
        <w:rPr>
          <w:rFonts w:ascii="Times New Roman" w:hAnsi="Times New Roman" w:cs="Times New Roman"/>
        </w:rPr>
        <w:t>〈</w:t>
      </w:r>
      <w:r w:rsidRPr="0091178A">
        <w:rPr>
          <w:rFonts w:ascii="Times New Roman" w:hAnsi="Times New Roman" w:cs="Times New Roman"/>
        </w:rPr>
        <w:t xml:space="preserve">1 </w:t>
      </w:r>
      <w:r w:rsidRPr="0091178A">
        <w:rPr>
          <w:rFonts w:ascii="Times New Roman" w:hAnsi="Times New Roman" w:cs="Times New Roman"/>
        </w:rPr>
        <w:t>序品〉</w:t>
      </w:r>
      <w:r w:rsidR="00122F7D" w:rsidRPr="0091178A">
        <w:rPr>
          <w:rFonts w:ascii="Times New Roman" w:hAnsi="Times New Roman" w:cs="Times New Roman"/>
        </w:rPr>
        <w:t>(CBETA, T25, no. 1509, p. 118, a20-b2</w:t>
      </w:r>
      <w:proofErr w:type="gramStart"/>
      <w:r w:rsidR="00122F7D" w:rsidRPr="0091178A">
        <w:rPr>
          <w:rFonts w:ascii="Times New Roman" w:hAnsi="Times New Roman" w:cs="Times New Roman"/>
        </w:rPr>
        <w:t>)</w:t>
      </w:r>
      <w:r w:rsidRPr="0091178A">
        <w:rPr>
          <w:rFonts w:ascii="Times New Roman" w:hAnsi="Times New Roman" w:cs="Times New Roman"/>
        </w:rPr>
        <w:t>：</w:t>
      </w:r>
      <w:proofErr w:type="gramEnd"/>
    </w:p>
    <w:p w:rsidR="00103554" w:rsidRPr="0091178A" w:rsidRDefault="00103554" w:rsidP="00103554">
      <w:pPr>
        <w:rPr>
          <w:rFonts w:ascii="Times New Roman" w:hAnsi="Times New Roman" w:cs="Times New Roman"/>
        </w:rPr>
      </w:pPr>
      <w:r w:rsidRPr="0091178A">
        <w:rPr>
          <w:rFonts w:ascii="Times New Roman" w:hAnsi="Times New Roman" w:cs="Times New Roman"/>
        </w:rPr>
        <w:t>五道生法各</w:t>
      </w:r>
      <w:proofErr w:type="gramStart"/>
      <w:r w:rsidRPr="0091178A">
        <w:rPr>
          <w:rFonts w:ascii="Times New Roman" w:hAnsi="Times New Roman" w:cs="Times New Roman"/>
        </w:rPr>
        <w:t>各</w:t>
      </w:r>
      <w:proofErr w:type="gramEnd"/>
      <w:r w:rsidRPr="0091178A">
        <w:rPr>
          <w:rFonts w:ascii="Times New Roman" w:hAnsi="Times New Roman" w:cs="Times New Roman"/>
        </w:rPr>
        <w:t>不同：</w:t>
      </w:r>
    </w:p>
    <w:p w:rsidR="00103554" w:rsidRPr="0091178A" w:rsidRDefault="00103554" w:rsidP="00103554">
      <w:pPr>
        <w:rPr>
          <w:rFonts w:ascii="Times New Roman" w:hAnsi="Times New Roman" w:cs="Times New Roman"/>
        </w:rPr>
      </w:pPr>
      <w:proofErr w:type="gramStart"/>
      <w:r w:rsidRPr="0091178A">
        <w:rPr>
          <w:rFonts w:ascii="Times New Roman" w:hAnsi="Times New Roman" w:cs="Times New Roman"/>
          <w:bdr w:val="single" w:sz="4" w:space="0" w:color="auto"/>
        </w:rPr>
        <w:t>諸天</w:t>
      </w:r>
      <w:proofErr w:type="gramEnd"/>
      <w:r w:rsidRPr="0091178A">
        <w:rPr>
          <w:rFonts w:ascii="Times New Roman" w:hAnsi="Times New Roman" w:cs="Times New Roman"/>
          <w:bdr w:val="single" w:sz="4" w:space="0" w:color="auto"/>
        </w:rPr>
        <w:t>、地獄</w:t>
      </w:r>
      <w:r w:rsidRPr="0091178A">
        <w:rPr>
          <w:rFonts w:ascii="Times New Roman" w:hAnsi="Times New Roman" w:cs="Times New Roman"/>
        </w:rPr>
        <w:t>皆化生。</w:t>
      </w:r>
    </w:p>
    <w:p w:rsidR="00103554" w:rsidRPr="0091178A" w:rsidRDefault="00103554" w:rsidP="00103554">
      <w:pPr>
        <w:rPr>
          <w:rFonts w:ascii="Times New Roman" w:hAnsi="Times New Roman" w:cs="Times New Roman"/>
        </w:rPr>
      </w:pPr>
      <w:r w:rsidRPr="0091178A">
        <w:rPr>
          <w:rFonts w:ascii="Times New Roman" w:hAnsi="Times New Roman" w:cs="Times New Roman"/>
          <w:bdr w:val="single" w:sz="4" w:space="0" w:color="auto"/>
        </w:rPr>
        <w:t>餓鬼二種生</w:t>
      </w:r>
      <w:r w:rsidRPr="0091178A">
        <w:rPr>
          <w:rFonts w:ascii="Times New Roman" w:hAnsi="Times New Roman" w:cs="Times New Roman"/>
        </w:rPr>
        <w:t>：</w:t>
      </w:r>
      <w:proofErr w:type="gramStart"/>
      <w:r w:rsidRPr="0091178A">
        <w:rPr>
          <w:rFonts w:ascii="Times New Roman" w:hAnsi="Times New Roman" w:cs="Times New Roman"/>
        </w:rPr>
        <w:t>若胎</w:t>
      </w:r>
      <w:proofErr w:type="gramEnd"/>
      <w:r w:rsidRPr="0091178A">
        <w:rPr>
          <w:rFonts w:ascii="Times New Roman" w:hAnsi="Times New Roman" w:cs="Times New Roman"/>
        </w:rPr>
        <w:t>、若化生。</w:t>
      </w:r>
    </w:p>
    <w:p w:rsidR="00103554" w:rsidRPr="0091178A" w:rsidRDefault="00103554" w:rsidP="00103554">
      <w:pPr>
        <w:rPr>
          <w:rFonts w:ascii="Times New Roman" w:hAnsi="Times New Roman" w:cs="Times New Roman"/>
        </w:rPr>
      </w:pPr>
      <w:r w:rsidRPr="0091178A">
        <w:rPr>
          <w:rFonts w:ascii="Times New Roman" w:hAnsi="Times New Roman" w:cs="Times New Roman"/>
          <w:bdr w:val="single" w:sz="4" w:space="0" w:color="auto"/>
        </w:rPr>
        <w:t>人道、畜生四種生</w:t>
      </w:r>
      <w:r w:rsidRPr="0091178A">
        <w:rPr>
          <w:rFonts w:ascii="Times New Roman" w:hAnsi="Times New Roman" w:cs="Times New Roman"/>
        </w:rPr>
        <w:t>：卵生、濕生、化生、胎生。</w:t>
      </w:r>
    </w:p>
    <w:p w:rsidR="00103554" w:rsidRPr="0091178A" w:rsidRDefault="00103554" w:rsidP="00122F7D">
      <w:pPr>
        <w:ind w:left="840" w:hangingChars="350" w:hanging="840"/>
        <w:rPr>
          <w:rFonts w:ascii="Times New Roman" w:hAnsi="Times New Roman" w:cs="Times New Roman"/>
        </w:rPr>
      </w:pPr>
      <w:r w:rsidRPr="0091178A">
        <w:rPr>
          <w:rFonts w:ascii="Times New Roman" w:hAnsi="Times New Roman" w:cs="Times New Roman"/>
        </w:rPr>
        <w:t>卵生者，如</w:t>
      </w:r>
      <w:proofErr w:type="gramStart"/>
      <w:r w:rsidRPr="0091178A">
        <w:rPr>
          <w:rFonts w:ascii="Times New Roman" w:hAnsi="Times New Roman" w:cs="Times New Roman"/>
        </w:rPr>
        <w:t>毘</w:t>
      </w:r>
      <w:proofErr w:type="gramEnd"/>
      <w:r w:rsidRPr="0091178A">
        <w:rPr>
          <w:rFonts w:ascii="Times New Roman" w:hAnsi="Times New Roman" w:cs="Times New Roman"/>
        </w:rPr>
        <w:t>舍</w:t>
      </w:r>
      <w:proofErr w:type="gramStart"/>
      <w:r w:rsidRPr="0091178A">
        <w:rPr>
          <w:rFonts w:ascii="Times New Roman" w:hAnsi="Times New Roman" w:cs="Times New Roman"/>
        </w:rPr>
        <w:t>佉</w:t>
      </w:r>
      <w:proofErr w:type="gramEnd"/>
      <w:r w:rsidRPr="0091178A">
        <w:rPr>
          <w:rFonts w:ascii="Times New Roman" w:hAnsi="Times New Roman" w:cs="Times New Roman"/>
        </w:rPr>
        <w:t>、彌伽羅母三十二子</w:t>
      </w:r>
      <w:r w:rsidRPr="0091178A">
        <w:rPr>
          <w:rFonts w:ascii="Times New Roman" w:hAnsi="Times New Roman" w:cs="Times New Roman"/>
        </w:rPr>
        <w:t>(</w:t>
      </w:r>
      <w:proofErr w:type="gramStart"/>
      <w:r w:rsidRPr="0091178A">
        <w:rPr>
          <w:rFonts w:ascii="Times New Roman" w:hAnsi="Times New Roman" w:cs="Times New Roman"/>
          <w:bdr w:val="single" w:sz="4" w:space="0" w:color="auto"/>
        </w:rPr>
        <w:t>毘</w:t>
      </w:r>
      <w:proofErr w:type="gramEnd"/>
      <w:r w:rsidRPr="0091178A">
        <w:rPr>
          <w:rFonts w:ascii="Times New Roman" w:hAnsi="Times New Roman" w:cs="Times New Roman"/>
          <w:bdr w:val="single" w:sz="4" w:space="0" w:color="auto"/>
        </w:rPr>
        <w:t>舍</w:t>
      </w:r>
      <w:proofErr w:type="gramStart"/>
      <w:r w:rsidRPr="0091178A">
        <w:rPr>
          <w:rFonts w:ascii="Times New Roman" w:hAnsi="Times New Roman" w:cs="Times New Roman"/>
          <w:bdr w:val="single" w:sz="4" w:space="0" w:color="auto"/>
        </w:rPr>
        <w:t>佉母</w:t>
      </w:r>
      <w:r w:rsidRPr="0091178A">
        <w:rPr>
          <w:rFonts w:ascii="Times New Roman" w:hAnsi="Times New Roman" w:cs="Times New Roman"/>
        </w:rPr>
        <w:t>生</w:t>
      </w:r>
      <w:proofErr w:type="gramEnd"/>
      <w:r w:rsidRPr="0091178A">
        <w:rPr>
          <w:rFonts w:ascii="Times New Roman" w:hAnsi="Times New Roman" w:cs="Times New Roman"/>
        </w:rPr>
        <w:t>三十二卵，</w:t>
      </w:r>
      <w:proofErr w:type="gramStart"/>
      <w:r w:rsidRPr="0091178A">
        <w:rPr>
          <w:rFonts w:ascii="Times New Roman" w:hAnsi="Times New Roman" w:cs="Times New Roman"/>
        </w:rPr>
        <w:t>卵剖生</w:t>
      </w:r>
      <w:proofErr w:type="gramEnd"/>
      <w:r w:rsidRPr="0091178A">
        <w:rPr>
          <w:rFonts w:ascii="Times New Roman" w:hAnsi="Times New Roman" w:cs="Times New Roman"/>
        </w:rPr>
        <w:t>三十二男，皆為力士。</w:t>
      </w:r>
      <w:proofErr w:type="gramStart"/>
      <w:r w:rsidRPr="0091178A">
        <w:rPr>
          <w:rFonts w:ascii="Times New Roman" w:hAnsi="Times New Roman" w:cs="Times New Roman"/>
        </w:rPr>
        <w:t>彌伽羅</w:t>
      </w:r>
      <w:proofErr w:type="gramEnd"/>
      <w:r w:rsidRPr="0091178A">
        <w:rPr>
          <w:rFonts w:ascii="Times New Roman" w:hAnsi="Times New Roman" w:cs="Times New Roman"/>
        </w:rPr>
        <w:t>，</w:t>
      </w:r>
      <w:proofErr w:type="gramStart"/>
      <w:r w:rsidRPr="0091178A">
        <w:rPr>
          <w:rFonts w:ascii="Times New Roman" w:hAnsi="Times New Roman" w:cs="Times New Roman"/>
        </w:rPr>
        <w:t>大兒字也</w:t>
      </w:r>
      <w:proofErr w:type="gramEnd"/>
      <w:r w:rsidRPr="0091178A">
        <w:rPr>
          <w:rFonts w:ascii="Times New Roman" w:hAnsi="Times New Roman" w:cs="Times New Roman"/>
        </w:rPr>
        <w:t>，此</w:t>
      </w:r>
      <w:proofErr w:type="gramStart"/>
      <w:r w:rsidRPr="0091178A">
        <w:rPr>
          <w:rFonts w:ascii="Times New Roman" w:hAnsi="Times New Roman" w:cs="Times New Roman"/>
        </w:rPr>
        <w:t>母人得三道果</w:t>
      </w:r>
      <w:r w:rsidRPr="0091178A">
        <w:rPr>
          <w:rFonts w:ascii="Times New Roman" w:hAnsi="Times New Roman" w:cs="Times New Roman"/>
        </w:rPr>
        <w:t>)——</w:t>
      </w:r>
      <w:proofErr w:type="gramEnd"/>
      <w:r w:rsidRPr="0091178A">
        <w:rPr>
          <w:rFonts w:ascii="Times New Roman" w:hAnsi="Times New Roman" w:cs="Times New Roman"/>
        </w:rPr>
        <w:t>如是等名卵生。</w:t>
      </w:r>
    </w:p>
    <w:p w:rsidR="00103554" w:rsidRPr="0091178A" w:rsidRDefault="00103554" w:rsidP="00103554">
      <w:pPr>
        <w:rPr>
          <w:rFonts w:ascii="Times New Roman" w:hAnsi="Times New Roman" w:cs="Times New Roman"/>
        </w:rPr>
      </w:pPr>
      <w:r w:rsidRPr="0091178A">
        <w:rPr>
          <w:rFonts w:ascii="Times New Roman" w:hAnsi="Times New Roman" w:cs="Times New Roman"/>
        </w:rPr>
        <w:t>濕生者，如</w:t>
      </w:r>
      <w:proofErr w:type="gramStart"/>
      <w:r w:rsidRPr="0091178A">
        <w:rPr>
          <w:rFonts w:ascii="Times New Roman" w:hAnsi="Times New Roman" w:cs="Times New Roman"/>
        </w:rPr>
        <w:t>揜</w:t>
      </w:r>
      <w:proofErr w:type="gramEnd"/>
      <w:r w:rsidRPr="0091178A">
        <w:rPr>
          <w:rFonts w:ascii="Times New Roman" w:hAnsi="Times New Roman" w:cs="Times New Roman"/>
        </w:rPr>
        <w:t>羅</w:t>
      </w:r>
      <w:proofErr w:type="gramStart"/>
      <w:r w:rsidRPr="0091178A">
        <w:rPr>
          <w:rFonts w:ascii="Times New Roman" w:hAnsi="Times New Roman" w:cs="Times New Roman"/>
        </w:rPr>
        <w:t>婆利</w:t>
      </w:r>
      <w:r w:rsidRPr="0091178A">
        <w:rPr>
          <w:rFonts w:ascii="Times New Roman" w:hAnsi="Times New Roman" w:cs="Times New Roman"/>
        </w:rPr>
        <w:t>(</w:t>
      </w:r>
      <w:r w:rsidRPr="0091178A">
        <w:rPr>
          <w:rFonts w:ascii="Times New Roman" w:hAnsi="Times New Roman" w:cs="Times New Roman"/>
        </w:rPr>
        <w:t>揜烏甘反</w:t>
      </w:r>
      <w:r w:rsidRPr="0091178A">
        <w:rPr>
          <w:rFonts w:ascii="Times New Roman" w:hAnsi="Times New Roman" w:cs="Times New Roman"/>
        </w:rPr>
        <w:t>)</w:t>
      </w:r>
      <w:r w:rsidRPr="0091178A">
        <w:rPr>
          <w:rFonts w:ascii="Times New Roman" w:hAnsi="Times New Roman" w:cs="Times New Roman"/>
        </w:rPr>
        <w:t>婬</w:t>
      </w:r>
      <w:proofErr w:type="gramEnd"/>
      <w:r w:rsidRPr="0091178A">
        <w:rPr>
          <w:rFonts w:ascii="Times New Roman" w:hAnsi="Times New Roman" w:cs="Times New Roman"/>
        </w:rPr>
        <w:t>女，</w:t>
      </w:r>
      <w:proofErr w:type="gramStart"/>
      <w:r w:rsidRPr="0091178A">
        <w:rPr>
          <w:rFonts w:ascii="Times New Roman" w:hAnsi="Times New Roman" w:cs="Times New Roman"/>
        </w:rPr>
        <w:t>頂生轉輪</w:t>
      </w:r>
      <w:proofErr w:type="gramEnd"/>
      <w:r w:rsidRPr="0091178A">
        <w:rPr>
          <w:rFonts w:ascii="Times New Roman" w:hAnsi="Times New Roman" w:cs="Times New Roman"/>
        </w:rPr>
        <w:t>聖王</w:t>
      </w:r>
      <w:proofErr w:type="gramStart"/>
      <w:r w:rsidRPr="0091178A">
        <w:rPr>
          <w:rFonts w:ascii="Times New Roman" w:hAnsi="Times New Roman" w:cs="Times New Roman"/>
        </w:rPr>
        <w:t>——</w:t>
      </w:r>
      <w:proofErr w:type="gramEnd"/>
      <w:r w:rsidRPr="0091178A">
        <w:rPr>
          <w:rFonts w:ascii="Times New Roman" w:hAnsi="Times New Roman" w:cs="Times New Roman"/>
        </w:rPr>
        <w:t>如是</w:t>
      </w:r>
      <w:proofErr w:type="gramStart"/>
      <w:r w:rsidRPr="0091178A">
        <w:rPr>
          <w:rFonts w:ascii="Times New Roman" w:hAnsi="Times New Roman" w:cs="Times New Roman"/>
        </w:rPr>
        <w:t>等名濕生</w:t>
      </w:r>
      <w:proofErr w:type="gramEnd"/>
      <w:r w:rsidRPr="0091178A">
        <w:rPr>
          <w:rFonts w:ascii="Times New Roman" w:hAnsi="Times New Roman" w:cs="Times New Roman"/>
        </w:rPr>
        <w:t>。</w:t>
      </w:r>
    </w:p>
    <w:p w:rsidR="00103554" w:rsidRPr="0091178A" w:rsidRDefault="00103554" w:rsidP="00122F7D">
      <w:pPr>
        <w:ind w:left="960" w:hangingChars="400" w:hanging="960"/>
        <w:rPr>
          <w:rFonts w:ascii="Times New Roman" w:hAnsi="Times New Roman" w:cs="Times New Roman"/>
        </w:rPr>
      </w:pPr>
      <w:r w:rsidRPr="0091178A">
        <w:rPr>
          <w:rFonts w:ascii="Times New Roman" w:hAnsi="Times New Roman" w:cs="Times New Roman"/>
        </w:rPr>
        <w:t>化生者，</w:t>
      </w:r>
      <w:proofErr w:type="gramStart"/>
      <w:r w:rsidRPr="0091178A">
        <w:rPr>
          <w:rFonts w:ascii="Times New Roman" w:hAnsi="Times New Roman" w:cs="Times New Roman"/>
        </w:rPr>
        <w:t>如佛與</w:t>
      </w:r>
      <w:proofErr w:type="gramEnd"/>
      <w:r w:rsidRPr="0091178A">
        <w:rPr>
          <w:rFonts w:ascii="Times New Roman" w:hAnsi="Times New Roman" w:cs="Times New Roman"/>
        </w:rPr>
        <w:t>四眾遊行，比丘尼眾中，有比丘尼名阿羅婆，地中化生；</w:t>
      </w:r>
      <w:proofErr w:type="gramStart"/>
      <w:r w:rsidRPr="0091178A">
        <w:rPr>
          <w:rFonts w:ascii="Times New Roman" w:hAnsi="Times New Roman" w:cs="Times New Roman"/>
        </w:rPr>
        <w:t>及劫初生</w:t>
      </w:r>
      <w:proofErr w:type="gramEnd"/>
      <w:r w:rsidRPr="0091178A">
        <w:rPr>
          <w:rFonts w:ascii="Times New Roman" w:hAnsi="Times New Roman" w:cs="Times New Roman"/>
        </w:rPr>
        <w:t>時，人皆化生</w:t>
      </w:r>
      <w:proofErr w:type="gramStart"/>
      <w:r w:rsidRPr="0091178A">
        <w:rPr>
          <w:rFonts w:ascii="Times New Roman" w:hAnsi="Times New Roman" w:cs="Times New Roman"/>
        </w:rPr>
        <w:t>——</w:t>
      </w:r>
      <w:proofErr w:type="gramEnd"/>
      <w:r w:rsidRPr="0091178A">
        <w:rPr>
          <w:rFonts w:ascii="Times New Roman" w:hAnsi="Times New Roman" w:cs="Times New Roman"/>
        </w:rPr>
        <w:t>如是等名為化生。</w:t>
      </w:r>
    </w:p>
    <w:p w:rsidR="00103554" w:rsidRPr="0091178A" w:rsidRDefault="00103554" w:rsidP="00103554">
      <w:pPr>
        <w:rPr>
          <w:rFonts w:ascii="Times New Roman" w:hAnsi="Times New Roman" w:cs="Times New Roman"/>
        </w:rPr>
      </w:pPr>
      <w:r w:rsidRPr="0091178A">
        <w:rPr>
          <w:rFonts w:ascii="Times New Roman" w:hAnsi="Times New Roman" w:cs="Times New Roman"/>
        </w:rPr>
        <w:t>胎生者，如常人生。</w:t>
      </w:r>
    </w:p>
    <w:p w:rsidR="00103554" w:rsidRPr="0091178A" w:rsidRDefault="00103554" w:rsidP="00103554">
      <w:pPr>
        <w:rPr>
          <w:rFonts w:ascii="Times New Roman" w:hAnsi="Times New Roman" w:cs="Times New Roman"/>
        </w:rPr>
      </w:pPr>
      <w:r w:rsidRPr="0091178A">
        <w:rPr>
          <w:rFonts w:ascii="Times New Roman" w:hAnsi="Times New Roman" w:cs="Times New Roman"/>
        </w:rPr>
        <w:t>化生人即時長大，能到佛所。</w:t>
      </w:r>
    </w:p>
    <w:p w:rsidR="00103554" w:rsidRPr="0091178A" w:rsidRDefault="00103554" w:rsidP="00103554">
      <w:pPr>
        <w:rPr>
          <w:rFonts w:ascii="Times New Roman" w:hAnsi="Times New Roman" w:cs="Times New Roman"/>
        </w:rPr>
      </w:pPr>
      <w:r w:rsidRPr="0091178A">
        <w:rPr>
          <w:rFonts w:ascii="Times New Roman" w:hAnsi="Times New Roman" w:cs="Times New Roman"/>
        </w:rPr>
        <w:t>有人報得神通故，能到佛所。</w:t>
      </w:r>
    </w:p>
    <w:p w:rsidR="00103554" w:rsidRPr="0091178A" w:rsidRDefault="00103554" w:rsidP="00103554">
      <w:pPr>
        <w:rPr>
          <w:rFonts w:ascii="Times New Roman" w:hAnsi="Times New Roman" w:cs="Times New Roman"/>
        </w:rPr>
      </w:pPr>
    </w:p>
    <w:p w:rsidR="00103554" w:rsidRPr="0091178A" w:rsidRDefault="00103554" w:rsidP="00103554">
      <w:pPr>
        <w:rPr>
          <w:rFonts w:ascii="Times New Roman" w:hAnsi="Times New Roman" w:cs="Times New Roman"/>
        </w:rPr>
      </w:pPr>
      <w:r w:rsidRPr="0091178A">
        <w:rPr>
          <w:rFonts w:ascii="Times New Roman" w:hAnsi="Times New Roman" w:cs="Times New Roman"/>
        </w:rPr>
        <w:t>宋</w:t>
      </w:r>
      <w:r w:rsidRPr="0091178A">
        <w:rPr>
          <w:rFonts w:ascii="Times New Roman" w:hAnsi="Times New Roman" w:cs="Times New Roman"/>
        </w:rPr>
        <w:t xml:space="preserve"> </w:t>
      </w:r>
      <w:r w:rsidRPr="0091178A">
        <w:rPr>
          <w:rFonts w:ascii="Times New Roman" w:hAnsi="Times New Roman" w:cs="Times New Roman"/>
        </w:rPr>
        <w:t>子</w:t>
      </w:r>
      <w:proofErr w:type="gramStart"/>
      <w:r w:rsidRPr="0091178A">
        <w:rPr>
          <w:rFonts w:ascii="Times New Roman" w:hAnsi="Times New Roman" w:cs="Times New Roman"/>
        </w:rPr>
        <w:t>璿</w:t>
      </w:r>
      <w:proofErr w:type="gramEnd"/>
      <w:r w:rsidRPr="0091178A">
        <w:rPr>
          <w:rFonts w:ascii="Times New Roman" w:hAnsi="Times New Roman" w:cs="Times New Roman"/>
        </w:rPr>
        <w:t>《金剛經纂要刊定記》卷</w:t>
      </w:r>
      <w:r w:rsidRPr="0091178A">
        <w:rPr>
          <w:rFonts w:ascii="Times New Roman" w:hAnsi="Times New Roman" w:cs="Times New Roman"/>
        </w:rPr>
        <w:t>4</w:t>
      </w:r>
      <w:r w:rsidR="00122F7D" w:rsidRPr="0091178A">
        <w:rPr>
          <w:rFonts w:ascii="Times New Roman" w:hAnsi="Times New Roman" w:cs="Times New Roman"/>
        </w:rPr>
        <w:t>(CBETA, T33, no. 1702, p. 198, c12-22</w:t>
      </w:r>
      <w:proofErr w:type="gramStart"/>
      <w:r w:rsidR="00122F7D" w:rsidRPr="0091178A">
        <w:rPr>
          <w:rFonts w:ascii="Times New Roman" w:hAnsi="Times New Roman" w:cs="Times New Roman"/>
        </w:rPr>
        <w:t>)</w:t>
      </w:r>
      <w:r w:rsidRPr="0091178A">
        <w:rPr>
          <w:rFonts w:ascii="Times New Roman" w:hAnsi="Times New Roman" w:cs="Times New Roman"/>
        </w:rPr>
        <w:t>：</w:t>
      </w:r>
      <w:proofErr w:type="gramEnd"/>
    </w:p>
    <w:p w:rsidR="00103554" w:rsidRPr="0091178A" w:rsidRDefault="00103554" w:rsidP="00103554">
      <w:pPr>
        <w:rPr>
          <w:rFonts w:ascii="Times New Roman" w:hAnsi="Times New Roman" w:cs="Times New Roman"/>
        </w:rPr>
      </w:pPr>
      <w:proofErr w:type="gramStart"/>
      <w:r w:rsidRPr="0091178A">
        <w:rPr>
          <w:rFonts w:ascii="Times New Roman" w:hAnsi="Times New Roman" w:cs="Times New Roman"/>
          <w:bdr w:val="single" w:sz="4" w:space="0" w:color="auto"/>
        </w:rPr>
        <w:t>天獄化生</w:t>
      </w:r>
      <w:proofErr w:type="gramEnd"/>
      <w:r w:rsidRPr="0091178A">
        <w:rPr>
          <w:rFonts w:ascii="Times New Roman" w:hAnsi="Times New Roman" w:cs="Times New Roman"/>
          <w:bdr w:val="single" w:sz="4" w:space="0" w:color="auto"/>
        </w:rPr>
        <w:t>者</w:t>
      </w:r>
      <w:r w:rsidRPr="0091178A">
        <w:rPr>
          <w:rFonts w:ascii="Times New Roman" w:hAnsi="Times New Roman" w:cs="Times New Roman"/>
        </w:rPr>
        <w:t>。天上、地獄唯是化生，</w:t>
      </w:r>
      <w:proofErr w:type="gramStart"/>
      <w:r w:rsidRPr="0091178A">
        <w:rPr>
          <w:rFonts w:ascii="Times New Roman" w:hAnsi="Times New Roman" w:cs="Times New Roman"/>
        </w:rPr>
        <w:t>最狹也</w:t>
      </w:r>
      <w:proofErr w:type="gramEnd"/>
      <w:r w:rsidRPr="0091178A">
        <w:rPr>
          <w:rFonts w:ascii="Times New Roman" w:hAnsi="Times New Roman" w:cs="Times New Roman"/>
        </w:rPr>
        <w:t>。</w:t>
      </w:r>
    </w:p>
    <w:p w:rsidR="00103554" w:rsidRPr="0091178A" w:rsidRDefault="00103554" w:rsidP="00103554">
      <w:pPr>
        <w:rPr>
          <w:rFonts w:ascii="Times New Roman" w:hAnsi="Times New Roman" w:cs="Times New Roman"/>
        </w:rPr>
      </w:pPr>
      <w:proofErr w:type="gramStart"/>
      <w:r w:rsidRPr="0091178A">
        <w:rPr>
          <w:rFonts w:ascii="Times New Roman" w:hAnsi="Times New Roman" w:cs="Times New Roman"/>
          <w:bdr w:val="single" w:sz="4" w:space="0" w:color="auto"/>
        </w:rPr>
        <w:t>鬼通胎</w:t>
      </w:r>
      <w:r w:rsidR="00105B9F" w:rsidRPr="0091178A">
        <w:rPr>
          <w:rFonts w:ascii="Times New Roman" w:hAnsi="Times New Roman" w:cs="Times New Roman"/>
          <w:bdr w:val="single" w:sz="4" w:space="0" w:color="auto"/>
        </w:rPr>
        <w:t>、</w:t>
      </w:r>
      <w:r w:rsidRPr="0091178A">
        <w:rPr>
          <w:rFonts w:ascii="Times New Roman" w:hAnsi="Times New Roman" w:cs="Times New Roman"/>
          <w:bdr w:val="single" w:sz="4" w:space="0" w:color="auto"/>
        </w:rPr>
        <w:t>化者</w:t>
      </w:r>
      <w:proofErr w:type="gramEnd"/>
      <w:r w:rsidRPr="0091178A">
        <w:rPr>
          <w:rFonts w:ascii="Times New Roman" w:hAnsi="Times New Roman" w:cs="Times New Roman"/>
        </w:rPr>
        <w:t>。</w:t>
      </w:r>
      <w:proofErr w:type="gramStart"/>
      <w:r w:rsidRPr="0091178A">
        <w:rPr>
          <w:rFonts w:ascii="Times New Roman" w:hAnsi="Times New Roman" w:cs="Times New Roman"/>
        </w:rPr>
        <w:t>次寬也</w:t>
      </w:r>
      <w:proofErr w:type="gramEnd"/>
      <w:r w:rsidRPr="0091178A">
        <w:rPr>
          <w:rFonts w:ascii="Times New Roman" w:hAnsi="Times New Roman" w:cs="Times New Roman"/>
        </w:rPr>
        <w:t>。謂：</w:t>
      </w:r>
      <w:r w:rsidRPr="0091178A">
        <w:rPr>
          <w:rFonts w:ascii="Times New Roman" w:hAnsi="Times New Roman" w:cs="Times New Roman"/>
          <w:highlight w:val="yellow"/>
        </w:rPr>
        <w:t>地行羅剎</w:t>
      </w:r>
      <w:r w:rsidRPr="0091178A">
        <w:rPr>
          <w:rFonts w:ascii="Times New Roman" w:hAnsi="Times New Roman" w:cs="Times New Roman"/>
        </w:rPr>
        <w:t>及</w:t>
      </w:r>
      <w:proofErr w:type="gramStart"/>
      <w:r w:rsidRPr="0091178A">
        <w:rPr>
          <w:rFonts w:ascii="Times New Roman" w:hAnsi="Times New Roman" w:cs="Times New Roman"/>
          <w:highlight w:val="yellow"/>
        </w:rPr>
        <w:t>鬼子母</w:t>
      </w:r>
      <w:r w:rsidRPr="0091178A">
        <w:rPr>
          <w:rFonts w:ascii="Times New Roman" w:hAnsi="Times New Roman" w:cs="Times New Roman"/>
        </w:rPr>
        <w:t>皆是</w:t>
      </w:r>
      <w:proofErr w:type="gramEnd"/>
      <w:r w:rsidRPr="0091178A">
        <w:rPr>
          <w:rFonts w:ascii="Times New Roman" w:hAnsi="Times New Roman" w:cs="Times New Roman"/>
        </w:rPr>
        <w:t>胎生。故有</w:t>
      </w:r>
      <w:proofErr w:type="gramStart"/>
      <w:r w:rsidRPr="0091178A">
        <w:rPr>
          <w:rFonts w:ascii="Times New Roman" w:hAnsi="Times New Roman" w:cs="Times New Roman"/>
        </w:rPr>
        <w:t>鬼母白目連曰</w:t>
      </w:r>
      <w:proofErr w:type="gramEnd"/>
      <w:r w:rsidRPr="0091178A">
        <w:rPr>
          <w:rFonts w:ascii="Times New Roman" w:hAnsi="Times New Roman" w:cs="Times New Roman"/>
        </w:rPr>
        <w:t>：「我晝夜分各生五百子，</w:t>
      </w:r>
      <w:proofErr w:type="gramStart"/>
      <w:r w:rsidRPr="0091178A">
        <w:rPr>
          <w:rFonts w:ascii="Times New Roman" w:hAnsi="Times New Roman" w:cs="Times New Roman"/>
        </w:rPr>
        <w:t>隨生自</w:t>
      </w:r>
      <w:proofErr w:type="gramEnd"/>
      <w:r w:rsidRPr="0091178A">
        <w:rPr>
          <w:rFonts w:ascii="Times New Roman" w:hAnsi="Times New Roman" w:cs="Times New Roman"/>
        </w:rPr>
        <w:t>食，</w:t>
      </w:r>
      <w:proofErr w:type="gramStart"/>
      <w:r w:rsidRPr="0091178A">
        <w:rPr>
          <w:rFonts w:ascii="Times New Roman" w:hAnsi="Times New Roman" w:cs="Times New Roman"/>
        </w:rPr>
        <w:t>雖盡不飽</w:t>
      </w:r>
      <w:proofErr w:type="gramEnd"/>
      <w:r w:rsidRPr="0091178A">
        <w:rPr>
          <w:rFonts w:ascii="Times New Roman" w:hAnsi="Times New Roman" w:cs="Times New Roman"/>
        </w:rPr>
        <w:t>。」故知有</w:t>
      </w:r>
      <w:proofErr w:type="gramStart"/>
      <w:r w:rsidRPr="0091178A">
        <w:rPr>
          <w:rFonts w:ascii="Times New Roman" w:hAnsi="Times New Roman" w:cs="Times New Roman"/>
        </w:rPr>
        <w:t>胎生鬼</w:t>
      </w:r>
      <w:proofErr w:type="gramEnd"/>
      <w:r w:rsidRPr="0091178A">
        <w:rPr>
          <w:rFonts w:ascii="Times New Roman" w:hAnsi="Times New Roman" w:cs="Times New Roman"/>
        </w:rPr>
        <w:t>也。餘皆化生也。</w:t>
      </w:r>
    </w:p>
    <w:p w:rsidR="00103554" w:rsidRPr="0091178A" w:rsidRDefault="00103554" w:rsidP="00103554">
      <w:pPr>
        <w:rPr>
          <w:rFonts w:ascii="Times New Roman" w:hAnsi="Times New Roman" w:cs="Times New Roman"/>
        </w:rPr>
      </w:pPr>
      <w:proofErr w:type="gramStart"/>
      <w:r w:rsidRPr="0091178A">
        <w:rPr>
          <w:rFonts w:ascii="Times New Roman" w:hAnsi="Times New Roman" w:cs="Times New Roman"/>
          <w:bdr w:val="single" w:sz="4" w:space="0" w:color="auto"/>
        </w:rPr>
        <w:t>人畜各</w:t>
      </w:r>
      <w:proofErr w:type="gramEnd"/>
      <w:r w:rsidRPr="0091178A">
        <w:rPr>
          <w:rFonts w:ascii="Times New Roman" w:hAnsi="Times New Roman" w:cs="Times New Roman"/>
          <w:bdr w:val="single" w:sz="4" w:space="0" w:color="auto"/>
        </w:rPr>
        <w:t>四者</w:t>
      </w:r>
      <w:r w:rsidRPr="0091178A">
        <w:rPr>
          <w:rFonts w:ascii="Times New Roman" w:hAnsi="Times New Roman" w:cs="Times New Roman"/>
        </w:rPr>
        <w:t>，人四者，</w:t>
      </w:r>
      <w:proofErr w:type="gramStart"/>
      <w:r w:rsidRPr="0091178A">
        <w:rPr>
          <w:rFonts w:ascii="Times New Roman" w:hAnsi="Times New Roman" w:cs="Times New Roman"/>
          <w:bdr w:val="single" w:sz="4" w:space="0" w:color="auto"/>
        </w:rPr>
        <w:t>毘</w:t>
      </w:r>
      <w:proofErr w:type="gramEnd"/>
      <w:r w:rsidRPr="0091178A">
        <w:rPr>
          <w:rFonts w:ascii="Times New Roman" w:hAnsi="Times New Roman" w:cs="Times New Roman"/>
          <w:bdr w:val="single" w:sz="4" w:space="0" w:color="auto"/>
        </w:rPr>
        <w:t>舍</w:t>
      </w:r>
      <w:proofErr w:type="gramStart"/>
      <w:r w:rsidRPr="0091178A">
        <w:rPr>
          <w:rFonts w:ascii="Times New Roman" w:hAnsi="Times New Roman" w:cs="Times New Roman"/>
          <w:bdr w:val="single" w:sz="4" w:space="0" w:color="auto"/>
        </w:rPr>
        <w:t>佉</w:t>
      </w:r>
      <w:proofErr w:type="gramEnd"/>
      <w:r w:rsidRPr="0091178A">
        <w:rPr>
          <w:rFonts w:ascii="Times New Roman" w:hAnsi="Times New Roman" w:cs="Times New Roman"/>
          <w:bdr w:val="single" w:sz="4" w:space="0" w:color="auto"/>
        </w:rPr>
        <w:t>母</w:t>
      </w:r>
      <w:r w:rsidRPr="0091178A">
        <w:rPr>
          <w:rFonts w:ascii="Times New Roman" w:hAnsi="Times New Roman" w:cs="Times New Roman"/>
        </w:rPr>
        <w:t>卵生三十二子，胎生常人，</w:t>
      </w:r>
      <w:proofErr w:type="gramStart"/>
      <w:r w:rsidRPr="0091178A">
        <w:rPr>
          <w:rFonts w:ascii="Times New Roman" w:hAnsi="Times New Roman" w:cs="Times New Roman"/>
        </w:rPr>
        <w:t>濕即奈女從菴</w:t>
      </w:r>
      <w:proofErr w:type="gramEnd"/>
      <w:r w:rsidRPr="0091178A">
        <w:rPr>
          <w:rFonts w:ascii="Times New Roman" w:hAnsi="Times New Roman" w:cs="Times New Roman"/>
        </w:rPr>
        <w:t>羅樹濕氣而生，化生</w:t>
      </w:r>
      <w:proofErr w:type="gramStart"/>
      <w:r w:rsidRPr="0091178A">
        <w:rPr>
          <w:rFonts w:ascii="Times New Roman" w:hAnsi="Times New Roman" w:cs="Times New Roman"/>
        </w:rPr>
        <w:t>即劫初</w:t>
      </w:r>
      <w:proofErr w:type="gramEnd"/>
      <w:r w:rsidRPr="0091178A">
        <w:rPr>
          <w:rFonts w:ascii="Times New Roman" w:hAnsi="Times New Roman" w:cs="Times New Roman"/>
        </w:rPr>
        <w:t>之人。故《俱舍》</w:t>
      </w:r>
      <w:proofErr w:type="gramStart"/>
      <w:r w:rsidRPr="0091178A">
        <w:rPr>
          <w:rFonts w:ascii="Times New Roman" w:hAnsi="Times New Roman" w:cs="Times New Roman"/>
        </w:rPr>
        <w:t>云</w:t>
      </w:r>
      <w:proofErr w:type="gramEnd"/>
      <w:r w:rsidRPr="0091178A">
        <w:rPr>
          <w:rFonts w:ascii="Times New Roman" w:hAnsi="Times New Roman" w:cs="Times New Roman"/>
        </w:rPr>
        <w:t>：「二禪福將盡，下生</w:t>
      </w:r>
      <w:proofErr w:type="gramStart"/>
      <w:r w:rsidRPr="0091178A">
        <w:rPr>
          <w:rFonts w:ascii="Times New Roman" w:hAnsi="Times New Roman" w:cs="Times New Roman"/>
        </w:rPr>
        <w:t>贍部州</w:t>
      </w:r>
      <w:proofErr w:type="gramEnd"/>
      <w:r w:rsidRPr="0091178A">
        <w:rPr>
          <w:rFonts w:ascii="Times New Roman" w:hAnsi="Times New Roman" w:cs="Times New Roman"/>
        </w:rPr>
        <w:t>。」</w:t>
      </w:r>
    </w:p>
    <w:p w:rsidR="00103554" w:rsidRPr="0091178A" w:rsidRDefault="00103554" w:rsidP="00103554">
      <w:pPr>
        <w:rPr>
          <w:rFonts w:ascii="Times New Roman" w:hAnsi="Times New Roman" w:cs="Times New Roman"/>
        </w:rPr>
      </w:pPr>
      <w:proofErr w:type="gramStart"/>
      <w:r w:rsidRPr="0091178A">
        <w:rPr>
          <w:rFonts w:ascii="Times New Roman" w:hAnsi="Times New Roman" w:cs="Times New Roman"/>
          <w:bdr w:val="single" w:sz="4" w:space="0" w:color="auto"/>
        </w:rPr>
        <w:t>畜具</w:t>
      </w:r>
      <w:proofErr w:type="gramEnd"/>
      <w:r w:rsidRPr="0091178A">
        <w:rPr>
          <w:rFonts w:ascii="Times New Roman" w:hAnsi="Times New Roman" w:cs="Times New Roman"/>
          <w:bdr w:val="single" w:sz="4" w:space="0" w:color="auto"/>
        </w:rPr>
        <w:t>四者。</w:t>
      </w:r>
      <w:r w:rsidRPr="0091178A">
        <w:rPr>
          <w:rFonts w:ascii="Times New Roman" w:hAnsi="Times New Roman" w:cs="Times New Roman"/>
        </w:rPr>
        <w:t>《正法念經》</w:t>
      </w:r>
      <w:proofErr w:type="gramStart"/>
      <w:r w:rsidRPr="0091178A">
        <w:rPr>
          <w:rFonts w:ascii="Times New Roman" w:hAnsi="Times New Roman" w:cs="Times New Roman"/>
        </w:rPr>
        <w:t>云</w:t>
      </w:r>
      <w:proofErr w:type="gramEnd"/>
      <w:r w:rsidRPr="0091178A">
        <w:rPr>
          <w:rFonts w:ascii="Times New Roman" w:hAnsi="Times New Roman" w:cs="Times New Roman"/>
        </w:rPr>
        <w:t>：「化生金</w:t>
      </w:r>
      <w:proofErr w:type="gramStart"/>
      <w:r w:rsidRPr="0091178A">
        <w:rPr>
          <w:rFonts w:ascii="Times New Roman" w:hAnsi="Times New Roman" w:cs="Times New Roman"/>
        </w:rPr>
        <w:t>翅鳥，能食</w:t>
      </w:r>
      <w:proofErr w:type="gramEnd"/>
      <w:r w:rsidRPr="0091178A">
        <w:rPr>
          <w:rFonts w:ascii="Times New Roman" w:hAnsi="Times New Roman" w:cs="Times New Roman"/>
        </w:rPr>
        <w:t>四生龍，</w:t>
      </w:r>
      <w:proofErr w:type="gramStart"/>
      <w:r w:rsidRPr="0091178A">
        <w:rPr>
          <w:rFonts w:ascii="Times New Roman" w:hAnsi="Times New Roman" w:cs="Times New Roman"/>
        </w:rPr>
        <w:t>乃至濕</w:t>
      </w:r>
      <w:proofErr w:type="gramEnd"/>
      <w:r w:rsidRPr="0091178A">
        <w:rPr>
          <w:rFonts w:ascii="Times New Roman" w:hAnsi="Times New Roman" w:cs="Times New Roman"/>
        </w:rPr>
        <w:t>生也。」然禽獸雖</w:t>
      </w:r>
      <w:proofErr w:type="gramStart"/>
      <w:r w:rsidRPr="0091178A">
        <w:rPr>
          <w:rFonts w:ascii="Times New Roman" w:hAnsi="Times New Roman" w:cs="Times New Roman"/>
        </w:rPr>
        <w:t>殊</w:t>
      </w:r>
      <w:proofErr w:type="gramEnd"/>
      <w:r w:rsidRPr="0091178A">
        <w:rPr>
          <w:rFonts w:ascii="Times New Roman" w:hAnsi="Times New Roman" w:cs="Times New Roman"/>
        </w:rPr>
        <w:t>，皆畜生道</w:t>
      </w:r>
      <w:proofErr w:type="gramStart"/>
      <w:r w:rsidRPr="0091178A">
        <w:rPr>
          <w:rFonts w:ascii="Times New Roman" w:hAnsi="Times New Roman" w:cs="Times New Roman"/>
        </w:rPr>
        <w:t>攝</w:t>
      </w:r>
      <w:proofErr w:type="gramEnd"/>
      <w:r w:rsidRPr="0091178A">
        <w:rPr>
          <w:rFonts w:ascii="Times New Roman" w:hAnsi="Times New Roman" w:cs="Times New Roman"/>
        </w:rPr>
        <w:t>，</w:t>
      </w:r>
      <w:proofErr w:type="gramStart"/>
      <w:r w:rsidRPr="0091178A">
        <w:rPr>
          <w:rFonts w:ascii="Times New Roman" w:hAnsi="Times New Roman" w:cs="Times New Roman"/>
        </w:rPr>
        <w:t>餘獸皆胎，餘鳥皆卵也</w:t>
      </w:r>
      <w:proofErr w:type="gramEnd"/>
      <w:r w:rsidRPr="0091178A">
        <w:rPr>
          <w:rFonts w:ascii="Times New Roman" w:hAnsi="Times New Roman" w:cs="Times New Roman"/>
        </w:rPr>
        <w:t>。</w:t>
      </w:r>
    </w:p>
    <w:p w:rsidR="00103554" w:rsidRPr="0091178A" w:rsidRDefault="00103554">
      <w:pPr>
        <w:rPr>
          <w:rFonts w:ascii="Times New Roman" w:hAnsi="Times New Roman" w:cs="Times New Roman"/>
        </w:rPr>
      </w:pPr>
    </w:p>
    <w:sectPr w:rsidR="00103554" w:rsidRPr="0091178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F06" w:rsidRDefault="00375F06" w:rsidP="00103554">
      <w:r>
        <w:separator/>
      </w:r>
    </w:p>
  </w:endnote>
  <w:endnote w:type="continuationSeparator" w:id="0">
    <w:p w:rsidR="00375F06" w:rsidRDefault="00375F06" w:rsidP="00103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H2s_kj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Foreign1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F06" w:rsidRDefault="00375F06" w:rsidP="00103554">
      <w:r>
        <w:separator/>
      </w:r>
    </w:p>
  </w:footnote>
  <w:footnote w:type="continuationSeparator" w:id="0">
    <w:p w:rsidR="00375F06" w:rsidRDefault="00375F06" w:rsidP="00103554">
      <w:r>
        <w:continuationSeparator/>
      </w:r>
    </w:p>
  </w:footnote>
  <w:footnote w:id="1">
    <w:p w:rsidR="00103554" w:rsidRPr="005A22BC" w:rsidRDefault="00103554" w:rsidP="00103554">
      <w:pPr>
        <w:pStyle w:val="a3"/>
      </w:pPr>
      <w:r>
        <w:rPr>
          <w:rStyle w:val="a5"/>
        </w:rPr>
        <w:footnoteRef/>
      </w:r>
      <w:r w:rsidRPr="005A22BC">
        <w:rPr>
          <w:rFonts w:hint="eastAsia"/>
        </w:rPr>
        <w:t>《長阿含經》</w:t>
      </w:r>
      <w:r>
        <w:rPr>
          <w:rFonts w:hint="eastAsia"/>
        </w:rPr>
        <w:t>卷</w:t>
      </w:r>
      <w:r>
        <w:rPr>
          <w:rFonts w:hint="eastAsia"/>
        </w:rPr>
        <w:t>8</w:t>
      </w:r>
      <w:r w:rsidRPr="005A22BC">
        <w:rPr>
          <w:rFonts w:hint="eastAsia"/>
        </w:rPr>
        <w:t>(</w:t>
      </w:r>
      <w:r>
        <w:rPr>
          <w:rFonts w:hint="eastAsia"/>
        </w:rPr>
        <w:t>大正</w:t>
      </w:r>
      <w:r w:rsidRPr="005A22BC">
        <w:rPr>
          <w:rFonts w:hint="eastAsia"/>
        </w:rPr>
        <w:t>01</w:t>
      </w:r>
      <w:r>
        <w:rPr>
          <w:rFonts w:hint="eastAsia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C"/>
        </w:smartTagPr>
        <w:r w:rsidRPr="005A22BC">
          <w:rPr>
            <w:rFonts w:hint="eastAsia"/>
          </w:rPr>
          <w:t>50c</w:t>
        </w:r>
      </w:smartTag>
      <w:r w:rsidRPr="005A22BC">
        <w:rPr>
          <w:rFonts w:hint="eastAsia"/>
        </w:rPr>
        <w:t>8)</w:t>
      </w:r>
      <w:r>
        <w:rPr>
          <w:rFonts w:hint="eastAsia"/>
        </w:rPr>
        <w:t>：</w:t>
      </w:r>
      <w:r w:rsidRPr="005A22BC">
        <w:rPr>
          <w:rFonts w:hint="eastAsia"/>
        </w:rPr>
        <w:t>復有四法</w:t>
      </w:r>
      <w:r>
        <w:rPr>
          <w:rFonts w:hint="eastAsia"/>
        </w:rPr>
        <w:t>：</w:t>
      </w:r>
      <w:r w:rsidRPr="005A22BC">
        <w:rPr>
          <w:rFonts w:hint="eastAsia"/>
        </w:rPr>
        <w:t>謂四生</w:t>
      </w:r>
      <w:r>
        <w:rPr>
          <w:rFonts w:hint="eastAsia"/>
        </w:rPr>
        <w:t>，</w:t>
      </w:r>
      <w:r w:rsidRPr="005A22BC">
        <w:rPr>
          <w:rFonts w:hint="eastAsia"/>
        </w:rPr>
        <w:t>卵生</w:t>
      </w:r>
      <w:r>
        <w:rPr>
          <w:rFonts w:hint="eastAsia"/>
        </w:rPr>
        <w:t>、</w:t>
      </w:r>
      <w:r w:rsidRPr="005A22BC">
        <w:rPr>
          <w:rFonts w:hint="eastAsia"/>
        </w:rPr>
        <w:t>胎生</w:t>
      </w:r>
      <w:r>
        <w:rPr>
          <w:rFonts w:hint="eastAsia"/>
        </w:rPr>
        <w:t>、</w:t>
      </w:r>
      <w:r w:rsidRPr="005A22BC">
        <w:rPr>
          <w:rFonts w:hint="eastAsia"/>
        </w:rPr>
        <w:t>濕生</w:t>
      </w:r>
      <w:r>
        <w:rPr>
          <w:rFonts w:hint="eastAsia"/>
        </w:rPr>
        <w:t>、</w:t>
      </w:r>
      <w:r w:rsidRPr="005A22BC">
        <w:rPr>
          <w:rFonts w:hint="eastAsia"/>
        </w:rPr>
        <w:t>化生。</w:t>
      </w:r>
    </w:p>
  </w:footnote>
  <w:footnote w:id="2">
    <w:p w:rsidR="00103554" w:rsidRPr="00FD52AF" w:rsidRDefault="00103554" w:rsidP="00103554">
      <w:pPr>
        <w:pStyle w:val="a3"/>
      </w:pPr>
      <w:r w:rsidRPr="00FD52AF">
        <w:rPr>
          <w:rStyle w:val="a5"/>
        </w:rPr>
        <w:footnoteRef/>
      </w:r>
      <w:r w:rsidRPr="00FD52AF">
        <w:rPr>
          <w:rFonts w:ascii="新細明體" w:hAnsi="新細明體" w:cs="新細明體"/>
          <w:kern w:val="0"/>
        </w:rPr>
        <w:t>葉＝業【宋】【元】【明】【宮】</w:t>
      </w:r>
    </w:p>
  </w:footnote>
  <w:footnote w:id="3">
    <w:p w:rsidR="00103554" w:rsidRPr="00FD52AF" w:rsidRDefault="00103554" w:rsidP="00103554">
      <w:pPr>
        <w:pStyle w:val="a3"/>
      </w:pPr>
      <w:r w:rsidRPr="00FD52AF">
        <w:rPr>
          <w:rStyle w:val="a5"/>
        </w:rPr>
        <w:footnoteRef/>
      </w:r>
      <w:proofErr w:type="gramStart"/>
      <w:r w:rsidRPr="00FD52AF">
        <w:rPr>
          <w:rFonts w:ascii="新細明體" w:hAnsi="新細明體" w:cs="新細明體"/>
          <w:kern w:val="0"/>
        </w:rPr>
        <w:t>蚑</w:t>
      </w:r>
      <w:proofErr w:type="gramEnd"/>
      <w:r w:rsidRPr="00FD52AF">
        <w:rPr>
          <w:rFonts w:ascii="新細明體" w:hAnsi="新細明體" w:cs="新細明體"/>
          <w:kern w:val="0"/>
        </w:rPr>
        <w:t>＝蚊【宮】</w:t>
      </w:r>
    </w:p>
  </w:footnote>
  <w:footnote w:id="4">
    <w:p w:rsidR="00103554" w:rsidRPr="00FD52AF" w:rsidRDefault="00103554" w:rsidP="00103554">
      <w:pPr>
        <w:pStyle w:val="a3"/>
      </w:pPr>
      <w:r w:rsidRPr="00FD52AF">
        <w:rPr>
          <w:rStyle w:val="a5"/>
        </w:rPr>
        <w:footnoteRef/>
      </w:r>
      <w:r w:rsidRPr="00FD52AF">
        <w:rPr>
          <w:rFonts w:ascii="新細明體" w:hAnsi="新細明體" w:cs="新細明體"/>
          <w:kern w:val="0"/>
        </w:rPr>
        <w:t>〔頓〕－【宋】【元】【明】【宮】</w:t>
      </w:r>
    </w:p>
  </w:footnote>
  <w:footnote w:id="5">
    <w:p w:rsidR="00122F7D" w:rsidRDefault="00122F7D" w:rsidP="00122F7D">
      <w:pPr>
        <w:pStyle w:val="a3"/>
        <w:ind w:left="300" w:hangingChars="150" w:hanging="300"/>
        <w:jc w:val="both"/>
      </w:pPr>
      <w:r>
        <w:rPr>
          <w:rStyle w:val="a5"/>
        </w:rPr>
        <w:footnoteRef/>
      </w:r>
      <w:r>
        <w:t xml:space="preserve"> </w:t>
      </w:r>
      <w:r>
        <w:rPr>
          <w:rFonts w:hint="eastAsia"/>
        </w:rPr>
        <w:t>《阿毘達磨俱舍論》卷</w:t>
      </w:r>
      <w:r>
        <w:rPr>
          <w:rFonts w:hint="eastAsia"/>
        </w:rPr>
        <w:t>8</w:t>
      </w:r>
      <w:r>
        <w:rPr>
          <w:rFonts w:hint="eastAsia"/>
        </w:rPr>
        <w:t>〈</w:t>
      </w:r>
      <w:r>
        <w:rPr>
          <w:rFonts w:hint="eastAsia"/>
        </w:rPr>
        <w:t xml:space="preserve">3 </w:t>
      </w:r>
      <w:r>
        <w:rPr>
          <w:rFonts w:hint="eastAsia"/>
        </w:rPr>
        <w:t>分別世品〉：「</w:t>
      </w:r>
      <w:proofErr w:type="gramStart"/>
      <w:r>
        <w:rPr>
          <w:rFonts w:hint="eastAsia"/>
        </w:rPr>
        <w:t>人濕生</w:t>
      </w:r>
      <w:proofErr w:type="gramEnd"/>
      <w:r>
        <w:rPr>
          <w:rFonts w:hint="eastAsia"/>
        </w:rPr>
        <w:t>者，如</w:t>
      </w:r>
      <w:proofErr w:type="gramStart"/>
      <w:r>
        <w:rPr>
          <w:rFonts w:hint="eastAsia"/>
        </w:rPr>
        <w:t>曼馱多</w:t>
      </w:r>
      <w:proofErr w:type="gramEnd"/>
      <w:r>
        <w:rPr>
          <w:rFonts w:hint="eastAsia"/>
        </w:rPr>
        <w:t>(</w:t>
      </w:r>
      <w:proofErr w:type="spellStart"/>
      <w:r>
        <w:t>M</w:t>
      </w:r>
      <w:r>
        <w:rPr>
          <w:rFonts w:ascii="KH2s_kj" w:hAnsi="KH2s_kj" w:hint="eastAsia"/>
        </w:rPr>
        <w:t>AM</w:t>
      </w:r>
      <w:r>
        <w:t>dh</w:t>
      </w:r>
      <w:r>
        <w:rPr>
          <w:rFonts w:ascii="KH2s_kj" w:hAnsi="KH2s_kj" w:hint="eastAsia"/>
        </w:rPr>
        <w:t>A</w:t>
      </w:r>
      <w:r>
        <w:t>t</w:t>
      </w:r>
      <w:r>
        <w:rPr>
          <w:rFonts w:ascii="KH2s_kj" w:hAnsi="KH2s_kj" w:hint="eastAsia"/>
        </w:rPr>
        <w:t>R</w:t>
      </w:r>
      <w:proofErr w:type="spellEnd"/>
      <w:r>
        <w:rPr>
          <w:rFonts w:hint="eastAsia"/>
        </w:rPr>
        <w:t>)</w:t>
      </w:r>
      <w:r>
        <w:rPr>
          <w:rFonts w:hint="eastAsia"/>
        </w:rPr>
        <w:t>、遮</w:t>
      </w:r>
      <w:proofErr w:type="gramStart"/>
      <w:r>
        <w:rPr>
          <w:rFonts w:hint="eastAsia"/>
        </w:rPr>
        <w:t>盧</w:t>
      </w:r>
      <w:proofErr w:type="gramEnd"/>
      <w:r>
        <w:rPr>
          <w:rFonts w:hint="eastAsia"/>
        </w:rPr>
        <w:t>(</w:t>
      </w:r>
      <w:proofErr w:type="spellStart"/>
      <w:r>
        <w:t>C</w:t>
      </w:r>
      <w:r>
        <w:rPr>
          <w:rFonts w:ascii="KH2s_kj" w:hAnsi="KH2s_kj" w:hint="eastAsia"/>
        </w:rPr>
        <w:t>A</w:t>
      </w:r>
      <w:r>
        <w:t>ru</w:t>
      </w:r>
      <w:proofErr w:type="spellEnd"/>
      <w:r>
        <w:rPr>
          <w:rFonts w:hint="eastAsia"/>
        </w:rPr>
        <w:t>)</w:t>
      </w:r>
      <w:r>
        <w:rPr>
          <w:rFonts w:hint="eastAsia"/>
        </w:rPr>
        <w:t>、鄔波遮</w:t>
      </w:r>
      <w:proofErr w:type="gramStart"/>
      <w:r>
        <w:rPr>
          <w:rFonts w:hint="eastAsia"/>
        </w:rPr>
        <w:t>盧</w:t>
      </w:r>
      <w:proofErr w:type="gramEnd"/>
      <w:r>
        <w:rPr>
          <w:rFonts w:hint="eastAsia"/>
        </w:rPr>
        <w:t>(</w:t>
      </w:r>
      <w:proofErr w:type="spellStart"/>
      <w:r>
        <w:t>Upac</w:t>
      </w:r>
      <w:r>
        <w:rPr>
          <w:rFonts w:ascii="KH2s_kj" w:hAnsi="KH2s_kj" w:hint="eastAsia"/>
        </w:rPr>
        <w:t>A</w:t>
      </w:r>
      <w:r>
        <w:t>ru</w:t>
      </w:r>
      <w:proofErr w:type="spellEnd"/>
      <w:r>
        <w:rPr>
          <w:rFonts w:hint="eastAsia"/>
        </w:rPr>
        <w:t>)</w:t>
      </w:r>
      <w:r>
        <w:rPr>
          <w:rFonts w:hint="eastAsia"/>
        </w:rPr>
        <w:t>、鴿</w:t>
      </w:r>
      <w:proofErr w:type="gramStart"/>
      <w:r>
        <w:rPr>
          <w:rFonts w:hint="eastAsia"/>
        </w:rPr>
        <w:t>鬘</w:t>
      </w:r>
      <w:proofErr w:type="gramEnd"/>
      <w:r>
        <w:rPr>
          <w:rFonts w:hint="eastAsia"/>
        </w:rPr>
        <w:t>(</w:t>
      </w:r>
      <w:proofErr w:type="spellStart"/>
      <w:r>
        <w:t>Kapotam</w:t>
      </w:r>
      <w:r>
        <w:rPr>
          <w:rFonts w:ascii="KH2s_kj" w:hAnsi="KH2s_kj" w:hint="eastAsia"/>
        </w:rPr>
        <w:t>A</w:t>
      </w:r>
      <w:r>
        <w:t>lin</w:t>
      </w:r>
      <w:r>
        <w:rPr>
          <w:rFonts w:ascii="KH2s_kj" w:hAnsi="KH2s_kj" w:hint="eastAsia"/>
        </w:rPr>
        <w:t>I</w:t>
      </w:r>
      <w:proofErr w:type="spellEnd"/>
      <w:r>
        <w:rPr>
          <w:rFonts w:hint="eastAsia"/>
        </w:rPr>
        <w:t>)</w:t>
      </w:r>
      <w:r>
        <w:rPr>
          <w:rFonts w:hint="eastAsia"/>
        </w:rPr>
        <w:t>、</w:t>
      </w:r>
      <w:proofErr w:type="gramStart"/>
      <w:r>
        <w:rPr>
          <w:rFonts w:hint="eastAsia"/>
        </w:rPr>
        <w:t>菴羅衛</w:t>
      </w:r>
      <w:proofErr w:type="gramEnd"/>
      <w:r>
        <w:rPr>
          <w:rFonts w:hint="eastAsia"/>
        </w:rPr>
        <w:t>(</w:t>
      </w:r>
      <w:proofErr w:type="spellStart"/>
      <w:r w:rsidRPr="00643F65">
        <w:rPr>
          <w:rFonts w:ascii="Foreign1" w:hAnsi="Foreign1"/>
        </w:rPr>
        <w:t>A</w:t>
      </w:r>
      <w:r>
        <w:t>mrap</w:t>
      </w:r>
      <w:r>
        <w:rPr>
          <w:rFonts w:ascii="KH2s_kj" w:hAnsi="KH2s_kj" w:hint="eastAsia"/>
        </w:rPr>
        <w:t>A</w:t>
      </w:r>
      <w:r>
        <w:t>l</w:t>
      </w:r>
      <w:r>
        <w:rPr>
          <w:rFonts w:ascii="KH2s_kj" w:hAnsi="KH2s_kj" w:hint="eastAsia"/>
        </w:rPr>
        <w:t>I</w:t>
      </w:r>
      <w:proofErr w:type="spellEnd"/>
      <w:r>
        <w:rPr>
          <w:rFonts w:hint="eastAsia"/>
        </w:rPr>
        <w:t>)</w:t>
      </w:r>
      <w:r>
        <w:rPr>
          <w:rFonts w:hint="eastAsia"/>
        </w:rPr>
        <w:t>」</w:t>
      </w:r>
      <w:r>
        <w:rPr>
          <w:rFonts w:hint="eastAsia"/>
        </w:rPr>
        <w:t>(</w:t>
      </w:r>
      <w:r>
        <w:rPr>
          <w:rFonts w:hint="eastAsia"/>
        </w:rPr>
        <w:t>大正</w:t>
      </w:r>
      <w:r>
        <w:rPr>
          <w:rFonts w:hint="eastAsia"/>
        </w:rPr>
        <w:t>29</w:t>
      </w:r>
      <w:r>
        <w:rPr>
          <w:rFonts w:hint="eastAsia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4"/>
          <w:attr w:name="UnitName" w:val="a"/>
        </w:smartTagPr>
        <w:r>
          <w:rPr>
            <w:rFonts w:hint="eastAsia"/>
          </w:rPr>
          <w:t>44a</w:t>
        </w:r>
      </w:smartTag>
      <w:r>
        <w:rPr>
          <w:rFonts w:hint="eastAsia"/>
        </w:rPr>
        <w:t>7-8)</w:t>
      </w:r>
    </w:p>
    <w:p w:rsidR="00122F7D" w:rsidRDefault="00122F7D" w:rsidP="00122F7D">
      <w:pPr>
        <w:pStyle w:val="a3"/>
        <w:ind w:leftChars="126" w:left="302"/>
      </w:pPr>
      <w:r>
        <w:rPr>
          <w:rFonts w:hint="eastAsia"/>
        </w:rPr>
        <w:t>《俱舍論記》卷</w:t>
      </w:r>
      <w:r>
        <w:rPr>
          <w:rFonts w:hint="eastAsia"/>
        </w:rPr>
        <w:t>8</w:t>
      </w:r>
      <w:r>
        <w:rPr>
          <w:rFonts w:hint="eastAsia"/>
        </w:rPr>
        <w:t>〈</w:t>
      </w:r>
      <w:r>
        <w:rPr>
          <w:rFonts w:hint="eastAsia"/>
        </w:rPr>
        <w:t xml:space="preserve">3 </w:t>
      </w:r>
      <w:r>
        <w:rPr>
          <w:rFonts w:hint="eastAsia"/>
        </w:rPr>
        <w:t>分別世品〉：「</w:t>
      </w:r>
      <w:r>
        <w:rPr>
          <w:rFonts w:hint="eastAsia"/>
        </w:rPr>
        <w:t>(1)</w:t>
      </w:r>
      <w:proofErr w:type="gramStart"/>
      <w:r>
        <w:rPr>
          <w:rFonts w:hint="eastAsia"/>
        </w:rPr>
        <w:t>曼馱多</w:t>
      </w:r>
      <w:proofErr w:type="gramEnd"/>
      <w:r>
        <w:rPr>
          <w:rFonts w:hint="eastAsia"/>
        </w:rPr>
        <w:t>，是王名，唐</w:t>
      </w:r>
      <w:proofErr w:type="gramStart"/>
      <w:r>
        <w:rPr>
          <w:rFonts w:hint="eastAsia"/>
        </w:rPr>
        <w:t>云</w:t>
      </w:r>
      <w:proofErr w:type="gramEnd"/>
      <w:r>
        <w:rPr>
          <w:rFonts w:hint="eastAsia"/>
        </w:rPr>
        <w:t>我養。從布殺</w:t>
      </w:r>
      <w:proofErr w:type="gramStart"/>
      <w:r>
        <w:rPr>
          <w:rFonts w:hint="eastAsia"/>
        </w:rPr>
        <w:t>陀王頂皰而生顏貌端正，王抱入宮告誰</w:t>
      </w:r>
      <w:proofErr w:type="gramEnd"/>
      <w:r>
        <w:rPr>
          <w:rFonts w:hint="eastAsia"/>
        </w:rPr>
        <w:t>能養，</w:t>
      </w:r>
      <w:proofErr w:type="gramStart"/>
      <w:r>
        <w:rPr>
          <w:rFonts w:hint="eastAsia"/>
        </w:rPr>
        <w:t>諸宮各</w:t>
      </w:r>
      <w:proofErr w:type="gramEnd"/>
      <w:r>
        <w:rPr>
          <w:rFonts w:hint="eastAsia"/>
        </w:rPr>
        <w:t>言我養也，故以標名。舊</w:t>
      </w:r>
      <w:proofErr w:type="gramStart"/>
      <w:r>
        <w:rPr>
          <w:rFonts w:hint="eastAsia"/>
        </w:rPr>
        <w:t>云頂生</w:t>
      </w:r>
      <w:proofErr w:type="gramEnd"/>
      <w:r>
        <w:rPr>
          <w:rFonts w:hint="eastAsia"/>
        </w:rPr>
        <w:t>王，</w:t>
      </w:r>
      <w:proofErr w:type="gramStart"/>
      <w:r>
        <w:rPr>
          <w:rFonts w:hint="eastAsia"/>
        </w:rPr>
        <w:t>此義翻也</w:t>
      </w:r>
      <w:proofErr w:type="gramEnd"/>
      <w:r>
        <w:rPr>
          <w:rFonts w:hint="eastAsia"/>
        </w:rPr>
        <w:t>。</w:t>
      </w:r>
      <w:proofErr w:type="gramStart"/>
      <w:r>
        <w:rPr>
          <w:rFonts w:hint="eastAsia"/>
        </w:rPr>
        <w:t>然非正目</w:t>
      </w:r>
      <w:proofErr w:type="gramEnd"/>
      <w:r>
        <w:rPr>
          <w:rFonts w:hint="eastAsia"/>
        </w:rPr>
        <w:t>，此王長大為</w:t>
      </w:r>
      <w:proofErr w:type="gramStart"/>
      <w:r>
        <w:rPr>
          <w:rFonts w:hint="eastAsia"/>
        </w:rPr>
        <w:t>金輪王</w:t>
      </w:r>
      <w:proofErr w:type="gramEnd"/>
      <w:r>
        <w:rPr>
          <w:rFonts w:hint="eastAsia"/>
        </w:rPr>
        <w:t>。</w:t>
      </w:r>
      <w:r>
        <w:rPr>
          <w:rFonts w:hint="eastAsia"/>
        </w:rPr>
        <w:t>(2)</w:t>
      </w:r>
      <w:r>
        <w:rPr>
          <w:rFonts w:hint="eastAsia"/>
        </w:rPr>
        <w:t>遮</w:t>
      </w:r>
      <w:proofErr w:type="gramStart"/>
      <w:r>
        <w:rPr>
          <w:rFonts w:hint="eastAsia"/>
        </w:rPr>
        <w:t>盧</w:t>
      </w:r>
      <w:proofErr w:type="gramEnd"/>
      <w:r>
        <w:rPr>
          <w:rFonts w:hint="eastAsia"/>
        </w:rPr>
        <w:t>，唐言</w:t>
      </w:r>
      <w:proofErr w:type="gramStart"/>
      <w:r>
        <w:rPr>
          <w:rFonts w:hint="eastAsia"/>
        </w:rPr>
        <w:t>髀</w:t>
      </w:r>
      <w:proofErr w:type="gramEnd"/>
      <w:r>
        <w:rPr>
          <w:rFonts w:hint="eastAsia"/>
        </w:rPr>
        <w:t>。</w:t>
      </w:r>
      <w:r>
        <w:rPr>
          <w:rFonts w:hint="eastAsia"/>
        </w:rPr>
        <w:t>(3)</w:t>
      </w:r>
      <w:r>
        <w:rPr>
          <w:rFonts w:hint="eastAsia"/>
        </w:rPr>
        <w:t>鄔波遮</w:t>
      </w:r>
      <w:proofErr w:type="gramStart"/>
      <w:r>
        <w:rPr>
          <w:rFonts w:hint="eastAsia"/>
        </w:rPr>
        <w:t>盧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唐言小髀</w:t>
      </w:r>
      <w:proofErr w:type="gramEnd"/>
      <w:r>
        <w:rPr>
          <w:rFonts w:hint="eastAsia"/>
        </w:rPr>
        <w:t>，於我</w:t>
      </w:r>
      <w:proofErr w:type="gramStart"/>
      <w:r>
        <w:rPr>
          <w:rFonts w:hint="eastAsia"/>
        </w:rPr>
        <w:t>養王兩髀</w:t>
      </w:r>
      <w:proofErr w:type="gramEnd"/>
      <w:r>
        <w:rPr>
          <w:rFonts w:hint="eastAsia"/>
        </w:rPr>
        <w:t>上各生</w:t>
      </w:r>
      <w:proofErr w:type="gramStart"/>
      <w:r>
        <w:rPr>
          <w:rFonts w:hint="eastAsia"/>
        </w:rPr>
        <w:t>一皰</w:t>
      </w:r>
      <w:proofErr w:type="gramEnd"/>
      <w:r>
        <w:rPr>
          <w:rFonts w:hint="eastAsia"/>
        </w:rPr>
        <w:t>，皰生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子，</w:t>
      </w:r>
      <w:proofErr w:type="gramStart"/>
      <w:r>
        <w:rPr>
          <w:rFonts w:hint="eastAsia"/>
        </w:rPr>
        <w:t>顏貌端正，</w:t>
      </w:r>
      <w:proofErr w:type="gramEnd"/>
      <w:r>
        <w:rPr>
          <w:rFonts w:hint="eastAsia"/>
        </w:rPr>
        <w:t>從所生處為名，以</w:t>
      </w:r>
      <w:proofErr w:type="gramStart"/>
      <w:r>
        <w:rPr>
          <w:rFonts w:hint="eastAsia"/>
        </w:rPr>
        <w:t>小標別</w:t>
      </w:r>
      <w:proofErr w:type="gramEnd"/>
      <w:r>
        <w:rPr>
          <w:rFonts w:hint="eastAsia"/>
        </w:rPr>
        <w:t>，亦</w:t>
      </w:r>
      <w:proofErr w:type="gramStart"/>
      <w:r>
        <w:rPr>
          <w:rFonts w:hint="eastAsia"/>
        </w:rPr>
        <w:t>為輪王</w:t>
      </w:r>
      <w:proofErr w:type="gramEnd"/>
      <w:r>
        <w:rPr>
          <w:rFonts w:hint="eastAsia"/>
        </w:rPr>
        <w:t>。</w:t>
      </w:r>
      <w:r>
        <w:rPr>
          <w:rFonts w:hint="eastAsia"/>
        </w:rPr>
        <w:t>(4)</w:t>
      </w:r>
      <w:r>
        <w:rPr>
          <w:rFonts w:hint="eastAsia"/>
        </w:rPr>
        <w:t>鴿</w:t>
      </w:r>
      <w:proofErr w:type="gramStart"/>
      <w:r>
        <w:rPr>
          <w:rFonts w:hint="eastAsia"/>
        </w:rPr>
        <w:t>鬘</w:t>
      </w:r>
      <w:proofErr w:type="gramEnd"/>
      <w:r>
        <w:rPr>
          <w:rFonts w:hint="eastAsia"/>
        </w:rPr>
        <w:t>者，昔有一王名跋羅哈摩達多，</w:t>
      </w:r>
      <w:proofErr w:type="gramStart"/>
      <w:r>
        <w:rPr>
          <w:rFonts w:hint="eastAsia"/>
        </w:rPr>
        <w:t>唐言靜授，</w:t>
      </w:r>
      <w:proofErr w:type="gramEnd"/>
      <w:r>
        <w:rPr>
          <w:rFonts w:hint="eastAsia"/>
        </w:rPr>
        <w:t>於王腋下有皰生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女子，名為鴿</w:t>
      </w:r>
      <w:proofErr w:type="gramStart"/>
      <w:r>
        <w:rPr>
          <w:rFonts w:hint="eastAsia"/>
        </w:rPr>
        <w:t>鬘</w:t>
      </w:r>
      <w:proofErr w:type="gramEnd"/>
      <w:r>
        <w:rPr>
          <w:rFonts w:hint="eastAsia"/>
        </w:rPr>
        <w:t>，從腋下出</w:t>
      </w:r>
      <w:proofErr w:type="gramStart"/>
      <w:r>
        <w:rPr>
          <w:rFonts w:hint="eastAsia"/>
        </w:rPr>
        <w:t>如鴿出飛</w:t>
      </w:r>
      <w:proofErr w:type="gramEnd"/>
      <w:r>
        <w:rPr>
          <w:rFonts w:hint="eastAsia"/>
        </w:rPr>
        <w:t>，王重如</w:t>
      </w:r>
      <w:proofErr w:type="gramStart"/>
      <w:r>
        <w:rPr>
          <w:rFonts w:hint="eastAsia"/>
        </w:rPr>
        <w:t>鬘</w:t>
      </w:r>
      <w:proofErr w:type="gramEnd"/>
      <w:r>
        <w:rPr>
          <w:rFonts w:hint="eastAsia"/>
        </w:rPr>
        <w:t>故以</w:t>
      </w:r>
      <w:proofErr w:type="gramStart"/>
      <w:r>
        <w:rPr>
          <w:rFonts w:hint="eastAsia"/>
        </w:rPr>
        <w:t>名焉。</w:t>
      </w:r>
      <w:proofErr w:type="gramEnd"/>
      <w:r>
        <w:rPr>
          <w:rFonts w:hint="eastAsia"/>
        </w:rPr>
        <w:t>或生已後鴿</w:t>
      </w:r>
      <w:proofErr w:type="gramStart"/>
      <w:r>
        <w:rPr>
          <w:rFonts w:hint="eastAsia"/>
        </w:rPr>
        <w:t>恒隨逐，王重如鬘</w:t>
      </w:r>
      <w:proofErr w:type="gramEnd"/>
      <w:r>
        <w:rPr>
          <w:rFonts w:hint="eastAsia"/>
        </w:rPr>
        <w:t>，故以</w:t>
      </w:r>
      <w:proofErr w:type="gramStart"/>
      <w:r>
        <w:rPr>
          <w:rFonts w:hint="eastAsia"/>
        </w:rPr>
        <w:t>名焉。</w:t>
      </w:r>
      <w:proofErr w:type="gramEnd"/>
      <w:r>
        <w:rPr>
          <w:rFonts w:hint="eastAsia"/>
        </w:rPr>
        <w:t>(5)</w:t>
      </w:r>
      <w:proofErr w:type="gramStart"/>
      <w:r>
        <w:rPr>
          <w:rFonts w:hint="eastAsia"/>
        </w:rPr>
        <w:t>菴羅衛者</w:t>
      </w:r>
      <w:proofErr w:type="gramEnd"/>
      <w:r>
        <w:rPr>
          <w:rFonts w:hint="eastAsia"/>
        </w:rPr>
        <w:t>，有</w:t>
      </w:r>
      <w:proofErr w:type="gramStart"/>
      <w:r>
        <w:rPr>
          <w:rFonts w:hint="eastAsia"/>
        </w:rPr>
        <w:t>菴羅衛女</w:t>
      </w:r>
      <w:proofErr w:type="gramEnd"/>
      <w:r>
        <w:rPr>
          <w:rFonts w:hint="eastAsia"/>
        </w:rPr>
        <w:t>，從</w:t>
      </w:r>
      <w:proofErr w:type="gramStart"/>
      <w:r>
        <w:rPr>
          <w:rFonts w:hint="eastAsia"/>
        </w:rPr>
        <w:t>菴羅衛樹</w:t>
      </w:r>
      <w:proofErr w:type="gramEnd"/>
      <w:r>
        <w:rPr>
          <w:rFonts w:hint="eastAsia"/>
        </w:rPr>
        <w:t>濕氣而生，或從子生，或</w:t>
      </w:r>
      <w:proofErr w:type="gramStart"/>
      <w:r>
        <w:rPr>
          <w:rFonts w:hint="eastAsia"/>
        </w:rPr>
        <w:t>從枝生，餘文</w:t>
      </w:r>
      <w:proofErr w:type="gramEnd"/>
      <w:r>
        <w:rPr>
          <w:rFonts w:hint="eastAsia"/>
        </w:rPr>
        <w:t>可知。」</w:t>
      </w:r>
      <w:r>
        <w:rPr>
          <w:rFonts w:hint="eastAsia"/>
        </w:rPr>
        <w:t>(</w:t>
      </w:r>
      <w:r>
        <w:rPr>
          <w:rFonts w:hint="eastAsia"/>
        </w:rPr>
        <w:t>大正</w:t>
      </w:r>
      <w:r>
        <w:rPr>
          <w:rFonts w:hint="eastAsia"/>
        </w:rPr>
        <w:t>41</w:t>
      </w:r>
      <w:r>
        <w:rPr>
          <w:rFonts w:hint="eastAsia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5"/>
          <w:attr w:name="UnitName" w:val="C"/>
        </w:smartTagPr>
        <w:r>
          <w:rPr>
            <w:rFonts w:hint="eastAsia"/>
          </w:rPr>
          <w:t>155c</w:t>
        </w:r>
      </w:smartTag>
      <w:r>
        <w:rPr>
          <w:rFonts w:hint="eastAsia"/>
        </w:rPr>
        <w:t>16-28)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554"/>
    <w:rsid w:val="0000708E"/>
    <w:rsid w:val="00103554"/>
    <w:rsid w:val="00105B9F"/>
    <w:rsid w:val="00122F7D"/>
    <w:rsid w:val="00375F06"/>
    <w:rsid w:val="004770A5"/>
    <w:rsid w:val="00694439"/>
    <w:rsid w:val="0091178A"/>
    <w:rsid w:val="00D5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103554"/>
    <w:pPr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註腳文字 字元"/>
    <w:basedOn w:val="a0"/>
    <w:link w:val="a3"/>
    <w:semiHidden/>
    <w:rsid w:val="00103554"/>
    <w:rPr>
      <w:rFonts w:ascii="Times New Roman" w:eastAsia="新細明體" w:hAnsi="Times New Roman" w:cs="Times New Roman"/>
      <w:sz w:val="20"/>
      <w:szCs w:val="20"/>
    </w:rPr>
  </w:style>
  <w:style w:type="character" w:styleId="a5">
    <w:name w:val="footnote reference"/>
    <w:basedOn w:val="a0"/>
    <w:semiHidden/>
    <w:rsid w:val="00103554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4770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770A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770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770A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103554"/>
    <w:pPr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註腳文字 字元"/>
    <w:basedOn w:val="a0"/>
    <w:link w:val="a3"/>
    <w:semiHidden/>
    <w:rsid w:val="00103554"/>
    <w:rPr>
      <w:rFonts w:ascii="Times New Roman" w:eastAsia="新細明體" w:hAnsi="Times New Roman" w:cs="Times New Roman"/>
      <w:sz w:val="20"/>
      <w:szCs w:val="20"/>
    </w:rPr>
  </w:style>
  <w:style w:type="character" w:styleId="a5">
    <w:name w:val="footnote reference"/>
    <w:basedOn w:val="a0"/>
    <w:semiHidden/>
    <w:rsid w:val="00103554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4770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770A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770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770A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97D7D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Shikairen</dc:creator>
  <cp:lastModifiedBy>Shikairen</cp:lastModifiedBy>
  <cp:revision>5</cp:revision>
  <dcterms:created xsi:type="dcterms:W3CDTF">2015-03-29T06:37:00Z</dcterms:created>
  <dcterms:modified xsi:type="dcterms:W3CDTF">2015-03-29T07:15:00Z</dcterms:modified>
</cp:coreProperties>
</file>