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347B2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w:drawing>
          <wp:inline distT="0" distB="0" distL="0" distR="0" wp14:anchorId="73DD3C31" wp14:editId="095B243B">
            <wp:extent cx="50800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40B7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9ABCD" wp14:editId="24908C13">
                <wp:simplePos x="0" y="0"/>
                <wp:positionH relativeFrom="column">
                  <wp:posOffset>464457</wp:posOffset>
                </wp:positionH>
                <wp:positionV relativeFrom="paragraph">
                  <wp:posOffset>156664</wp:posOffset>
                </wp:positionV>
                <wp:extent cx="50800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1AC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2.35pt" to="436.5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E09B082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</w:p>
    <w:p w14:paraId="74C520CC" w14:textId="77777777" w:rsidR="003D37CC" w:rsidRDefault="003D37CC" w:rsidP="003D37CC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INTERNSHIP APPLICATION</w:t>
      </w:r>
    </w:p>
    <w:p w14:paraId="49882D71" w14:textId="77777777" w:rsidR="003D37CC" w:rsidRDefault="003D37CC" w:rsidP="003D37CC">
      <w:pPr>
        <w:spacing w:after="0"/>
        <w:jc w:val="center"/>
        <w:rPr>
          <w:b/>
        </w:rPr>
      </w:pPr>
    </w:p>
    <w:p w14:paraId="1BF90204" w14:textId="14E61591" w:rsidR="002C3E31" w:rsidRDefault="002C3E31" w:rsidP="000968E6">
      <w:pPr>
        <w:spacing w:after="100" w:line="240" w:lineRule="auto"/>
        <w:jc w:val="center"/>
        <w:rPr>
          <w:b/>
        </w:rPr>
      </w:pPr>
      <w:r>
        <w:rPr>
          <w:b/>
        </w:rPr>
        <w:t xml:space="preserve">Completed applications for the Intern Matching Grant will be accepted until May 25, 2020. Applications should be emailed to info@northwestdistrict.org or mailed to the District Office, 402 W. Brundage Ln, Sheridan, WY 82801. The Northwest District may match up to $1,000. </w:t>
      </w:r>
    </w:p>
    <w:p w14:paraId="59D606C2" w14:textId="3ECBF946" w:rsidR="000968E6" w:rsidRPr="000968E6" w:rsidRDefault="000968E6" w:rsidP="000968E6">
      <w:pPr>
        <w:spacing w:after="100" w:line="240" w:lineRule="auto"/>
        <w:jc w:val="center"/>
        <w:rPr>
          <w:b/>
          <w:sz w:val="18"/>
          <w:szCs w:val="18"/>
        </w:rPr>
      </w:pPr>
      <w:r w:rsidRPr="000968E6">
        <w:rPr>
          <w:b/>
          <w:sz w:val="18"/>
          <w:szCs w:val="18"/>
        </w:rPr>
        <w:t>(Limited number of grants available)</w:t>
      </w:r>
    </w:p>
    <w:p w14:paraId="6B412DC3" w14:textId="77777777" w:rsidR="003D37CC" w:rsidRDefault="003D37CC" w:rsidP="002C3E31"/>
    <w:p w14:paraId="3E85836E" w14:textId="34900A40" w:rsidR="00334666" w:rsidRDefault="00334666" w:rsidP="00A36F3A">
      <w:pPr>
        <w:ind w:firstLine="360"/>
      </w:pPr>
      <w:r w:rsidRPr="00B23A55">
        <w:rPr>
          <w:b/>
        </w:rPr>
        <w:t>CHURCH</w:t>
      </w:r>
      <w:r w:rsidR="00AF633D">
        <w:t xml:space="preserve">: </w:t>
      </w:r>
      <w:r w:rsidR="002C3E31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2C3E31">
        <w:instrText xml:space="preserve"> FORMTEXT </w:instrText>
      </w:r>
      <w:r w:rsidR="002C3E31">
        <w:fldChar w:fldCharType="separate"/>
      </w:r>
      <w:r w:rsidR="000968E6">
        <w:t> </w:t>
      </w:r>
      <w:r w:rsidR="000968E6">
        <w:t> </w:t>
      </w:r>
      <w:r w:rsidR="000968E6">
        <w:t> </w:t>
      </w:r>
      <w:r w:rsidR="000968E6">
        <w:t> </w:t>
      </w:r>
      <w:r w:rsidR="000968E6">
        <w:t> </w:t>
      </w:r>
      <w:r w:rsidR="002C3E31">
        <w:fldChar w:fldCharType="end"/>
      </w:r>
      <w:bookmarkEnd w:id="0"/>
    </w:p>
    <w:p w14:paraId="230FFAE3" w14:textId="3F2ABAFE" w:rsidR="00334666" w:rsidRPr="00903C12" w:rsidRDefault="002C3E31" w:rsidP="00903C12">
      <w:pPr>
        <w:ind w:firstLine="360"/>
      </w:pPr>
      <w:r>
        <w:rPr>
          <w:b/>
          <w:bCs/>
        </w:rPr>
        <w:t xml:space="preserve">Your </w:t>
      </w:r>
      <w:r w:rsidR="00903C12" w:rsidRPr="00903C12">
        <w:rPr>
          <w:b/>
          <w:bCs/>
        </w:rPr>
        <w:t xml:space="preserve">Name: </w:t>
      </w:r>
      <w:r w:rsidR="00903C12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903C12">
        <w:instrText xml:space="preserve"> FORMTEXT </w:instrText>
      </w:r>
      <w:r w:rsidR="00903C12">
        <w:fldChar w:fldCharType="separate"/>
      </w:r>
      <w:bookmarkStart w:id="2" w:name="_GoBack"/>
      <w:r w:rsidR="00903C12">
        <w:rPr>
          <w:noProof/>
        </w:rPr>
        <w:t> </w:t>
      </w:r>
      <w:r w:rsidR="00903C12">
        <w:rPr>
          <w:noProof/>
        </w:rPr>
        <w:t> </w:t>
      </w:r>
      <w:r w:rsidR="00903C12">
        <w:rPr>
          <w:noProof/>
        </w:rPr>
        <w:t> </w:t>
      </w:r>
      <w:r w:rsidR="00903C12">
        <w:rPr>
          <w:noProof/>
        </w:rPr>
        <w:t> </w:t>
      </w:r>
      <w:r w:rsidR="00903C12">
        <w:rPr>
          <w:noProof/>
        </w:rPr>
        <w:t> </w:t>
      </w:r>
      <w:bookmarkEnd w:id="2"/>
      <w:r w:rsidR="00903C12">
        <w:fldChar w:fldCharType="end"/>
      </w:r>
      <w:bookmarkEnd w:id="1"/>
      <w:r w:rsidR="003D37CC">
        <w:rPr>
          <w:b/>
        </w:rPr>
        <w:t xml:space="preserve"> </w:t>
      </w:r>
    </w:p>
    <w:p w14:paraId="3718ADD5" w14:textId="77777777" w:rsidR="00B23A55" w:rsidRPr="00250AB0" w:rsidRDefault="00B23A55">
      <w:pPr>
        <w:rPr>
          <w:sz w:val="6"/>
        </w:rPr>
      </w:pPr>
    </w:p>
    <w:p w14:paraId="48D19646" w14:textId="50C9261D" w:rsidR="00B23A55" w:rsidRDefault="00334666" w:rsidP="00B23A55">
      <w:pPr>
        <w:pStyle w:val="ListParagraph"/>
        <w:numPr>
          <w:ilvl w:val="0"/>
          <w:numId w:val="2"/>
        </w:numPr>
        <w:spacing w:after="120"/>
      </w:pPr>
      <w:r w:rsidRPr="00B23A55">
        <w:t>Intern’s Name:</w:t>
      </w:r>
      <w:r>
        <w:t xml:space="preserve"> </w:t>
      </w:r>
      <w:r w:rsidR="00B23A55">
        <w:t xml:space="preserve"> </w:t>
      </w:r>
      <w:r w:rsidR="00AF633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AF633D">
        <w:instrText xml:space="preserve"> FORMTEXT </w:instrText>
      </w:r>
      <w:r w:rsidR="00AF633D">
        <w:fldChar w:fldCharType="separate"/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fldChar w:fldCharType="end"/>
      </w:r>
      <w:bookmarkEnd w:id="3"/>
    </w:p>
    <w:p w14:paraId="2B7EE9BA" w14:textId="77777777" w:rsidR="00B23A55" w:rsidRDefault="00B23A55" w:rsidP="00B23A55">
      <w:pPr>
        <w:pStyle w:val="ListParagraph"/>
        <w:spacing w:after="120"/>
      </w:pPr>
    </w:p>
    <w:p w14:paraId="3ED9466F" w14:textId="090D97C0" w:rsidR="00B23A55" w:rsidRDefault="00334666" w:rsidP="00B23A55">
      <w:pPr>
        <w:pStyle w:val="ListParagraph"/>
        <w:numPr>
          <w:ilvl w:val="0"/>
          <w:numId w:val="2"/>
        </w:numPr>
        <w:spacing w:after="120"/>
      </w:pPr>
      <w:r>
        <w:t>School Intern is attending</w:t>
      </w:r>
      <w:r w:rsidR="00B23A55">
        <w:t xml:space="preserve">:  </w:t>
      </w:r>
      <w:r w:rsidR="00AF633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AF633D">
        <w:instrText xml:space="preserve"> FORMTEXT </w:instrText>
      </w:r>
      <w:r w:rsidR="00AF633D">
        <w:fldChar w:fldCharType="separate"/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fldChar w:fldCharType="end"/>
      </w:r>
      <w:bookmarkEnd w:id="4"/>
    </w:p>
    <w:p w14:paraId="306FDD34" w14:textId="77777777" w:rsidR="00B23A55" w:rsidRDefault="00B23A55" w:rsidP="00B23A55">
      <w:pPr>
        <w:pStyle w:val="ListParagraph"/>
        <w:spacing w:after="120"/>
      </w:pPr>
    </w:p>
    <w:p w14:paraId="4E85D54D" w14:textId="054EFEB8" w:rsidR="00334666" w:rsidRDefault="00334666" w:rsidP="00B23A55">
      <w:pPr>
        <w:pStyle w:val="ListParagraph"/>
        <w:numPr>
          <w:ilvl w:val="0"/>
          <w:numId w:val="2"/>
        </w:numPr>
        <w:spacing w:after="120"/>
      </w:pPr>
      <w:r>
        <w:t>Is this student in a Ministerial</w:t>
      </w:r>
      <w:r w:rsidR="003D37CC">
        <w:t xml:space="preserve"> Program?  </w:t>
      </w:r>
      <w:r w:rsidR="002C3E3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C3E31">
        <w:instrText xml:space="preserve"> FORMCHECKBOX </w:instrText>
      </w:r>
      <w:r w:rsidR="001B0E59">
        <w:fldChar w:fldCharType="separate"/>
      </w:r>
      <w:r w:rsidR="002C3E31">
        <w:fldChar w:fldCharType="end"/>
      </w:r>
      <w:r w:rsidR="002C3E31">
        <w:t xml:space="preserve"> Yes </w:t>
      </w:r>
      <w:r w:rsidR="002C3E3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C3E31">
        <w:instrText xml:space="preserve"> FORMCHECKBOX </w:instrText>
      </w:r>
      <w:r w:rsidR="001B0E59">
        <w:fldChar w:fldCharType="separate"/>
      </w:r>
      <w:r w:rsidR="002C3E31">
        <w:fldChar w:fldCharType="end"/>
      </w:r>
      <w:r w:rsidR="002C3E31">
        <w:t xml:space="preserve"> No</w:t>
      </w:r>
    </w:p>
    <w:p w14:paraId="7F54DAC3" w14:textId="550798C4" w:rsidR="00334666" w:rsidRDefault="00334666" w:rsidP="00B23A55">
      <w:pPr>
        <w:spacing w:after="0"/>
      </w:pPr>
      <w:r>
        <w:tab/>
        <w:t xml:space="preserve">If “NO”, what program is the intern in? </w:t>
      </w:r>
      <w:r w:rsidR="00AF633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AF633D">
        <w:instrText xml:space="preserve"> FORMTEXT </w:instrText>
      </w:r>
      <w:r w:rsidR="00AF633D">
        <w:fldChar w:fldCharType="separate"/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fldChar w:fldCharType="end"/>
      </w:r>
      <w:bookmarkEnd w:id="5"/>
    </w:p>
    <w:p w14:paraId="75596B57" w14:textId="02D13A29" w:rsidR="00334666" w:rsidRDefault="00334666" w:rsidP="00B23A55">
      <w:pPr>
        <w:spacing w:after="0"/>
      </w:pPr>
      <w:r>
        <w:tab/>
        <w:t xml:space="preserve">And – what is his/her major? </w:t>
      </w:r>
      <w:r w:rsidR="00AF633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F633D">
        <w:instrText xml:space="preserve"> FORMTEXT </w:instrText>
      </w:r>
      <w:r w:rsidR="00AF633D">
        <w:fldChar w:fldCharType="separate"/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fldChar w:fldCharType="end"/>
      </w:r>
      <w:bookmarkEnd w:id="6"/>
    </w:p>
    <w:p w14:paraId="0277D63B" w14:textId="77777777" w:rsidR="00B23A55" w:rsidRDefault="00B23A55" w:rsidP="00B23A55">
      <w:pPr>
        <w:pStyle w:val="ListParagraph"/>
        <w:spacing w:after="0"/>
      </w:pPr>
    </w:p>
    <w:p w14:paraId="4F6BD589" w14:textId="76EBD09E" w:rsidR="002C3E31" w:rsidRDefault="00334666" w:rsidP="002C3E31">
      <w:pPr>
        <w:pStyle w:val="ListParagraph"/>
        <w:numPr>
          <w:ilvl w:val="0"/>
          <w:numId w:val="2"/>
        </w:numPr>
        <w:spacing w:after="0"/>
      </w:pPr>
      <w:r>
        <w:t xml:space="preserve">What year is the student completing?  </w:t>
      </w:r>
      <w:r w:rsidR="00AF633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7"/>
      <w:r w:rsidR="003D37CC">
        <w:t xml:space="preserve"> Senior</w:t>
      </w:r>
      <w:r w:rsidR="00921D8E">
        <w:t xml:space="preserve"> </w:t>
      </w:r>
      <w:r>
        <w:t xml:space="preserve"> </w:t>
      </w:r>
      <w:r w:rsidR="00AF633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8"/>
      <w:r w:rsidR="00537404">
        <w:t xml:space="preserve"> Junior  </w:t>
      </w:r>
      <w:r w:rsidR="00AF633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9"/>
      <w:r w:rsidR="00537404">
        <w:t xml:space="preserve"> Sophomore</w:t>
      </w:r>
      <w:r>
        <w:t xml:space="preserve"> </w:t>
      </w:r>
      <w:r w:rsidR="00B23A55">
        <w:t xml:space="preserve"> </w:t>
      </w:r>
      <w:r w:rsidR="00AF633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10"/>
      <w:r>
        <w:t xml:space="preserve"> Other</w:t>
      </w:r>
    </w:p>
    <w:p w14:paraId="4FAF3429" w14:textId="77777777" w:rsidR="002C3E31" w:rsidRDefault="002C3E31" w:rsidP="002C3E31">
      <w:pPr>
        <w:pStyle w:val="ListParagraph"/>
        <w:spacing w:after="0"/>
      </w:pPr>
    </w:p>
    <w:p w14:paraId="0CE3601A" w14:textId="34201FAC" w:rsidR="00334666" w:rsidRDefault="00334666" w:rsidP="002C3E31">
      <w:pPr>
        <w:pStyle w:val="ListParagraph"/>
        <w:numPr>
          <w:ilvl w:val="0"/>
          <w:numId w:val="2"/>
        </w:numPr>
        <w:spacing w:after="0"/>
      </w:pPr>
      <w:r>
        <w:t xml:space="preserve">Will this person have direct </w:t>
      </w:r>
      <w:r w:rsidR="003D37CC">
        <w:t xml:space="preserve">supervision from you?  </w:t>
      </w:r>
      <w:r w:rsidR="00AF633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11"/>
      <w:r w:rsidR="00327E4A">
        <w:t xml:space="preserve"> Yes </w:t>
      </w:r>
      <w:r w:rsidR="00AF633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AF633D">
        <w:instrText xml:space="preserve"> FORMCHECKBOX </w:instrText>
      </w:r>
      <w:r w:rsidR="001B0E59">
        <w:fldChar w:fldCharType="separate"/>
      </w:r>
      <w:r w:rsidR="00AF633D">
        <w:fldChar w:fldCharType="end"/>
      </w:r>
      <w:bookmarkEnd w:id="12"/>
      <w:r w:rsidR="00327E4A">
        <w:t xml:space="preserve"> No</w:t>
      </w:r>
    </w:p>
    <w:p w14:paraId="09EA7CBF" w14:textId="77777777" w:rsidR="00B23A55" w:rsidRDefault="00B23A55" w:rsidP="00B23A55">
      <w:pPr>
        <w:pStyle w:val="ListParagraph"/>
        <w:spacing w:after="0"/>
      </w:pPr>
    </w:p>
    <w:p w14:paraId="03C060D1" w14:textId="77777777" w:rsidR="00B23A55" w:rsidRDefault="00334666" w:rsidP="00B23A55">
      <w:pPr>
        <w:pStyle w:val="ListParagraph"/>
        <w:numPr>
          <w:ilvl w:val="0"/>
          <w:numId w:val="2"/>
        </w:numPr>
        <w:spacing w:after="0"/>
      </w:pPr>
      <w:r>
        <w:t>Will the intern receive at least bi-weekly feed-back, mentoring, dire</w:t>
      </w:r>
      <w:r w:rsidR="00B23A55">
        <w:t>ction from the supervis</w:t>
      </w:r>
      <w:r>
        <w:t>or?</w:t>
      </w:r>
    </w:p>
    <w:p w14:paraId="064ED299" w14:textId="2FE2E287" w:rsidR="00334666" w:rsidRDefault="00AF633D" w:rsidP="00537404">
      <w:pPr>
        <w:spacing w:after="0"/>
        <w:ind w:firstLine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instrText xml:space="preserve"> FORMCHECKBOX </w:instrText>
      </w:r>
      <w:r w:rsidR="001B0E59">
        <w:fldChar w:fldCharType="separate"/>
      </w:r>
      <w:r>
        <w:fldChar w:fldCharType="end"/>
      </w:r>
      <w:bookmarkEnd w:id="13"/>
      <w:r>
        <w:t xml:space="preserve"> </w:t>
      </w:r>
      <w:r w:rsidR="003D37CC">
        <w:t>Yes</w:t>
      </w:r>
      <w:r w:rsidR="00B23A55">
        <w:t xml:space="preserve"> </w:t>
      </w:r>
      <w:r w:rsidR="00B23A55"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 w:rsidR="001B0E59">
        <w:fldChar w:fldCharType="separate"/>
      </w:r>
      <w:r>
        <w:fldChar w:fldCharType="end"/>
      </w:r>
      <w:bookmarkEnd w:id="14"/>
      <w:r w:rsidR="00B23A55">
        <w:t xml:space="preserve"> No</w:t>
      </w:r>
    </w:p>
    <w:p w14:paraId="18F1F28E" w14:textId="77777777" w:rsidR="00B23A55" w:rsidRDefault="00B23A55" w:rsidP="00B23A55">
      <w:pPr>
        <w:spacing w:after="0"/>
      </w:pPr>
    </w:p>
    <w:p w14:paraId="14F2E331" w14:textId="6E177274" w:rsidR="00334666" w:rsidRDefault="00334666" w:rsidP="00B23A55">
      <w:pPr>
        <w:pStyle w:val="ListParagraph"/>
        <w:numPr>
          <w:ilvl w:val="0"/>
          <w:numId w:val="2"/>
        </w:numPr>
        <w:spacing w:after="0"/>
      </w:pPr>
      <w:r>
        <w:t>If your details are not clear, when will</w:t>
      </w:r>
      <w:r w:rsidR="00B23A55">
        <w:t xml:space="preserve"> they be finalized?  </w:t>
      </w:r>
      <w:r w:rsidR="00AF633D"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AF633D">
        <w:instrText xml:space="preserve"> FORMTEXT </w:instrText>
      </w:r>
      <w:r w:rsidR="00AF633D">
        <w:fldChar w:fldCharType="separate"/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rPr>
          <w:noProof/>
        </w:rPr>
        <w:t> </w:t>
      </w:r>
      <w:r w:rsidR="00AF633D">
        <w:fldChar w:fldCharType="end"/>
      </w:r>
      <w:bookmarkEnd w:id="15"/>
    </w:p>
    <w:p w14:paraId="148EAC20" w14:textId="77777777" w:rsidR="002C3E31" w:rsidRDefault="002C3E31" w:rsidP="002C3E31">
      <w:pPr>
        <w:pStyle w:val="ListParagraph"/>
        <w:spacing w:after="0"/>
      </w:pPr>
    </w:p>
    <w:p w14:paraId="195EAFF4" w14:textId="77777777" w:rsidR="002C3E31" w:rsidRDefault="002C3E31" w:rsidP="002C3E31">
      <w:pPr>
        <w:pStyle w:val="ListParagraph"/>
        <w:numPr>
          <w:ilvl w:val="0"/>
          <w:numId w:val="2"/>
        </w:numPr>
        <w:spacing w:after="0"/>
      </w:pPr>
      <w:r>
        <w:t>Please attach a job description, including:</w:t>
      </w:r>
    </w:p>
    <w:p w14:paraId="6090DF35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Lines of communications and responsibility (Stating who the intern will be amenable to, report to, and be responsible for);</w:t>
      </w:r>
    </w:p>
    <w:p w14:paraId="30CFDD9B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Specific responsibilities assigned to the intern;</w:t>
      </w:r>
    </w:p>
    <w:p w14:paraId="3175459F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General experiences the intern will be exposed to;</w:t>
      </w:r>
    </w:p>
    <w:p w14:paraId="7AFCB515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Weekly hours;</w:t>
      </w:r>
    </w:p>
    <w:p w14:paraId="4BBBDC0B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Housing and meal arrangements;</w:t>
      </w:r>
    </w:p>
    <w:p w14:paraId="00F55DC1" w14:textId="77777777" w:rsid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Remuneration;</w:t>
      </w:r>
    </w:p>
    <w:p w14:paraId="45028BB8" w14:textId="12D59D69" w:rsidR="00B23A55" w:rsidRPr="002C3E31" w:rsidRDefault="002C3E31" w:rsidP="002C3E31">
      <w:pPr>
        <w:pStyle w:val="ListParagraph"/>
        <w:numPr>
          <w:ilvl w:val="0"/>
          <w:numId w:val="1"/>
        </w:numPr>
        <w:spacing w:after="0"/>
      </w:pPr>
      <w:r>
        <w:t>Beginning and ending dates.</w:t>
      </w:r>
    </w:p>
    <w:p w14:paraId="7915B888" w14:textId="77777777" w:rsidR="00F841D9" w:rsidRDefault="00F841D9" w:rsidP="00F841D9">
      <w:pPr>
        <w:spacing w:after="0"/>
        <w:jc w:val="center"/>
        <w:rPr>
          <w:b/>
          <w:i/>
          <w:sz w:val="8"/>
        </w:rPr>
      </w:pPr>
    </w:p>
    <w:p w14:paraId="51553C28" w14:textId="77777777" w:rsidR="00B9083F" w:rsidRPr="003D37CC" w:rsidRDefault="00B9083F" w:rsidP="00F841D9">
      <w:pPr>
        <w:spacing w:after="0"/>
        <w:jc w:val="center"/>
        <w:rPr>
          <w:b/>
          <w:sz w:val="8"/>
        </w:rPr>
      </w:pPr>
    </w:p>
    <w:p w14:paraId="4DF1A305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w:lastRenderedPageBreak/>
        <w:drawing>
          <wp:inline distT="0" distB="0" distL="0" distR="0" wp14:anchorId="585A7C02" wp14:editId="22544107">
            <wp:extent cx="508000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7E483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F7D64" wp14:editId="258A229F">
                <wp:simplePos x="0" y="0"/>
                <wp:positionH relativeFrom="column">
                  <wp:posOffset>464457</wp:posOffset>
                </wp:positionH>
                <wp:positionV relativeFrom="paragraph">
                  <wp:posOffset>156664</wp:posOffset>
                </wp:positionV>
                <wp:extent cx="50800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BDFB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2.35pt" to="436.5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BD64C6F" w14:textId="77777777" w:rsidR="003D37CC" w:rsidRDefault="003D37CC" w:rsidP="003D37CC">
      <w:pPr>
        <w:pStyle w:val="Heading1"/>
        <w:rPr>
          <w:rFonts w:ascii="Arial" w:hAnsi="Arial" w:cs="Arial"/>
          <w:sz w:val="22"/>
          <w:szCs w:val="22"/>
        </w:rPr>
      </w:pPr>
    </w:p>
    <w:p w14:paraId="573F05CE" w14:textId="77777777" w:rsidR="003D37CC" w:rsidRDefault="003D37CC" w:rsidP="003D37CC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INTERNSHIP PROGRAM</w:t>
      </w:r>
    </w:p>
    <w:p w14:paraId="27CE949E" w14:textId="77777777" w:rsidR="00C35BB4" w:rsidRDefault="00C35BB4" w:rsidP="00C35BB4">
      <w:pPr>
        <w:spacing w:after="0"/>
        <w:jc w:val="both"/>
        <w:rPr>
          <w:b/>
        </w:rPr>
      </w:pPr>
    </w:p>
    <w:p w14:paraId="3B2830A3" w14:textId="77777777" w:rsidR="00537404" w:rsidRDefault="00537404" w:rsidP="00B9083F">
      <w:pPr>
        <w:spacing w:after="120"/>
        <w:jc w:val="both"/>
        <w:rPr>
          <w:i/>
          <w:u w:val="single"/>
        </w:rPr>
      </w:pPr>
    </w:p>
    <w:p w14:paraId="0FDEC2BF" w14:textId="77777777" w:rsidR="005F1009" w:rsidRPr="003D37CC" w:rsidRDefault="00250AB0" w:rsidP="00B9083F">
      <w:pPr>
        <w:spacing w:after="120"/>
        <w:jc w:val="both"/>
        <w:rPr>
          <w:i/>
          <w:u w:val="single"/>
        </w:rPr>
      </w:pPr>
      <w:r w:rsidRPr="003D37CC">
        <w:rPr>
          <w:i/>
          <w:u w:val="single"/>
        </w:rPr>
        <w:t>THE NORTHWEST</w:t>
      </w:r>
      <w:r w:rsidR="00040C20" w:rsidRPr="003D37CC">
        <w:rPr>
          <w:i/>
          <w:u w:val="single"/>
        </w:rPr>
        <w:t xml:space="preserve"> DISTRICT </w:t>
      </w:r>
      <w:r w:rsidR="005F1009" w:rsidRPr="003D37CC">
        <w:rPr>
          <w:i/>
          <w:u w:val="single"/>
        </w:rPr>
        <w:t>STATEMENT OF PURPOSE:</w:t>
      </w:r>
    </w:p>
    <w:p w14:paraId="6FE1D195" w14:textId="77777777" w:rsidR="005F1009" w:rsidRPr="003D37CC" w:rsidRDefault="00250AB0" w:rsidP="005F1009">
      <w:pPr>
        <w:spacing w:after="0"/>
        <w:jc w:val="both"/>
      </w:pPr>
      <w:r w:rsidRPr="003D37CC">
        <w:t>The Northwest</w:t>
      </w:r>
      <w:r w:rsidR="005F1009" w:rsidRPr="003D37CC">
        <w:t xml:space="preserve"> District of the Wesleyan Church exists for the glory of God, by promoting the Gospel of Jesus Christ, and the buildin</w:t>
      </w:r>
      <w:r w:rsidRPr="003D37CC">
        <w:t>g of God’s Kingdom in the Northwest</w:t>
      </w:r>
      <w:r w:rsidR="005F1009" w:rsidRPr="003D37CC">
        <w:t xml:space="preserve"> District and the world, through:</w:t>
      </w:r>
    </w:p>
    <w:p w14:paraId="453223CF" w14:textId="77777777" w:rsidR="005F1009" w:rsidRPr="003D37CC" w:rsidRDefault="005F1009" w:rsidP="005F1009">
      <w:pPr>
        <w:pStyle w:val="ListParagraph"/>
        <w:numPr>
          <w:ilvl w:val="0"/>
          <w:numId w:val="3"/>
        </w:numPr>
        <w:spacing w:after="0"/>
        <w:jc w:val="both"/>
      </w:pPr>
      <w:r w:rsidRPr="003D37CC">
        <w:t>Encouraging, serving and guiding the ministry of local churches;</w:t>
      </w:r>
    </w:p>
    <w:p w14:paraId="2F949E95" w14:textId="77777777" w:rsidR="005F1009" w:rsidRPr="003D37CC" w:rsidRDefault="005F1009" w:rsidP="005F1009">
      <w:pPr>
        <w:pStyle w:val="ListParagraph"/>
        <w:numPr>
          <w:ilvl w:val="0"/>
          <w:numId w:val="3"/>
        </w:numPr>
        <w:spacing w:after="0"/>
        <w:jc w:val="both"/>
      </w:pPr>
      <w:r w:rsidRPr="003D37CC">
        <w:t>Promoting a church planting movement; and</w:t>
      </w:r>
    </w:p>
    <w:p w14:paraId="7394808F" w14:textId="77777777" w:rsidR="005F1009" w:rsidRPr="003D37CC" w:rsidRDefault="005F1009" w:rsidP="005F1009">
      <w:pPr>
        <w:pStyle w:val="ListParagraph"/>
        <w:numPr>
          <w:ilvl w:val="0"/>
          <w:numId w:val="3"/>
        </w:numPr>
        <w:spacing w:after="0"/>
        <w:jc w:val="both"/>
      </w:pPr>
      <w:r w:rsidRPr="003D37CC">
        <w:t>Leading and equipping our pastors for effective ministry.</w:t>
      </w:r>
    </w:p>
    <w:p w14:paraId="2314E443" w14:textId="77777777" w:rsidR="005F1009" w:rsidRDefault="005F1009" w:rsidP="005F1009">
      <w:pPr>
        <w:spacing w:after="0"/>
        <w:jc w:val="both"/>
        <w:rPr>
          <w:b/>
          <w:sz w:val="16"/>
        </w:rPr>
      </w:pPr>
    </w:p>
    <w:p w14:paraId="7385B0FC" w14:textId="77777777" w:rsidR="00B9083F" w:rsidRPr="00B9083F" w:rsidRDefault="00B9083F" w:rsidP="005F1009">
      <w:pPr>
        <w:spacing w:after="0"/>
        <w:jc w:val="both"/>
        <w:rPr>
          <w:b/>
          <w:sz w:val="8"/>
        </w:rPr>
      </w:pPr>
    </w:p>
    <w:p w14:paraId="6AE39ACC" w14:textId="77777777" w:rsidR="005F1009" w:rsidRPr="005F1009" w:rsidRDefault="005F1009" w:rsidP="00C35BB4">
      <w:pPr>
        <w:pStyle w:val="ListParagraph"/>
        <w:numPr>
          <w:ilvl w:val="0"/>
          <w:numId w:val="18"/>
        </w:numPr>
        <w:spacing w:after="0"/>
        <w:jc w:val="both"/>
      </w:pPr>
      <w:r w:rsidRPr="005F1009">
        <w:t>PUROSE OF THE INTER</w:t>
      </w:r>
      <w:r w:rsidR="00C7008E">
        <w:t>N</w:t>
      </w:r>
      <w:r w:rsidRPr="005F1009">
        <w:t>SHIP PROGRAM</w:t>
      </w:r>
    </w:p>
    <w:p w14:paraId="38B669A3" w14:textId="77777777" w:rsidR="005F1009" w:rsidRPr="005F1009" w:rsidRDefault="005F1009" w:rsidP="00C35BB4">
      <w:pPr>
        <w:pStyle w:val="ListParagraph"/>
        <w:numPr>
          <w:ilvl w:val="0"/>
          <w:numId w:val="6"/>
        </w:numPr>
        <w:spacing w:after="0"/>
        <w:ind w:left="720"/>
        <w:jc w:val="both"/>
      </w:pPr>
      <w:r w:rsidRPr="005F1009">
        <w:t>Invest in the</w:t>
      </w:r>
      <w:r w:rsidR="007F51BC">
        <w:t xml:space="preserve"> lives of potential ministry leaders</w:t>
      </w:r>
      <w:r w:rsidRPr="005F1009">
        <w:t xml:space="preserve"> by developing them for ministry through practical experience and mentoring;</w:t>
      </w:r>
    </w:p>
    <w:p w14:paraId="48FF70D9" w14:textId="77777777" w:rsidR="005F1009" w:rsidRPr="005F1009" w:rsidRDefault="005F1009" w:rsidP="00C35BB4">
      <w:pPr>
        <w:pStyle w:val="ListParagraph"/>
        <w:numPr>
          <w:ilvl w:val="0"/>
          <w:numId w:val="6"/>
        </w:numPr>
        <w:spacing w:after="0"/>
        <w:ind w:left="720"/>
        <w:jc w:val="both"/>
      </w:pPr>
      <w:r w:rsidRPr="005F1009">
        <w:t>Provide encouragement and support staff for local churches; and</w:t>
      </w:r>
    </w:p>
    <w:p w14:paraId="0A991E7C" w14:textId="77777777" w:rsidR="005F1009" w:rsidRPr="00C35BB4" w:rsidRDefault="005F1009" w:rsidP="00C35BB4">
      <w:pPr>
        <w:pStyle w:val="ListParagraph"/>
        <w:numPr>
          <w:ilvl w:val="0"/>
          <w:numId w:val="6"/>
        </w:numPr>
        <w:spacing w:after="0"/>
        <w:ind w:left="720"/>
        <w:jc w:val="both"/>
        <w:rPr>
          <w:b/>
        </w:rPr>
      </w:pPr>
      <w:r w:rsidRPr="005F1009">
        <w:t xml:space="preserve">Develop a pool of </w:t>
      </w:r>
      <w:r w:rsidR="00250AB0">
        <w:t>potential pastors for the Northwest</w:t>
      </w:r>
      <w:r w:rsidRPr="005F1009">
        <w:t xml:space="preserve"> District.</w:t>
      </w:r>
    </w:p>
    <w:p w14:paraId="2F3332DF" w14:textId="77777777" w:rsidR="00C35BB4" w:rsidRPr="00040C20" w:rsidRDefault="00C35BB4" w:rsidP="00C35BB4">
      <w:pPr>
        <w:pStyle w:val="ListParagraph"/>
        <w:numPr>
          <w:ilvl w:val="0"/>
          <w:numId w:val="6"/>
        </w:numPr>
        <w:spacing w:after="0"/>
        <w:ind w:left="720"/>
        <w:jc w:val="both"/>
        <w:rPr>
          <w:b/>
        </w:rPr>
      </w:pPr>
      <w:r>
        <w:t>Create a desire within college</w:t>
      </w:r>
      <w:r w:rsidR="007F51BC">
        <w:t>/seminary</w:t>
      </w:r>
      <w:r>
        <w:t xml:space="preserve"> students to become vital participants in a church-planting staff.</w:t>
      </w:r>
    </w:p>
    <w:p w14:paraId="5A3354D9" w14:textId="77777777" w:rsidR="00040C20" w:rsidRPr="00E877AC" w:rsidRDefault="00040C20" w:rsidP="00C35BB4">
      <w:pPr>
        <w:pStyle w:val="ListParagraph"/>
        <w:spacing w:after="0"/>
        <w:ind w:left="1080"/>
        <w:jc w:val="both"/>
        <w:rPr>
          <w:b/>
          <w:sz w:val="12"/>
        </w:rPr>
      </w:pPr>
    </w:p>
    <w:p w14:paraId="7E4AFFBD" w14:textId="77777777" w:rsidR="005F1009" w:rsidRPr="005F1009" w:rsidRDefault="005F1009" w:rsidP="00C35BB4">
      <w:pPr>
        <w:pStyle w:val="ListParagraph"/>
        <w:numPr>
          <w:ilvl w:val="0"/>
          <w:numId w:val="18"/>
        </w:numPr>
        <w:spacing w:after="0"/>
        <w:jc w:val="both"/>
      </w:pPr>
      <w:r w:rsidRPr="005F1009">
        <w:t>PARAMETERS</w:t>
      </w:r>
    </w:p>
    <w:p w14:paraId="1E41FFFB" w14:textId="20FC73CA" w:rsidR="005F1009" w:rsidRPr="005F1009" w:rsidRDefault="005F1009" w:rsidP="008378C9">
      <w:pPr>
        <w:pStyle w:val="ListParagraph"/>
        <w:numPr>
          <w:ilvl w:val="0"/>
          <w:numId w:val="19"/>
        </w:numPr>
        <w:spacing w:after="0"/>
        <w:jc w:val="both"/>
      </w:pPr>
      <w:r w:rsidRPr="005F1009">
        <w:t>Eligibility</w:t>
      </w:r>
    </w:p>
    <w:p w14:paraId="6505FFA5" w14:textId="77777777" w:rsidR="005F1009" w:rsidRPr="005F1009" w:rsidRDefault="005F1009" w:rsidP="00C35BB4">
      <w:pPr>
        <w:pStyle w:val="ListParagraph"/>
        <w:numPr>
          <w:ilvl w:val="0"/>
          <w:numId w:val="9"/>
        </w:numPr>
        <w:spacing w:after="0"/>
        <w:ind w:left="1080"/>
        <w:jc w:val="both"/>
        <w:rPr>
          <w:b/>
        </w:rPr>
      </w:pPr>
      <w:r w:rsidRPr="005F1009">
        <w:t xml:space="preserve">Sponsoring Agency – Any local church </w:t>
      </w:r>
      <w:r w:rsidR="00250AB0">
        <w:t xml:space="preserve">or auxiliary of the Northwest </w:t>
      </w:r>
      <w:r w:rsidRPr="005F1009">
        <w:t>District is eligible to apply fo</w:t>
      </w:r>
      <w:r>
        <w:rPr>
          <w:b/>
        </w:rPr>
        <w:t xml:space="preserve">r </w:t>
      </w:r>
      <w:r w:rsidRPr="005F1009">
        <w:t>an intern.</w:t>
      </w:r>
    </w:p>
    <w:p w14:paraId="322D5760" w14:textId="77777777" w:rsidR="005F1009" w:rsidRPr="005F1009" w:rsidRDefault="005F1009" w:rsidP="00C35BB4">
      <w:pPr>
        <w:pStyle w:val="ListParagraph"/>
        <w:numPr>
          <w:ilvl w:val="0"/>
          <w:numId w:val="9"/>
        </w:numPr>
        <w:spacing w:after="0"/>
        <w:ind w:left="1080"/>
        <w:jc w:val="both"/>
        <w:rPr>
          <w:b/>
        </w:rPr>
      </w:pPr>
      <w:r>
        <w:t>Inte</w:t>
      </w:r>
      <w:r w:rsidR="00E877AC">
        <w:t>rn – The prospective intern should</w:t>
      </w:r>
      <w:r>
        <w:t>:</w:t>
      </w:r>
    </w:p>
    <w:p w14:paraId="107DD013" w14:textId="77777777" w:rsidR="005F1009" w:rsidRPr="005F1009" w:rsidRDefault="005F1009" w:rsidP="00C35BB4">
      <w:pPr>
        <w:pStyle w:val="ListParagraph"/>
        <w:numPr>
          <w:ilvl w:val="0"/>
          <w:numId w:val="10"/>
        </w:numPr>
        <w:spacing w:after="0"/>
        <w:ind w:left="1440"/>
        <w:jc w:val="both"/>
        <w:rPr>
          <w:b/>
        </w:rPr>
      </w:pPr>
      <w:r>
        <w:t>Be enrolled with a Wesleyan District Board of Ministerial Development;</w:t>
      </w:r>
    </w:p>
    <w:p w14:paraId="45A42658" w14:textId="77777777" w:rsidR="005F1009" w:rsidRPr="005F1009" w:rsidRDefault="005F1009" w:rsidP="00C35BB4">
      <w:pPr>
        <w:pStyle w:val="ListParagraph"/>
        <w:numPr>
          <w:ilvl w:val="0"/>
          <w:numId w:val="10"/>
        </w:numPr>
        <w:spacing w:after="0"/>
        <w:ind w:left="1440"/>
        <w:jc w:val="both"/>
        <w:rPr>
          <w:b/>
        </w:rPr>
      </w:pPr>
      <w:r>
        <w:t>Be a student at a Christian college or seminary (Preference will be given to students enrolled in a Wesleyan or Wesleyan approved institution.);</w:t>
      </w:r>
    </w:p>
    <w:p w14:paraId="455FD5B6" w14:textId="77777777" w:rsidR="005F1009" w:rsidRDefault="00041EB9" w:rsidP="00C35BB4">
      <w:pPr>
        <w:pStyle w:val="ListParagraph"/>
        <w:numPr>
          <w:ilvl w:val="0"/>
          <w:numId w:val="10"/>
        </w:numPr>
        <w:spacing w:after="0"/>
        <w:ind w:left="1440"/>
        <w:jc w:val="both"/>
      </w:pPr>
      <w:r w:rsidRPr="00041EB9">
        <w:t>Have a Chri</w:t>
      </w:r>
      <w:r w:rsidR="00E877AC">
        <w:t>stian Ministries major or minor (or other connection to church ministry);</w:t>
      </w:r>
    </w:p>
    <w:p w14:paraId="0896757F" w14:textId="77777777" w:rsidR="00041EB9" w:rsidRDefault="00041EB9" w:rsidP="00C35BB4">
      <w:pPr>
        <w:pStyle w:val="ListParagraph"/>
        <w:numPr>
          <w:ilvl w:val="0"/>
          <w:numId w:val="10"/>
        </w:numPr>
        <w:spacing w:after="0"/>
        <w:ind w:left="1440"/>
        <w:jc w:val="both"/>
      </w:pPr>
      <w:r>
        <w:t>Have completed his/her sophomore year of college and/or be 20 years of age;</w:t>
      </w:r>
    </w:p>
    <w:p w14:paraId="0F263C77" w14:textId="77777777" w:rsidR="00041EB9" w:rsidRDefault="00041EB9" w:rsidP="00C35BB4">
      <w:pPr>
        <w:pStyle w:val="ListParagraph"/>
        <w:numPr>
          <w:ilvl w:val="0"/>
          <w:numId w:val="10"/>
        </w:numPr>
        <w:spacing w:after="0"/>
        <w:ind w:left="1440"/>
        <w:jc w:val="both"/>
      </w:pPr>
      <w:r>
        <w:t>Serve the church at least 40 hours per week (A partial grant may be considered for part-time internship.);</w:t>
      </w:r>
    </w:p>
    <w:p w14:paraId="48EA64F7" w14:textId="59F1453B" w:rsidR="00041EB9" w:rsidRDefault="00041EB9" w:rsidP="00C35BB4">
      <w:pPr>
        <w:pStyle w:val="ListParagraph"/>
        <w:numPr>
          <w:ilvl w:val="0"/>
          <w:numId w:val="10"/>
        </w:numPr>
        <w:spacing w:after="0"/>
        <w:ind w:left="1440"/>
        <w:jc w:val="both"/>
      </w:pPr>
      <w:r>
        <w:t>Serve for a minimum of 10 weeks.</w:t>
      </w:r>
    </w:p>
    <w:p w14:paraId="17F9C57F" w14:textId="53EA27B9" w:rsidR="00FE4CC0" w:rsidRDefault="00FE4CC0" w:rsidP="00FE4CC0">
      <w:pPr>
        <w:spacing w:after="0"/>
        <w:jc w:val="both"/>
      </w:pPr>
    </w:p>
    <w:p w14:paraId="5902C2D7" w14:textId="59F99BC1" w:rsidR="00FE4CC0" w:rsidRDefault="00FE4CC0" w:rsidP="00FE4CC0">
      <w:pPr>
        <w:spacing w:after="0"/>
        <w:jc w:val="both"/>
      </w:pPr>
    </w:p>
    <w:p w14:paraId="57D9194C" w14:textId="3EAC5ED0" w:rsidR="00FE4CC0" w:rsidRDefault="00FE4CC0" w:rsidP="00FE4CC0">
      <w:pPr>
        <w:spacing w:after="0"/>
        <w:jc w:val="both"/>
      </w:pPr>
    </w:p>
    <w:p w14:paraId="75BE221C" w14:textId="1A2F7021" w:rsidR="00FE4CC0" w:rsidRDefault="00FE4CC0" w:rsidP="00FE4CC0">
      <w:pPr>
        <w:spacing w:after="0"/>
        <w:jc w:val="both"/>
      </w:pPr>
    </w:p>
    <w:p w14:paraId="28ED6174" w14:textId="35C07336" w:rsidR="00FE4CC0" w:rsidRDefault="00FE4CC0" w:rsidP="00FE4CC0">
      <w:pPr>
        <w:spacing w:after="0"/>
        <w:jc w:val="both"/>
      </w:pPr>
    </w:p>
    <w:p w14:paraId="3310B0D1" w14:textId="225BFF5E" w:rsidR="00FE4CC0" w:rsidRDefault="00FE4CC0" w:rsidP="00FE4CC0">
      <w:pPr>
        <w:spacing w:after="0"/>
        <w:jc w:val="both"/>
      </w:pPr>
    </w:p>
    <w:p w14:paraId="3E6090E4" w14:textId="19A34935" w:rsidR="00FE4CC0" w:rsidRDefault="00FE4CC0" w:rsidP="00FE4CC0">
      <w:pPr>
        <w:spacing w:after="0"/>
        <w:jc w:val="both"/>
      </w:pPr>
    </w:p>
    <w:p w14:paraId="283C2995" w14:textId="2713FCDE" w:rsidR="00FE4CC0" w:rsidRDefault="00FE4CC0" w:rsidP="00FE4CC0">
      <w:pPr>
        <w:spacing w:after="0"/>
        <w:jc w:val="both"/>
      </w:pPr>
    </w:p>
    <w:p w14:paraId="44D88BEB" w14:textId="77777777" w:rsidR="00FE4CC0" w:rsidRDefault="00FE4CC0" w:rsidP="00FE4CC0">
      <w:pPr>
        <w:spacing w:after="0"/>
        <w:jc w:val="both"/>
      </w:pPr>
    </w:p>
    <w:p w14:paraId="6330395C" w14:textId="77777777" w:rsidR="00040C20" w:rsidRPr="00E877AC" w:rsidRDefault="00040C20" w:rsidP="00C35BB4">
      <w:pPr>
        <w:pStyle w:val="ListParagraph"/>
        <w:spacing w:after="0"/>
        <w:ind w:left="1440"/>
        <w:jc w:val="both"/>
        <w:rPr>
          <w:sz w:val="12"/>
        </w:rPr>
      </w:pPr>
    </w:p>
    <w:p w14:paraId="4C157243" w14:textId="67001BC5" w:rsidR="00041EB9" w:rsidRDefault="008378C9" w:rsidP="00C35BB4">
      <w:pPr>
        <w:spacing w:after="0"/>
        <w:jc w:val="both"/>
      </w:pPr>
      <w:r>
        <w:t>B</w:t>
      </w:r>
      <w:r w:rsidR="00041EB9">
        <w:t>.  Job Description:</w:t>
      </w:r>
    </w:p>
    <w:p w14:paraId="6DCD4722" w14:textId="77777777" w:rsidR="00041EB9" w:rsidRDefault="00041EB9" w:rsidP="00C35BB4">
      <w:pPr>
        <w:pStyle w:val="ListParagraph"/>
        <w:spacing w:after="0"/>
        <w:ind w:left="360"/>
        <w:jc w:val="both"/>
      </w:pPr>
      <w:r>
        <w:t>A job description must be submitted with the application for the matching grant which will include the following:</w:t>
      </w:r>
    </w:p>
    <w:p w14:paraId="772ED889" w14:textId="3A8BE02B" w:rsidR="00041EB9" w:rsidRDefault="00041EB9" w:rsidP="00C35BB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 xml:space="preserve">Lines of communication </w:t>
      </w:r>
      <w:r w:rsidR="00903C12">
        <w:t>and</w:t>
      </w:r>
      <w:r>
        <w:t xml:space="preserve"> responsibility (stating who the intern will be amenable to, report to and be responsible for);</w:t>
      </w:r>
    </w:p>
    <w:p w14:paraId="5B360344" w14:textId="77777777" w:rsidR="00041EB9" w:rsidRDefault="00041EB9" w:rsidP="00C35BB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>Specific responsibilities assigned to the intern;</w:t>
      </w:r>
    </w:p>
    <w:p w14:paraId="1D196F71" w14:textId="68B95571" w:rsidR="00537404" w:rsidRDefault="00041EB9" w:rsidP="008378C9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>General experiences that the intern will be exposed to;</w:t>
      </w:r>
    </w:p>
    <w:p w14:paraId="73D4F646" w14:textId="77777777" w:rsidR="003D37CC" w:rsidRDefault="00041EB9" w:rsidP="0053740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>Weekly Hours;</w:t>
      </w:r>
    </w:p>
    <w:p w14:paraId="4BF8CC6C" w14:textId="5A0F27AB" w:rsidR="00041EB9" w:rsidRDefault="00041EB9" w:rsidP="00C35BB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 xml:space="preserve">Housing </w:t>
      </w:r>
      <w:r w:rsidR="00903C12">
        <w:t>and</w:t>
      </w:r>
      <w:r>
        <w:t xml:space="preserve"> Meal Arrangements;</w:t>
      </w:r>
    </w:p>
    <w:p w14:paraId="22C721C7" w14:textId="77777777" w:rsidR="00041EB9" w:rsidRDefault="00041EB9" w:rsidP="00C35BB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>Remuneration;</w:t>
      </w:r>
      <w:r w:rsidR="00040C20">
        <w:t xml:space="preserve"> and</w:t>
      </w:r>
    </w:p>
    <w:p w14:paraId="4C67A144" w14:textId="1631ACE5" w:rsidR="00041EB9" w:rsidRDefault="00041EB9" w:rsidP="00C35BB4">
      <w:pPr>
        <w:pStyle w:val="ListParagraph"/>
        <w:numPr>
          <w:ilvl w:val="0"/>
          <w:numId w:val="11"/>
        </w:numPr>
        <w:spacing w:after="0"/>
        <w:ind w:left="720"/>
        <w:jc w:val="both"/>
      </w:pPr>
      <w:r>
        <w:t xml:space="preserve">Beginning </w:t>
      </w:r>
      <w:r w:rsidR="002D63AF">
        <w:t>and</w:t>
      </w:r>
      <w:r>
        <w:t xml:space="preserve"> Ending dates.</w:t>
      </w:r>
    </w:p>
    <w:p w14:paraId="50E772B2" w14:textId="77777777" w:rsidR="008378C9" w:rsidRDefault="008378C9" w:rsidP="008378C9">
      <w:pPr>
        <w:spacing w:after="0"/>
        <w:jc w:val="both"/>
      </w:pPr>
    </w:p>
    <w:p w14:paraId="7A0DF9E1" w14:textId="02E5525D" w:rsidR="008378C9" w:rsidRDefault="008378C9" w:rsidP="008378C9">
      <w:pPr>
        <w:pStyle w:val="ListParagraph"/>
        <w:spacing w:after="0"/>
        <w:ind w:left="90"/>
        <w:jc w:val="both"/>
      </w:pPr>
      <w:r>
        <w:t>C.  Supervising Pastor</w:t>
      </w:r>
      <w:proofErr w:type="gramStart"/>
      <w:r>
        <w:t>…..</w:t>
      </w:r>
      <w:proofErr w:type="gramEnd"/>
    </w:p>
    <w:p w14:paraId="750F33F9" w14:textId="09A70C13" w:rsidR="00041EB9" w:rsidRDefault="00041EB9" w:rsidP="008378C9">
      <w:pPr>
        <w:pStyle w:val="ListParagraph"/>
        <w:numPr>
          <w:ilvl w:val="2"/>
          <w:numId w:val="17"/>
        </w:numPr>
        <w:spacing w:after="0"/>
        <w:ind w:left="360" w:firstLine="0"/>
        <w:jc w:val="both"/>
      </w:pPr>
      <w:proofErr w:type="gramStart"/>
      <w:r>
        <w:t>…(</w:t>
      </w:r>
      <w:proofErr w:type="gramEnd"/>
      <w:r>
        <w:t>or other full-time staff) will directly supervise the intern;</w:t>
      </w:r>
    </w:p>
    <w:p w14:paraId="6349BBC9" w14:textId="285CC2B9" w:rsidR="00041EB9" w:rsidRDefault="00041EB9" w:rsidP="008378C9">
      <w:pPr>
        <w:pStyle w:val="ListParagraph"/>
        <w:numPr>
          <w:ilvl w:val="2"/>
          <w:numId w:val="17"/>
        </w:numPr>
        <w:spacing w:after="0"/>
        <w:ind w:left="360" w:firstLine="0"/>
        <w:jc w:val="both"/>
      </w:pPr>
      <w:r>
        <w:t xml:space="preserve">…will </w:t>
      </w:r>
      <w:r w:rsidR="00695AB1">
        <w:t>meet at least twice weekly with</w:t>
      </w:r>
      <w:r>
        <w:t xml:space="preserve"> the intern for discipleship, mentoring, feed-back and training;</w:t>
      </w:r>
      <w:r w:rsidR="00040C20">
        <w:t xml:space="preserve"> and</w:t>
      </w:r>
    </w:p>
    <w:p w14:paraId="1EB5F041" w14:textId="32956552" w:rsidR="00041EB9" w:rsidRDefault="00041EB9" w:rsidP="008378C9">
      <w:pPr>
        <w:pStyle w:val="ListParagraph"/>
        <w:numPr>
          <w:ilvl w:val="2"/>
          <w:numId w:val="17"/>
        </w:numPr>
        <w:spacing w:after="0"/>
        <w:ind w:left="360" w:firstLine="0"/>
        <w:jc w:val="both"/>
      </w:pPr>
      <w:r>
        <w:t xml:space="preserve">…will submit a written evaluation of the intern </w:t>
      </w:r>
      <w:r w:rsidR="00250AB0">
        <w:t>to The Northwest</w:t>
      </w:r>
      <w:r>
        <w:t xml:space="preserve"> District at the termination of his/her internship.  (You may use the form provided by the district or one provided by the educational institution.)</w:t>
      </w:r>
    </w:p>
    <w:p w14:paraId="44CEA61C" w14:textId="77777777" w:rsidR="00040C20" w:rsidRDefault="00040C20" w:rsidP="00C35BB4">
      <w:pPr>
        <w:pStyle w:val="ListParagraph"/>
        <w:spacing w:after="0"/>
        <w:jc w:val="both"/>
      </w:pPr>
    </w:p>
    <w:p w14:paraId="46C7585D" w14:textId="52B499F7" w:rsidR="00040C20" w:rsidRDefault="00040C20" w:rsidP="008378C9">
      <w:pPr>
        <w:pStyle w:val="ListParagraph"/>
        <w:numPr>
          <w:ilvl w:val="0"/>
          <w:numId w:val="21"/>
        </w:numPr>
        <w:spacing w:after="0"/>
        <w:ind w:left="360" w:hanging="270"/>
        <w:jc w:val="both"/>
      </w:pPr>
      <w:r>
        <w:t>Financial Arrangements:</w:t>
      </w:r>
    </w:p>
    <w:p w14:paraId="7C9C19C2" w14:textId="77777777" w:rsidR="008378C9" w:rsidRDefault="00040C20" w:rsidP="008378C9">
      <w:pPr>
        <w:spacing w:after="0"/>
        <w:ind w:firstLine="360"/>
        <w:jc w:val="both"/>
      </w:pPr>
      <w:r>
        <w:t>District Support – After approva</w:t>
      </w:r>
      <w:r w:rsidR="00250AB0">
        <w:t>l of the application, The Northwest</w:t>
      </w:r>
      <w:r>
        <w:t xml:space="preserve"> District will</w:t>
      </w:r>
      <w:r w:rsidR="00CE65F5">
        <w:t xml:space="preserve"> </w:t>
      </w:r>
      <w:r w:rsidR="00C35BB4">
        <w:t xml:space="preserve">provide a matching </w:t>
      </w:r>
    </w:p>
    <w:p w14:paraId="6895B99B" w14:textId="142508E2" w:rsidR="00040C20" w:rsidRDefault="00C35BB4" w:rsidP="008378C9">
      <w:pPr>
        <w:spacing w:after="0"/>
        <w:ind w:firstLine="360"/>
        <w:jc w:val="both"/>
      </w:pPr>
      <w:r>
        <w:t xml:space="preserve">grant </w:t>
      </w:r>
      <w:r w:rsidR="00AF633D" w:rsidRPr="00AF633D">
        <w:rPr>
          <w:i/>
          <w:iCs/>
        </w:rPr>
        <w:t>up to</w:t>
      </w:r>
      <w:r>
        <w:t xml:space="preserve"> $10</w:t>
      </w:r>
      <w:r w:rsidR="003D37CC">
        <w:t>00.</w:t>
      </w:r>
      <w:r>
        <w:t>00</w:t>
      </w:r>
      <w:r w:rsidR="00040C20">
        <w:t>.</w:t>
      </w:r>
      <w:r w:rsidR="00AF633D">
        <w:t xml:space="preserve"> </w:t>
      </w:r>
    </w:p>
    <w:p w14:paraId="52FE56A2" w14:textId="1B8BFC57" w:rsidR="00040C20" w:rsidRDefault="00040C20" w:rsidP="008378C9">
      <w:pPr>
        <w:spacing w:after="0"/>
        <w:ind w:left="360"/>
        <w:jc w:val="both"/>
      </w:pPr>
      <w:r>
        <w:t xml:space="preserve">Local Church Commitment – The local church will match the district support through remuneration, housing </w:t>
      </w:r>
      <w:r w:rsidR="00AF633D">
        <w:t>and</w:t>
      </w:r>
      <w:r>
        <w:t>/or meals.</w:t>
      </w:r>
    </w:p>
    <w:p w14:paraId="024E7134" w14:textId="77777777" w:rsidR="00040C20" w:rsidRDefault="00040C20" w:rsidP="00C35BB4">
      <w:pPr>
        <w:pStyle w:val="ListParagraph"/>
        <w:spacing w:after="0"/>
        <w:ind w:left="1440"/>
        <w:jc w:val="both"/>
      </w:pPr>
    </w:p>
    <w:p w14:paraId="16597E08" w14:textId="77777777" w:rsidR="00040C20" w:rsidRDefault="00040C20" w:rsidP="008378C9">
      <w:pPr>
        <w:pStyle w:val="ListParagraph"/>
        <w:numPr>
          <w:ilvl w:val="0"/>
          <w:numId w:val="6"/>
        </w:numPr>
        <w:spacing w:after="0"/>
        <w:ind w:left="360" w:hanging="270"/>
        <w:jc w:val="both"/>
      </w:pPr>
      <w:r>
        <w:t>APPLICATION.</w:t>
      </w:r>
    </w:p>
    <w:p w14:paraId="0244BDD9" w14:textId="0D3C7B1F" w:rsidR="00F841D9" w:rsidRPr="003D37CC" w:rsidRDefault="003D37CC" w:rsidP="008378C9">
      <w:pPr>
        <w:spacing w:after="0"/>
        <w:ind w:left="360"/>
        <w:jc w:val="both"/>
      </w:pPr>
      <w:r>
        <w:t>An A</w:t>
      </w:r>
      <w:r w:rsidR="00F841D9" w:rsidRPr="003D37CC">
        <w:t>pplication for I</w:t>
      </w:r>
      <w:r w:rsidR="00040C20" w:rsidRPr="003D37CC">
        <w:t>nternship MUST be subm</w:t>
      </w:r>
      <w:r w:rsidR="00F841D9" w:rsidRPr="003D37CC">
        <w:t xml:space="preserve">itted </w:t>
      </w:r>
      <w:r w:rsidR="00040C20" w:rsidRPr="003D37CC">
        <w:t xml:space="preserve">by May </w:t>
      </w:r>
      <w:r w:rsidR="00695AB1" w:rsidRPr="003D37CC">
        <w:t>2</w:t>
      </w:r>
      <w:r w:rsidR="00E877AC" w:rsidRPr="003D37CC">
        <w:t>5</w:t>
      </w:r>
      <w:r w:rsidR="00903C12">
        <w:t>, 2020</w:t>
      </w:r>
      <w:r>
        <w:t xml:space="preserve"> to the Northwest District Office (</w:t>
      </w:r>
      <w:r w:rsidR="002C3E31">
        <w:t xml:space="preserve">info@northwestdistrict.org or </w:t>
      </w:r>
      <w:r w:rsidR="00FE4CC0">
        <w:t>402 W. Brundage Ln., Sheridan, WY 82801</w:t>
      </w:r>
      <w:r>
        <w:t>).</w:t>
      </w:r>
    </w:p>
    <w:p w14:paraId="2233D625" w14:textId="77777777" w:rsidR="00C35BB4" w:rsidRPr="003D37CC" w:rsidRDefault="00C35BB4" w:rsidP="00C35BB4">
      <w:pPr>
        <w:spacing w:after="0"/>
        <w:jc w:val="center"/>
      </w:pPr>
    </w:p>
    <w:p w14:paraId="39AB18A5" w14:textId="77777777" w:rsidR="00040C20" w:rsidRPr="003D37CC" w:rsidRDefault="00040C20" w:rsidP="00C35BB4">
      <w:pPr>
        <w:pStyle w:val="ListParagraph"/>
        <w:spacing w:after="0"/>
        <w:ind w:left="0"/>
        <w:jc w:val="center"/>
      </w:pPr>
      <w:r w:rsidRPr="003D37CC">
        <w:t>ANY EXCEPTION</w:t>
      </w:r>
      <w:r w:rsidR="00695AB1" w:rsidRPr="003D37CC">
        <w:t>S to the above parameters MUST b</w:t>
      </w:r>
      <w:r w:rsidRPr="003D37CC">
        <w:t>e specifically approved by the DBA.</w:t>
      </w:r>
    </w:p>
    <w:sectPr w:rsidR="00040C20" w:rsidRPr="003D37CC" w:rsidSect="003D37CC">
      <w:pgSz w:w="12240" w:h="15840"/>
      <w:pgMar w:top="3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11D8"/>
    <w:multiLevelType w:val="hybridMultilevel"/>
    <w:tmpl w:val="93D27F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0665E"/>
    <w:multiLevelType w:val="hybridMultilevel"/>
    <w:tmpl w:val="C28CF298"/>
    <w:lvl w:ilvl="0" w:tplc="1EB68C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E6"/>
    <w:multiLevelType w:val="hybridMultilevel"/>
    <w:tmpl w:val="A440CB6E"/>
    <w:lvl w:ilvl="0" w:tplc="B2C49B0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7256"/>
    <w:multiLevelType w:val="hybridMultilevel"/>
    <w:tmpl w:val="6E460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F6722"/>
    <w:multiLevelType w:val="hybridMultilevel"/>
    <w:tmpl w:val="A8FA258E"/>
    <w:lvl w:ilvl="0" w:tplc="9CBA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2A06"/>
    <w:multiLevelType w:val="hybridMultilevel"/>
    <w:tmpl w:val="C99CE662"/>
    <w:lvl w:ilvl="0" w:tplc="1F70937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646E4"/>
    <w:multiLevelType w:val="hybridMultilevel"/>
    <w:tmpl w:val="7CCE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75CEC"/>
    <w:multiLevelType w:val="hybridMultilevel"/>
    <w:tmpl w:val="AEFA3C52"/>
    <w:lvl w:ilvl="0" w:tplc="3A60B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F3A7D"/>
    <w:multiLevelType w:val="hybridMultilevel"/>
    <w:tmpl w:val="27D46DC6"/>
    <w:lvl w:ilvl="0" w:tplc="5B320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17A7B"/>
    <w:multiLevelType w:val="hybridMultilevel"/>
    <w:tmpl w:val="27F2B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552FED"/>
    <w:multiLevelType w:val="hybridMultilevel"/>
    <w:tmpl w:val="3F2287CC"/>
    <w:lvl w:ilvl="0" w:tplc="8D30092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D826FF"/>
    <w:multiLevelType w:val="hybridMultilevel"/>
    <w:tmpl w:val="B5D0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52BD5"/>
    <w:multiLevelType w:val="hybridMultilevel"/>
    <w:tmpl w:val="7F821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833A4"/>
    <w:multiLevelType w:val="hybridMultilevel"/>
    <w:tmpl w:val="F22E55D0"/>
    <w:lvl w:ilvl="0" w:tplc="631A4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3307D"/>
    <w:multiLevelType w:val="hybridMultilevel"/>
    <w:tmpl w:val="C8447854"/>
    <w:lvl w:ilvl="0" w:tplc="35F208F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6847BD"/>
    <w:multiLevelType w:val="hybridMultilevel"/>
    <w:tmpl w:val="C3145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11F68"/>
    <w:multiLevelType w:val="hybridMultilevel"/>
    <w:tmpl w:val="2FB808D0"/>
    <w:lvl w:ilvl="0" w:tplc="EBC2F94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251C2"/>
    <w:multiLevelType w:val="hybridMultilevel"/>
    <w:tmpl w:val="931C19BA"/>
    <w:lvl w:ilvl="0" w:tplc="F9000B8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B7C62"/>
    <w:multiLevelType w:val="hybridMultilevel"/>
    <w:tmpl w:val="8B92F5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C3635"/>
    <w:multiLevelType w:val="hybridMultilevel"/>
    <w:tmpl w:val="677203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3101A"/>
    <w:multiLevelType w:val="hybridMultilevel"/>
    <w:tmpl w:val="C474191A"/>
    <w:lvl w:ilvl="0" w:tplc="C5F03384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7"/>
  </w:num>
  <w:num w:numId="9">
    <w:abstractNumId w:val="10"/>
  </w:num>
  <w:num w:numId="10">
    <w:abstractNumId w:val="20"/>
  </w:num>
  <w:num w:numId="11">
    <w:abstractNumId w:val="12"/>
  </w:num>
  <w:num w:numId="12">
    <w:abstractNumId w:val="16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 w:numId="17">
    <w:abstractNumId w:val="11"/>
  </w:num>
  <w:num w:numId="18">
    <w:abstractNumId w:val="0"/>
  </w:num>
  <w:num w:numId="19">
    <w:abstractNumId w:val="3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66"/>
    <w:rsid w:val="000041D6"/>
    <w:rsid w:val="000270A8"/>
    <w:rsid w:val="00037968"/>
    <w:rsid w:val="0004027C"/>
    <w:rsid w:val="00040C20"/>
    <w:rsid w:val="000414B6"/>
    <w:rsid w:val="00041EB9"/>
    <w:rsid w:val="00064C89"/>
    <w:rsid w:val="00071BCA"/>
    <w:rsid w:val="00087111"/>
    <w:rsid w:val="000968E6"/>
    <w:rsid w:val="000A540E"/>
    <w:rsid w:val="000B5B3A"/>
    <w:rsid w:val="000C2EA6"/>
    <w:rsid w:val="000C57C0"/>
    <w:rsid w:val="00102C7A"/>
    <w:rsid w:val="00106ECF"/>
    <w:rsid w:val="001075FF"/>
    <w:rsid w:val="00112C3D"/>
    <w:rsid w:val="00123B3A"/>
    <w:rsid w:val="001273F2"/>
    <w:rsid w:val="00131143"/>
    <w:rsid w:val="00132442"/>
    <w:rsid w:val="00135842"/>
    <w:rsid w:val="00143912"/>
    <w:rsid w:val="0015781C"/>
    <w:rsid w:val="00165900"/>
    <w:rsid w:val="001669EB"/>
    <w:rsid w:val="00196FF6"/>
    <w:rsid w:val="001A56DA"/>
    <w:rsid w:val="001A65E9"/>
    <w:rsid w:val="001A705F"/>
    <w:rsid w:val="001B0E59"/>
    <w:rsid w:val="001E2105"/>
    <w:rsid w:val="002068C4"/>
    <w:rsid w:val="0021052B"/>
    <w:rsid w:val="00215FA6"/>
    <w:rsid w:val="002244CB"/>
    <w:rsid w:val="00233D4D"/>
    <w:rsid w:val="00240D12"/>
    <w:rsid w:val="00250AB0"/>
    <w:rsid w:val="00261564"/>
    <w:rsid w:val="00264484"/>
    <w:rsid w:val="0026451C"/>
    <w:rsid w:val="002733BD"/>
    <w:rsid w:val="002B48E2"/>
    <w:rsid w:val="002C3E31"/>
    <w:rsid w:val="002C4A89"/>
    <w:rsid w:val="002C7701"/>
    <w:rsid w:val="002D63AF"/>
    <w:rsid w:val="002D7BB2"/>
    <w:rsid w:val="002E456A"/>
    <w:rsid w:val="002E6412"/>
    <w:rsid w:val="00316C31"/>
    <w:rsid w:val="0032727D"/>
    <w:rsid w:val="00327E4A"/>
    <w:rsid w:val="0033169C"/>
    <w:rsid w:val="00334666"/>
    <w:rsid w:val="00350898"/>
    <w:rsid w:val="00357AE7"/>
    <w:rsid w:val="0036100F"/>
    <w:rsid w:val="0036162D"/>
    <w:rsid w:val="00363019"/>
    <w:rsid w:val="00364EA7"/>
    <w:rsid w:val="00373DC8"/>
    <w:rsid w:val="00387F18"/>
    <w:rsid w:val="00392578"/>
    <w:rsid w:val="003956E4"/>
    <w:rsid w:val="00396642"/>
    <w:rsid w:val="00396780"/>
    <w:rsid w:val="003A4537"/>
    <w:rsid w:val="003A5658"/>
    <w:rsid w:val="003B59BF"/>
    <w:rsid w:val="003C296D"/>
    <w:rsid w:val="003D1ECC"/>
    <w:rsid w:val="003D37CC"/>
    <w:rsid w:val="003E43F6"/>
    <w:rsid w:val="003E67D8"/>
    <w:rsid w:val="003F7792"/>
    <w:rsid w:val="004001B8"/>
    <w:rsid w:val="004015CD"/>
    <w:rsid w:val="00415B9B"/>
    <w:rsid w:val="004235DE"/>
    <w:rsid w:val="00437BAC"/>
    <w:rsid w:val="00444D54"/>
    <w:rsid w:val="00447BCC"/>
    <w:rsid w:val="00455E6C"/>
    <w:rsid w:val="00460E0A"/>
    <w:rsid w:val="00463800"/>
    <w:rsid w:val="004639EF"/>
    <w:rsid w:val="00475165"/>
    <w:rsid w:val="00476A24"/>
    <w:rsid w:val="00494167"/>
    <w:rsid w:val="004B4DE5"/>
    <w:rsid w:val="004B6FCE"/>
    <w:rsid w:val="004C4364"/>
    <w:rsid w:val="004D2A45"/>
    <w:rsid w:val="004D3CF5"/>
    <w:rsid w:val="004D6B9E"/>
    <w:rsid w:val="004E013E"/>
    <w:rsid w:val="004E6A01"/>
    <w:rsid w:val="00513A82"/>
    <w:rsid w:val="005160EA"/>
    <w:rsid w:val="00531AEB"/>
    <w:rsid w:val="00537404"/>
    <w:rsid w:val="00537A4C"/>
    <w:rsid w:val="0055575C"/>
    <w:rsid w:val="00564F93"/>
    <w:rsid w:val="00567853"/>
    <w:rsid w:val="00571908"/>
    <w:rsid w:val="00574AC0"/>
    <w:rsid w:val="005B5CBF"/>
    <w:rsid w:val="005C02C4"/>
    <w:rsid w:val="005D5F49"/>
    <w:rsid w:val="005F1009"/>
    <w:rsid w:val="005F5AF3"/>
    <w:rsid w:val="00604115"/>
    <w:rsid w:val="006052B1"/>
    <w:rsid w:val="006139AA"/>
    <w:rsid w:val="006162D6"/>
    <w:rsid w:val="00617FCE"/>
    <w:rsid w:val="00634AAB"/>
    <w:rsid w:val="006367C6"/>
    <w:rsid w:val="006405D2"/>
    <w:rsid w:val="00640CCE"/>
    <w:rsid w:val="00654659"/>
    <w:rsid w:val="00661A4D"/>
    <w:rsid w:val="00685B5B"/>
    <w:rsid w:val="00694825"/>
    <w:rsid w:val="00695058"/>
    <w:rsid w:val="00695AB1"/>
    <w:rsid w:val="006A758E"/>
    <w:rsid w:val="006B1B52"/>
    <w:rsid w:val="006B37A5"/>
    <w:rsid w:val="006C658C"/>
    <w:rsid w:val="006E2281"/>
    <w:rsid w:val="006F0449"/>
    <w:rsid w:val="006F1601"/>
    <w:rsid w:val="00711F52"/>
    <w:rsid w:val="00730018"/>
    <w:rsid w:val="00755357"/>
    <w:rsid w:val="007573A1"/>
    <w:rsid w:val="007579CF"/>
    <w:rsid w:val="00776205"/>
    <w:rsid w:val="00780381"/>
    <w:rsid w:val="007A0BED"/>
    <w:rsid w:val="007C07CA"/>
    <w:rsid w:val="007C49FF"/>
    <w:rsid w:val="007D7A48"/>
    <w:rsid w:val="007F51BC"/>
    <w:rsid w:val="00810428"/>
    <w:rsid w:val="00811C2C"/>
    <w:rsid w:val="008143EB"/>
    <w:rsid w:val="00825153"/>
    <w:rsid w:val="008378C9"/>
    <w:rsid w:val="00865D7B"/>
    <w:rsid w:val="00880590"/>
    <w:rsid w:val="00886C51"/>
    <w:rsid w:val="00887431"/>
    <w:rsid w:val="008955AB"/>
    <w:rsid w:val="008B02AA"/>
    <w:rsid w:val="008B0DBA"/>
    <w:rsid w:val="008B652A"/>
    <w:rsid w:val="008D1BD8"/>
    <w:rsid w:val="008D3BC4"/>
    <w:rsid w:val="008F6373"/>
    <w:rsid w:val="009008FF"/>
    <w:rsid w:val="009029CC"/>
    <w:rsid w:val="00903C12"/>
    <w:rsid w:val="009150E1"/>
    <w:rsid w:val="00916D9A"/>
    <w:rsid w:val="00921D8E"/>
    <w:rsid w:val="00955075"/>
    <w:rsid w:val="00974FB3"/>
    <w:rsid w:val="009815CB"/>
    <w:rsid w:val="009938A2"/>
    <w:rsid w:val="009A2DEC"/>
    <w:rsid w:val="009A5792"/>
    <w:rsid w:val="009B044F"/>
    <w:rsid w:val="009B3052"/>
    <w:rsid w:val="009B4142"/>
    <w:rsid w:val="009C536C"/>
    <w:rsid w:val="009F5BC2"/>
    <w:rsid w:val="009F7E97"/>
    <w:rsid w:val="00A02849"/>
    <w:rsid w:val="00A07750"/>
    <w:rsid w:val="00A36F3A"/>
    <w:rsid w:val="00A423E1"/>
    <w:rsid w:val="00A4375F"/>
    <w:rsid w:val="00A56F84"/>
    <w:rsid w:val="00A60A03"/>
    <w:rsid w:val="00A632D3"/>
    <w:rsid w:val="00A761AF"/>
    <w:rsid w:val="00A82539"/>
    <w:rsid w:val="00A950AC"/>
    <w:rsid w:val="00A95133"/>
    <w:rsid w:val="00AB27B3"/>
    <w:rsid w:val="00AB745D"/>
    <w:rsid w:val="00AC5B76"/>
    <w:rsid w:val="00AF5439"/>
    <w:rsid w:val="00AF633D"/>
    <w:rsid w:val="00B21DCB"/>
    <w:rsid w:val="00B23A55"/>
    <w:rsid w:val="00B249C6"/>
    <w:rsid w:val="00B2749F"/>
    <w:rsid w:val="00B30B19"/>
    <w:rsid w:val="00B420F1"/>
    <w:rsid w:val="00B44274"/>
    <w:rsid w:val="00B552F5"/>
    <w:rsid w:val="00B575AC"/>
    <w:rsid w:val="00B714B4"/>
    <w:rsid w:val="00B8006B"/>
    <w:rsid w:val="00B815F4"/>
    <w:rsid w:val="00B8422E"/>
    <w:rsid w:val="00B87577"/>
    <w:rsid w:val="00B9083F"/>
    <w:rsid w:val="00B94C26"/>
    <w:rsid w:val="00B95CF2"/>
    <w:rsid w:val="00B9694D"/>
    <w:rsid w:val="00BA2320"/>
    <w:rsid w:val="00BC51F6"/>
    <w:rsid w:val="00BD5B3E"/>
    <w:rsid w:val="00BF6CD4"/>
    <w:rsid w:val="00C35BB4"/>
    <w:rsid w:val="00C7008E"/>
    <w:rsid w:val="00C75110"/>
    <w:rsid w:val="00C877AD"/>
    <w:rsid w:val="00C87A07"/>
    <w:rsid w:val="00C949F0"/>
    <w:rsid w:val="00CA144D"/>
    <w:rsid w:val="00CA38C2"/>
    <w:rsid w:val="00CB32D8"/>
    <w:rsid w:val="00CC4553"/>
    <w:rsid w:val="00CD063F"/>
    <w:rsid w:val="00CD4D8F"/>
    <w:rsid w:val="00CE65F5"/>
    <w:rsid w:val="00D1228C"/>
    <w:rsid w:val="00D143F9"/>
    <w:rsid w:val="00D14AFA"/>
    <w:rsid w:val="00D158A6"/>
    <w:rsid w:val="00D266B2"/>
    <w:rsid w:val="00D42936"/>
    <w:rsid w:val="00D51978"/>
    <w:rsid w:val="00D5429E"/>
    <w:rsid w:val="00D6295C"/>
    <w:rsid w:val="00D84DD5"/>
    <w:rsid w:val="00D87717"/>
    <w:rsid w:val="00D94ADC"/>
    <w:rsid w:val="00DA4736"/>
    <w:rsid w:val="00DB061F"/>
    <w:rsid w:val="00DE1E06"/>
    <w:rsid w:val="00DE5283"/>
    <w:rsid w:val="00DF146C"/>
    <w:rsid w:val="00DF55F4"/>
    <w:rsid w:val="00E00438"/>
    <w:rsid w:val="00E00D63"/>
    <w:rsid w:val="00E058A7"/>
    <w:rsid w:val="00E2390C"/>
    <w:rsid w:val="00E27A57"/>
    <w:rsid w:val="00E34F67"/>
    <w:rsid w:val="00E4333B"/>
    <w:rsid w:val="00E46367"/>
    <w:rsid w:val="00E51075"/>
    <w:rsid w:val="00E71A33"/>
    <w:rsid w:val="00E873E5"/>
    <w:rsid w:val="00E877AC"/>
    <w:rsid w:val="00E916F9"/>
    <w:rsid w:val="00EA27B6"/>
    <w:rsid w:val="00EB3C06"/>
    <w:rsid w:val="00EC466D"/>
    <w:rsid w:val="00ED1E05"/>
    <w:rsid w:val="00EE2697"/>
    <w:rsid w:val="00EE4615"/>
    <w:rsid w:val="00EF356F"/>
    <w:rsid w:val="00EF3CE7"/>
    <w:rsid w:val="00F205DF"/>
    <w:rsid w:val="00F25A45"/>
    <w:rsid w:val="00F352BD"/>
    <w:rsid w:val="00F366E7"/>
    <w:rsid w:val="00F43489"/>
    <w:rsid w:val="00F5241D"/>
    <w:rsid w:val="00F6531B"/>
    <w:rsid w:val="00F67CAF"/>
    <w:rsid w:val="00F841D9"/>
    <w:rsid w:val="00F9281B"/>
    <w:rsid w:val="00F92D4F"/>
    <w:rsid w:val="00F9556B"/>
    <w:rsid w:val="00F963F6"/>
    <w:rsid w:val="00FA0C55"/>
    <w:rsid w:val="00FA21E7"/>
    <w:rsid w:val="00FB3374"/>
    <w:rsid w:val="00FB3D99"/>
    <w:rsid w:val="00FC1051"/>
    <w:rsid w:val="00FC598E"/>
    <w:rsid w:val="00FD06DB"/>
    <w:rsid w:val="00FD7D5B"/>
    <w:rsid w:val="00FE4CC0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4C4B"/>
  <w15:docId w15:val="{E58C5682-DF15-1546-AE0F-644D6478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9F"/>
  </w:style>
  <w:style w:type="paragraph" w:styleId="Heading1">
    <w:name w:val="heading 1"/>
    <w:basedOn w:val="Normal"/>
    <w:next w:val="Normal"/>
    <w:link w:val="Heading1Char"/>
    <w:qFormat/>
    <w:rsid w:val="003D37CC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1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D37CC"/>
    <w:rPr>
      <w:rFonts w:ascii="CG Times" w:eastAsia="Times New Roman" w:hAnsi="CG Times" w:cs="Times New Roman"/>
      <w:b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37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Courtney Hughes</cp:lastModifiedBy>
  <cp:revision>9</cp:revision>
  <cp:lastPrinted>2020-03-12T12:58:00Z</cp:lastPrinted>
  <dcterms:created xsi:type="dcterms:W3CDTF">2020-03-11T20:22:00Z</dcterms:created>
  <dcterms:modified xsi:type="dcterms:W3CDTF">2020-03-16T21:36:00Z</dcterms:modified>
</cp:coreProperties>
</file>