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34180" w14:textId="049C2085" w:rsidR="00834492" w:rsidRPr="001C5000" w:rsidRDefault="00834492" w:rsidP="007005C0">
      <w:pPr>
        <w:spacing w:after="0" w:line="240" w:lineRule="auto"/>
        <w:rPr>
          <w:rFonts w:ascii="omnesregular" w:eastAsia="Times New Roman" w:hAnsi="omnesregular" w:cs="Times New Roman"/>
          <w:b/>
          <w:bCs/>
          <w:color w:val="000000" w:themeColor="text1"/>
          <w:sz w:val="26"/>
          <w:szCs w:val="26"/>
          <w:lang w:val="en"/>
        </w:rPr>
      </w:pPr>
      <w:r>
        <w:rPr>
          <w:noProof/>
        </w:rPr>
        <w:drawing>
          <wp:anchor distT="0" distB="0" distL="114300" distR="114300" simplePos="0" relativeHeight="251659264" behindDoc="0" locked="0" layoutInCell="1" allowOverlap="1" wp14:anchorId="4B1ADE36" wp14:editId="20D27D9C">
            <wp:simplePos x="0" y="0"/>
            <wp:positionH relativeFrom="margin">
              <wp:align>left</wp:align>
            </wp:positionH>
            <wp:positionV relativeFrom="paragraph">
              <wp:posOffset>0</wp:posOffset>
            </wp:positionV>
            <wp:extent cx="1466850" cy="980440"/>
            <wp:effectExtent l="0" t="0" r="0" b="0"/>
            <wp:wrapSquare wrapText="bothSides"/>
            <wp:docPr id="780301910" name="Picture 7803019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6850" cy="980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5000">
        <w:rPr>
          <w:rFonts w:ascii="omnesregular" w:eastAsia="Times New Roman" w:hAnsi="omnesregular" w:cs="Times New Roman"/>
          <w:b/>
          <w:bCs/>
          <w:color w:val="000000" w:themeColor="text1"/>
          <w:sz w:val="26"/>
          <w:szCs w:val="26"/>
          <w:lang w:val="en"/>
        </w:rPr>
        <w:t xml:space="preserve">Weekly Small </w:t>
      </w:r>
      <w:r>
        <w:rPr>
          <w:rFonts w:ascii="omnesregular" w:eastAsia="Times New Roman" w:hAnsi="omnesregular" w:cs="Times New Roman"/>
          <w:b/>
          <w:bCs/>
          <w:color w:val="000000" w:themeColor="text1"/>
          <w:sz w:val="26"/>
          <w:szCs w:val="26"/>
          <w:lang w:val="en"/>
        </w:rPr>
        <w:t>G</w:t>
      </w:r>
      <w:r w:rsidRPr="001C5000">
        <w:rPr>
          <w:rFonts w:ascii="omnesregular" w:eastAsia="Times New Roman" w:hAnsi="omnesregular" w:cs="Times New Roman"/>
          <w:b/>
          <w:bCs/>
          <w:color w:val="000000" w:themeColor="text1"/>
          <w:sz w:val="26"/>
          <w:szCs w:val="26"/>
          <w:lang w:val="en"/>
        </w:rPr>
        <w:t xml:space="preserve">roup </w:t>
      </w:r>
    </w:p>
    <w:p w14:paraId="30B4BFDD" w14:textId="77777777" w:rsidR="00834492" w:rsidRPr="001C5000" w:rsidRDefault="00834492" w:rsidP="00834492">
      <w:pPr>
        <w:spacing w:after="0" w:line="240" w:lineRule="auto"/>
        <w:jc w:val="center"/>
        <w:outlineLvl w:val="2"/>
        <w:rPr>
          <w:rFonts w:ascii="omnesregular" w:eastAsia="Times New Roman" w:hAnsi="omnesregular" w:cs="Times New Roman"/>
          <w:b/>
          <w:bCs/>
          <w:color w:val="000000" w:themeColor="text1"/>
          <w:sz w:val="26"/>
          <w:szCs w:val="26"/>
          <w:lang w:val="en"/>
        </w:rPr>
      </w:pPr>
      <w:r w:rsidRPr="001C5000">
        <w:rPr>
          <w:rFonts w:ascii="omnesregular" w:eastAsia="Times New Roman" w:hAnsi="omnesregular" w:cs="Times New Roman"/>
          <w:b/>
          <w:bCs/>
          <w:color w:val="000000" w:themeColor="text1"/>
          <w:sz w:val="26"/>
          <w:szCs w:val="26"/>
          <w:lang w:val="en"/>
        </w:rPr>
        <w:t>Bible Study</w:t>
      </w:r>
    </w:p>
    <w:p w14:paraId="21315E93" w14:textId="7ADA6DC2" w:rsidR="00834492" w:rsidRDefault="00834492" w:rsidP="00834492">
      <w:pPr>
        <w:spacing w:after="0" w:line="240" w:lineRule="auto"/>
        <w:jc w:val="center"/>
        <w:outlineLvl w:val="2"/>
        <w:rPr>
          <w:rFonts w:ascii="omnesregular" w:eastAsia="Times New Roman" w:hAnsi="omnesregular" w:cs="Times New Roman"/>
          <w:b/>
          <w:bCs/>
          <w:color w:val="000000" w:themeColor="text1"/>
          <w:sz w:val="26"/>
          <w:szCs w:val="26"/>
          <w:lang w:val="en"/>
        </w:rPr>
      </w:pPr>
      <w:r w:rsidRPr="001C5000">
        <w:rPr>
          <w:rFonts w:ascii="omnesregular" w:eastAsia="Times New Roman" w:hAnsi="omnesregular" w:cs="Times New Roman"/>
          <w:b/>
          <w:bCs/>
          <w:color w:val="000000" w:themeColor="text1"/>
          <w:sz w:val="26"/>
          <w:szCs w:val="26"/>
          <w:lang w:val="en"/>
        </w:rPr>
        <w:t xml:space="preserve">Week of </w:t>
      </w:r>
      <w:r w:rsidR="00CE2DF6">
        <w:rPr>
          <w:rFonts w:ascii="omnesregular" w:eastAsia="Times New Roman" w:hAnsi="omnesregular" w:cs="Times New Roman"/>
          <w:b/>
          <w:bCs/>
          <w:color w:val="000000" w:themeColor="text1"/>
          <w:sz w:val="26"/>
          <w:szCs w:val="26"/>
          <w:lang w:val="en"/>
        </w:rPr>
        <w:t>Jan 25, 2026</w:t>
      </w:r>
    </w:p>
    <w:p w14:paraId="108A9A22" w14:textId="0DCEA5A7" w:rsidR="00834492" w:rsidRDefault="00CE2DF6" w:rsidP="00A37335">
      <w:pPr>
        <w:spacing w:after="0" w:line="240" w:lineRule="auto"/>
        <w:jc w:val="center"/>
        <w:rPr>
          <w:b/>
          <w:bCs/>
        </w:rPr>
      </w:pPr>
      <w:r>
        <w:rPr>
          <w:b/>
          <w:bCs/>
        </w:rPr>
        <w:t>Epiph</w:t>
      </w:r>
      <w:r w:rsidR="00376E19">
        <w:rPr>
          <w:b/>
          <w:bCs/>
        </w:rPr>
        <w:t>a</w:t>
      </w:r>
      <w:r>
        <w:rPr>
          <w:b/>
          <w:bCs/>
        </w:rPr>
        <w:t>ny</w:t>
      </w:r>
    </w:p>
    <w:p w14:paraId="5E5AE60F" w14:textId="5D1BC85F" w:rsidR="00834492" w:rsidRDefault="00834492" w:rsidP="00834492">
      <w:pPr>
        <w:spacing w:after="0" w:line="240" w:lineRule="auto"/>
      </w:pPr>
    </w:p>
    <w:p w14:paraId="53871C7F" w14:textId="77777777" w:rsidR="0036170B" w:rsidRPr="005706BC" w:rsidRDefault="0036170B" w:rsidP="00834492">
      <w:pPr>
        <w:spacing w:after="0" w:line="240" w:lineRule="auto"/>
        <w:rPr>
          <w:rFonts w:ascii="Aptos" w:hAnsi="Aptos"/>
          <w:sz w:val="25"/>
          <w:szCs w:val="25"/>
        </w:rPr>
      </w:pPr>
    </w:p>
    <w:p w14:paraId="5E61E959" w14:textId="77777777" w:rsidR="005706BC" w:rsidRPr="005706BC" w:rsidRDefault="00156C22" w:rsidP="005706BC">
      <w:pPr>
        <w:spacing w:line="240" w:lineRule="auto"/>
        <w:rPr>
          <w:sz w:val="25"/>
          <w:szCs w:val="25"/>
        </w:rPr>
      </w:pPr>
      <w:r w:rsidRPr="005706BC">
        <w:rPr>
          <w:b/>
          <w:bCs/>
          <w:sz w:val="25"/>
          <w:szCs w:val="25"/>
        </w:rPr>
        <w:t>Theme:</w:t>
      </w:r>
      <w:r w:rsidRPr="005706BC">
        <w:rPr>
          <w:sz w:val="25"/>
          <w:szCs w:val="25"/>
        </w:rPr>
        <w:t xml:space="preserve"> </w:t>
      </w:r>
      <w:r w:rsidR="005706BC" w:rsidRPr="005706BC">
        <w:rPr>
          <w:sz w:val="25"/>
          <w:szCs w:val="25"/>
        </w:rPr>
        <w:t>Appeal for unity in the gospel. Paul calls on the Corinthians to end their dissensions and share the unified outlook of the gospel. Discord arises when we forget that we belong not to human leaders or institutions but to Christ. Indeed, the unifying word of the cross of Christ is the center of the gospel and the power of God’s salvation. </w:t>
      </w:r>
    </w:p>
    <w:p w14:paraId="10A9594E" w14:textId="77777777" w:rsidR="00FD7A19" w:rsidRPr="00FD7A19" w:rsidRDefault="00FD7A19" w:rsidP="00FD7A19">
      <w:pPr>
        <w:spacing w:after="0" w:line="240" w:lineRule="auto"/>
        <w:ind w:left="270" w:hanging="270"/>
        <w:rPr>
          <w:b/>
          <w:bCs/>
        </w:rPr>
      </w:pPr>
      <w:r w:rsidRPr="00FD7A19">
        <w:rPr>
          <w:b/>
          <w:bCs/>
        </w:rPr>
        <w:t>1 Corinthians 1:10-18</w:t>
      </w:r>
    </w:p>
    <w:p w14:paraId="26279C00" w14:textId="77777777" w:rsidR="00FD7A19" w:rsidRDefault="00FD7A19" w:rsidP="00FD7A19">
      <w:pPr>
        <w:spacing w:after="0" w:line="240" w:lineRule="auto"/>
        <w:ind w:left="270" w:hanging="270"/>
      </w:pPr>
      <w:r>
        <w:t>N</w:t>
      </w:r>
      <w:r w:rsidRPr="00FD7A19">
        <w:t xml:space="preserve">ow I appeal to you, brothers and sisters, by the </w:t>
      </w:r>
    </w:p>
    <w:p w14:paraId="6B9E99F1" w14:textId="77777777" w:rsidR="00FD7A19" w:rsidRDefault="00FD7A19" w:rsidP="00FD7A19">
      <w:pPr>
        <w:spacing w:after="0" w:line="240" w:lineRule="auto"/>
        <w:ind w:left="270" w:hanging="270"/>
      </w:pPr>
      <w:r w:rsidRPr="00FD7A19">
        <w:t xml:space="preserve">name of our Lord Jesus Christ, that all of you be in </w:t>
      </w:r>
    </w:p>
    <w:p w14:paraId="03154FF0" w14:textId="77777777" w:rsidR="00FD7A19" w:rsidRDefault="00FD7A19" w:rsidP="00FD7A19">
      <w:pPr>
        <w:spacing w:after="0" w:line="240" w:lineRule="auto"/>
        <w:ind w:left="270" w:hanging="270"/>
      </w:pPr>
      <w:r w:rsidRPr="00FD7A19">
        <w:t xml:space="preserve">agreement and that there </w:t>
      </w:r>
      <w:proofErr w:type="gramStart"/>
      <w:r w:rsidRPr="00FD7A19">
        <w:t>be</w:t>
      </w:r>
      <w:proofErr w:type="gramEnd"/>
      <w:r w:rsidRPr="00FD7A19">
        <w:t xml:space="preserve"> no divisions among </w:t>
      </w:r>
    </w:p>
    <w:p w14:paraId="4BB6C499" w14:textId="77777777" w:rsidR="00FD7A19" w:rsidRDefault="00FD7A19" w:rsidP="00FD7A19">
      <w:pPr>
        <w:spacing w:after="0" w:line="240" w:lineRule="auto"/>
        <w:ind w:left="270" w:hanging="270"/>
      </w:pPr>
      <w:r w:rsidRPr="00FD7A19">
        <w:t xml:space="preserve">you but that you be knit together in the same mind </w:t>
      </w:r>
    </w:p>
    <w:p w14:paraId="63F12EDF" w14:textId="77777777" w:rsidR="00FD7A19" w:rsidRDefault="00FD7A19" w:rsidP="00FD7A19">
      <w:pPr>
        <w:spacing w:after="0" w:line="240" w:lineRule="auto"/>
        <w:ind w:left="270" w:hanging="270"/>
      </w:pPr>
      <w:r w:rsidRPr="00FD7A19">
        <w:t>and the same purpose. </w:t>
      </w:r>
      <w:r w:rsidRPr="00FD7A19">
        <w:rPr>
          <w:vertAlign w:val="superscript"/>
        </w:rPr>
        <w:t>11</w:t>
      </w:r>
      <w:r w:rsidRPr="00FD7A19">
        <w:rPr>
          <w:rFonts w:ascii="Arial" w:hAnsi="Arial" w:cs="Arial"/>
        </w:rPr>
        <w:t> </w:t>
      </w:r>
      <w:r w:rsidRPr="00FD7A19">
        <w:t xml:space="preserve">For it has been made </w:t>
      </w:r>
    </w:p>
    <w:p w14:paraId="33250655" w14:textId="77777777" w:rsidR="00FD7A19" w:rsidRDefault="00FD7A19" w:rsidP="00FD7A19">
      <w:pPr>
        <w:spacing w:after="0" w:line="240" w:lineRule="auto"/>
        <w:ind w:left="270" w:hanging="270"/>
      </w:pPr>
      <w:r w:rsidRPr="00FD7A19">
        <w:t xml:space="preserve">clear to me by Chloe’s people that there are </w:t>
      </w:r>
    </w:p>
    <w:p w14:paraId="6D33160B" w14:textId="77777777" w:rsidR="00296513" w:rsidRDefault="00FD7A19" w:rsidP="00FD7A19">
      <w:pPr>
        <w:spacing w:after="0" w:line="240" w:lineRule="auto"/>
        <w:ind w:left="270" w:hanging="270"/>
      </w:pPr>
      <w:r w:rsidRPr="00FD7A19">
        <w:t>quarrels among you, my brothers and</w:t>
      </w:r>
      <w:r w:rsidR="009F71B2">
        <w:t xml:space="preserve"> s</w:t>
      </w:r>
      <w:r w:rsidRPr="00FD7A19">
        <w:t>isters</w:t>
      </w:r>
      <w:r w:rsidR="00296513">
        <w:t xml:space="preserve"> </w:t>
      </w:r>
    </w:p>
    <w:p w14:paraId="76008B67" w14:textId="77777777" w:rsidR="00296513" w:rsidRDefault="00FD7A19" w:rsidP="00FD7A19">
      <w:pPr>
        <w:spacing w:after="0" w:line="240" w:lineRule="auto"/>
        <w:ind w:left="270" w:hanging="270"/>
      </w:pPr>
      <w:r w:rsidRPr="00FD7A19">
        <w:rPr>
          <w:vertAlign w:val="superscript"/>
        </w:rPr>
        <w:t>12</w:t>
      </w:r>
      <w:r w:rsidRPr="00FD7A19">
        <w:t xml:space="preserve">What I mean is that each of you says, “I belong to </w:t>
      </w:r>
    </w:p>
    <w:p w14:paraId="53ACA78F" w14:textId="77777777" w:rsidR="00296513" w:rsidRDefault="00FD7A19" w:rsidP="00FD7A19">
      <w:pPr>
        <w:spacing w:after="0" w:line="240" w:lineRule="auto"/>
        <w:ind w:left="270" w:hanging="270"/>
      </w:pPr>
      <w:r w:rsidRPr="00FD7A19">
        <w:t>Paul,” or “I belong to Apollos,” or “I belong to</w:t>
      </w:r>
      <w:r w:rsidR="00296513">
        <w:t xml:space="preserve"> </w:t>
      </w:r>
    </w:p>
    <w:p w14:paraId="2E7E09B9" w14:textId="77777777" w:rsidR="00296513" w:rsidRDefault="00296513" w:rsidP="00FD7A19">
      <w:pPr>
        <w:spacing w:after="0" w:line="240" w:lineRule="auto"/>
        <w:ind w:left="270" w:hanging="270"/>
      </w:pPr>
      <w:r>
        <w:t>C</w:t>
      </w:r>
      <w:r w:rsidR="00FD7A19" w:rsidRPr="00FD7A19">
        <w:t>ephas,” or “I belong to Christ.” </w:t>
      </w:r>
      <w:r w:rsidR="00FD7A19" w:rsidRPr="00FD7A19">
        <w:rPr>
          <w:vertAlign w:val="superscript"/>
        </w:rPr>
        <w:t>13</w:t>
      </w:r>
      <w:r w:rsidR="00FD7A19" w:rsidRPr="00FD7A19">
        <w:rPr>
          <w:rFonts w:ascii="Arial" w:hAnsi="Arial" w:cs="Arial"/>
        </w:rPr>
        <w:t> </w:t>
      </w:r>
      <w:r w:rsidR="00FD7A19" w:rsidRPr="00FD7A19">
        <w:t xml:space="preserve">Has Christ been </w:t>
      </w:r>
    </w:p>
    <w:p w14:paraId="6A90608B" w14:textId="77777777" w:rsidR="00296513" w:rsidRDefault="00FD7A19" w:rsidP="00FD7A19">
      <w:pPr>
        <w:spacing w:after="0" w:line="240" w:lineRule="auto"/>
        <w:ind w:left="270" w:hanging="270"/>
      </w:pPr>
      <w:r w:rsidRPr="00FD7A19">
        <w:t xml:space="preserve">divided? Was Paul crucified for you? Or were you </w:t>
      </w:r>
    </w:p>
    <w:p w14:paraId="5BF1A20C" w14:textId="77777777" w:rsidR="00296513" w:rsidRDefault="00FD7A19" w:rsidP="00FD7A19">
      <w:pPr>
        <w:spacing w:after="0" w:line="240" w:lineRule="auto"/>
        <w:ind w:left="270" w:hanging="270"/>
      </w:pPr>
      <w:r w:rsidRPr="00FD7A19">
        <w:t>baptized in the name of Paul? </w:t>
      </w:r>
      <w:r w:rsidRPr="00FD7A19">
        <w:rPr>
          <w:vertAlign w:val="superscript"/>
        </w:rPr>
        <w:t>14</w:t>
      </w:r>
      <w:r w:rsidRPr="00FD7A19">
        <w:rPr>
          <w:rFonts w:ascii="Arial" w:hAnsi="Arial" w:cs="Arial"/>
        </w:rPr>
        <w:t> </w:t>
      </w:r>
      <w:r w:rsidRPr="00FD7A19">
        <w:t xml:space="preserve">I thank God that I </w:t>
      </w:r>
    </w:p>
    <w:p w14:paraId="391230F8" w14:textId="77777777" w:rsidR="00296513" w:rsidRDefault="00FD7A19" w:rsidP="00296513">
      <w:pPr>
        <w:spacing w:after="0" w:line="240" w:lineRule="auto"/>
        <w:ind w:left="270" w:hanging="270"/>
      </w:pPr>
      <w:r w:rsidRPr="00FD7A19">
        <w:t>baptized none of you except Crispus and</w:t>
      </w:r>
      <w:r w:rsidR="00296513">
        <w:t xml:space="preserve"> G</w:t>
      </w:r>
      <w:r w:rsidRPr="00FD7A19">
        <w:t>aius,</w:t>
      </w:r>
      <w:r w:rsidR="00296513">
        <w:t xml:space="preserve"> </w:t>
      </w:r>
    </w:p>
    <w:p w14:paraId="3A3106C1" w14:textId="77777777" w:rsidR="00296513" w:rsidRDefault="00FD7A19" w:rsidP="00FD7A19">
      <w:pPr>
        <w:spacing w:after="0" w:line="240" w:lineRule="auto"/>
        <w:ind w:left="270" w:hanging="270"/>
      </w:pPr>
      <w:r w:rsidRPr="00FD7A19">
        <w:rPr>
          <w:vertAlign w:val="superscript"/>
        </w:rPr>
        <w:t>15</w:t>
      </w:r>
      <w:r w:rsidRPr="00FD7A19">
        <w:rPr>
          <w:rFonts w:ascii="Arial" w:hAnsi="Arial" w:cs="Arial"/>
        </w:rPr>
        <w:t> </w:t>
      </w:r>
      <w:r w:rsidRPr="00FD7A19">
        <w:t>so that no one can say that you were baptized in</w:t>
      </w:r>
      <w:r w:rsidR="00296513">
        <w:t xml:space="preserve"> </w:t>
      </w:r>
    </w:p>
    <w:p w14:paraId="6534A468" w14:textId="77777777" w:rsidR="00296513" w:rsidRDefault="00296513" w:rsidP="00FD7A19">
      <w:pPr>
        <w:spacing w:after="0" w:line="240" w:lineRule="auto"/>
        <w:ind w:left="270" w:hanging="270"/>
      </w:pPr>
      <w:r>
        <w:t>m</w:t>
      </w:r>
      <w:r w:rsidR="00FD7A19" w:rsidRPr="00FD7A19">
        <w:t>y</w:t>
      </w:r>
      <w:r>
        <w:t xml:space="preserve"> </w:t>
      </w:r>
      <w:r w:rsidR="00FD7A19" w:rsidRPr="00FD7A19">
        <w:t>name.</w:t>
      </w:r>
      <w:r>
        <w:rPr>
          <w:vertAlign w:val="superscript"/>
        </w:rPr>
        <w:t>16</w:t>
      </w:r>
      <w:r w:rsidR="00FD7A19" w:rsidRPr="00FD7A19">
        <w:rPr>
          <w:rFonts w:ascii="Arial" w:hAnsi="Arial" w:cs="Arial"/>
        </w:rPr>
        <w:t> </w:t>
      </w:r>
      <w:r w:rsidR="00FD7A19" w:rsidRPr="00FD7A19">
        <w:t xml:space="preserve">I did baptize also the household of </w:t>
      </w:r>
    </w:p>
    <w:p w14:paraId="05391EB1" w14:textId="77777777" w:rsidR="00545A33" w:rsidRDefault="00FD7A19" w:rsidP="00FD7A19">
      <w:pPr>
        <w:spacing w:after="0" w:line="240" w:lineRule="auto"/>
        <w:ind w:left="270" w:hanging="270"/>
      </w:pPr>
      <w:r w:rsidRPr="00FD7A19">
        <w:t xml:space="preserve">Stephanas; beyond that, I do not know whether I </w:t>
      </w:r>
    </w:p>
    <w:p w14:paraId="2F170772" w14:textId="77777777" w:rsidR="00545A33" w:rsidRDefault="00FD7A19" w:rsidP="00FD7A19">
      <w:pPr>
        <w:spacing w:after="0" w:line="240" w:lineRule="auto"/>
        <w:ind w:left="270" w:hanging="270"/>
      </w:pPr>
      <w:r w:rsidRPr="00FD7A19">
        <w:t>baptized anyone else. </w:t>
      </w:r>
      <w:r w:rsidRPr="00FD7A19">
        <w:rPr>
          <w:vertAlign w:val="superscript"/>
        </w:rPr>
        <w:t>17</w:t>
      </w:r>
      <w:r w:rsidRPr="00FD7A19">
        <w:rPr>
          <w:rFonts w:ascii="Arial" w:hAnsi="Arial" w:cs="Arial"/>
        </w:rPr>
        <w:t> </w:t>
      </w:r>
      <w:r w:rsidRPr="00FD7A19">
        <w:t xml:space="preserve">For Christ did not send </w:t>
      </w:r>
    </w:p>
    <w:p w14:paraId="2DAADA95" w14:textId="77777777" w:rsidR="00545A33" w:rsidRDefault="00FD7A19" w:rsidP="00FD7A19">
      <w:pPr>
        <w:spacing w:after="0" w:line="240" w:lineRule="auto"/>
        <w:ind w:left="270" w:hanging="270"/>
      </w:pPr>
      <w:r w:rsidRPr="00FD7A19">
        <w:t xml:space="preserve">me to baptize but to proclaim the gospel—and not </w:t>
      </w:r>
    </w:p>
    <w:p w14:paraId="2AA7FDD6" w14:textId="77777777" w:rsidR="00545A33" w:rsidRDefault="00FD7A19" w:rsidP="00FD7A19">
      <w:pPr>
        <w:spacing w:after="0" w:line="240" w:lineRule="auto"/>
        <w:ind w:left="270" w:hanging="270"/>
      </w:pPr>
      <w:r w:rsidRPr="00FD7A19">
        <w:t xml:space="preserve">with eloquent wisdom, so that the cross of Christ </w:t>
      </w:r>
    </w:p>
    <w:p w14:paraId="0B3A7E29" w14:textId="1BD62456" w:rsidR="00FD7A19" w:rsidRDefault="00FD7A19" w:rsidP="00FD7A19">
      <w:pPr>
        <w:spacing w:after="0" w:line="240" w:lineRule="auto"/>
        <w:ind w:left="270" w:hanging="270"/>
      </w:pPr>
      <w:r w:rsidRPr="00FD7A19">
        <w:t>might not be emptied of its power.</w:t>
      </w:r>
    </w:p>
    <w:p w14:paraId="2ED783EB" w14:textId="77777777" w:rsidR="00545A33" w:rsidRDefault="00FD7A19" w:rsidP="00545A33">
      <w:pPr>
        <w:spacing w:after="0" w:line="240" w:lineRule="auto"/>
        <w:ind w:left="270"/>
      </w:pPr>
      <w:r w:rsidRPr="00FD7A19">
        <w:rPr>
          <w:vertAlign w:val="superscript"/>
        </w:rPr>
        <w:t>18</w:t>
      </w:r>
      <w:r w:rsidRPr="00FD7A19">
        <w:rPr>
          <w:rFonts w:ascii="Arial" w:hAnsi="Arial" w:cs="Arial"/>
        </w:rPr>
        <w:t> </w:t>
      </w:r>
      <w:r w:rsidRPr="00FD7A19">
        <w:t>For the message about the cross is</w:t>
      </w:r>
      <w:r w:rsidR="00545A33">
        <w:t xml:space="preserve"> </w:t>
      </w:r>
    </w:p>
    <w:p w14:paraId="263EB68B" w14:textId="26C3566E" w:rsidR="00545A33" w:rsidRDefault="00FD7A19" w:rsidP="009B396A">
      <w:pPr>
        <w:spacing w:after="0" w:line="240" w:lineRule="auto"/>
        <w:ind w:left="270" w:hanging="270"/>
      </w:pPr>
      <w:r w:rsidRPr="00FD7A19">
        <w:t xml:space="preserve">foolishness to those who are perishing, but to </w:t>
      </w:r>
    </w:p>
    <w:p w14:paraId="4BD3C27A" w14:textId="543D380C" w:rsidR="00FD7A19" w:rsidRPr="00FD7A19" w:rsidRDefault="00FD7A19" w:rsidP="00FD7A19">
      <w:pPr>
        <w:spacing w:after="0" w:line="240" w:lineRule="auto"/>
        <w:ind w:left="270" w:hanging="270"/>
      </w:pPr>
      <w:r w:rsidRPr="00FD7A19">
        <w:t xml:space="preserve">us who are </w:t>
      </w:r>
      <w:r w:rsidR="00545A33">
        <w:t>b</w:t>
      </w:r>
      <w:r w:rsidRPr="00FD7A19">
        <w:t>eing saved it is the power of God.</w:t>
      </w:r>
    </w:p>
    <w:p w14:paraId="25CDE5E3" w14:textId="77777777" w:rsidR="00614AA1" w:rsidRDefault="00614AA1" w:rsidP="00614AA1">
      <w:pPr>
        <w:spacing w:after="0" w:line="240" w:lineRule="auto"/>
        <w:ind w:left="270" w:hanging="270"/>
        <w:rPr>
          <w:b/>
          <w:bCs/>
        </w:rPr>
      </w:pPr>
    </w:p>
    <w:p w14:paraId="3B0C4CEC" w14:textId="77777777" w:rsidR="00FC3CE3" w:rsidRDefault="00872708" w:rsidP="00C2644D">
      <w:pPr>
        <w:spacing w:after="0" w:line="240" w:lineRule="auto"/>
      </w:pPr>
      <w:r>
        <w:t>Backgroun</w:t>
      </w:r>
      <w:r w:rsidR="00FC3CE3">
        <w:t xml:space="preserve">d: Here are some of the issues that the </w:t>
      </w:r>
    </w:p>
    <w:p w14:paraId="7BDEA828" w14:textId="23BE62AE" w:rsidR="003161B6" w:rsidRDefault="00FC3CE3" w:rsidP="00C2644D">
      <w:pPr>
        <w:spacing w:after="0" w:line="240" w:lineRule="auto"/>
      </w:pPr>
      <w:proofErr w:type="gramStart"/>
      <w:r>
        <w:t>church</w:t>
      </w:r>
      <w:proofErr w:type="gramEnd"/>
      <w:r>
        <w:t xml:space="preserve"> in Corinth faced</w:t>
      </w:r>
      <w:r w:rsidR="00C2644D">
        <w:t>: de</w:t>
      </w:r>
      <w:r w:rsidR="00C2644D" w:rsidRPr="00C2644D">
        <w:t>ep </w:t>
      </w:r>
      <w:r w:rsidR="000B7266">
        <w:t>divisions and factionalism around leaders, incest and sexual license</w:t>
      </w:r>
      <w:r w:rsidR="00E57627">
        <w:t xml:space="preserve">, allowing divisions of culture </w:t>
      </w:r>
      <w:proofErr w:type="gramStart"/>
      <w:r w:rsidR="00E57627">
        <w:t>enter into</w:t>
      </w:r>
      <w:proofErr w:type="gramEnd"/>
      <w:r w:rsidR="00E57627">
        <w:t xml:space="preserve"> the church</w:t>
      </w:r>
      <w:r w:rsidR="00E64B77">
        <w:t xml:space="preserve"> such as t</w:t>
      </w:r>
      <w:r w:rsidR="00F521B9">
        <w:t xml:space="preserve">he Lord’s Supper became a drunken party, </w:t>
      </w:r>
      <w:r w:rsidR="00E64B77">
        <w:t>and Spiritual gifts</w:t>
      </w:r>
      <w:r w:rsidR="002C290E">
        <w:t xml:space="preserve"> were joined to the culture’s fascination with superiority. </w:t>
      </w:r>
    </w:p>
    <w:p w14:paraId="124E0C97" w14:textId="77777777" w:rsidR="001A1EBB" w:rsidRDefault="001A1EBB" w:rsidP="00C2644D">
      <w:pPr>
        <w:spacing w:after="0" w:line="240" w:lineRule="auto"/>
      </w:pPr>
    </w:p>
    <w:p w14:paraId="2B7B7129" w14:textId="12DE2B38" w:rsidR="001A1EBB" w:rsidRPr="001A1EBB" w:rsidRDefault="001A1EBB" w:rsidP="007C1D5C">
      <w:pPr>
        <w:spacing w:after="0" w:line="252" w:lineRule="auto"/>
        <w:rPr>
          <w:b/>
          <w:bCs/>
        </w:rPr>
      </w:pPr>
      <w:r w:rsidRPr="001A1EBB">
        <w:rPr>
          <w:b/>
          <w:bCs/>
        </w:rPr>
        <w:t>Discover:</w:t>
      </w:r>
    </w:p>
    <w:p w14:paraId="7DD8EEAF" w14:textId="3AAB4320" w:rsidR="001A1EBB" w:rsidRDefault="00492330" w:rsidP="007C1D5C">
      <w:pPr>
        <w:pStyle w:val="ListParagraph"/>
        <w:numPr>
          <w:ilvl w:val="0"/>
          <w:numId w:val="10"/>
        </w:numPr>
        <w:spacing w:after="0" w:line="252" w:lineRule="auto"/>
      </w:pPr>
      <w:r>
        <w:t xml:space="preserve">Do you have a story of being on a team or a group where you had to overcome initial divisions or differences before you became </w:t>
      </w:r>
      <w:r w:rsidR="005E02EA">
        <w:t xml:space="preserve">unified? What happened? </w:t>
      </w:r>
    </w:p>
    <w:p w14:paraId="3C1632E5" w14:textId="5C32EB4F" w:rsidR="005E02EA" w:rsidRDefault="00B067B4" w:rsidP="007C1D5C">
      <w:pPr>
        <w:pStyle w:val="ListParagraph"/>
        <w:numPr>
          <w:ilvl w:val="0"/>
          <w:numId w:val="10"/>
        </w:numPr>
        <w:spacing w:after="0" w:line="252" w:lineRule="auto"/>
      </w:pPr>
      <w:r>
        <w:t xml:space="preserve">What contributed to finding common ground? </w:t>
      </w:r>
    </w:p>
    <w:p w14:paraId="72927AAD" w14:textId="77777777" w:rsidR="00B067B4" w:rsidRDefault="00B067B4" w:rsidP="007C1D5C">
      <w:pPr>
        <w:spacing w:after="0" w:line="252" w:lineRule="auto"/>
      </w:pPr>
    </w:p>
    <w:p w14:paraId="50695B01" w14:textId="1714C69C" w:rsidR="00B067B4" w:rsidRDefault="00B067B4" w:rsidP="007C1D5C">
      <w:pPr>
        <w:spacing w:after="0" w:line="252" w:lineRule="auto"/>
        <w:rPr>
          <w:b/>
          <w:bCs/>
        </w:rPr>
      </w:pPr>
      <w:r>
        <w:rPr>
          <w:b/>
          <w:bCs/>
        </w:rPr>
        <w:t xml:space="preserve">Discover More: </w:t>
      </w:r>
    </w:p>
    <w:p w14:paraId="275023D9" w14:textId="713FF04B" w:rsidR="000C54E1" w:rsidRDefault="000C54E1" w:rsidP="007C1D5C">
      <w:pPr>
        <w:pStyle w:val="ListParagraph"/>
        <w:numPr>
          <w:ilvl w:val="0"/>
          <w:numId w:val="10"/>
        </w:numPr>
        <w:spacing w:after="0" w:line="252" w:lineRule="auto"/>
      </w:pPr>
      <w:r>
        <w:t xml:space="preserve">Based on what Paul wrote here, what seems to be the problem in Corinth? </w:t>
      </w:r>
    </w:p>
    <w:p w14:paraId="6D629B7A" w14:textId="497062BF" w:rsidR="000C54E1" w:rsidRDefault="009E4F5C" w:rsidP="007C1D5C">
      <w:pPr>
        <w:pStyle w:val="ListParagraph"/>
        <w:numPr>
          <w:ilvl w:val="0"/>
          <w:numId w:val="10"/>
        </w:numPr>
        <w:spacing w:after="0" w:line="252" w:lineRule="auto"/>
      </w:pPr>
      <w:r>
        <w:t xml:space="preserve">What personal stories do you have that could relate to this problem? </w:t>
      </w:r>
    </w:p>
    <w:p w14:paraId="5E54E507" w14:textId="643E0D8A" w:rsidR="009E4F5C" w:rsidRDefault="009E4F5C" w:rsidP="007C1D5C">
      <w:pPr>
        <w:pStyle w:val="ListParagraph"/>
        <w:numPr>
          <w:ilvl w:val="0"/>
          <w:numId w:val="10"/>
        </w:numPr>
        <w:spacing w:after="0" w:line="252" w:lineRule="auto"/>
      </w:pPr>
      <w:r>
        <w:t xml:space="preserve">How does Paul address the problem? </w:t>
      </w:r>
    </w:p>
    <w:p w14:paraId="57153924" w14:textId="471D28E3" w:rsidR="006A62F4" w:rsidRDefault="00914108" w:rsidP="007C1D5C">
      <w:pPr>
        <w:pStyle w:val="ListParagraph"/>
        <w:numPr>
          <w:ilvl w:val="0"/>
          <w:numId w:val="10"/>
        </w:numPr>
        <w:spacing w:after="0" w:line="252" w:lineRule="auto"/>
      </w:pPr>
      <w:r>
        <w:t>Paul makes an appeal a</w:t>
      </w:r>
      <w:r w:rsidR="00C733FE">
        <w:t>t</w:t>
      </w:r>
      <w:r>
        <w:t xml:space="preserve"> the beginning, what is the nature of that appeal? How would you put it into your own words? </w:t>
      </w:r>
    </w:p>
    <w:p w14:paraId="1C643B4B" w14:textId="48A02592" w:rsidR="00914108" w:rsidRDefault="00BA2491" w:rsidP="007C1D5C">
      <w:pPr>
        <w:pStyle w:val="ListParagraph"/>
        <w:numPr>
          <w:ilvl w:val="0"/>
          <w:numId w:val="10"/>
        </w:numPr>
        <w:spacing w:after="0" w:line="252" w:lineRule="auto"/>
      </w:pPr>
      <w:r>
        <w:t xml:space="preserve">What does it mean for Paul to say: Has Christ been divided? </w:t>
      </w:r>
      <w:r w:rsidR="00C733FE">
        <w:t xml:space="preserve">What’s divided? </w:t>
      </w:r>
    </w:p>
    <w:p w14:paraId="1326C4A0" w14:textId="283DAF72" w:rsidR="00A82888" w:rsidRDefault="00A82888" w:rsidP="007C1D5C">
      <w:pPr>
        <w:pStyle w:val="ListParagraph"/>
        <w:numPr>
          <w:ilvl w:val="0"/>
          <w:numId w:val="10"/>
        </w:numPr>
        <w:spacing w:after="0" w:line="252" w:lineRule="auto"/>
      </w:pPr>
      <w:r>
        <w:t xml:space="preserve">What does it mean to you when Paul says: </w:t>
      </w:r>
      <w:r w:rsidRPr="00FD7A19">
        <w:t>For the message about the cross is</w:t>
      </w:r>
      <w:r>
        <w:t xml:space="preserve"> </w:t>
      </w:r>
      <w:r w:rsidRPr="00FD7A19">
        <w:t>foolishness to those who are perishing</w:t>
      </w:r>
      <w:r w:rsidR="00BB6E2B">
        <w:t xml:space="preserve">. Why would the cross seem foolishness to someone? </w:t>
      </w:r>
    </w:p>
    <w:p w14:paraId="56906CE4" w14:textId="77777777" w:rsidR="00037032" w:rsidRDefault="001A3671" w:rsidP="007C1D5C">
      <w:pPr>
        <w:pStyle w:val="ListParagraph"/>
        <w:numPr>
          <w:ilvl w:val="0"/>
          <w:numId w:val="10"/>
        </w:numPr>
        <w:spacing w:after="0" w:line="252" w:lineRule="auto"/>
      </w:pPr>
      <w:r>
        <w:t xml:space="preserve">The most humiliating act, the one that took away all power or status, was to be crucified. </w:t>
      </w:r>
      <w:r w:rsidR="00037032">
        <w:t xml:space="preserve">So what does it mean for Paul to associate power with this powerless experience of crucifixion? </w:t>
      </w:r>
    </w:p>
    <w:p w14:paraId="183CB649" w14:textId="77777777" w:rsidR="00BB0F19" w:rsidRDefault="00BB0F19" w:rsidP="00BB0F19">
      <w:pPr>
        <w:pStyle w:val="ListParagraph"/>
        <w:numPr>
          <w:ilvl w:val="0"/>
          <w:numId w:val="10"/>
        </w:numPr>
        <w:spacing w:after="0" w:line="252" w:lineRule="auto"/>
      </w:pPr>
      <w:r>
        <w:t xml:space="preserve">What is the message about the cross that saves? What difference does that make? </w:t>
      </w:r>
    </w:p>
    <w:p w14:paraId="6D6EFCBD" w14:textId="77777777" w:rsidR="00037032" w:rsidRDefault="00037032" w:rsidP="007C1D5C">
      <w:pPr>
        <w:pStyle w:val="ListParagraph"/>
        <w:spacing w:after="0" w:line="252" w:lineRule="auto"/>
        <w:ind w:left="360"/>
      </w:pPr>
    </w:p>
    <w:p w14:paraId="1FBD3FC3" w14:textId="7C914ABF" w:rsidR="00037032" w:rsidRDefault="00037032" w:rsidP="007C1D5C">
      <w:pPr>
        <w:spacing w:after="0" w:line="252" w:lineRule="auto"/>
        <w:rPr>
          <w:b/>
          <w:bCs/>
        </w:rPr>
      </w:pPr>
      <w:r>
        <w:rPr>
          <w:b/>
          <w:bCs/>
        </w:rPr>
        <w:t xml:space="preserve">Discover </w:t>
      </w:r>
      <w:r w:rsidRPr="00037032">
        <w:rPr>
          <w:b/>
          <w:bCs/>
        </w:rPr>
        <w:t>More Together</w:t>
      </w:r>
    </w:p>
    <w:p w14:paraId="015684DC" w14:textId="6D8591FA" w:rsidR="00F2154E" w:rsidRDefault="009516A5" w:rsidP="007C1D5C">
      <w:pPr>
        <w:pStyle w:val="ListParagraph"/>
        <w:numPr>
          <w:ilvl w:val="0"/>
          <w:numId w:val="10"/>
        </w:numPr>
        <w:spacing w:after="0" w:line="252" w:lineRule="auto"/>
      </w:pPr>
      <w:r>
        <w:t xml:space="preserve">What is </w:t>
      </w:r>
      <w:r w:rsidR="00371CFB">
        <w:t>about</w:t>
      </w:r>
      <w:r>
        <w:t xml:space="preserve"> Christ that knits us together today? </w:t>
      </w:r>
    </w:p>
    <w:p w14:paraId="3DF60EA7" w14:textId="36650279" w:rsidR="009516A5" w:rsidRDefault="00252627" w:rsidP="007C1D5C">
      <w:pPr>
        <w:pStyle w:val="ListParagraph"/>
        <w:numPr>
          <w:ilvl w:val="0"/>
          <w:numId w:val="10"/>
        </w:numPr>
        <w:spacing w:after="0" w:line="252" w:lineRule="auto"/>
      </w:pPr>
      <w:r>
        <w:t xml:space="preserve">What is it that divides the church today? </w:t>
      </w:r>
    </w:p>
    <w:p w14:paraId="50977166" w14:textId="33F6049B" w:rsidR="00252627" w:rsidRDefault="00252627" w:rsidP="007C1D5C">
      <w:pPr>
        <w:pStyle w:val="ListParagraph"/>
        <w:numPr>
          <w:ilvl w:val="0"/>
          <w:numId w:val="10"/>
        </w:numPr>
        <w:spacing w:after="0" w:line="252" w:lineRule="auto"/>
      </w:pPr>
      <w:r>
        <w:t xml:space="preserve">What is one lesson you take away from this reading today? How is Paul speaking to you? </w:t>
      </w:r>
    </w:p>
    <w:p w14:paraId="39997E9E" w14:textId="77777777" w:rsidR="00252627" w:rsidRPr="00037032" w:rsidRDefault="00252627" w:rsidP="0086676C">
      <w:pPr>
        <w:spacing w:after="0" w:line="240" w:lineRule="auto"/>
      </w:pPr>
    </w:p>
    <w:sectPr w:rsidR="00252627" w:rsidRPr="00037032" w:rsidSect="00834492">
      <w:pgSz w:w="12240" w:h="15840"/>
      <w:pgMar w:top="720" w:right="720" w:bottom="720" w:left="720" w:header="720" w:footer="720" w:gutter="0"/>
      <w:cols w:num="2" w:sep="1"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mnesregular">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83AFC"/>
    <w:multiLevelType w:val="hybridMultilevel"/>
    <w:tmpl w:val="38B04964"/>
    <w:lvl w:ilvl="0" w:tplc="AC6C33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B593AF6"/>
    <w:multiLevelType w:val="hybridMultilevel"/>
    <w:tmpl w:val="800E3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0656A2D"/>
    <w:multiLevelType w:val="hybridMultilevel"/>
    <w:tmpl w:val="FFFFFFFF"/>
    <w:lvl w:ilvl="0" w:tplc="2FFC426E">
      <w:start w:val="1"/>
      <w:numFmt w:val="decimal"/>
      <w:lvlText w:val="%1."/>
      <w:lvlJc w:val="left"/>
      <w:pPr>
        <w:ind w:left="360" w:hanging="360"/>
      </w:pPr>
    </w:lvl>
    <w:lvl w:ilvl="1" w:tplc="E00A6792">
      <w:start w:val="1"/>
      <w:numFmt w:val="lowerLetter"/>
      <w:lvlText w:val="%2."/>
      <w:lvlJc w:val="left"/>
      <w:pPr>
        <w:ind w:left="1080" w:hanging="360"/>
      </w:pPr>
    </w:lvl>
    <w:lvl w:ilvl="2" w:tplc="E01C5420">
      <w:start w:val="1"/>
      <w:numFmt w:val="lowerRoman"/>
      <w:lvlText w:val="%3."/>
      <w:lvlJc w:val="right"/>
      <w:pPr>
        <w:ind w:left="1800" w:hanging="180"/>
      </w:pPr>
    </w:lvl>
    <w:lvl w:ilvl="3" w:tplc="A7E0A672">
      <w:start w:val="1"/>
      <w:numFmt w:val="decimal"/>
      <w:lvlText w:val="%4."/>
      <w:lvlJc w:val="left"/>
      <w:pPr>
        <w:ind w:left="2520" w:hanging="360"/>
      </w:pPr>
    </w:lvl>
    <w:lvl w:ilvl="4" w:tplc="EF4CB872">
      <w:start w:val="1"/>
      <w:numFmt w:val="lowerLetter"/>
      <w:lvlText w:val="%5."/>
      <w:lvlJc w:val="left"/>
      <w:pPr>
        <w:ind w:left="3240" w:hanging="360"/>
      </w:pPr>
    </w:lvl>
    <w:lvl w:ilvl="5" w:tplc="81EA75DC">
      <w:start w:val="1"/>
      <w:numFmt w:val="lowerRoman"/>
      <w:lvlText w:val="%6."/>
      <w:lvlJc w:val="right"/>
      <w:pPr>
        <w:ind w:left="3960" w:hanging="180"/>
      </w:pPr>
    </w:lvl>
    <w:lvl w:ilvl="6" w:tplc="014CFC3C">
      <w:start w:val="1"/>
      <w:numFmt w:val="decimal"/>
      <w:lvlText w:val="%7."/>
      <w:lvlJc w:val="left"/>
      <w:pPr>
        <w:ind w:left="4680" w:hanging="360"/>
      </w:pPr>
    </w:lvl>
    <w:lvl w:ilvl="7" w:tplc="223CDA60">
      <w:start w:val="1"/>
      <w:numFmt w:val="lowerLetter"/>
      <w:lvlText w:val="%8."/>
      <w:lvlJc w:val="left"/>
      <w:pPr>
        <w:ind w:left="5400" w:hanging="360"/>
      </w:pPr>
    </w:lvl>
    <w:lvl w:ilvl="8" w:tplc="57AE3ECC">
      <w:start w:val="1"/>
      <w:numFmt w:val="lowerRoman"/>
      <w:lvlText w:val="%9."/>
      <w:lvlJc w:val="right"/>
      <w:pPr>
        <w:ind w:left="6120" w:hanging="180"/>
      </w:pPr>
    </w:lvl>
  </w:abstractNum>
  <w:abstractNum w:abstractNumId="3" w15:restartNumberingAfterBreak="0">
    <w:nsid w:val="41646365"/>
    <w:multiLevelType w:val="hybridMultilevel"/>
    <w:tmpl w:val="1D56BB42"/>
    <w:lvl w:ilvl="0" w:tplc="AC6C33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9061A3"/>
    <w:multiLevelType w:val="hybridMultilevel"/>
    <w:tmpl w:val="C802A11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18C3122"/>
    <w:multiLevelType w:val="hybridMultilevel"/>
    <w:tmpl w:val="8682B24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8CBBF2A"/>
    <w:multiLevelType w:val="hybridMultilevel"/>
    <w:tmpl w:val="1AAC9ABE"/>
    <w:lvl w:ilvl="0" w:tplc="167284D2">
      <w:start w:val="1"/>
      <w:numFmt w:val="bullet"/>
      <w:lvlText w:val="o"/>
      <w:lvlJc w:val="left"/>
      <w:pPr>
        <w:ind w:left="720" w:hanging="360"/>
      </w:pPr>
      <w:rPr>
        <w:rFonts w:ascii="Courier New" w:hAnsi="Courier New" w:cs="Times New Roman" w:hint="default"/>
      </w:rPr>
    </w:lvl>
    <w:lvl w:ilvl="1" w:tplc="02D4CB34">
      <w:start w:val="1"/>
      <w:numFmt w:val="bullet"/>
      <w:lvlText w:val="o"/>
      <w:lvlJc w:val="left"/>
      <w:pPr>
        <w:ind w:left="1440" w:hanging="360"/>
      </w:pPr>
      <w:rPr>
        <w:rFonts w:ascii="Courier New" w:hAnsi="Courier New" w:cs="Times New Roman" w:hint="default"/>
      </w:rPr>
    </w:lvl>
    <w:lvl w:ilvl="2" w:tplc="2DAEBF96">
      <w:start w:val="1"/>
      <w:numFmt w:val="bullet"/>
      <w:lvlText w:val=""/>
      <w:lvlJc w:val="left"/>
      <w:pPr>
        <w:ind w:left="2160" w:hanging="360"/>
      </w:pPr>
      <w:rPr>
        <w:rFonts w:ascii="Wingdings" w:hAnsi="Wingdings" w:hint="default"/>
      </w:rPr>
    </w:lvl>
    <w:lvl w:ilvl="3" w:tplc="4F0879B2">
      <w:start w:val="1"/>
      <w:numFmt w:val="bullet"/>
      <w:lvlText w:val=""/>
      <w:lvlJc w:val="left"/>
      <w:pPr>
        <w:ind w:left="2880" w:hanging="360"/>
      </w:pPr>
      <w:rPr>
        <w:rFonts w:ascii="Symbol" w:hAnsi="Symbol" w:hint="default"/>
      </w:rPr>
    </w:lvl>
    <w:lvl w:ilvl="4" w:tplc="25162BAE">
      <w:start w:val="1"/>
      <w:numFmt w:val="bullet"/>
      <w:lvlText w:val="o"/>
      <w:lvlJc w:val="left"/>
      <w:pPr>
        <w:ind w:left="3600" w:hanging="360"/>
      </w:pPr>
      <w:rPr>
        <w:rFonts w:ascii="Courier New" w:hAnsi="Courier New" w:cs="Times New Roman" w:hint="default"/>
      </w:rPr>
    </w:lvl>
    <w:lvl w:ilvl="5" w:tplc="24DC7156">
      <w:start w:val="1"/>
      <w:numFmt w:val="bullet"/>
      <w:lvlText w:val=""/>
      <w:lvlJc w:val="left"/>
      <w:pPr>
        <w:ind w:left="4320" w:hanging="360"/>
      </w:pPr>
      <w:rPr>
        <w:rFonts w:ascii="Wingdings" w:hAnsi="Wingdings" w:hint="default"/>
      </w:rPr>
    </w:lvl>
    <w:lvl w:ilvl="6" w:tplc="499E9D90">
      <w:start w:val="1"/>
      <w:numFmt w:val="bullet"/>
      <w:lvlText w:val=""/>
      <w:lvlJc w:val="left"/>
      <w:pPr>
        <w:ind w:left="5040" w:hanging="360"/>
      </w:pPr>
      <w:rPr>
        <w:rFonts w:ascii="Symbol" w:hAnsi="Symbol" w:hint="default"/>
      </w:rPr>
    </w:lvl>
    <w:lvl w:ilvl="7" w:tplc="07385E00">
      <w:start w:val="1"/>
      <w:numFmt w:val="bullet"/>
      <w:lvlText w:val="o"/>
      <w:lvlJc w:val="left"/>
      <w:pPr>
        <w:ind w:left="5760" w:hanging="360"/>
      </w:pPr>
      <w:rPr>
        <w:rFonts w:ascii="Courier New" w:hAnsi="Courier New" w:cs="Times New Roman" w:hint="default"/>
      </w:rPr>
    </w:lvl>
    <w:lvl w:ilvl="8" w:tplc="B39AAA5E">
      <w:start w:val="1"/>
      <w:numFmt w:val="bullet"/>
      <w:lvlText w:val=""/>
      <w:lvlJc w:val="left"/>
      <w:pPr>
        <w:ind w:left="6480" w:hanging="360"/>
      </w:pPr>
      <w:rPr>
        <w:rFonts w:ascii="Wingdings" w:hAnsi="Wingdings" w:hint="default"/>
      </w:rPr>
    </w:lvl>
  </w:abstractNum>
  <w:abstractNum w:abstractNumId="7" w15:restartNumberingAfterBreak="0">
    <w:nsid w:val="6B601E3A"/>
    <w:multiLevelType w:val="hybridMultilevel"/>
    <w:tmpl w:val="5F7EDEB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E4177E3"/>
    <w:multiLevelType w:val="hybridMultilevel"/>
    <w:tmpl w:val="243C9C7E"/>
    <w:lvl w:ilvl="0" w:tplc="AC6C33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6C2F9E"/>
    <w:multiLevelType w:val="hybridMultilevel"/>
    <w:tmpl w:val="81BA3050"/>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6786253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6152762">
    <w:abstractNumId w:val="6"/>
  </w:num>
  <w:num w:numId="3" w16cid:durableId="794255927">
    <w:abstractNumId w:val="1"/>
  </w:num>
  <w:num w:numId="4" w16cid:durableId="1464734245">
    <w:abstractNumId w:val="3"/>
  </w:num>
  <w:num w:numId="5" w16cid:durableId="1584988382">
    <w:abstractNumId w:val="8"/>
  </w:num>
  <w:num w:numId="6" w16cid:durableId="909928064">
    <w:abstractNumId w:val="0"/>
  </w:num>
  <w:num w:numId="7" w16cid:durableId="1901670135">
    <w:abstractNumId w:val="9"/>
  </w:num>
  <w:num w:numId="8" w16cid:durableId="1520966546">
    <w:abstractNumId w:val="7"/>
  </w:num>
  <w:num w:numId="9" w16cid:durableId="44723512">
    <w:abstractNumId w:val="4"/>
  </w:num>
  <w:num w:numId="10" w16cid:durableId="18045000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492"/>
    <w:rsid w:val="00030CA4"/>
    <w:rsid w:val="00037032"/>
    <w:rsid w:val="000901DC"/>
    <w:rsid w:val="000956C1"/>
    <w:rsid w:val="000B7266"/>
    <w:rsid w:val="000C4CCC"/>
    <w:rsid w:val="000C54E1"/>
    <w:rsid w:val="00156C22"/>
    <w:rsid w:val="001A1EBB"/>
    <w:rsid w:val="001A3671"/>
    <w:rsid w:val="001E31C7"/>
    <w:rsid w:val="001F557D"/>
    <w:rsid w:val="0023523C"/>
    <w:rsid w:val="00252627"/>
    <w:rsid w:val="00266466"/>
    <w:rsid w:val="00296513"/>
    <w:rsid w:val="002C290E"/>
    <w:rsid w:val="002F5860"/>
    <w:rsid w:val="002F7AC7"/>
    <w:rsid w:val="003161B6"/>
    <w:rsid w:val="0036170B"/>
    <w:rsid w:val="00371CFB"/>
    <w:rsid w:val="00376E19"/>
    <w:rsid w:val="00390B4D"/>
    <w:rsid w:val="00453AE6"/>
    <w:rsid w:val="0045780A"/>
    <w:rsid w:val="00467DC8"/>
    <w:rsid w:val="00492330"/>
    <w:rsid w:val="004C1086"/>
    <w:rsid w:val="004C3129"/>
    <w:rsid w:val="004D1633"/>
    <w:rsid w:val="004D4B3B"/>
    <w:rsid w:val="00545A33"/>
    <w:rsid w:val="005643F5"/>
    <w:rsid w:val="005706BC"/>
    <w:rsid w:val="005B738A"/>
    <w:rsid w:val="005E02EA"/>
    <w:rsid w:val="00614AA1"/>
    <w:rsid w:val="00652E45"/>
    <w:rsid w:val="0068344E"/>
    <w:rsid w:val="006A62F4"/>
    <w:rsid w:val="006B2592"/>
    <w:rsid w:val="007005C0"/>
    <w:rsid w:val="007155A8"/>
    <w:rsid w:val="00770CEA"/>
    <w:rsid w:val="0078390C"/>
    <w:rsid w:val="007A046B"/>
    <w:rsid w:val="007C1D5C"/>
    <w:rsid w:val="007E2D8F"/>
    <w:rsid w:val="00834492"/>
    <w:rsid w:val="0086676C"/>
    <w:rsid w:val="00872708"/>
    <w:rsid w:val="00890ABF"/>
    <w:rsid w:val="00914108"/>
    <w:rsid w:val="00944B60"/>
    <w:rsid w:val="009516A5"/>
    <w:rsid w:val="00992D2B"/>
    <w:rsid w:val="009B396A"/>
    <w:rsid w:val="009D6388"/>
    <w:rsid w:val="009E0335"/>
    <w:rsid w:val="009E4F5C"/>
    <w:rsid w:val="009F2204"/>
    <w:rsid w:val="009F71B2"/>
    <w:rsid w:val="00A26030"/>
    <w:rsid w:val="00A37335"/>
    <w:rsid w:val="00A4718D"/>
    <w:rsid w:val="00A74C1E"/>
    <w:rsid w:val="00A82888"/>
    <w:rsid w:val="00AB385C"/>
    <w:rsid w:val="00AD633A"/>
    <w:rsid w:val="00B067B4"/>
    <w:rsid w:val="00B21C14"/>
    <w:rsid w:val="00BA2491"/>
    <w:rsid w:val="00BB0F19"/>
    <w:rsid w:val="00BB6E2B"/>
    <w:rsid w:val="00BC54AC"/>
    <w:rsid w:val="00C229FC"/>
    <w:rsid w:val="00C2644D"/>
    <w:rsid w:val="00C41143"/>
    <w:rsid w:val="00C47F01"/>
    <w:rsid w:val="00C50292"/>
    <w:rsid w:val="00C65071"/>
    <w:rsid w:val="00C733FE"/>
    <w:rsid w:val="00CD3EB3"/>
    <w:rsid w:val="00CE2DF6"/>
    <w:rsid w:val="00CE3490"/>
    <w:rsid w:val="00CF0085"/>
    <w:rsid w:val="00D0150F"/>
    <w:rsid w:val="00D571E2"/>
    <w:rsid w:val="00D8048C"/>
    <w:rsid w:val="00E10A8B"/>
    <w:rsid w:val="00E10B3B"/>
    <w:rsid w:val="00E50807"/>
    <w:rsid w:val="00E57627"/>
    <w:rsid w:val="00E64B77"/>
    <w:rsid w:val="00E94883"/>
    <w:rsid w:val="00EA71FA"/>
    <w:rsid w:val="00EB1944"/>
    <w:rsid w:val="00F2154E"/>
    <w:rsid w:val="00F26178"/>
    <w:rsid w:val="00F51D82"/>
    <w:rsid w:val="00F521B9"/>
    <w:rsid w:val="00FC3CE3"/>
    <w:rsid w:val="00FD7A19"/>
    <w:rsid w:val="00FE7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167D4"/>
  <w15:chartTrackingRefBased/>
  <w15:docId w15:val="{481580FA-B6F8-4591-8A50-3DA77661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4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44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344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4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4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4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4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4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4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4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44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344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44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44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44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4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4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492"/>
    <w:rPr>
      <w:rFonts w:eastAsiaTheme="majorEastAsia" w:cstheme="majorBidi"/>
      <w:color w:val="272727" w:themeColor="text1" w:themeTint="D8"/>
    </w:rPr>
  </w:style>
  <w:style w:type="paragraph" w:styleId="Title">
    <w:name w:val="Title"/>
    <w:basedOn w:val="Normal"/>
    <w:next w:val="Normal"/>
    <w:link w:val="TitleChar"/>
    <w:uiPriority w:val="10"/>
    <w:qFormat/>
    <w:rsid w:val="00834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4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4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4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492"/>
    <w:pPr>
      <w:spacing w:before="160"/>
      <w:jc w:val="center"/>
    </w:pPr>
    <w:rPr>
      <w:i/>
      <w:iCs/>
      <w:color w:val="404040" w:themeColor="text1" w:themeTint="BF"/>
    </w:rPr>
  </w:style>
  <w:style w:type="character" w:customStyle="1" w:styleId="QuoteChar">
    <w:name w:val="Quote Char"/>
    <w:basedOn w:val="DefaultParagraphFont"/>
    <w:link w:val="Quote"/>
    <w:uiPriority w:val="29"/>
    <w:rsid w:val="00834492"/>
    <w:rPr>
      <w:i/>
      <w:iCs/>
      <w:color w:val="404040" w:themeColor="text1" w:themeTint="BF"/>
    </w:rPr>
  </w:style>
  <w:style w:type="paragraph" w:styleId="ListParagraph">
    <w:name w:val="List Paragraph"/>
    <w:basedOn w:val="Normal"/>
    <w:uiPriority w:val="34"/>
    <w:qFormat/>
    <w:rsid w:val="00834492"/>
    <w:pPr>
      <w:ind w:left="720"/>
      <w:contextualSpacing/>
    </w:pPr>
  </w:style>
  <w:style w:type="character" w:styleId="IntenseEmphasis">
    <w:name w:val="Intense Emphasis"/>
    <w:basedOn w:val="DefaultParagraphFont"/>
    <w:uiPriority w:val="21"/>
    <w:qFormat/>
    <w:rsid w:val="00834492"/>
    <w:rPr>
      <w:i/>
      <w:iCs/>
      <w:color w:val="0F4761" w:themeColor="accent1" w:themeShade="BF"/>
    </w:rPr>
  </w:style>
  <w:style w:type="paragraph" w:styleId="IntenseQuote">
    <w:name w:val="Intense Quote"/>
    <w:basedOn w:val="Normal"/>
    <w:next w:val="Normal"/>
    <w:link w:val="IntenseQuoteChar"/>
    <w:uiPriority w:val="30"/>
    <w:qFormat/>
    <w:rsid w:val="008344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4492"/>
    <w:rPr>
      <w:i/>
      <w:iCs/>
      <w:color w:val="0F4761" w:themeColor="accent1" w:themeShade="BF"/>
    </w:rPr>
  </w:style>
  <w:style w:type="character" w:styleId="IntenseReference">
    <w:name w:val="Intense Reference"/>
    <w:basedOn w:val="DefaultParagraphFont"/>
    <w:uiPriority w:val="32"/>
    <w:qFormat/>
    <w:rsid w:val="00834492"/>
    <w:rPr>
      <w:b/>
      <w:bCs/>
      <w:smallCaps/>
      <w:color w:val="0F4761" w:themeColor="accent1" w:themeShade="BF"/>
      <w:spacing w:val="5"/>
    </w:rPr>
  </w:style>
  <w:style w:type="paragraph" w:styleId="NoSpacing">
    <w:name w:val="No Spacing"/>
    <w:uiPriority w:val="1"/>
    <w:qFormat/>
    <w:rsid w:val="00CF0085"/>
    <w:pPr>
      <w:spacing w:after="0" w:line="240" w:lineRule="auto"/>
    </w:pPr>
  </w:style>
  <w:style w:type="character" w:styleId="Hyperlink">
    <w:name w:val="Hyperlink"/>
    <w:basedOn w:val="DefaultParagraphFont"/>
    <w:uiPriority w:val="99"/>
    <w:unhideWhenUsed/>
    <w:rsid w:val="00C2644D"/>
    <w:rPr>
      <w:color w:val="467886" w:themeColor="hyperlink"/>
      <w:u w:val="single"/>
    </w:rPr>
  </w:style>
  <w:style w:type="character" w:styleId="UnresolvedMention">
    <w:name w:val="Unresolved Mention"/>
    <w:basedOn w:val="DefaultParagraphFont"/>
    <w:uiPriority w:val="99"/>
    <w:semiHidden/>
    <w:unhideWhenUsed/>
    <w:rsid w:val="00C26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467</Words>
  <Characters>2663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Knudson</dc:creator>
  <cp:keywords/>
  <dc:description/>
  <cp:lastModifiedBy>Megan Roling</cp:lastModifiedBy>
  <cp:revision>2</cp:revision>
  <cp:lastPrinted>2026-01-21T00:36:00Z</cp:lastPrinted>
  <dcterms:created xsi:type="dcterms:W3CDTF">2026-01-21T15:05:00Z</dcterms:created>
  <dcterms:modified xsi:type="dcterms:W3CDTF">2026-01-21T15:05:00Z</dcterms:modified>
</cp:coreProperties>
</file>