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Mom2Mom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5895975</wp:posOffset>
            </wp:positionH>
            <wp:positionV relativeFrom="paragraph">
              <wp:posOffset>114300</wp:posOffset>
            </wp:positionV>
            <wp:extent cx="644485" cy="7143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48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Relationship With God - Spiritual Disciplines</w:t>
      </w:r>
    </w:p>
    <w:p w:rsidR="00000000" w:rsidDel="00000000" w:rsidP="00000000" w:rsidRDefault="00000000" w:rsidRPr="00000000" w14:paraId="00000003">
      <w:pPr>
        <w:spacing w:after="0" w:line="36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STUDENT</w:t>
      </w:r>
    </w:p>
    <w:p w:rsidR="00000000" w:rsidDel="00000000" w:rsidP="00000000" w:rsidRDefault="00000000" w:rsidRPr="00000000" w14:paraId="00000004">
      <w:pPr>
        <w:keepLines w:val="1"/>
        <w:widowControl w:val="0"/>
        <w:spacing w:after="0" w:line="360" w:lineRule="auto"/>
        <w:ind w:right="-72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shd w:fill="999999" w:val="clear"/>
          <w:rtl w:val="0"/>
        </w:rPr>
        <w:t xml:space="preserve">Teaching Time (6:35-6:55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360" w:lineRule="auto"/>
        <w:ind w:left="0" w:firstLine="0"/>
        <w:rPr>
          <w:sz w:val="24"/>
          <w:szCs w:val="24"/>
          <w:highlight w:val="yellow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II.  </w:t>
      </w:r>
      <w:r w:rsidDel="00000000" w:rsidR="00000000" w:rsidRPr="00000000">
        <w:rPr>
          <w:sz w:val="24"/>
          <w:szCs w:val="24"/>
          <w:rtl w:val="0"/>
        </w:rPr>
        <w:t xml:space="preserve"> 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Spiritual Disciplines </w:t>
      </w:r>
      <w:r w:rsidDel="00000000" w:rsidR="00000000" w:rsidRPr="00000000">
        <w:rPr>
          <w:sz w:val="24"/>
          <w:szCs w:val="24"/>
          <w:rtl w:val="0"/>
        </w:rPr>
        <w:t xml:space="preserve">1 Tim 4:7-8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Personal Bible Study</w:t>
      </w:r>
      <w:r w:rsidDel="00000000" w:rsidR="00000000" w:rsidRPr="00000000">
        <w:rPr>
          <w:sz w:val="24"/>
          <w:szCs w:val="24"/>
          <w:rtl w:val="0"/>
        </w:rPr>
        <w:t xml:space="preserve">  Deut 32:46-47, 2 Tim 3:16-17, Heb 6:18, John 17:17, 2 Peter 3:15-16, Deu 6:6-7, Psalm 19:7, Psalm 1, Matt 21:42, Col 4:16, Romans 10:13-17, Matthew 4:4, Rev 22:18-19, Is 55:11, Prov 30:5, Ps 19:7-8</w:t>
      </w:r>
    </w:p>
    <w:p w:rsidR="00000000" w:rsidDel="00000000" w:rsidP="00000000" w:rsidRDefault="00000000" w:rsidRPr="00000000" w14:paraId="00000007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Meditation </w:t>
      </w:r>
      <w:r w:rsidDel="00000000" w:rsidR="00000000" w:rsidRPr="00000000">
        <w:rPr>
          <w:sz w:val="24"/>
          <w:szCs w:val="24"/>
          <w:rtl w:val="0"/>
        </w:rPr>
        <w:t xml:space="preserve">  Psalm 1:1-3</w:t>
      </w:r>
    </w:p>
    <w:p w:rsidR="00000000" w:rsidDel="00000000" w:rsidP="00000000" w:rsidRDefault="00000000" w:rsidRPr="00000000" w14:paraId="0000000A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Contemplation </w:t>
      </w:r>
      <w:r w:rsidDel="00000000" w:rsidR="00000000" w:rsidRPr="00000000">
        <w:rPr>
          <w:sz w:val="24"/>
          <w:szCs w:val="24"/>
          <w:rtl w:val="0"/>
        </w:rPr>
        <w:t xml:space="preserve">- </w:t>
      </w:r>
    </w:p>
    <w:p w:rsidR="00000000" w:rsidDel="00000000" w:rsidP="00000000" w:rsidRDefault="00000000" w:rsidRPr="00000000" w14:paraId="0000000D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Prayer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ind w:left="108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Self-Examination</w:t>
      </w:r>
      <w:r w:rsidDel="00000000" w:rsidR="00000000" w:rsidRPr="00000000">
        <w:rPr>
          <w:sz w:val="24"/>
          <w:szCs w:val="24"/>
          <w:rtl w:val="0"/>
        </w:rPr>
        <w:t xml:space="preserve">  I Tim 1:15, Psalm 139:23, I John 1:8-10; II Cor 5:9-10</w:t>
      </w:r>
    </w:p>
    <w:p w:rsidR="00000000" w:rsidDel="00000000" w:rsidP="00000000" w:rsidRDefault="00000000" w:rsidRPr="00000000" w14:paraId="00000013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The Solitary Disciplines</w:t>
      </w:r>
      <w:r w:rsidDel="00000000" w:rsidR="00000000" w:rsidRPr="00000000">
        <w:rPr>
          <w:sz w:val="24"/>
          <w:szCs w:val="24"/>
          <w:rtl w:val="0"/>
        </w:rPr>
        <w:t xml:space="preserve"> - </w:t>
      </w:r>
    </w:p>
    <w:p w:rsidR="00000000" w:rsidDel="00000000" w:rsidP="00000000" w:rsidRDefault="00000000" w:rsidRPr="00000000" w14:paraId="00000016">
      <w:pPr>
        <w:numPr>
          <w:ilvl w:val="1"/>
          <w:numId w:val="3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Sabbath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Fasting </w:t>
      </w:r>
      <w:r w:rsidDel="00000000" w:rsidR="00000000" w:rsidRPr="00000000">
        <w:rPr>
          <w:sz w:val="24"/>
          <w:szCs w:val="24"/>
          <w:rtl w:val="0"/>
        </w:rPr>
        <w:t xml:space="preserve"> Jonah 3: 5-9, Matthew 6:16-17, Luke 4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Soliloquy </w:t>
      </w:r>
      <w:r w:rsidDel="00000000" w:rsidR="00000000" w:rsidRPr="00000000">
        <w:rPr>
          <w:sz w:val="24"/>
          <w:szCs w:val="24"/>
          <w:rtl w:val="0"/>
        </w:rPr>
        <w:t xml:space="preserve">Psalm 139:23-24</w:t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spacing w:after="0" w:line="36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Silence and Solitude </w:t>
      </w:r>
      <w:r w:rsidDel="00000000" w:rsidR="00000000" w:rsidRPr="00000000">
        <w:rPr>
          <w:sz w:val="24"/>
          <w:szCs w:val="24"/>
          <w:rtl w:val="0"/>
        </w:rPr>
        <w:t xml:space="preserve">I Kings 19:11-12, Hab 2:20 </w:t>
      </w:r>
    </w:p>
    <w:p w:rsidR="00000000" w:rsidDel="00000000" w:rsidP="00000000" w:rsidRDefault="00000000" w:rsidRPr="00000000" w14:paraId="0000001A">
      <w:pPr>
        <w:spacing w:after="0" w:line="36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spacing w:after="0" w:line="360" w:lineRule="auto"/>
        <w:ind w:left="108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Living in Christian Community</w:t>
      </w:r>
      <w:r w:rsidDel="00000000" w:rsidR="00000000" w:rsidRPr="00000000">
        <w:rPr>
          <w:sz w:val="24"/>
          <w:szCs w:val="24"/>
          <w:rtl w:val="0"/>
        </w:rPr>
        <w:t xml:space="preserve">  Eph 4:17-24, Matt 18:15-17, Matt 5:14-16, I Peter 2:12,  Eph 2:8-10</w:t>
      </w:r>
    </w:p>
    <w:p w:rsidR="00000000" w:rsidDel="00000000" w:rsidP="00000000" w:rsidRDefault="00000000" w:rsidRPr="00000000" w14:paraId="0000001C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i w:val="1"/>
          <w:iCs w:val="1"/>
          <w:sz w:val="24"/>
          <w:szCs w:val="24"/>
        </w:rPr>
      </w:pPr>
      <w:r w:rsidDel="00000000" w:rsidR="00000000" w:rsidRPr="00000000">
        <w:rPr>
          <w:i w:val="1"/>
          <w:iCs w:val="1"/>
          <w:sz w:val="24"/>
          <w:szCs w:val="24"/>
          <w:rtl w:val="0"/>
        </w:rPr>
        <w:t xml:space="preserve">Optional Memory Verse -  I Tim 4:8 </w:t>
      </w:r>
      <w:r w:rsidDel="00000000" w:rsidR="00000000" w:rsidRPr="00000000">
        <w:rPr>
          <w:rFonts w:ascii="Roboto" w:cs="Roboto" w:eastAsia="Roboto" w:hAnsi="Roboto"/>
          <w:b w:val="1"/>
          <w:bCs w:val="1"/>
          <w:i w:val="1"/>
          <w:iCs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Roboto" w:cs="Roboto" w:eastAsia="Roboto" w:hAnsi="Roboto"/>
          <w:i w:val="1"/>
          <w:iCs w:val="1"/>
          <w:sz w:val="24"/>
          <w:szCs w:val="24"/>
          <w:highlight w:val="white"/>
          <w:rtl w:val="0"/>
        </w:rPr>
        <w:t xml:space="preserve">“Physical training is good, but training for godliness is much better, promising benefits in this life and in the life to come.”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0"/>
          <w:tab w:val="left" w:leader="none" w:pos="10170"/>
        </w:tabs>
        <w:spacing w:after="0"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90"/>
          <w:tab w:val="left" w:leader="none" w:pos="10170"/>
        </w:tabs>
        <w:spacing w:after="0" w:line="240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shd w:fill="999999" w:val="clear"/>
          <w:rtl w:val="0"/>
        </w:rPr>
        <w:t xml:space="preserve">Table Time </w:t>
      </w:r>
      <w:r w:rsidDel="00000000" w:rsidR="00000000" w:rsidRPr="00000000">
        <w:rPr>
          <w:sz w:val="24"/>
          <w:szCs w:val="24"/>
          <w:shd w:fill="999999" w:val="clear"/>
          <w:rtl w:val="0"/>
        </w:rPr>
        <w:t xml:space="preserve">(6:55-7:50</w:t>
      </w:r>
      <w:r w:rsidDel="00000000" w:rsidR="00000000" w:rsidRPr="00000000">
        <w:rPr>
          <w:b w:val="1"/>
          <w:bCs w:val="1"/>
          <w:sz w:val="24"/>
          <w:szCs w:val="24"/>
          <w:shd w:fill="999999" w:val="clear"/>
          <w:rtl w:val="0"/>
        </w:rPr>
        <w:t xml:space="preserve"> </w:t>
      </w:r>
      <w:r w:rsidDel="00000000" w:rsidR="00000000" w:rsidRPr="00000000">
        <w:rPr>
          <w:sz w:val="24"/>
          <w:szCs w:val="24"/>
          <w:shd w:fill="999999" w:val="clear"/>
          <w:rtl w:val="0"/>
        </w:rPr>
        <w:t xml:space="preserve">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left" w:leader="none" w:pos="90"/>
          <w:tab w:val="left" w:leader="none" w:pos="10170"/>
        </w:tabs>
        <w:spacing w:after="0"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Table Discussion Questions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your thoughts about using the spiritual disciplines with eternity in mind?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of the spiritual disciplines have you already established good rhythms with?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Which of the spiritual disciplines would you like to grow in?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might you learn more about the spiritual disciplines you are interested in incorporating?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are ways you might establish accountability to grow in the spiritual disciplines?</w:t>
      </w:r>
    </w:p>
    <w:p w:rsidR="00000000" w:rsidDel="00000000" w:rsidP="00000000" w:rsidRDefault="00000000" w:rsidRPr="00000000" w14:paraId="00000027">
      <w:pPr>
        <w:tabs>
          <w:tab w:val="left" w:leader="none" w:pos="90"/>
          <w:tab w:val="left" w:leader="none" w:pos="10170"/>
        </w:tabs>
        <w:spacing w:after="0" w:line="276" w:lineRule="auto"/>
        <w:ind w:left="720" w:righ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90"/>
          <w:tab w:val="left" w:leader="none" w:pos="10170"/>
        </w:tabs>
        <w:spacing w:after="0" w:line="276" w:lineRule="auto"/>
        <w:ind w:left="720" w:righ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Homework</w:t>
      </w:r>
    </w:p>
    <w:p w:rsidR="00000000" w:rsidDel="00000000" w:rsidP="00000000" w:rsidRDefault="00000000" w:rsidRPr="00000000" w14:paraId="00000029">
      <w:pPr>
        <w:tabs>
          <w:tab w:val="left" w:leader="none" w:pos="90"/>
          <w:tab w:val="left" w:leader="none" w:pos="10170"/>
        </w:tabs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 Reading Assignment 10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tabs>
          <w:tab w:val="left" w:leader="none" w:pos="90"/>
          <w:tab w:val="left" w:leader="none" w:pos="10170"/>
        </w:tabs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sentences or concepts from the reading stood out to you in this assignment?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tabs>
          <w:tab w:val="left" w:leader="none" w:pos="90"/>
          <w:tab w:val="left" w:leader="none" w:pos="10170"/>
        </w:tabs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questions do you have about the reading this week?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tabs>
          <w:tab w:val="left" w:leader="none" w:pos="90"/>
          <w:tab w:val="left" w:leader="none" w:pos="10170"/>
        </w:tabs>
        <w:spacing w:after="0" w:line="276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How did you practice something you learned?</w:t>
      </w:r>
    </w:p>
    <w:p w:rsidR="00000000" w:rsidDel="00000000" w:rsidP="00000000" w:rsidRDefault="00000000" w:rsidRPr="00000000" w14:paraId="0000002D">
      <w:pPr>
        <w:tabs>
          <w:tab w:val="left" w:leader="none" w:pos="90"/>
          <w:tab w:val="left" w:leader="none" w:pos="10170"/>
        </w:tabs>
        <w:spacing w:after="0" w:line="276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90"/>
          <w:tab w:val="left" w:leader="none" w:pos="10170"/>
        </w:tabs>
        <w:spacing w:after="0" w:line="360" w:lineRule="auto"/>
        <w:ind w:left="72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Reading Assignment #11 is due for next week</w:t>
      </w:r>
    </w:p>
    <w:p w:rsidR="00000000" w:rsidDel="00000000" w:rsidP="00000000" w:rsidRDefault="00000000" w:rsidRPr="00000000" w14:paraId="0000002F">
      <w:pPr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Table Time Prayer Request Question</w:t>
      </w: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9300"/>
        <w:tblGridChange w:id="0">
          <w:tblGrid>
            <w:gridCol w:w="840"/>
            <w:gridCol w:w="9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right="72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360" w:lineRule="auto"/>
              <w:ind w:left="0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what areas would you like to grow in your use of the spiritual disciplines? How would that be a “means of grace” to you?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after="0" w:line="240" w:lineRule="auto"/>
              <w:ind w:left="720" w:right="720" w:hanging="360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after="0" w:line="240" w:lineRule="auto"/>
        <w:ind w:right="36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after="0" w:line="240" w:lineRule="auto"/>
        <w:ind w:left="720" w:right="36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Pray as a Table about the prayer requests gathered this evening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4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after="0" w:line="240" w:lineRule="auto"/>
        <w:ind w:left="720" w:right="36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45">
      <w:pPr>
        <w:keepLines w:val="1"/>
        <w:widowControl w:val="0"/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Large Group Discussion Question: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360" w:lineRule="auto"/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What was something encouraging or helpful that you discussed at your table?</w:t>
      </w:r>
    </w:p>
    <w:p w:rsidR="00000000" w:rsidDel="00000000" w:rsidP="00000000" w:rsidRDefault="00000000" w:rsidRPr="00000000" w14:paraId="00000047">
      <w:pPr>
        <w:keepLines w:val="1"/>
        <w:widowControl w:val="0"/>
        <w:spacing w:after="0" w:line="360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cs="Arial" w:eastAsia="Arial" w:hAnsi="Arial"/>
        <w:b w:val="0"/>
        <w:bCs w:val="0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iGkgccT4rYai8HXmKdwWewE+sw==">CgMxLjA4AHIhMUlKZzFVM3pWSEgzR0pZMnVYZVNMTjQ0elpWTFYtOTZK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