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59" w:rsidRDefault="002801AC" w:rsidP="006D7EA5">
      <w:r>
        <w:rPr>
          <w:noProof/>
        </w:rPr>
        <w:drawing>
          <wp:anchor distT="0" distB="0" distL="114300" distR="114300" simplePos="0" relativeHeight="251660319" behindDoc="0" locked="0" layoutInCell="1" allowOverlap="1" wp14:anchorId="410ABADD" wp14:editId="098358B4">
            <wp:simplePos x="0" y="0"/>
            <wp:positionH relativeFrom="page">
              <wp:posOffset>3436620</wp:posOffset>
            </wp:positionH>
            <wp:positionV relativeFrom="page">
              <wp:posOffset>2971800</wp:posOffset>
            </wp:positionV>
            <wp:extent cx="6172200" cy="1734820"/>
            <wp:effectExtent l="0" t="0" r="0" b="0"/>
            <wp:wrapThrough wrapText="bothSides">
              <wp:wrapPolygon edited="0">
                <wp:start x="0" y="0"/>
                <wp:lineTo x="0" y="21347"/>
                <wp:lineTo x="21533" y="21347"/>
                <wp:lineTo x="21533"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PN WORKSHOP.png"/>
                    <pic:cNvPicPr/>
                  </pic:nvPicPr>
                  <pic:blipFill>
                    <a:blip r:embed="rId6">
                      <a:extLst>
                        <a:ext uri="{28A0092B-C50C-407E-A947-70E740481C1C}">
                          <a14:useLocalDpi xmlns:a14="http://schemas.microsoft.com/office/drawing/2010/main" val="0"/>
                        </a:ext>
                      </a:extLst>
                    </a:blip>
                    <a:stretch>
                      <a:fillRect/>
                    </a:stretch>
                  </pic:blipFill>
                  <pic:spPr>
                    <a:xfrm>
                      <a:off x="0" y="0"/>
                      <a:ext cx="6172200" cy="1734820"/>
                    </a:xfrm>
                    <a:prstGeom prst="rect">
                      <a:avLst/>
                    </a:prstGeom>
                  </pic:spPr>
                </pic:pic>
              </a:graphicData>
            </a:graphic>
            <wp14:sizeRelV relativeFrom="margin">
              <wp14:pctHeight>0</wp14:pctHeight>
            </wp14:sizeRelV>
          </wp:anchor>
        </w:drawing>
      </w:r>
      <w:r>
        <w:rPr>
          <w:noProof/>
        </w:rPr>
        <w:drawing>
          <wp:anchor distT="0" distB="0" distL="118745" distR="118745" simplePos="0" relativeHeight="251670559" behindDoc="0" locked="0" layoutInCell="1" allowOverlap="1" wp14:anchorId="0A75EB66" wp14:editId="536C8A4A">
            <wp:simplePos x="0" y="0"/>
            <wp:positionH relativeFrom="page">
              <wp:posOffset>899160</wp:posOffset>
            </wp:positionH>
            <wp:positionV relativeFrom="page">
              <wp:posOffset>373380</wp:posOffset>
            </wp:positionV>
            <wp:extent cx="2115185" cy="4340860"/>
            <wp:effectExtent l="0" t="0" r="0" b="2540"/>
            <wp:wrapTight wrapText="bothSides">
              <wp:wrapPolygon edited="0">
                <wp:start x="0" y="0"/>
                <wp:lineTo x="0" y="21518"/>
                <wp:lineTo x="21399" y="21518"/>
                <wp:lineTo x="21399" y="0"/>
                <wp:lineTo x="0" y="0"/>
              </wp:wrapPolygon>
            </wp:wrapTight>
            <wp:docPr id="74" name="Placeholder" descr=":plaza brochure images:RF249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laza brochure images:RF249924.jpg"/>
                    <pic:cNvPicPr>
                      <a:picLocks noChangeAspect="1" noChangeArrowheads="1"/>
                    </pic:cNvPicPr>
                  </pic:nvPicPr>
                  <pic:blipFill>
                    <a:blip r:embed="rId7"/>
                    <a:srcRect l="26065" r="6921"/>
                    <a:stretch>
                      <a:fillRect/>
                    </a:stretch>
                  </pic:blipFill>
                  <pic:spPr bwMode="auto">
                    <a:xfrm>
                      <a:off x="0" y="0"/>
                      <a:ext cx="2115185" cy="4340860"/>
                    </a:xfrm>
                    <a:prstGeom prst="rect">
                      <a:avLst/>
                    </a:prstGeom>
                    <a:noFill/>
                    <a:ln w="9525">
                      <a:noFill/>
                      <a:miter lim="800000"/>
                      <a:headEnd/>
                      <a:tailEnd/>
                    </a:ln>
                  </pic:spPr>
                </pic:pic>
              </a:graphicData>
            </a:graphic>
            <wp14:sizeRelV relativeFrom="margin">
              <wp14:pctHeight>0</wp14:pctHeight>
            </wp14:sizeRelV>
          </wp:anchor>
        </w:drawing>
      </w:r>
      <w:r w:rsidR="00EF1468">
        <w:rPr>
          <w:noProof/>
        </w:rPr>
        <mc:AlternateContent>
          <mc:Choice Requires="wps">
            <w:drawing>
              <wp:anchor distT="0" distB="0" distL="114300" distR="114300" simplePos="0" relativeHeight="251658260" behindDoc="0" locked="0" layoutInCell="1" allowOverlap="1" wp14:anchorId="7970AE3E" wp14:editId="12B82575">
                <wp:simplePos x="0" y="0"/>
                <wp:positionH relativeFrom="page">
                  <wp:posOffset>3505835</wp:posOffset>
                </wp:positionH>
                <wp:positionV relativeFrom="page">
                  <wp:posOffset>571500</wp:posOffset>
                </wp:positionV>
                <wp:extent cx="6004560" cy="2628900"/>
                <wp:effectExtent l="0" t="0" r="0" b="12700"/>
                <wp:wrapTight wrapText="bothSides">
                  <wp:wrapPolygon edited="0">
                    <wp:start x="91" y="0"/>
                    <wp:lineTo x="91" y="21496"/>
                    <wp:lineTo x="21381" y="21496"/>
                    <wp:lineTo x="21381" y="0"/>
                    <wp:lineTo x="91" y="0"/>
                  </wp:wrapPolygon>
                </wp:wrapTight>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628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F1468" w:rsidRDefault="00EF1468" w:rsidP="00615159">
                            <w:pPr>
                              <w:pStyle w:val="Title"/>
                              <w:jc w:val="center"/>
                            </w:pPr>
                            <w:r>
                              <w:t>COMMERCIAL DRIVER</w:t>
                            </w:r>
                          </w:p>
                          <w:p w:rsidR="00EF1468" w:rsidRDefault="00EF1468" w:rsidP="00615159">
                            <w:pPr>
                              <w:pStyle w:val="Title"/>
                              <w:jc w:val="center"/>
                            </w:pPr>
                            <w:r>
                              <w:t>MEDICAL EXAMINER</w:t>
                            </w:r>
                          </w:p>
                          <w:p w:rsidR="00EF1468" w:rsidRDefault="00EF1468" w:rsidP="00615159">
                            <w:pPr>
                              <w:pStyle w:val="Title"/>
                              <w:jc w:val="center"/>
                            </w:pPr>
                            <w:r>
                              <w:t>TRAINING COURSE</w:t>
                            </w:r>
                          </w:p>
                          <w:p w:rsidR="00EF1468" w:rsidRDefault="00EF1468" w:rsidP="00615159">
                            <w:pPr>
                              <w:pStyle w:val="Title"/>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0AE3E" id="_x0000_t202" coordsize="21600,21600" o:spt="202" path="m,l,21600r21600,l21600,xe">
                <v:stroke joinstyle="miter"/>
                <v:path gradientshapeok="t" o:connecttype="rect"/>
              </v:shapetype>
              <v:shape id="Text Box 38" o:spid="_x0000_s1026" type="#_x0000_t202" style="position:absolute;margin-left:276.05pt;margin-top:45pt;width:472.8pt;height:207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" filled="f" stroked="f">
                <v:textbox inset=",0,,0">
                  <w:txbxContent>
                    <w:p w:rsidR="00EF1468" w:rsidRDefault="00EF1468" w:rsidP="00615159">
                      <w:pPr>
                        <w:pStyle w:val="Title"/>
                        <w:jc w:val="center"/>
                      </w:pPr>
                      <w:r>
                        <w:t>COMMERCIAL DRIVER</w:t>
                      </w:r>
                    </w:p>
                    <w:p w:rsidR="00EF1468" w:rsidRDefault="00EF1468" w:rsidP="00615159">
                      <w:pPr>
                        <w:pStyle w:val="Title"/>
                        <w:jc w:val="center"/>
                      </w:pPr>
                      <w:r>
                        <w:t>MEDICAL EXAMINER</w:t>
                      </w:r>
                    </w:p>
                    <w:p w:rsidR="00EF1468" w:rsidRDefault="00EF1468" w:rsidP="00615159">
                      <w:pPr>
                        <w:pStyle w:val="Title"/>
                        <w:jc w:val="center"/>
                      </w:pPr>
                      <w:r>
                        <w:t>TRAINING COURSE</w:t>
                      </w:r>
                    </w:p>
                    <w:p w:rsidR="00EF1468" w:rsidRDefault="00EF1468" w:rsidP="00615159">
                      <w:pPr>
                        <w:pStyle w:val="Title"/>
                        <w:jc w:val="center"/>
                      </w:pPr>
                    </w:p>
                  </w:txbxContent>
                </v:textbox>
                <w10:wrap type="tight" anchorx="page" anchory="page"/>
              </v:shape>
            </w:pict>
          </mc:Fallback>
        </mc:AlternateContent>
      </w:r>
      <w:r w:rsidR="00E634CD">
        <w:rPr>
          <w:noProof/>
        </w:rPr>
        <mc:AlternateContent>
          <mc:Choice Requires="wps">
            <w:drawing>
              <wp:anchor distT="0" distB="0" distL="114300" distR="114300" simplePos="0" relativeHeight="251668511" behindDoc="0" locked="0" layoutInCell="1" allowOverlap="1" wp14:anchorId="40B246A8" wp14:editId="69C1C6A2">
                <wp:simplePos x="0" y="0"/>
                <wp:positionH relativeFrom="page">
                  <wp:posOffset>510540</wp:posOffset>
                </wp:positionH>
                <wp:positionV relativeFrom="page">
                  <wp:posOffset>4864100</wp:posOffset>
                </wp:positionV>
                <wp:extent cx="9182100" cy="2542540"/>
                <wp:effectExtent l="0" t="0" r="38100" b="22860"/>
                <wp:wrapThrough wrapText="bothSides">
                  <wp:wrapPolygon edited="0">
                    <wp:start x="0" y="0"/>
                    <wp:lineTo x="0" y="21578"/>
                    <wp:lineTo x="21630" y="21578"/>
                    <wp:lineTo x="21630"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9182100" cy="254254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3"/>
                        </a:lnRef>
                        <a:fillRef idx="1">
                          <a:schemeClr val="lt1"/>
                        </a:fillRef>
                        <a:effectRef idx="0">
                          <a:schemeClr val="accent3"/>
                        </a:effectRef>
                        <a:fontRef idx="minor">
                          <a:schemeClr val="dk1"/>
                        </a:fontRef>
                      </wps:style>
                      <wps:txbx>
                        <w:txbxContent>
                          <w:p w:rsidR="00EF1468" w:rsidRPr="00EE3CC6" w:rsidRDefault="00EF1468" w:rsidP="004A029B">
                            <w:pPr>
                              <w:widowControl w:val="0"/>
                              <w:autoSpaceDE w:val="0"/>
                              <w:autoSpaceDN w:val="0"/>
                              <w:adjustRightInd w:val="0"/>
                              <w:spacing w:after="0"/>
                              <w:rPr>
                                <w:rFonts w:ascii="Lucida Grande" w:hAnsi="Lucida Grande" w:cs="Lucida Grande"/>
                                <w:color w:val="262626"/>
                                <w:sz w:val="32"/>
                                <w:szCs w:val="32"/>
                              </w:rPr>
                            </w:pPr>
                            <w:r>
                              <w:rPr>
                                <w:rFonts w:ascii="Lucida Grande" w:hAnsi="Lucida Grande" w:cs="Lucida Grande"/>
                                <w:color w:val="262626"/>
                                <w:sz w:val="32"/>
                                <w:szCs w:val="32"/>
                              </w:rPr>
                              <w:t>Faculty:</w:t>
                            </w:r>
                          </w:p>
                          <w:p w:rsidR="00EF1468" w:rsidRPr="00EE3CC6" w:rsidRDefault="00EF1468" w:rsidP="004A029B">
                            <w:pPr>
                              <w:widowControl w:val="0"/>
                              <w:autoSpaceDE w:val="0"/>
                              <w:autoSpaceDN w:val="0"/>
                              <w:adjustRightInd w:val="0"/>
                              <w:spacing w:after="0"/>
                              <w:rPr>
                                <w:rFonts w:ascii="Lucida Grande" w:hAnsi="Lucida Grande" w:cs="Lucida Grande"/>
                                <w:color w:val="262626"/>
                                <w:sz w:val="32"/>
                                <w:szCs w:val="32"/>
                              </w:rPr>
                            </w:pPr>
                            <w:proofErr w:type="spellStart"/>
                            <w:proofErr w:type="gramStart"/>
                            <w:r>
                              <w:rPr>
                                <w:rFonts w:ascii="Lucida Grande" w:hAnsi="Lucida Grande" w:cs="Lucida Grande"/>
                                <w:color w:val="262626"/>
                                <w:sz w:val="32"/>
                                <w:szCs w:val="32"/>
                              </w:rPr>
                              <w:t>Dr.Jean</w:t>
                            </w:r>
                            <w:proofErr w:type="spellEnd"/>
                            <w:proofErr w:type="gramEnd"/>
                            <w:r>
                              <w:rPr>
                                <w:rFonts w:ascii="Lucida Grande" w:hAnsi="Lucida Grande" w:cs="Lucida Grande"/>
                                <w:color w:val="262626"/>
                                <w:sz w:val="32"/>
                                <w:szCs w:val="32"/>
                              </w:rPr>
                              <w:t xml:space="preserve"> </w:t>
                            </w:r>
                            <w:proofErr w:type="spellStart"/>
                            <w:r>
                              <w:rPr>
                                <w:rFonts w:ascii="Lucida Grande" w:hAnsi="Lucida Grande" w:cs="Lucida Grande"/>
                                <w:color w:val="262626"/>
                                <w:sz w:val="32"/>
                                <w:szCs w:val="32"/>
                              </w:rPr>
                              <w:t>Aertker,DNP,ARNP,COHN-S,</w:t>
                            </w:r>
                            <w:r w:rsidRPr="00EE3CC6">
                              <w:rPr>
                                <w:rFonts w:ascii="Lucida Grande" w:hAnsi="Lucida Grande" w:cs="Lucida Grande"/>
                                <w:color w:val="262626"/>
                                <w:sz w:val="32"/>
                                <w:szCs w:val="32"/>
                              </w:rPr>
                              <w:t>FAANP</w:t>
                            </w:r>
                            <w:proofErr w:type="spellEnd"/>
                            <w:r w:rsidRPr="00EE3CC6">
                              <w:rPr>
                                <w:rFonts w:ascii="Lucida Grande" w:hAnsi="Lucida Grande" w:cs="Lucida Grande"/>
                                <w:color w:val="262626"/>
                                <w:sz w:val="32"/>
                                <w:szCs w:val="32"/>
                              </w:rPr>
                              <w:t xml:space="preserve"> </w:t>
                            </w:r>
                            <w:r>
                              <w:rPr>
                                <w:rFonts w:ascii="Lucida Grande" w:hAnsi="Lucida Grande" w:cs="Lucida Grande"/>
                                <w:color w:val="262626"/>
                                <w:sz w:val="32"/>
                                <w:szCs w:val="32"/>
                              </w:rPr>
                              <w:t xml:space="preserve">and </w:t>
                            </w:r>
                            <w:r w:rsidRPr="00EE3CC6">
                              <w:rPr>
                                <w:rFonts w:ascii="Lucida Grande" w:hAnsi="Lucida Grande" w:cs="Lucida Grande"/>
                                <w:color w:val="262626"/>
                                <w:sz w:val="32"/>
                                <w:szCs w:val="32"/>
                              </w:rPr>
                              <w:t>Wendy Para</w:t>
                            </w:r>
                            <w:r>
                              <w:rPr>
                                <w:rFonts w:ascii="Lucida Grande" w:hAnsi="Lucida Grande" w:cs="Lucida Grande"/>
                                <w:color w:val="262626"/>
                                <w:sz w:val="32"/>
                                <w:szCs w:val="32"/>
                              </w:rPr>
                              <w:t>c</w:t>
                            </w:r>
                            <w:r w:rsidRPr="00EE3CC6">
                              <w:rPr>
                                <w:rFonts w:ascii="Lucida Grande" w:hAnsi="Lucida Grande" w:cs="Lucida Grande"/>
                                <w:color w:val="262626"/>
                                <w:sz w:val="32"/>
                                <w:szCs w:val="32"/>
                              </w:rPr>
                              <w:t xml:space="preserve">ka </w:t>
                            </w:r>
                            <w:r>
                              <w:rPr>
                                <w:rFonts w:ascii="Lucida Grande" w:hAnsi="Lucida Grande" w:cs="Lucida Grande"/>
                                <w:color w:val="262626"/>
                                <w:sz w:val="32"/>
                                <w:szCs w:val="32"/>
                              </w:rPr>
                              <w:t xml:space="preserve">MS, </w:t>
                            </w:r>
                            <w:r w:rsidRPr="00EE3CC6">
                              <w:rPr>
                                <w:rFonts w:ascii="Lucida Grande" w:hAnsi="Lucida Grande" w:cs="Lucida Grande"/>
                                <w:color w:val="262626"/>
                                <w:sz w:val="32"/>
                                <w:szCs w:val="32"/>
                              </w:rPr>
                              <w:t>ARNP-BC</w:t>
                            </w:r>
                            <w:r>
                              <w:rPr>
                                <w:rFonts w:ascii="Lucida Grande" w:hAnsi="Lucida Grande" w:cs="Lucida Grande"/>
                                <w:color w:val="262626"/>
                                <w:sz w:val="32"/>
                                <w:szCs w:val="32"/>
                              </w:rPr>
                              <w:t>, FNP</w:t>
                            </w:r>
                          </w:p>
                          <w:p w:rsidR="00EF1468" w:rsidRDefault="00EF1468" w:rsidP="004A029B">
                            <w:pPr>
                              <w:widowControl w:val="0"/>
                              <w:autoSpaceDE w:val="0"/>
                              <w:autoSpaceDN w:val="0"/>
                              <w:adjustRightInd w:val="0"/>
                              <w:spacing w:after="0"/>
                              <w:rPr>
                                <w:rFonts w:ascii="Lucida Grande" w:hAnsi="Lucida Grande" w:cs="Lucida Grande"/>
                                <w:color w:val="262626"/>
                                <w:sz w:val="32"/>
                                <w:szCs w:val="32"/>
                              </w:rPr>
                            </w:pPr>
                            <w:r w:rsidRPr="00EE3CC6">
                              <w:rPr>
                                <w:rFonts w:ascii="Lucida Grande" w:hAnsi="Lucida Grande" w:cs="Lucida Grande"/>
                                <w:color w:val="262626"/>
                                <w:sz w:val="32"/>
                                <w:szCs w:val="32"/>
                              </w:rPr>
                              <w:t xml:space="preserve">4.5 CE </w:t>
                            </w:r>
                            <w:proofErr w:type="spellStart"/>
                            <w:r w:rsidR="002801AC">
                              <w:rPr>
                                <w:rFonts w:ascii="Lucida Grande" w:hAnsi="Lucida Grande" w:cs="Lucida Grande"/>
                                <w:color w:val="262626"/>
                                <w:sz w:val="32"/>
                                <w:szCs w:val="32"/>
                              </w:rPr>
                              <w:t>Hrs</w:t>
                            </w:r>
                            <w:proofErr w:type="spellEnd"/>
                            <w:r w:rsidR="002801AC">
                              <w:rPr>
                                <w:rFonts w:ascii="Lucida Grande" w:hAnsi="Lucida Grande" w:cs="Lucida Grande"/>
                                <w:color w:val="262626"/>
                                <w:sz w:val="32"/>
                                <w:szCs w:val="32"/>
                              </w:rPr>
                              <w:t xml:space="preserve"> applied for through AANP</w:t>
                            </w:r>
                          </w:p>
                          <w:p w:rsidR="00EF1468" w:rsidRPr="00EE3CC6" w:rsidRDefault="00EF1468" w:rsidP="004A029B">
                            <w:pPr>
                              <w:widowControl w:val="0"/>
                              <w:autoSpaceDE w:val="0"/>
                              <w:autoSpaceDN w:val="0"/>
                              <w:adjustRightInd w:val="0"/>
                              <w:spacing w:after="0"/>
                              <w:rPr>
                                <w:rFonts w:ascii="Lucida Grande" w:hAnsi="Lucida Grande" w:cs="Lucida Grande"/>
                                <w:color w:val="262626"/>
                                <w:sz w:val="32"/>
                                <w:szCs w:val="32"/>
                              </w:rPr>
                            </w:pPr>
                          </w:p>
                          <w:p w:rsidR="00EF1468" w:rsidRPr="00EE3CC6" w:rsidRDefault="00EF1468" w:rsidP="004A029B">
                            <w:pPr>
                              <w:rPr>
                                <w:sz w:val="32"/>
                                <w:szCs w:val="32"/>
                              </w:rPr>
                            </w:pPr>
                            <w:r>
                              <w:rPr>
                                <w:rFonts w:ascii="Lucida Grande" w:hAnsi="Lucida Grande" w:cs="Lucida Grande"/>
                                <w:color w:val="535353"/>
                                <w:sz w:val="32"/>
                                <w:szCs w:val="32"/>
                              </w:rPr>
                              <w:t xml:space="preserve">The content in this </w:t>
                            </w:r>
                            <w:proofErr w:type="gramStart"/>
                            <w:r>
                              <w:rPr>
                                <w:rFonts w:ascii="Lucida Grande" w:hAnsi="Lucida Grande" w:cs="Lucida Grande"/>
                                <w:color w:val="535353"/>
                                <w:sz w:val="32"/>
                                <w:szCs w:val="32"/>
                              </w:rPr>
                              <w:t xml:space="preserve">5 </w:t>
                            </w:r>
                            <w:r w:rsidRPr="00EE3CC6">
                              <w:rPr>
                                <w:rFonts w:ascii="Lucida Grande" w:hAnsi="Lucida Grande" w:cs="Lucida Grande"/>
                                <w:color w:val="535353"/>
                                <w:sz w:val="32"/>
                                <w:szCs w:val="32"/>
                              </w:rPr>
                              <w:t>hour</w:t>
                            </w:r>
                            <w:proofErr w:type="gramEnd"/>
                            <w:r w:rsidRPr="00EE3CC6">
                              <w:rPr>
                                <w:rFonts w:ascii="Lucida Grande" w:hAnsi="Lucida Grande" w:cs="Lucida Grande"/>
                                <w:color w:val="535353"/>
                                <w:sz w:val="32"/>
                                <w:szCs w:val="32"/>
                              </w:rPr>
                              <w:t xml:space="preserve"> training program meets the requirements in the Federal Motor Carrier Safety Administration’s (FMCSA) final rule for the National Registry of Certified Medical Examiners (National Registry) Core Curriculum Specifications. In accordance with 49 CFR 390.105(b), this training includes the eight topics which must be covered in the core curriculum specifications. Following completion of this training, participants will receive</w:t>
                            </w:r>
                            <w:r>
                              <w:rPr>
                                <w:rFonts w:ascii="Lucida Grande" w:hAnsi="Lucida Grande" w:cs="Lucida Grande"/>
                                <w:color w:val="535353"/>
                                <w:sz w:val="32"/>
                                <w:szCs w:val="32"/>
                              </w:rPr>
                              <w:t xml:space="preserve"> the proof of training certificate required by NRCME to take the certification exam.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246A8" id="Text Box 6" o:spid="_x0000_s1027" type="#_x0000_t202" style="position:absolute;margin-left:40.2pt;margin-top:383pt;width:723pt;height:200.2pt;z-index:2516685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" fillcolor="white [3201]" strokecolor="#e94a00 [3206]" strokeweight="2pt">
                <v:textbox>
                  <w:txbxContent>
                    <w:p w:rsidR="00EF1468" w:rsidRPr="00EE3CC6" w:rsidRDefault="00EF1468" w:rsidP="004A029B">
                      <w:pPr>
                        <w:widowControl w:val="0"/>
                        <w:autoSpaceDE w:val="0"/>
                        <w:autoSpaceDN w:val="0"/>
                        <w:adjustRightInd w:val="0"/>
                        <w:spacing w:after="0"/>
                        <w:rPr>
                          <w:rFonts w:ascii="Lucida Grande" w:hAnsi="Lucida Grande" w:cs="Lucida Grande"/>
                          <w:color w:val="262626"/>
                          <w:sz w:val="32"/>
                          <w:szCs w:val="32"/>
                        </w:rPr>
                      </w:pPr>
                      <w:r>
                        <w:rPr>
                          <w:rFonts w:ascii="Lucida Grande" w:hAnsi="Lucida Grande" w:cs="Lucida Grande"/>
                          <w:color w:val="262626"/>
                          <w:sz w:val="32"/>
                          <w:szCs w:val="32"/>
                        </w:rPr>
                        <w:t>Faculty:</w:t>
                      </w:r>
                    </w:p>
                    <w:p w:rsidR="00EF1468" w:rsidRPr="00EE3CC6" w:rsidRDefault="00EF1468" w:rsidP="004A029B">
                      <w:pPr>
                        <w:widowControl w:val="0"/>
                        <w:autoSpaceDE w:val="0"/>
                        <w:autoSpaceDN w:val="0"/>
                        <w:adjustRightInd w:val="0"/>
                        <w:spacing w:after="0"/>
                        <w:rPr>
                          <w:rFonts w:ascii="Lucida Grande" w:hAnsi="Lucida Grande" w:cs="Lucida Grande"/>
                          <w:color w:val="262626"/>
                          <w:sz w:val="32"/>
                          <w:szCs w:val="32"/>
                        </w:rPr>
                      </w:pPr>
                      <w:proofErr w:type="spellStart"/>
                      <w:proofErr w:type="gramStart"/>
                      <w:r>
                        <w:rPr>
                          <w:rFonts w:ascii="Lucida Grande" w:hAnsi="Lucida Grande" w:cs="Lucida Grande"/>
                          <w:color w:val="262626"/>
                          <w:sz w:val="32"/>
                          <w:szCs w:val="32"/>
                        </w:rPr>
                        <w:t>Dr.Jean</w:t>
                      </w:r>
                      <w:proofErr w:type="spellEnd"/>
                      <w:proofErr w:type="gramEnd"/>
                      <w:r>
                        <w:rPr>
                          <w:rFonts w:ascii="Lucida Grande" w:hAnsi="Lucida Grande" w:cs="Lucida Grande"/>
                          <w:color w:val="262626"/>
                          <w:sz w:val="32"/>
                          <w:szCs w:val="32"/>
                        </w:rPr>
                        <w:t xml:space="preserve"> </w:t>
                      </w:r>
                      <w:proofErr w:type="spellStart"/>
                      <w:r>
                        <w:rPr>
                          <w:rFonts w:ascii="Lucida Grande" w:hAnsi="Lucida Grande" w:cs="Lucida Grande"/>
                          <w:color w:val="262626"/>
                          <w:sz w:val="32"/>
                          <w:szCs w:val="32"/>
                        </w:rPr>
                        <w:t>Aertker,DNP,ARNP,COHN-S,</w:t>
                      </w:r>
                      <w:r w:rsidRPr="00EE3CC6">
                        <w:rPr>
                          <w:rFonts w:ascii="Lucida Grande" w:hAnsi="Lucida Grande" w:cs="Lucida Grande"/>
                          <w:color w:val="262626"/>
                          <w:sz w:val="32"/>
                          <w:szCs w:val="32"/>
                        </w:rPr>
                        <w:t>FAANP</w:t>
                      </w:r>
                      <w:proofErr w:type="spellEnd"/>
                      <w:r w:rsidRPr="00EE3CC6">
                        <w:rPr>
                          <w:rFonts w:ascii="Lucida Grande" w:hAnsi="Lucida Grande" w:cs="Lucida Grande"/>
                          <w:color w:val="262626"/>
                          <w:sz w:val="32"/>
                          <w:szCs w:val="32"/>
                        </w:rPr>
                        <w:t xml:space="preserve"> </w:t>
                      </w:r>
                      <w:r>
                        <w:rPr>
                          <w:rFonts w:ascii="Lucida Grande" w:hAnsi="Lucida Grande" w:cs="Lucida Grande"/>
                          <w:color w:val="262626"/>
                          <w:sz w:val="32"/>
                          <w:szCs w:val="32"/>
                        </w:rPr>
                        <w:t xml:space="preserve">and </w:t>
                      </w:r>
                      <w:r w:rsidRPr="00EE3CC6">
                        <w:rPr>
                          <w:rFonts w:ascii="Lucida Grande" w:hAnsi="Lucida Grande" w:cs="Lucida Grande"/>
                          <w:color w:val="262626"/>
                          <w:sz w:val="32"/>
                          <w:szCs w:val="32"/>
                        </w:rPr>
                        <w:t>Wendy Para</w:t>
                      </w:r>
                      <w:r>
                        <w:rPr>
                          <w:rFonts w:ascii="Lucida Grande" w:hAnsi="Lucida Grande" w:cs="Lucida Grande"/>
                          <w:color w:val="262626"/>
                          <w:sz w:val="32"/>
                          <w:szCs w:val="32"/>
                        </w:rPr>
                        <w:t>c</w:t>
                      </w:r>
                      <w:r w:rsidRPr="00EE3CC6">
                        <w:rPr>
                          <w:rFonts w:ascii="Lucida Grande" w:hAnsi="Lucida Grande" w:cs="Lucida Grande"/>
                          <w:color w:val="262626"/>
                          <w:sz w:val="32"/>
                          <w:szCs w:val="32"/>
                        </w:rPr>
                        <w:t xml:space="preserve">ka </w:t>
                      </w:r>
                      <w:r>
                        <w:rPr>
                          <w:rFonts w:ascii="Lucida Grande" w:hAnsi="Lucida Grande" w:cs="Lucida Grande"/>
                          <w:color w:val="262626"/>
                          <w:sz w:val="32"/>
                          <w:szCs w:val="32"/>
                        </w:rPr>
                        <w:t xml:space="preserve">MS, </w:t>
                      </w:r>
                      <w:r w:rsidRPr="00EE3CC6">
                        <w:rPr>
                          <w:rFonts w:ascii="Lucida Grande" w:hAnsi="Lucida Grande" w:cs="Lucida Grande"/>
                          <w:color w:val="262626"/>
                          <w:sz w:val="32"/>
                          <w:szCs w:val="32"/>
                        </w:rPr>
                        <w:t>ARNP-BC</w:t>
                      </w:r>
                      <w:r>
                        <w:rPr>
                          <w:rFonts w:ascii="Lucida Grande" w:hAnsi="Lucida Grande" w:cs="Lucida Grande"/>
                          <w:color w:val="262626"/>
                          <w:sz w:val="32"/>
                          <w:szCs w:val="32"/>
                        </w:rPr>
                        <w:t>, FNP</w:t>
                      </w:r>
                    </w:p>
                    <w:p w:rsidR="00EF1468" w:rsidRDefault="00EF1468" w:rsidP="004A029B">
                      <w:pPr>
                        <w:widowControl w:val="0"/>
                        <w:autoSpaceDE w:val="0"/>
                        <w:autoSpaceDN w:val="0"/>
                        <w:adjustRightInd w:val="0"/>
                        <w:spacing w:after="0"/>
                        <w:rPr>
                          <w:rFonts w:ascii="Lucida Grande" w:hAnsi="Lucida Grande" w:cs="Lucida Grande"/>
                          <w:color w:val="262626"/>
                          <w:sz w:val="32"/>
                          <w:szCs w:val="32"/>
                        </w:rPr>
                      </w:pPr>
                      <w:r w:rsidRPr="00EE3CC6">
                        <w:rPr>
                          <w:rFonts w:ascii="Lucida Grande" w:hAnsi="Lucida Grande" w:cs="Lucida Grande"/>
                          <w:color w:val="262626"/>
                          <w:sz w:val="32"/>
                          <w:szCs w:val="32"/>
                        </w:rPr>
                        <w:t xml:space="preserve">4.5 CE </w:t>
                      </w:r>
                      <w:proofErr w:type="spellStart"/>
                      <w:r w:rsidR="002801AC">
                        <w:rPr>
                          <w:rFonts w:ascii="Lucida Grande" w:hAnsi="Lucida Grande" w:cs="Lucida Grande"/>
                          <w:color w:val="262626"/>
                          <w:sz w:val="32"/>
                          <w:szCs w:val="32"/>
                        </w:rPr>
                        <w:t>Hrs</w:t>
                      </w:r>
                      <w:proofErr w:type="spellEnd"/>
                      <w:r w:rsidR="002801AC">
                        <w:rPr>
                          <w:rFonts w:ascii="Lucida Grande" w:hAnsi="Lucida Grande" w:cs="Lucida Grande"/>
                          <w:color w:val="262626"/>
                          <w:sz w:val="32"/>
                          <w:szCs w:val="32"/>
                        </w:rPr>
                        <w:t xml:space="preserve"> applied for through AANP</w:t>
                      </w:r>
                    </w:p>
                    <w:p w:rsidR="00EF1468" w:rsidRPr="00EE3CC6" w:rsidRDefault="00EF1468" w:rsidP="004A029B">
                      <w:pPr>
                        <w:widowControl w:val="0"/>
                        <w:autoSpaceDE w:val="0"/>
                        <w:autoSpaceDN w:val="0"/>
                        <w:adjustRightInd w:val="0"/>
                        <w:spacing w:after="0"/>
                        <w:rPr>
                          <w:rFonts w:ascii="Lucida Grande" w:hAnsi="Lucida Grande" w:cs="Lucida Grande"/>
                          <w:color w:val="262626"/>
                          <w:sz w:val="32"/>
                          <w:szCs w:val="32"/>
                        </w:rPr>
                      </w:pPr>
                    </w:p>
                    <w:p w:rsidR="00EF1468" w:rsidRPr="00EE3CC6" w:rsidRDefault="00EF1468" w:rsidP="004A029B">
                      <w:pPr>
                        <w:rPr>
                          <w:sz w:val="32"/>
                          <w:szCs w:val="32"/>
                        </w:rPr>
                      </w:pPr>
                      <w:r>
                        <w:rPr>
                          <w:rFonts w:ascii="Lucida Grande" w:hAnsi="Lucida Grande" w:cs="Lucida Grande"/>
                          <w:color w:val="535353"/>
                          <w:sz w:val="32"/>
                          <w:szCs w:val="32"/>
                        </w:rPr>
                        <w:t xml:space="preserve">The content in this </w:t>
                      </w:r>
                      <w:proofErr w:type="gramStart"/>
                      <w:r>
                        <w:rPr>
                          <w:rFonts w:ascii="Lucida Grande" w:hAnsi="Lucida Grande" w:cs="Lucida Grande"/>
                          <w:color w:val="535353"/>
                          <w:sz w:val="32"/>
                          <w:szCs w:val="32"/>
                        </w:rPr>
                        <w:t xml:space="preserve">5 </w:t>
                      </w:r>
                      <w:r w:rsidRPr="00EE3CC6">
                        <w:rPr>
                          <w:rFonts w:ascii="Lucida Grande" w:hAnsi="Lucida Grande" w:cs="Lucida Grande"/>
                          <w:color w:val="535353"/>
                          <w:sz w:val="32"/>
                          <w:szCs w:val="32"/>
                        </w:rPr>
                        <w:t>hour</w:t>
                      </w:r>
                      <w:proofErr w:type="gramEnd"/>
                      <w:r w:rsidRPr="00EE3CC6">
                        <w:rPr>
                          <w:rFonts w:ascii="Lucida Grande" w:hAnsi="Lucida Grande" w:cs="Lucida Grande"/>
                          <w:color w:val="535353"/>
                          <w:sz w:val="32"/>
                          <w:szCs w:val="32"/>
                        </w:rPr>
                        <w:t xml:space="preserve"> training program meets the requirements in the Federal Motor Carrier Safety Administration’s (FMCSA) final rule for the National Registry of Certified Medical Examiners (National Registry) Core Curriculum Specifications. In accordance with 49 CFR 390.105(b), this training includes the eight topics which must be covered in the core curriculum specifications. Following completion of this training, participants will receive</w:t>
                      </w:r>
                      <w:r>
                        <w:rPr>
                          <w:rFonts w:ascii="Lucida Grande" w:hAnsi="Lucida Grande" w:cs="Lucida Grande"/>
                          <w:color w:val="535353"/>
                          <w:sz w:val="32"/>
                          <w:szCs w:val="32"/>
                        </w:rPr>
                        <w:t xml:space="preserve"> the proof of training certificate required by NRCME to take the certification exam.</w:t>
                      </w:r>
                    </w:p>
                  </w:txbxContent>
                </v:textbox>
                <w10:wrap type="through" anchorx="page" anchory="page"/>
              </v:shape>
            </w:pict>
          </mc:Fallback>
        </mc:AlternateContent>
      </w:r>
      <w:r w:rsidR="00615159">
        <w:rPr>
          <w:noProof/>
        </w:rPr>
        <mc:AlternateContent>
          <mc:Choice Requires="wps">
            <w:drawing>
              <wp:anchor distT="0" distB="0" distL="114300" distR="114300" simplePos="0" relativeHeight="251658261" behindDoc="0" locked="0" layoutInCell="1" allowOverlap="1" wp14:anchorId="1135D515" wp14:editId="21B2B134">
                <wp:simplePos x="0" y="0"/>
                <wp:positionH relativeFrom="page">
                  <wp:posOffset>3505835</wp:posOffset>
                </wp:positionH>
                <wp:positionV relativeFrom="page">
                  <wp:posOffset>3759200</wp:posOffset>
                </wp:positionV>
                <wp:extent cx="6004560" cy="952500"/>
                <wp:effectExtent l="0" t="0" r="0" b="12700"/>
                <wp:wrapTight wrapText="bothSides">
                  <wp:wrapPolygon edited="0">
                    <wp:start x="91" y="0"/>
                    <wp:lineTo x="91" y="21312"/>
                    <wp:lineTo x="21381" y="21312"/>
                    <wp:lineTo x="21381" y="0"/>
                    <wp:lineTo x="91" y="0"/>
                  </wp:wrapPolygon>
                </wp:wrapTight>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952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EF1468" w:rsidRDefault="00EF1468" w:rsidP="00615159">
                            <w:pPr>
                              <w:pStyle w:val="Subtitle"/>
                            </w:pPr>
                            <w:r>
                              <w:t>Lorem Ipsum Dolor Sit Amet.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5D515" id="Text Box 39" o:spid="_x0000_s1028" type="#_x0000_t202" style="position:absolute;margin-left:276.05pt;margin-top:296pt;width:472.8pt;height:7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" filled="f" stroked="f">
                <v:textbox inset=",0,,0">
                  <w:txbxContent>
                    <w:p w:rsidR="00EF1468" w:rsidRDefault="00EF1468" w:rsidP="00615159">
                      <w:pPr>
                        <w:pStyle w:val="Subtitle"/>
                      </w:pPr>
                      <w:r>
                        <w:t>Lorem Ipsum Dolor Sit Amet.</w:t>
                      </w:r>
                    </w:p>
                  </w:txbxContent>
                </v:textbox>
                <w10:wrap type="tight" anchorx="page" anchory="page"/>
              </v:shape>
            </w:pict>
          </mc:Fallback>
        </mc:AlternateContent>
      </w:r>
      <w:r w:rsidR="00871678">
        <w:rPr>
          <w:noProof/>
        </w:rPr>
        <mc:AlternateContent>
          <mc:Choice Requires="wps">
            <w:drawing>
              <wp:anchor distT="0" distB="0" distL="114300" distR="114300" simplePos="0" relativeHeight="251658262" behindDoc="0" locked="0" layoutInCell="1" allowOverlap="1" wp14:anchorId="199CFA64" wp14:editId="363E9164">
                <wp:simplePos x="0" y="0"/>
                <wp:positionH relativeFrom="page">
                  <wp:posOffset>3489960</wp:posOffset>
                </wp:positionH>
                <wp:positionV relativeFrom="page">
                  <wp:posOffset>4137660</wp:posOffset>
                </wp:positionV>
                <wp:extent cx="6004560" cy="457200"/>
                <wp:effectExtent l="0" t="0" r="5080" b="2540"/>
                <wp:wrapTight wrapText="bothSides">
                  <wp:wrapPolygon edited="0">
                    <wp:start x="0" y="0"/>
                    <wp:lineTo x="21600" y="0"/>
                    <wp:lineTo x="21600" y="21600"/>
                    <wp:lineTo x="0" y="21600"/>
                    <wp:lineTo x="0" y="0"/>
                  </wp:wrapPolygon>
                </wp:wrapTight>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EF1468" w:rsidRPr="009848C5" w:rsidRDefault="00EF1468" w:rsidP="00615159">
                            <w:pPr>
                              <w:pStyle w:val="BodyText2"/>
                            </w:pPr>
                            <w:r w:rsidRPr="009848C5">
                              <w:t>Quisque et orci vel lorem pulvinar elementum. Morbi et nulla euismod sapien ultrices pretium.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CFA64" id="Text Box 40" o:spid="_x0000_s1029" type="#_x0000_t202" style="position:absolute;margin-left:274.8pt;margin-top:325.8pt;width:472.8pt;height:36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" filled="f" stroked="f">
                <v:textbox inset=",0,,0">
                  <w:txbxContent>
                    <w:p w:rsidR="00EF1468" w:rsidRPr="009848C5" w:rsidRDefault="00EF1468" w:rsidP="00615159">
                      <w:pPr>
                        <w:pStyle w:val="BodyText2"/>
                      </w:pPr>
                      <w:r w:rsidRPr="009848C5">
                        <w:t>Quisque et orci vel lorem pulvinar elementum. Morbi et nulla euismod sapien ultrices pretium.</w:t>
                      </w:r>
                    </w:p>
                  </w:txbxContent>
                </v:textbox>
                <w10:wrap type="tight" anchorx="page" anchory="page"/>
              </v:shape>
            </w:pict>
          </mc:Fallback>
        </mc:AlternateContent>
      </w:r>
      <w:r>
        <w:t xml:space="preserve"> </w:t>
      </w:r>
      <w:r w:rsidR="00C307EC">
        <w:br w:type="page"/>
      </w:r>
      <w:r>
        <w:rPr>
          <w:noProof/>
        </w:rPr>
        <w:drawing>
          <wp:anchor distT="0" distB="0" distL="114300" distR="114300" simplePos="0" relativeHeight="251659295" behindDoc="0" locked="0" layoutInCell="1" allowOverlap="1" wp14:anchorId="49917C02" wp14:editId="38E959BB">
            <wp:simplePos x="0" y="0"/>
            <wp:positionH relativeFrom="page">
              <wp:posOffset>5029200</wp:posOffset>
            </wp:positionH>
            <wp:positionV relativeFrom="page">
              <wp:posOffset>365760</wp:posOffset>
            </wp:positionV>
            <wp:extent cx="4978400" cy="4343400"/>
            <wp:effectExtent l="0" t="0" r="0" b="0"/>
            <wp:wrapThrough wrapText="bothSides">
              <wp:wrapPolygon edited="0">
                <wp:start x="0" y="0"/>
                <wp:lineTo x="0" y="21505"/>
                <wp:lineTo x="21490" y="21505"/>
                <wp:lineTo x="21490"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V PIC.png"/>
                    <pic:cNvPicPr/>
                  </pic:nvPicPr>
                  <pic:blipFill>
                    <a:blip r:embed="rId8">
                      <a:extLst>
                        <a:ext uri="{28A0092B-C50C-407E-A947-70E740481C1C}">
                          <a14:useLocalDpi xmlns:a14="http://schemas.microsoft.com/office/drawing/2010/main" val="0"/>
                        </a:ext>
                      </a:extLst>
                    </a:blip>
                    <a:stretch>
                      <a:fillRect/>
                    </a:stretch>
                  </pic:blipFill>
                  <pic:spPr>
                    <a:xfrm>
                      <a:off x="0" y="0"/>
                      <a:ext cx="4978400" cy="4343400"/>
                    </a:xfrm>
                    <a:prstGeom prst="rect">
                      <a:avLst/>
                    </a:prstGeom>
                  </pic:spPr>
                </pic:pic>
              </a:graphicData>
            </a:graphic>
            <wp14:sizeRelH relativeFrom="margin">
              <wp14:pctWidth>0</wp14:pctWidth>
            </wp14:sizeRelH>
            <wp14:sizeRelV relativeFrom="margin">
              <wp14:pctHeight>0</wp14:pctHeight>
            </wp14:sizeRelV>
          </wp:anchor>
        </w:drawing>
      </w:r>
      <w:r w:rsidR="004A029B">
        <w:rPr>
          <w:noProof/>
        </w:rPr>
        <mc:AlternateContent>
          <mc:Choice Requires="wps">
            <w:drawing>
              <wp:anchor distT="0" distB="0" distL="114300" distR="114300" simplePos="0" relativeHeight="251661343" behindDoc="0" locked="0" layoutInCell="1" allowOverlap="1" wp14:anchorId="195C729C" wp14:editId="1530554F">
                <wp:simplePos x="0" y="0"/>
                <wp:positionH relativeFrom="page">
                  <wp:posOffset>365760</wp:posOffset>
                </wp:positionH>
                <wp:positionV relativeFrom="page">
                  <wp:posOffset>426720</wp:posOffset>
                </wp:positionV>
                <wp:extent cx="4046220" cy="4485640"/>
                <wp:effectExtent l="0" t="0" r="0" b="0"/>
                <wp:wrapThrough wrapText="bothSides">
                  <wp:wrapPolygon edited="0">
                    <wp:start x="203" y="0"/>
                    <wp:lineTo x="203" y="21465"/>
                    <wp:lineTo x="21254" y="21465"/>
                    <wp:lineTo x="21254" y="0"/>
                    <wp:lineTo x="203" y="0"/>
                  </wp:wrapPolygon>
                </wp:wrapThrough>
                <wp:docPr id="32" name="Text Box 32"/>
                <wp:cNvGraphicFramePr/>
                <a:graphic xmlns:a="http://schemas.openxmlformats.org/drawingml/2006/main">
                  <a:graphicData uri="http://schemas.microsoft.com/office/word/2010/wordprocessingShape">
                    <wps:wsp>
                      <wps:cNvSpPr txBox="1"/>
                      <wps:spPr>
                        <a:xfrm>
                          <a:off x="0" y="0"/>
                          <a:ext cx="4046220" cy="4485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EF1468" w:rsidRPr="002801AC" w:rsidRDefault="00EF1468" w:rsidP="002801AC">
                            <w:pPr>
                              <w:widowControl w:val="0"/>
                              <w:autoSpaceDE w:val="0"/>
                              <w:autoSpaceDN w:val="0"/>
                              <w:adjustRightInd w:val="0"/>
                              <w:spacing w:after="240"/>
                              <w:jc w:val="center"/>
                              <w:rPr>
                                <w:rFonts w:ascii="Helvetica" w:hAnsi="Helvetica" w:cs="Helvetica"/>
                                <w:sz w:val="32"/>
                                <w:szCs w:val="32"/>
                              </w:rPr>
                            </w:pPr>
                            <w:r w:rsidRPr="00EC4E32">
                              <w:rPr>
                                <w:rFonts w:ascii="Helvetica" w:hAnsi="Helvetica" w:cs="Helvetica"/>
                                <w:sz w:val="32"/>
                                <w:szCs w:val="32"/>
                              </w:rPr>
                              <w:t xml:space="preserve">This training course will enable </w:t>
                            </w:r>
                            <w:r w:rsidR="002801AC">
                              <w:rPr>
                                <w:rFonts w:ascii="Helvetica" w:hAnsi="Helvetica" w:cs="Helvetica"/>
                                <w:sz w:val="32"/>
                                <w:szCs w:val="32"/>
                              </w:rPr>
                              <w:br/>
                            </w:r>
                            <w:r w:rsidRPr="00EC4E32">
                              <w:rPr>
                                <w:rFonts w:ascii="Helvetica" w:hAnsi="Helvetica" w:cs="Helvetica"/>
                                <w:sz w:val="32"/>
                                <w:szCs w:val="32"/>
                              </w:rPr>
                              <w:t xml:space="preserve">Medical Examiners the ability to interpret and apply the Federal rules for commercial motor vehicle drivers and motor coach driver medical examinations, ensuring </w:t>
                            </w:r>
                            <w:r w:rsidR="002801AC">
                              <w:rPr>
                                <w:rFonts w:ascii="Helvetica" w:hAnsi="Helvetica" w:cs="Helvetica"/>
                                <w:sz w:val="32"/>
                                <w:szCs w:val="32"/>
                              </w:rPr>
                              <w:br/>
                            </w:r>
                            <w:r w:rsidRPr="00EC4E32">
                              <w:rPr>
                                <w:rFonts w:ascii="Helvetica" w:hAnsi="Helvetica" w:cs="Helvetica"/>
                                <w:sz w:val="32"/>
                                <w:szCs w:val="32"/>
                              </w:rPr>
                              <w:t xml:space="preserve">that drivers are physically and mentally </w:t>
                            </w:r>
                            <w:r w:rsidR="002801AC">
                              <w:rPr>
                                <w:rFonts w:ascii="Helvetica" w:hAnsi="Helvetica" w:cs="Helvetica"/>
                                <w:sz w:val="32"/>
                                <w:szCs w:val="32"/>
                              </w:rPr>
                              <w:br/>
                            </w:r>
                            <w:r w:rsidRPr="00EC4E32">
                              <w:rPr>
                                <w:rFonts w:ascii="Helvetica" w:hAnsi="Helvetica" w:cs="Helvetica"/>
                                <w:sz w:val="32"/>
                                <w:szCs w:val="32"/>
                              </w:rPr>
                              <w:t>fit to safely operat</w:t>
                            </w:r>
                            <w:r w:rsidR="002801AC">
                              <w:rPr>
                                <w:rFonts w:ascii="Helvetica" w:hAnsi="Helvetica" w:cs="Helvetica"/>
                                <w:sz w:val="32"/>
                                <w:szCs w:val="32"/>
                              </w:rPr>
                              <w:t xml:space="preserve">e </w:t>
                            </w:r>
                            <w:r w:rsidRPr="00EC4E32">
                              <w:rPr>
                                <w:rFonts w:ascii="Helvetica" w:hAnsi="Helvetica" w:cs="Helvetica"/>
                                <w:sz w:val="32"/>
                                <w:szCs w:val="32"/>
                              </w:rPr>
                              <w:t xml:space="preserve">a commercial </w:t>
                            </w:r>
                            <w:r w:rsidR="002801AC">
                              <w:rPr>
                                <w:rFonts w:ascii="Helvetica" w:hAnsi="Helvetica" w:cs="Helvetica"/>
                                <w:sz w:val="32"/>
                                <w:szCs w:val="32"/>
                              </w:rPr>
                              <w:br/>
                            </w:r>
                            <w:r w:rsidRPr="00EC4E32">
                              <w:rPr>
                                <w:rFonts w:ascii="Helvetica" w:hAnsi="Helvetica" w:cs="Helvetica"/>
                                <w:sz w:val="32"/>
                                <w:szCs w:val="32"/>
                              </w:rPr>
                              <w:t>motor vehicle (CMV).</w:t>
                            </w:r>
                          </w:p>
                          <w:p w:rsidR="00EF1468" w:rsidRPr="002801AC" w:rsidRDefault="00EF1468" w:rsidP="002801AC">
                            <w:pPr>
                              <w:widowControl w:val="0"/>
                              <w:autoSpaceDE w:val="0"/>
                              <w:autoSpaceDN w:val="0"/>
                              <w:adjustRightInd w:val="0"/>
                              <w:spacing w:after="240"/>
                              <w:jc w:val="center"/>
                              <w:rPr>
                                <w:rFonts w:ascii="Helvetica" w:hAnsi="Helvetica" w:cs="Helvetica"/>
                                <w:sz w:val="32"/>
                                <w:szCs w:val="32"/>
                              </w:rPr>
                            </w:pPr>
                            <w:r>
                              <w:rPr>
                                <w:rFonts w:ascii="Helvetica" w:hAnsi="Helvetica" w:cs="Helvetica"/>
                                <w:sz w:val="32"/>
                                <w:szCs w:val="32"/>
                              </w:rPr>
                              <w:t>The</w:t>
                            </w:r>
                            <w:r w:rsidRPr="00EC4E32">
                              <w:rPr>
                                <w:rFonts w:ascii="Helvetica" w:hAnsi="Helvetica" w:cs="Helvetica"/>
                                <w:sz w:val="32"/>
                                <w:szCs w:val="32"/>
                              </w:rPr>
                              <w:t xml:space="preserve"> goal</w:t>
                            </w:r>
                            <w:r w:rsidR="002801AC">
                              <w:rPr>
                                <w:rFonts w:ascii="Helvetica" w:hAnsi="Helvetica" w:cs="Helvetica"/>
                                <w:sz w:val="32"/>
                                <w:szCs w:val="32"/>
                              </w:rPr>
                              <w:t xml:space="preserve"> of the National Registry for </w:t>
                            </w:r>
                            <w:r w:rsidRPr="00EC4E32">
                              <w:rPr>
                                <w:rFonts w:ascii="Helvetica" w:hAnsi="Helvetica" w:cs="Helvetica"/>
                                <w:sz w:val="32"/>
                                <w:szCs w:val="32"/>
                              </w:rPr>
                              <w:t>Certi</w:t>
                            </w:r>
                            <w:r w:rsidR="002801AC">
                              <w:rPr>
                                <w:rFonts w:ascii="Helvetica" w:hAnsi="Helvetica" w:cs="Helvetica"/>
                                <w:sz w:val="32"/>
                                <w:szCs w:val="32"/>
                              </w:rPr>
                              <w:t xml:space="preserve">fied Medical Examiners, </w:t>
                            </w:r>
                            <w:r w:rsidR="002801AC">
                              <w:rPr>
                                <w:rFonts w:ascii="Helvetica" w:hAnsi="Helvetica" w:cs="Helvetica"/>
                                <w:sz w:val="32"/>
                                <w:szCs w:val="32"/>
                              </w:rPr>
                              <w:br/>
                              <w:t xml:space="preserve">a division of the Federal </w:t>
                            </w:r>
                            <w:r w:rsidRPr="00EC4E32">
                              <w:rPr>
                                <w:rFonts w:ascii="Helvetica" w:hAnsi="Helvetica" w:cs="Helvetica"/>
                                <w:sz w:val="32"/>
                                <w:szCs w:val="32"/>
                              </w:rPr>
                              <w:t>Motor Carrier Safety Administration</w:t>
                            </w:r>
                            <w:r w:rsidR="002801AC">
                              <w:rPr>
                                <w:rFonts w:ascii="Helvetica" w:hAnsi="Helvetica" w:cs="Helvetica"/>
                                <w:sz w:val="32"/>
                                <w:szCs w:val="32"/>
                              </w:rPr>
                              <w:t>,</w:t>
                            </w:r>
                            <w:r w:rsidRPr="00EC4E32">
                              <w:rPr>
                                <w:rFonts w:ascii="Helvetica" w:hAnsi="Helvetica" w:cs="Helvetica"/>
                                <w:sz w:val="32"/>
                                <w:szCs w:val="32"/>
                              </w:rPr>
                              <w:t xml:space="preserve"> is to promote and preserve the highest level of professional standards of training and care among medical e</w:t>
                            </w:r>
                            <w:r>
                              <w:rPr>
                                <w:rFonts w:ascii="Helvetica" w:hAnsi="Helvetica" w:cs="Helvetica"/>
                                <w:sz w:val="32"/>
                                <w:szCs w:val="32"/>
                              </w:rPr>
                              <w:t>xaminers</w:t>
                            </w:r>
                            <w:r w:rsidR="002801AC">
                              <w:rPr>
                                <w:rFonts w:ascii="Helvetica" w:hAnsi="Helvetica" w:cs="Helvetica"/>
                                <w:sz w:val="32"/>
                                <w:szCs w:val="32"/>
                              </w:rPr>
                              <w:t xml:space="preserve"> </w:t>
                            </w:r>
                            <w:r>
                              <w:rPr>
                                <w:rFonts w:ascii="Helvetica" w:hAnsi="Helvetica" w:cs="Helvetica"/>
                                <w:sz w:val="32"/>
                                <w:szCs w:val="32"/>
                              </w:rPr>
                              <w:t>and requires</w:t>
                            </w:r>
                            <w:r w:rsidRPr="00EC4E32">
                              <w:rPr>
                                <w:rFonts w:ascii="Helvetica" w:hAnsi="Helvetica" w:cs="Helvetica"/>
                                <w:sz w:val="32"/>
                                <w:szCs w:val="32"/>
                              </w:rPr>
                              <w:t xml:space="preserve"> that medical examiners performing commercial driver medical driver examinations </w:t>
                            </w:r>
                            <w:r w:rsidR="002801AC">
                              <w:rPr>
                                <w:rFonts w:ascii="Helvetica" w:hAnsi="Helvetica" w:cs="Helvetica"/>
                                <w:sz w:val="32"/>
                                <w:szCs w:val="32"/>
                              </w:rPr>
                              <w:br/>
                            </w:r>
                            <w:r w:rsidRPr="00EC4E32">
                              <w:rPr>
                                <w:rFonts w:ascii="Helvetica" w:hAnsi="Helvetica" w:cs="Helvetica"/>
                                <w:sz w:val="32"/>
                                <w:szCs w:val="32"/>
                              </w:rPr>
                              <w:t>be trained and certified</w:t>
                            </w:r>
                            <w:r>
                              <w:rPr>
                                <w:rFonts w:ascii="Helvetica" w:hAnsi="Helvetica" w:cs="Helvetica"/>
                                <w:sz w:val="32"/>
                                <w:szCs w:val="32"/>
                              </w:rPr>
                              <w:t>.</w:t>
                            </w:r>
                          </w:p>
                          <w:p w:rsidR="00EF1468" w:rsidRPr="00EC4E32" w:rsidRDefault="00EF1468">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C729C" id="Text Box 32" o:spid="_x0000_s1030" type="#_x0000_t202" style="position:absolute;margin-left:28.8pt;margin-top:33.6pt;width:318.6pt;height:353.2pt;z-index:251661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" filled="f" stroked="f">
                <v:textbox>
                  <w:txbxContent>
                    <w:p w:rsidR="00EF1468" w:rsidRPr="002801AC" w:rsidRDefault="00EF1468" w:rsidP="002801AC">
                      <w:pPr>
                        <w:widowControl w:val="0"/>
                        <w:autoSpaceDE w:val="0"/>
                        <w:autoSpaceDN w:val="0"/>
                        <w:adjustRightInd w:val="0"/>
                        <w:spacing w:after="240"/>
                        <w:jc w:val="center"/>
                        <w:rPr>
                          <w:rFonts w:ascii="Helvetica" w:hAnsi="Helvetica" w:cs="Helvetica"/>
                          <w:sz w:val="32"/>
                          <w:szCs w:val="32"/>
                        </w:rPr>
                      </w:pPr>
                      <w:r w:rsidRPr="00EC4E32">
                        <w:rPr>
                          <w:rFonts w:ascii="Helvetica" w:hAnsi="Helvetica" w:cs="Helvetica"/>
                          <w:sz w:val="32"/>
                          <w:szCs w:val="32"/>
                        </w:rPr>
                        <w:t xml:space="preserve">This training course will enable </w:t>
                      </w:r>
                      <w:r w:rsidR="002801AC">
                        <w:rPr>
                          <w:rFonts w:ascii="Helvetica" w:hAnsi="Helvetica" w:cs="Helvetica"/>
                          <w:sz w:val="32"/>
                          <w:szCs w:val="32"/>
                        </w:rPr>
                        <w:br/>
                      </w:r>
                      <w:r w:rsidRPr="00EC4E32">
                        <w:rPr>
                          <w:rFonts w:ascii="Helvetica" w:hAnsi="Helvetica" w:cs="Helvetica"/>
                          <w:sz w:val="32"/>
                          <w:szCs w:val="32"/>
                        </w:rPr>
                        <w:t xml:space="preserve">Medical Examiners the ability to interpret and apply the Federal rules for commercial motor vehicle drivers and motor coach driver medical examinations, ensuring </w:t>
                      </w:r>
                      <w:r w:rsidR="002801AC">
                        <w:rPr>
                          <w:rFonts w:ascii="Helvetica" w:hAnsi="Helvetica" w:cs="Helvetica"/>
                          <w:sz w:val="32"/>
                          <w:szCs w:val="32"/>
                        </w:rPr>
                        <w:br/>
                      </w:r>
                      <w:r w:rsidRPr="00EC4E32">
                        <w:rPr>
                          <w:rFonts w:ascii="Helvetica" w:hAnsi="Helvetica" w:cs="Helvetica"/>
                          <w:sz w:val="32"/>
                          <w:szCs w:val="32"/>
                        </w:rPr>
                        <w:t xml:space="preserve">that drivers are physically and mentally </w:t>
                      </w:r>
                      <w:r w:rsidR="002801AC">
                        <w:rPr>
                          <w:rFonts w:ascii="Helvetica" w:hAnsi="Helvetica" w:cs="Helvetica"/>
                          <w:sz w:val="32"/>
                          <w:szCs w:val="32"/>
                        </w:rPr>
                        <w:br/>
                      </w:r>
                      <w:r w:rsidRPr="00EC4E32">
                        <w:rPr>
                          <w:rFonts w:ascii="Helvetica" w:hAnsi="Helvetica" w:cs="Helvetica"/>
                          <w:sz w:val="32"/>
                          <w:szCs w:val="32"/>
                        </w:rPr>
                        <w:t>fit to safely operat</w:t>
                      </w:r>
                      <w:r w:rsidR="002801AC">
                        <w:rPr>
                          <w:rFonts w:ascii="Helvetica" w:hAnsi="Helvetica" w:cs="Helvetica"/>
                          <w:sz w:val="32"/>
                          <w:szCs w:val="32"/>
                        </w:rPr>
                        <w:t xml:space="preserve">e </w:t>
                      </w:r>
                      <w:r w:rsidRPr="00EC4E32">
                        <w:rPr>
                          <w:rFonts w:ascii="Helvetica" w:hAnsi="Helvetica" w:cs="Helvetica"/>
                          <w:sz w:val="32"/>
                          <w:szCs w:val="32"/>
                        </w:rPr>
                        <w:t xml:space="preserve">a commercial </w:t>
                      </w:r>
                      <w:r w:rsidR="002801AC">
                        <w:rPr>
                          <w:rFonts w:ascii="Helvetica" w:hAnsi="Helvetica" w:cs="Helvetica"/>
                          <w:sz w:val="32"/>
                          <w:szCs w:val="32"/>
                        </w:rPr>
                        <w:br/>
                      </w:r>
                      <w:r w:rsidRPr="00EC4E32">
                        <w:rPr>
                          <w:rFonts w:ascii="Helvetica" w:hAnsi="Helvetica" w:cs="Helvetica"/>
                          <w:sz w:val="32"/>
                          <w:szCs w:val="32"/>
                        </w:rPr>
                        <w:t>motor vehicle (CMV).</w:t>
                      </w:r>
                    </w:p>
                    <w:p w:rsidR="00EF1468" w:rsidRPr="002801AC" w:rsidRDefault="00EF1468" w:rsidP="002801AC">
                      <w:pPr>
                        <w:widowControl w:val="0"/>
                        <w:autoSpaceDE w:val="0"/>
                        <w:autoSpaceDN w:val="0"/>
                        <w:adjustRightInd w:val="0"/>
                        <w:spacing w:after="240"/>
                        <w:jc w:val="center"/>
                        <w:rPr>
                          <w:rFonts w:ascii="Helvetica" w:hAnsi="Helvetica" w:cs="Helvetica"/>
                          <w:sz w:val="32"/>
                          <w:szCs w:val="32"/>
                        </w:rPr>
                      </w:pPr>
                      <w:r>
                        <w:rPr>
                          <w:rFonts w:ascii="Helvetica" w:hAnsi="Helvetica" w:cs="Helvetica"/>
                          <w:sz w:val="32"/>
                          <w:szCs w:val="32"/>
                        </w:rPr>
                        <w:t>The</w:t>
                      </w:r>
                      <w:r w:rsidRPr="00EC4E32">
                        <w:rPr>
                          <w:rFonts w:ascii="Helvetica" w:hAnsi="Helvetica" w:cs="Helvetica"/>
                          <w:sz w:val="32"/>
                          <w:szCs w:val="32"/>
                        </w:rPr>
                        <w:t xml:space="preserve"> goal</w:t>
                      </w:r>
                      <w:r w:rsidR="002801AC">
                        <w:rPr>
                          <w:rFonts w:ascii="Helvetica" w:hAnsi="Helvetica" w:cs="Helvetica"/>
                          <w:sz w:val="32"/>
                          <w:szCs w:val="32"/>
                        </w:rPr>
                        <w:t xml:space="preserve"> of the National Registry for </w:t>
                      </w:r>
                      <w:r w:rsidRPr="00EC4E32">
                        <w:rPr>
                          <w:rFonts w:ascii="Helvetica" w:hAnsi="Helvetica" w:cs="Helvetica"/>
                          <w:sz w:val="32"/>
                          <w:szCs w:val="32"/>
                        </w:rPr>
                        <w:t>Certi</w:t>
                      </w:r>
                      <w:r w:rsidR="002801AC">
                        <w:rPr>
                          <w:rFonts w:ascii="Helvetica" w:hAnsi="Helvetica" w:cs="Helvetica"/>
                          <w:sz w:val="32"/>
                          <w:szCs w:val="32"/>
                        </w:rPr>
                        <w:t xml:space="preserve">fied Medical Examiners, </w:t>
                      </w:r>
                      <w:r w:rsidR="002801AC">
                        <w:rPr>
                          <w:rFonts w:ascii="Helvetica" w:hAnsi="Helvetica" w:cs="Helvetica"/>
                          <w:sz w:val="32"/>
                          <w:szCs w:val="32"/>
                        </w:rPr>
                        <w:br/>
                        <w:t xml:space="preserve">a division of the Federal </w:t>
                      </w:r>
                      <w:r w:rsidRPr="00EC4E32">
                        <w:rPr>
                          <w:rFonts w:ascii="Helvetica" w:hAnsi="Helvetica" w:cs="Helvetica"/>
                          <w:sz w:val="32"/>
                          <w:szCs w:val="32"/>
                        </w:rPr>
                        <w:t>Motor Carrier Safety Administration</w:t>
                      </w:r>
                      <w:r w:rsidR="002801AC">
                        <w:rPr>
                          <w:rFonts w:ascii="Helvetica" w:hAnsi="Helvetica" w:cs="Helvetica"/>
                          <w:sz w:val="32"/>
                          <w:szCs w:val="32"/>
                        </w:rPr>
                        <w:t>,</w:t>
                      </w:r>
                      <w:r w:rsidRPr="00EC4E32">
                        <w:rPr>
                          <w:rFonts w:ascii="Helvetica" w:hAnsi="Helvetica" w:cs="Helvetica"/>
                          <w:sz w:val="32"/>
                          <w:szCs w:val="32"/>
                        </w:rPr>
                        <w:t xml:space="preserve"> is to promote and preserve the highest level of professional standards of training and care among medical e</w:t>
                      </w:r>
                      <w:r>
                        <w:rPr>
                          <w:rFonts w:ascii="Helvetica" w:hAnsi="Helvetica" w:cs="Helvetica"/>
                          <w:sz w:val="32"/>
                          <w:szCs w:val="32"/>
                        </w:rPr>
                        <w:t>xaminers</w:t>
                      </w:r>
                      <w:r w:rsidR="002801AC">
                        <w:rPr>
                          <w:rFonts w:ascii="Helvetica" w:hAnsi="Helvetica" w:cs="Helvetica"/>
                          <w:sz w:val="32"/>
                          <w:szCs w:val="32"/>
                        </w:rPr>
                        <w:t xml:space="preserve"> </w:t>
                      </w:r>
                      <w:r>
                        <w:rPr>
                          <w:rFonts w:ascii="Helvetica" w:hAnsi="Helvetica" w:cs="Helvetica"/>
                          <w:sz w:val="32"/>
                          <w:szCs w:val="32"/>
                        </w:rPr>
                        <w:t>and requires</w:t>
                      </w:r>
                      <w:r w:rsidRPr="00EC4E32">
                        <w:rPr>
                          <w:rFonts w:ascii="Helvetica" w:hAnsi="Helvetica" w:cs="Helvetica"/>
                          <w:sz w:val="32"/>
                          <w:szCs w:val="32"/>
                        </w:rPr>
                        <w:t xml:space="preserve"> that medical examiners performing commercial driver medical driver examinations </w:t>
                      </w:r>
                      <w:r w:rsidR="002801AC">
                        <w:rPr>
                          <w:rFonts w:ascii="Helvetica" w:hAnsi="Helvetica" w:cs="Helvetica"/>
                          <w:sz w:val="32"/>
                          <w:szCs w:val="32"/>
                        </w:rPr>
                        <w:br/>
                      </w:r>
                      <w:r w:rsidRPr="00EC4E32">
                        <w:rPr>
                          <w:rFonts w:ascii="Helvetica" w:hAnsi="Helvetica" w:cs="Helvetica"/>
                          <w:sz w:val="32"/>
                          <w:szCs w:val="32"/>
                        </w:rPr>
                        <w:t>be trained and certified</w:t>
                      </w:r>
                      <w:r>
                        <w:rPr>
                          <w:rFonts w:ascii="Helvetica" w:hAnsi="Helvetica" w:cs="Helvetica"/>
                          <w:sz w:val="32"/>
                          <w:szCs w:val="32"/>
                        </w:rPr>
                        <w:t>.</w:t>
                      </w:r>
                    </w:p>
                    <w:p w:rsidR="00EF1468" w:rsidRPr="00EC4E32" w:rsidRDefault="00EF1468">
                      <w:pPr>
                        <w:rPr>
                          <w:sz w:val="32"/>
                          <w:szCs w:val="32"/>
                        </w:rPr>
                      </w:pPr>
                    </w:p>
                  </w:txbxContent>
                </v:textbox>
                <w10:wrap type="through" anchorx="page" anchory="page"/>
              </v:shape>
            </w:pict>
          </mc:Fallback>
        </mc:AlternateContent>
      </w:r>
      <w:r w:rsidR="0016410F">
        <w:rPr>
          <w:noProof/>
        </w:rPr>
        <mc:AlternateContent>
          <mc:Choice Requires="wps">
            <w:drawing>
              <wp:anchor distT="0" distB="0" distL="114300" distR="114300" simplePos="0" relativeHeight="251663391" behindDoc="0" locked="0" layoutInCell="1" allowOverlap="1" wp14:anchorId="0D99DECD" wp14:editId="630526A0">
                <wp:simplePos x="0" y="0"/>
                <wp:positionH relativeFrom="page">
                  <wp:posOffset>5029200</wp:posOffset>
                </wp:positionH>
                <wp:positionV relativeFrom="page">
                  <wp:posOffset>5041900</wp:posOffset>
                </wp:positionV>
                <wp:extent cx="4663440" cy="2364740"/>
                <wp:effectExtent l="0" t="0" r="35560" b="22860"/>
                <wp:wrapThrough wrapText="bothSides">
                  <wp:wrapPolygon edited="0">
                    <wp:start x="0" y="0"/>
                    <wp:lineTo x="0" y="21577"/>
                    <wp:lineTo x="21647" y="21577"/>
                    <wp:lineTo x="21647"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4663440" cy="236474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3"/>
                        </a:lnRef>
                        <a:fillRef idx="1">
                          <a:schemeClr val="lt1"/>
                        </a:fillRef>
                        <a:effectRef idx="0">
                          <a:schemeClr val="accent3"/>
                        </a:effectRef>
                        <a:fontRef idx="minor">
                          <a:schemeClr val="dk1"/>
                        </a:fontRef>
                      </wps:style>
                      <wps:txbx>
                        <w:txbxContent>
                          <w:p w:rsidR="00EF1468" w:rsidRPr="008B3A49" w:rsidRDefault="00EF1468" w:rsidP="006D7EA5">
                            <w:pPr>
                              <w:widowControl w:val="0"/>
                              <w:autoSpaceDE w:val="0"/>
                              <w:autoSpaceDN w:val="0"/>
                              <w:adjustRightInd w:val="0"/>
                              <w:spacing w:after="0"/>
                              <w:rPr>
                                <w:rFonts w:ascii="Lucida Grande" w:hAnsi="Lucida Grande" w:cs="Lucida Grande"/>
                                <w:color w:val="262626"/>
                                <w:sz w:val="32"/>
                                <w:szCs w:val="32"/>
                              </w:rPr>
                            </w:pPr>
                            <w:r w:rsidRPr="008B3A49">
                              <w:rPr>
                                <w:rFonts w:ascii="Lucida Grande" w:hAnsi="Lucida Grande" w:cs="Lucida Grande"/>
                                <w:b/>
                                <w:bCs/>
                                <w:color w:val="262626"/>
                                <w:sz w:val="32"/>
                                <w:szCs w:val="32"/>
                              </w:rPr>
                              <w:t>Location:</w:t>
                            </w:r>
                          </w:p>
                          <w:p w:rsidR="00EF1468" w:rsidRPr="008B3A49" w:rsidRDefault="00EF1468" w:rsidP="006D7EA5">
                            <w:pPr>
                              <w:widowControl w:val="0"/>
                              <w:autoSpaceDE w:val="0"/>
                              <w:autoSpaceDN w:val="0"/>
                              <w:adjustRightInd w:val="0"/>
                              <w:spacing w:after="0"/>
                              <w:rPr>
                                <w:rFonts w:ascii="Lucida Grande" w:hAnsi="Lucida Grande" w:cs="Lucida Grande"/>
                                <w:color w:val="262626"/>
                                <w:sz w:val="32"/>
                                <w:szCs w:val="32"/>
                              </w:rPr>
                            </w:pPr>
                            <w:r w:rsidRPr="008B3A49">
                              <w:rPr>
                                <w:rFonts w:ascii="Lucida Grande" w:hAnsi="Lucida Grande" w:cs="Lucida Grande"/>
                                <w:color w:val="262626"/>
                                <w:sz w:val="32"/>
                                <w:szCs w:val="32"/>
                              </w:rPr>
                              <w:t xml:space="preserve">Hyatt Regency Sarasota </w:t>
                            </w:r>
                          </w:p>
                          <w:p w:rsidR="00EF1468" w:rsidRPr="008B3A49" w:rsidRDefault="00EF1468" w:rsidP="006D7EA5">
                            <w:pPr>
                              <w:widowControl w:val="0"/>
                              <w:autoSpaceDE w:val="0"/>
                              <w:autoSpaceDN w:val="0"/>
                              <w:adjustRightInd w:val="0"/>
                              <w:spacing w:after="0"/>
                              <w:rPr>
                                <w:rFonts w:ascii="Lucida Grande" w:hAnsi="Lucida Grande" w:cs="Lucida Grande"/>
                                <w:color w:val="262626"/>
                                <w:sz w:val="32"/>
                                <w:szCs w:val="32"/>
                              </w:rPr>
                            </w:pPr>
                            <w:r w:rsidRPr="008B3A49">
                              <w:rPr>
                                <w:rFonts w:ascii="Lucida Grande" w:hAnsi="Lucida Grande" w:cs="Lucida Grande"/>
                                <w:color w:val="262626"/>
                                <w:sz w:val="32"/>
                                <w:szCs w:val="32"/>
                              </w:rPr>
                              <w:t xml:space="preserve">1000 Boulevard of the Arts </w:t>
                            </w:r>
                          </w:p>
                          <w:p w:rsidR="00EF1468" w:rsidRPr="008B3A49" w:rsidRDefault="00EF1468" w:rsidP="006D7EA5">
                            <w:pPr>
                              <w:rPr>
                                <w:rFonts w:ascii="Lucida Grande" w:hAnsi="Lucida Grande" w:cs="Lucida Grande"/>
                                <w:color w:val="262626"/>
                                <w:sz w:val="32"/>
                                <w:szCs w:val="32"/>
                              </w:rPr>
                            </w:pPr>
                            <w:r w:rsidRPr="008B3A49">
                              <w:rPr>
                                <w:rFonts w:ascii="Lucida Grande" w:hAnsi="Lucida Grande" w:cs="Lucida Grande"/>
                                <w:color w:val="262626"/>
                                <w:sz w:val="32"/>
                                <w:szCs w:val="32"/>
                              </w:rPr>
                              <w:t>Sarasota, FL 34236</w:t>
                            </w:r>
                          </w:p>
                          <w:p w:rsidR="00EF1468" w:rsidRPr="008B3A49" w:rsidRDefault="00EF1468" w:rsidP="008B3A49">
                            <w:pPr>
                              <w:widowControl w:val="0"/>
                              <w:autoSpaceDE w:val="0"/>
                              <w:autoSpaceDN w:val="0"/>
                              <w:adjustRightInd w:val="0"/>
                              <w:spacing w:after="0"/>
                              <w:rPr>
                                <w:rFonts w:ascii="Lucida Grande" w:hAnsi="Lucida Grande" w:cs="Lucida Grande"/>
                                <w:color w:val="262626"/>
                                <w:sz w:val="32"/>
                                <w:szCs w:val="32"/>
                              </w:rPr>
                            </w:pPr>
                            <w:r w:rsidRPr="008B3A49">
                              <w:rPr>
                                <w:rFonts w:ascii="Lucida Grande" w:hAnsi="Lucida Grande" w:cs="Lucida Grande"/>
                                <w:b/>
                                <w:bCs/>
                                <w:color w:val="262626"/>
                                <w:sz w:val="32"/>
                                <w:szCs w:val="32"/>
                              </w:rPr>
                              <w:t>Start time</w:t>
                            </w:r>
                            <w:r>
                              <w:rPr>
                                <w:rFonts w:ascii="Lucida Grande" w:hAnsi="Lucida Grande" w:cs="Lucida Grande"/>
                                <w:b/>
                                <w:bCs/>
                                <w:color w:val="262626"/>
                                <w:sz w:val="32"/>
                                <w:szCs w:val="32"/>
                              </w:rPr>
                              <w:t xml:space="preserve"> for this workshop course:</w:t>
                            </w:r>
                          </w:p>
                          <w:p w:rsidR="00EF1468" w:rsidRDefault="00EF1468" w:rsidP="008B3A49">
                            <w:pPr>
                              <w:rPr>
                                <w:rFonts w:ascii="Lucida Grande" w:hAnsi="Lucida Grande" w:cs="Lucida Grande"/>
                                <w:color w:val="262626"/>
                                <w:sz w:val="36"/>
                                <w:szCs w:val="36"/>
                              </w:rPr>
                            </w:pPr>
                            <w:r w:rsidRPr="008B3A49">
                              <w:rPr>
                                <w:rFonts w:ascii="Lucida Grande" w:hAnsi="Lucida Grande" w:cs="Lucida Grande"/>
                                <w:color w:val="262626"/>
                                <w:sz w:val="32"/>
                                <w:szCs w:val="32"/>
                              </w:rPr>
                              <w:t>Thursday, August 18, 2016 at 12:00pm ET</w:t>
                            </w:r>
                          </w:p>
                          <w:p w:rsidR="00EF1468" w:rsidRPr="004A029B" w:rsidRDefault="00EF1468" w:rsidP="006D7EA5">
                            <w:pPr>
                              <w:rPr>
                                <w:rFonts w:ascii="Lucida Grande" w:hAnsi="Lucida Grande" w:cs="Lucida Grande"/>
                                <w:color w:val="FF0000"/>
                                <w:sz w:val="36"/>
                                <w:szCs w:val="36"/>
                              </w:rPr>
                            </w:pPr>
                            <w:r>
                              <w:rPr>
                                <w:rFonts w:ascii="Lucida Grande" w:hAnsi="Lucida Grande" w:cs="Lucida Grande"/>
                                <w:color w:val="262626"/>
                                <w:sz w:val="36"/>
                                <w:szCs w:val="36"/>
                              </w:rPr>
                              <w:t xml:space="preserve">Register at: </w:t>
                            </w:r>
                            <w:r>
                              <w:rPr>
                                <w:rFonts w:ascii="Lucida Grande" w:hAnsi="Lucida Grande" w:cs="Lucida Grande"/>
                                <w:color w:val="FF0000"/>
                                <w:sz w:val="36"/>
                                <w:szCs w:val="36"/>
                              </w:rPr>
                              <w:t>fnpn.enpnetwork.com</w:t>
                            </w:r>
                          </w:p>
                          <w:p w:rsidR="00EF1468" w:rsidRPr="006D7EA5" w:rsidRDefault="00EF1468" w:rsidP="006D7EA5">
                            <w:pPr>
                              <w:rPr>
                                <w:rFonts w:ascii="Lucida Grande" w:hAnsi="Lucida Grande" w:cs="Lucida Grande"/>
                                <w:color w:val="262626"/>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9DECD" id="Text Box 1" o:spid="_x0000_s1031" type="#_x0000_t202" style="position:absolute;margin-left:396pt;margin-top:397pt;width:367.2pt;height:186.2pt;z-index:2516633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" fillcolor="white [3201]" strokecolor="#e94a00 [3206]" strokeweight="2pt">
                <v:textbox>
                  <w:txbxContent>
                    <w:p w:rsidR="00EF1468" w:rsidRPr="008B3A49" w:rsidRDefault="00EF1468" w:rsidP="006D7EA5">
                      <w:pPr>
                        <w:widowControl w:val="0"/>
                        <w:autoSpaceDE w:val="0"/>
                        <w:autoSpaceDN w:val="0"/>
                        <w:adjustRightInd w:val="0"/>
                        <w:spacing w:after="0"/>
                        <w:rPr>
                          <w:rFonts w:ascii="Lucida Grande" w:hAnsi="Lucida Grande" w:cs="Lucida Grande"/>
                          <w:color w:val="262626"/>
                          <w:sz w:val="32"/>
                          <w:szCs w:val="32"/>
                        </w:rPr>
                      </w:pPr>
                      <w:r w:rsidRPr="008B3A49">
                        <w:rPr>
                          <w:rFonts w:ascii="Lucida Grande" w:hAnsi="Lucida Grande" w:cs="Lucida Grande"/>
                          <w:b/>
                          <w:bCs/>
                          <w:color w:val="262626"/>
                          <w:sz w:val="32"/>
                          <w:szCs w:val="32"/>
                        </w:rPr>
                        <w:t>Location:</w:t>
                      </w:r>
                    </w:p>
                    <w:p w:rsidR="00EF1468" w:rsidRPr="008B3A49" w:rsidRDefault="00EF1468" w:rsidP="006D7EA5">
                      <w:pPr>
                        <w:widowControl w:val="0"/>
                        <w:autoSpaceDE w:val="0"/>
                        <w:autoSpaceDN w:val="0"/>
                        <w:adjustRightInd w:val="0"/>
                        <w:spacing w:after="0"/>
                        <w:rPr>
                          <w:rFonts w:ascii="Lucida Grande" w:hAnsi="Lucida Grande" w:cs="Lucida Grande"/>
                          <w:color w:val="262626"/>
                          <w:sz w:val="32"/>
                          <w:szCs w:val="32"/>
                        </w:rPr>
                      </w:pPr>
                      <w:r w:rsidRPr="008B3A49">
                        <w:rPr>
                          <w:rFonts w:ascii="Lucida Grande" w:hAnsi="Lucida Grande" w:cs="Lucida Grande"/>
                          <w:color w:val="262626"/>
                          <w:sz w:val="32"/>
                          <w:szCs w:val="32"/>
                        </w:rPr>
                        <w:t xml:space="preserve">Hyatt Regency Sarasota </w:t>
                      </w:r>
                    </w:p>
                    <w:p w:rsidR="00EF1468" w:rsidRPr="008B3A49" w:rsidRDefault="00EF1468" w:rsidP="006D7EA5">
                      <w:pPr>
                        <w:widowControl w:val="0"/>
                        <w:autoSpaceDE w:val="0"/>
                        <w:autoSpaceDN w:val="0"/>
                        <w:adjustRightInd w:val="0"/>
                        <w:spacing w:after="0"/>
                        <w:rPr>
                          <w:rFonts w:ascii="Lucida Grande" w:hAnsi="Lucida Grande" w:cs="Lucida Grande"/>
                          <w:color w:val="262626"/>
                          <w:sz w:val="32"/>
                          <w:szCs w:val="32"/>
                        </w:rPr>
                      </w:pPr>
                      <w:r w:rsidRPr="008B3A49">
                        <w:rPr>
                          <w:rFonts w:ascii="Lucida Grande" w:hAnsi="Lucida Grande" w:cs="Lucida Grande"/>
                          <w:color w:val="262626"/>
                          <w:sz w:val="32"/>
                          <w:szCs w:val="32"/>
                        </w:rPr>
                        <w:t xml:space="preserve">1000 Boulevard of the Arts </w:t>
                      </w:r>
                    </w:p>
                    <w:p w:rsidR="00EF1468" w:rsidRPr="008B3A49" w:rsidRDefault="00EF1468" w:rsidP="006D7EA5">
                      <w:pPr>
                        <w:rPr>
                          <w:rFonts w:ascii="Lucida Grande" w:hAnsi="Lucida Grande" w:cs="Lucida Grande"/>
                          <w:color w:val="262626"/>
                          <w:sz w:val="32"/>
                          <w:szCs w:val="32"/>
                        </w:rPr>
                      </w:pPr>
                      <w:r w:rsidRPr="008B3A49">
                        <w:rPr>
                          <w:rFonts w:ascii="Lucida Grande" w:hAnsi="Lucida Grande" w:cs="Lucida Grande"/>
                          <w:color w:val="262626"/>
                          <w:sz w:val="32"/>
                          <w:szCs w:val="32"/>
                        </w:rPr>
                        <w:t>Sarasota, FL 34236</w:t>
                      </w:r>
                    </w:p>
                    <w:p w:rsidR="00EF1468" w:rsidRPr="008B3A49" w:rsidRDefault="00EF1468" w:rsidP="008B3A49">
                      <w:pPr>
                        <w:widowControl w:val="0"/>
                        <w:autoSpaceDE w:val="0"/>
                        <w:autoSpaceDN w:val="0"/>
                        <w:adjustRightInd w:val="0"/>
                        <w:spacing w:after="0"/>
                        <w:rPr>
                          <w:rFonts w:ascii="Lucida Grande" w:hAnsi="Lucida Grande" w:cs="Lucida Grande"/>
                          <w:color w:val="262626"/>
                          <w:sz w:val="32"/>
                          <w:szCs w:val="32"/>
                        </w:rPr>
                      </w:pPr>
                      <w:r w:rsidRPr="008B3A49">
                        <w:rPr>
                          <w:rFonts w:ascii="Lucida Grande" w:hAnsi="Lucida Grande" w:cs="Lucida Grande"/>
                          <w:b/>
                          <w:bCs/>
                          <w:color w:val="262626"/>
                          <w:sz w:val="32"/>
                          <w:szCs w:val="32"/>
                        </w:rPr>
                        <w:t>Start time</w:t>
                      </w:r>
                      <w:r>
                        <w:rPr>
                          <w:rFonts w:ascii="Lucida Grande" w:hAnsi="Lucida Grande" w:cs="Lucida Grande"/>
                          <w:b/>
                          <w:bCs/>
                          <w:color w:val="262626"/>
                          <w:sz w:val="32"/>
                          <w:szCs w:val="32"/>
                        </w:rPr>
                        <w:t xml:space="preserve"> for this workshop course:</w:t>
                      </w:r>
                    </w:p>
                    <w:p w:rsidR="00EF1468" w:rsidRDefault="00EF1468" w:rsidP="008B3A49">
                      <w:pPr>
                        <w:rPr>
                          <w:rFonts w:ascii="Lucida Grande" w:hAnsi="Lucida Grande" w:cs="Lucida Grande"/>
                          <w:color w:val="262626"/>
                          <w:sz w:val="36"/>
                          <w:szCs w:val="36"/>
                        </w:rPr>
                      </w:pPr>
                      <w:r w:rsidRPr="008B3A49">
                        <w:rPr>
                          <w:rFonts w:ascii="Lucida Grande" w:hAnsi="Lucida Grande" w:cs="Lucida Grande"/>
                          <w:color w:val="262626"/>
                          <w:sz w:val="32"/>
                          <w:szCs w:val="32"/>
                        </w:rPr>
                        <w:t>Thursday, August 18, 2016 at 12:00pm ET</w:t>
                      </w:r>
                    </w:p>
                    <w:p w:rsidR="00EF1468" w:rsidRPr="004A029B" w:rsidRDefault="00EF1468" w:rsidP="006D7EA5">
                      <w:pPr>
                        <w:rPr>
                          <w:rFonts w:ascii="Lucida Grande" w:hAnsi="Lucida Grande" w:cs="Lucida Grande"/>
                          <w:color w:val="FF0000"/>
                          <w:sz w:val="36"/>
                          <w:szCs w:val="36"/>
                        </w:rPr>
                      </w:pPr>
                      <w:r>
                        <w:rPr>
                          <w:rFonts w:ascii="Lucida Grande" w:hAnsi="Lucida Grande" w:cs="Lucida Grande"/>
                          <w:color w:val="262626"/>
                          <w:sz w:val="36"/>
                          <w:szCs w:val="36"/>
                        </w:rPr>
                        <w:t xml:space="preserve">Register at: </w:t>
                      </w:r>
                      <w:r>
                        <w:rPr>
                          <w:rFonts w:ascii="Lucida Grande" w:hAnsi="Lucida Grande" w:cs="Lucida Grande"/>
                          <w:color w:val="FF0000"/>
                          <w:sz w:val="36"/>
                          <w:szCs w:val="36"/>
                        </w:rPr>
                        <w:t>fnpn.enpnetwork.com</w:t>
                      </w:r>
                    </w:p>
                    <w:p w:rsidR="00EF1468" w:rsidRPr="006D7EA5" w:rsidRDefault="00EF1468" w:rsidP="006D7EA5">
                      <w:pPr>
                        <w:rPr>
                          <w:rFonts w:ascii="Lucida Grande" w:hAnsi="Lucida Grande" w:cs="Lucida Grande"/>
                          <w:color w:val="262626"/>
                          <w:sz w:val="36"/>
                          <w:szCs w:val="36"/>
                        </w:rPr>
                      </w:pPr>
                    </w:p>
                  </w:txbxContent>
                </v:textbox>
                <w10:wrap type="through" anchorx="page" anchory="page"/>
              </v:shape>
            </w:pict>
          </mc:Fallback>
        </mc:AlternateContent>
      </w:r>
      <w:r w:rsidR="008119F1">
        <w:rPr>
          <w:noProof/>
        </w:rPr>
        <mc:AlternateContent>
          <mc:Choice Requires="wpg">
            <w:drawing>
              <wp:anchor distT="0" distB="0" distL="114300" distR="114300" simplePos="0" relativeHeight="251658270" behindDoc="0" locked="0" layoutInCell="1" allowOverlap="1" wp14:anchorId="4034A994" wp14:editId="468FBD35">
                <wp:simplePos x="0" y="0"/>
                <wp:positionH relativeFrom="page">
                  <wp:posOffset>365760</wp:posOffset>
                </wp:positionH>
                <wp:positionV relativeFrom="page">
                  <wp:posOffset>5041900</wp:posOffset>
                </wp:positionV>
                <wp:extent cx="4389120" cy="2377440"/>
                <wp:effectExtent l="0" t="0" r="30480" b="35560"/>
                <wp:wrapThrough wrapText="bothSides">
                  <wp:wrapPolygon edited="0">
                    <wp:start x="0" y="0"/>
                    <wp:lineTo x="0" y="21692"/>
                    <wp:lineTo x="21625" y="21692"/>
                    <wp:lineTo x="21625" y="0"/>
                    <wp:lineTo x="0" y="0"/>
                  </wp:wrapPolygon>
                </wp:wrapThrough>
                <wp:docPr id="4" name="Group 4"/>
                <wp:cNvGraphicFramePr/>
                <a:graphic xmlns:a="http://schemas.openxmlformats.org/drawingml/2006/main">
                  <a:graphicData uri="http://schemas.microsoft.com/office/word/2010/wordprocessingGroup">
                    <wpg:wgp>
                      <wpg:cNvGrpSpPr/>
                      <wpg:grpSpPr>
                        <a:xfrm>
                          <a:off x="0" y="0"/>
                          <a:ext cx="4389120" cy="2377440"/>
                          <a:chOff x="0" y="0"/>
                          <a:chExt cx="4389120" cy="237744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6" name="Text Box 48"/>
                        <wps:cNvSpPr txBox="1">
                          <a:spLocks noChangeArrowheads="1"/>
                        </wps:cNvSpPr>
                        <wps:spPr bwMode="auto">
                          <a:xfrm>
                            <a:off x="0" y="0"/>
                            <a:ext cx="4389120" cy="2377440"/>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3"/>
                          </a:lnRef>
                          <a:fillRef idx="1">
                            <a:schemeClr val="lt1"/>
                          </a:fillRef>
                          <a:effectRef idx="0">
                            <a:schemeClr val="accent3"/>
                          </a:effectRef>
                          <a:fontRef idx="minor">
                            <a:schemeClr val="dk1"/>
                          </a:fontRef>
                        </wps:style>
                        <wps:bodyPr rot="0" vert="horz" wrap="square" lIns="91440" tIns="0" rIns="91440" bIns="0" anchor="t" anchorCtr="0" upright="1">
                          <a:noAutofit/>
                        </wps:bodyPr>
                      </wps:wsp>
                      <wps:wsp>
                        <wps:cNvPr id="2" name="Text Box 2"/>
                        <wps:cNvSpPr txBox="1"/>
                        <wps:spPr>
                          <a:xfrm>
                            <a:off x="4203700" y="12700"/>
                            <a:ext cx="81280" cy="4425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F1468" w:rsidRPr="00B94A3C" w:rsidRDefault="00EF1468" w:rsidP="00615159">
                              <w:pPr>
                                <w:pStyle w:val="BodyText"/>
                                <w:rPr>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034A994" id="Group 4" o:spid="_x0000_s1032" style="position:absolute;margin-left:28.8pt;margin-top:397pt;width:345.6pt;height:187.2pt;z-index:251658270;mso-position-horizontal-relative:page;mso-position-vertical-relative:page" coordsize="43891,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">
                <v:shape id="Text Box 48" o:spid="_x0000_s1033" type="#_x0000_t202" style="position:absolute;width:43891;height:2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" fillcolor="white [3201]" strokecolor="#e94a00 [3206]" strokeweight="2pt">
                  <v:textbox inset=",0,,0"/>
                </v:shape>
                <v:shape id="Text Box 2" o:spid="_x0000_s1034" type="#_x0000_t202" style="position:absolute;left:42037;top:127;width:812;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EF1468" w:rsidRPr="00B94A3C" w:rsidRDefault="00EF1468" w:rsidP="00615159">
                        <w:pPr>
                          <w:pStyle w:val="BodyText"/>
                          <w:rPr>
                            <w:sz w:val="28"/>
                            <w:szCs w:val="28"/>
                          </w:rPr>
                        </w:pPr>
                      </w:p>
                    </w:txbxContent>
                  </v:textbox>
                </v:shape>
                <w10:wrap type="through" anchorx="page" anchory="page"/>
              </v:group>
            </w:pict>
          </mc:Fallback>
        </mc:AlternateContent>
      </w:r>
      <w:r w:rsidR="008B3A49">
        <w:rPr>
          <w:noProof/>
        </w:rPr>
        <mc:AlternateContent>
          <mc:Choice Requires="wps">
            <w:drawing>
              <wp:anchor distT="0" distB="0" distL="114300" distR="114300" simplePos="0" relativeHeight="251666463" behindDoc="0" locked="0" layoutInCell="1" allowOverlap="1" wp14:anchorId="78DBE54E" wp14:editId="668E25A3">
                <wp:simplePos x="0" y="0"/>
                <wp:positionH relativeFrom="page">
                  <wp:posOffset>365760</wp:posOffset>
                </wp:positionH>
                <wp:positionV relativeFrom="page">
                  <wp:posOffset>5219700</wp:posOffset>
                </wp:positionV>
                <wp:extent cx="4152900" cy="2225040"/>
                <wp:effectExtent l="0" t="0" r="0" b="10160"/>
                <wp:wrapThrough wrapText="bothSides">
                  <wp:wrapPolygon edited="0">
                    <wp:start x="132" y="0"/>
                    <wp:lineTo x="132" y="21452"/>
                    <wp:lineTo x="21270" y="21452"/>
                    <wp:lineTo x="21270" y="0"/>
                    <wp:lineTo x="132" y="0"/>
                  </wp:wrapPolygon>
                </wp:wrapThrough>
                <wp:docPr id="37" name="Text Box 37"/>
                <wp:cNvGraphicFramePr/>
                <a:graphic xmlns:a="http://schemas.openxmlformats.org/drawingml/2006/main">
                  <a:graphicData uri="http://schemas.microsoft.com/office/word/2010/wordprocessingShape">
                    <wps:wsp>
                      <wps:cNvSpPr txBox="1"/>
                      <wps:spPr>
                        <a:xfrm>
                          <a:off x="0" y="0"/>
                          <a:ext cx="4152900" cy="2225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2801AC" w:rsidRPr="004A029B" w:rsidRDefault="00EF1468" w:rsidP="002801AC">
                            <w:pPr>
                              <w:rPr>
                                <w:rFonts w:ascii="Lucida Grande" w:hAnsi="Lucida Grande" w:cs="Lucida Grande"/>
                                <w:color w:val="FF0000"/>
                                <w:sz w:val="36"/>
                                <w:szCs w:val="36"/>
                              </w:rPr>
                            </w:pPr>
                            <w:r>
                              <w:rPr>
                                <w:rFonts w:ascii="Times" w:hAnsi="Times" w:cs="Times"/>
                                <w:color w:val="262626"/>
                                <w:sz w:val="36"/>
                                <w:szCs w:val="36"/>
                              </w:rPr>
                              <w:t>This course is a pre-conference workshop of the FNPN Annual Conference and requires a separate registration and fee. Space is limited. Register at:</w:t>
                            </w:r>
                            <w:r w:rsidR="002801AC" w:rsidRPr="002801AC">
                              <w:rPr>
                                <w:rFonts w:ascii="Lucida Grande" w:hAnsi="Lucida Grande" w:cs="Lucida Grande"/>
                                <w:color w:val="FF0000"/>
                                <w:sz w:val="36"/>
                                <w:szCs w:val="36"/>
                              </w:rPr>
                              <w:t xml:space="preserve"> </w:t>
                            </w:r>
                            <w:proofErr w:type="spellStart"/>
                            <w:r w:rsidR="002801AC">
                              <w:rPr>
                                <w:rFonts w:ascii="Lucida Grande" w:hAnsi="Lucida Grande" w:cs="Lucida Grande"/>
                                <w:color w:val="FF0000"/>
                                <w:sz w:val="36"/>
                                <w:szCs w:val="36"/>
                              </w:rPr>
                              <w:t>fnpn.enpnetwork.com</w:t>
                            </w:r>
                            <w:proofErr w:type="spellEnd"/>
                          </w:p>
                          <w:p w:rsidR="00EF1468" w:rsidRPr="008B3A49" w:rsidRDefault="00EF1468" w:rsidP="0016410F">
                            <w:pPr>
                              <w:widowControl w:val="0"/>
                              <w:autoSpaceDE w:val="0"/>
                              <w:autoSpaceDN w:val="0"/>
                              <w:adjustRightInd w:val="0"/>
                              <w:spacing w:after="0"/>
                              <w:rPr>
                                <w:rFonts w:ascii="Times" w:hAnsi="Times" w:cs="Times"/>
                                <w:color w:val="262626"/>
                                <w:sz w:val="36"/>
                                <w:szCs w:val="36"/>
                              </w:rPr>
                            </w:pPr>
                            <w:proofErr w:type="spellStart"/>
                            <w:r>
                              <w:rPr>
                                <w:rFonts w:ascii="Times" w:hAnsi="Times" w:cs="Times"/>
                                <w:color w:val="262626"/>
                                <w:sz w:val="36"/>
                                <w:szCs w:val="36"/>
                              </w:rPr>
                              <w:t>FNPN</w:t>
                            </w:r>
                            <w:proofErr w:type="spellEnd"/>
                            <w:r>
                              <w:rPr>
                                <w:rFonts w:ascii="Times" w:hAnsi="Times" w:cs="Times"/>
                                <w:color w:val="262626"/>
                                <w:sz w:val="36"/>
                                <w:szCs w:val="36"/>
                              </w:rPr>
                              <w:t xml:space="preserve"> Annual Conference</w:t>
                            </w:r>
                            <w:r w:rsidR="002801AC">
                              <w:rPr>
                                <w:rFonts w:ascii="Times" w:hAnsi="Times" w:cs="Times"/>
                                <w:color w:val="262626"/>
                                <w:sz w:val="36"/>
                                <w:szCs w:val="36"/>
                              </w:rPr>
                              <w:t xml:space="preserve"> starts</w:t>
                            </w:r>
                            <w:r>
                              <w:rPr>
                                <w:rFonts w:ascii="Times" w:hAnsi="Times" w:cs="Times"/>
                                <w:color w:val="262626"/>
                                <w:sz w:val="36"/>
                                <w:szCs w:val="36"/>
                              </w:rPr>
                              <w:t>:</w:t>
                            </w:r>
                          </w:p>
                          <w:p w:rsidR="00EF1468" w:rsidRPr="0016410F" w:rsidRDefault="00EF1468" w:rsidP="008B3A49">
                            <w:pPr>
                              <w:widowControl w:val="0"/>
                              <w:autoSpaceDE w:val="0"/>
                              <w:autoSpaceDN w:val="0"/>
                              <w:adjustRightInd w:val="0"/>
                              <w:rPr>
                                <w:rFonts w:ascii="Lucida Grande" w:hAnsi="Lucida Grande" w:cs="Lucida Grande"/>
                                <w:color w:val="262626"/>
                                <w:sz w:val="28"/>
                                <w:szCs w:val="28"/>
                              </w:rPr>
                            </w:pPr>
                            <w:r w:rsidRPr="0016410F">
                              <w:rPr>
                                <w:rFonts w:ascii="Lucida Grande" w:hAnsi="Lucida Grande" w:cs="Lucida Grande"/>
                                <w:color w:val="262626"/>
                                <w:sz w:val="28"/>
                                <w:szCs w:val="28"/>
                              </w:rPr>
                              <w:t>Friday, August 19, 2016 at 8:00am ET - Saturday, August 20, 2016 at 5:00pm 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E54E" id="Text Box 37" o:spid="_x0000_s1035" type="#_x0000_t202" style="position:absolute;margin-left:28.8pt;margin-top:411pt;width:327pt;height:175.2pt;z-index:2516664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" filled="f" stroked="f">
                <v:textbox>
                  <w:txbxContent>
                    <w:p w:rsidR="002801AC" w:rsidRPr="004A029B" w:rsidRDefault="00EF1468" w:rsidP="002801AC">
                      <w:pPr>
                        <w:rPr>
                          <w:rFonts w:ascii="Lucida Grande" w:hAnsi="Lucida Grande" w:cs="Lucida Grande"/>
                          <w:color w:val="FF0000"/>
                          <w:sz w:val="36"/>
                          <w:szCs w:val="36"/>
                        </w:rPr>
                      </w:pPr>
                      <w:r>
                        <w:rPr>
                          <w:rFonts w:ascii="Times" w:hAnsi="Times" w:cs="Times"/>
                          <w:color w:val="262626"/>
                          <w:sz w:val="36"/>
                          <w:szCs w:val="36"/>
                        </w:rPr>
                        <w:t>This course is a pre-conference workshop of the FNPN Annual Conference and requires a separate registration and fee. Space is limited. Register at:</w:t>
                      </w:r>
                      <w:r w:rsidR="002801AC" w:rsidRPr="002801AC">
                        <w:rPr>
                          <w:rFonts w:ascii="Lucida Grande" w:hAnsi="Lucida Grande" w:cs="Lucida Grande"/>
                          <w:color w:val="FF0000"/>
                          <w:sz w:val="36"/>
                          <w:szCs w:val="36"/>
                        </w:rPr>
                        <w:t xml:space="preserve"> </w:t>
                      </w:r>
                      <w:proofErr w:type="spellStart"/>
                      <w:r w:rsidR="002801AC">
                        <w:rPr>
                          <w:rFonts w:ascii="Lucida Grande" w:hAnsi="Lucida Grande" w:cs="Lucida Grande"/>
                          <w:color w:val="FF0000"/>
                          <w:sz w:val="36"/>
                          <w:szCs w:val="36"/>
                        </w:rPr>
                        <w:t>fnpn.enpnetwork.com</w:t>
                      </w:r>
                      <w:proofErr w:type="spellEnd"/>
                    </w:p>
                    <w:p w:rsidR="00EF1468" w:rsidRPr="008B3A49" w:rsidRDefault="00EF1468" w:rsidP="0016410F">
                      <w:pPr>
                        <w:widowControl w:val="0"/>
                        <w:autoSpaceDE w:val="0"/>
                        <w:autoSpaceDN w:val="0"/>
                        <w:adjustRightInd w:val="0"/>
                        <w:spacing w:after="0"/>
                        <w:rPr>
                          <w:rFonts w:ascii="Times" w:hAnsi="Times" w:cs="Times"/>
                          <w:color w:val="262626"/>
                          <w:sz w:val="36"/>
                          <w:szCs w:val="36"/>
                        </w:rPr>
                      </w:pPr>
                      <w:proofErr w:type="spellStart"/>
                      <w:r>
                        <w:rPr>
                          <w:rFonts w:ascii="Times" w:hAnsi="Times" w:cs="Times"/>
                          <w:color w:val="262626"/>
                          <w:sz w:val="36"/>
                          <w:szCs w:val="36"/>
                        </w:rPr>
                        <w:t>FNPN</w:t>
                      </w:r>
                      <w:proofErr w:type="spellEnd"/>
                      <w:r>
                        <w:rPr>
                          <w:rFonts w:ascii="Times" w:hAnsi="Times" w:cs="Times"/>
                          <w:color w:val="262626"/>
                          <w:sz w:val="36"/>
                          <w:szCs w:val="36"/>
                        </w:rPr>
                        <w:t xml:space="preserve"> Annual Conference</w:t>
                      </w:r>
                      <w:r w:rsidR="002801AC">
                        <w:rPr>
                          <w:rFonts w:ascii="Times" w:hAnsi="Times" w:cs="Times"/>
                          <w:color w:val="262626"/>
                          <w:sz w:val="36"/>
                          <w:szCs w:val="36"/>
                        </w:rPr>
                        <w:t xml:space="preserve"> starts</w:t>
                      </w:r>
                      <w:r>
                        <w:rPr>
                          <w:rFonts w:ascii="Times" w:hAnsi="Times" w:cs="Times"/>
                          <w:color w:val="262626"/>
                          <w:sz w:val="36"/>
                          <w:szCs w:val="36"/>
                        </w:rPr>
                        <w:t>:</w:t>
                      </w:r>
                    </w:p>
                    <w:p w:rsidR="00EF1468" w:rsidRPr="0016410F" w:rsidRDefault="00EF1468" w:rsidP="008B3A49">
                      <w:pPr>
                        <w:widowControl w:val="0"/>
                        <w:autoSpaceDE w:val="0"/>
                        <w:autoSpaceDN w:val="0"/>
                        <w:adjustRightInd w:val="0"/>
                        <w:rPr>
                          <w:rFonts w:ascii="Lucida Grande" w:hAnsi="Lucida Grande" w:cs="Lucida Grande"/>
                          <w:color w:val="262626"/>
                          <w:sz w:val="28"/>
                          <w:szCs w:val="28"/>
                        </w:rPr>
                      </w:pPr>
                      <w:r w:rsidRPr="0016410F">
                        <w:rPr>
                          <w:rFonts w:ascii="Lucida Grande" w:hAnsi="Lucida Grande" w:cs="Lucida Grande"/>
                          <w:color w:val="262626"/>
                          <w:sz w:val="28"/>
                          <w:szCs w:val="28"/>
                        </w:rPr>
                        <w:t>Friday, August 19, 2016 at 8:00am ET - Saturday, August 20, 2016 at 5:00pm ET</w:t>
                      </w:r>
                    </w:p>
                  </w:txbxContent>
                </v:textbox>
                <w10:wrap type="through" anchorx="page" anchory="page"/>
              </v:shape>
            </w:pict>
          </mc:Fallback>
        </mc:AlternateContent>
      </w:r>
      <w:r w:rsidR="008B3A49">
        <w:rPr>
          <w:noProof/>
        </w:rPr>
        <mc:AlternateContent>
          <mc:Choice Requires="wps">
            <w:drawing>
              <wp:anchor distT="0" distB="0" distL="114300" distR="114300" simplePos="0" relativeHeight="251658271" behindDoc="0" locked="0" layoutInCell="1" allowOverlap="1" wp14:anchorId="36A62939" wp14:editId="7A6F863E">
                <wp:simplePos x="0" y="0"/>
                <wp:positionH relativeFrom="page">
                  <wp:posOffset>365760</wp:posOffset>
                </wp:positionH>
                <wp:positionV relativeFrom="page">
                  <wp:posOffset>5219700</wp:posOffset>
                </wp:positionV>
                <wp:extent cx="4152900" cy="2453640"/>
                <wp:effectExtent l="0" t="0" r="0" b="10160"/>
                <wp:wrapTight wrapText="bothSides">
                  <wp:wrapPolygon edited="0">
                    <wp:start x="132" y="0"/>
                    <wp:lineTo x="132" y="21466"/>
                    <wp:lineTo x="21270" y="21466"/>
                    <wp:lineTo x="21270" y="0"/>
                    <wp:lineTo x="132" y="0"/>
                  </wp:wrapPolygon>
                </wp:wrapTight>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453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EF1468" w:rsidRPr="00B94A3C" w:rsidRDefault="00EF1468" w:rsidP="00615159">
                            <w:pPr>
                              <w:pStyle w:val="BodyText"/>
                              <w:rPr>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62939" id="Text Box 49" o:spid="_x0000_s1036" type="#_x0000_t202" style="position:absolute;margin-left:28.8pt;margin-top:411pt;width:327pt;height:193.2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" filled="f" stroked="f">
                <v:textbox inset=",0,,0">
                  <w:txbxContent>
                    <w:p w:rsidR="00EF1468" w:rsidRPr="00B94A3C" w:rsidRDefault="00EF1468" w:rsidP="00615159">
                      <w:pPr>
                        <w:pStyle w:val="BodyText"/>
                        <w:rPr>
                          <w:sz w:val="28"/>
                          <w:szCs w:val="28"/>
                        </w:rPr>
                      </w:pPr>
                    </w:p>
                  </w:txbxContent>
                </v:textbox>
                <w10:wrap type="tight" anchorx="page" anchory="page"/>
              </v:shape>
            </w:pict>
          </mc:Fallback>
        </mc:AlternateContent>
      </w:r>
      <w:r w:rsidR="00C307EC">
        <w:rPr>
          <w:noProof/>
        </w:rPr>
        <w:drawing>
          <wp:anchor distT="0" distB="0" distL="118745" distR="118745" simplePos="0" relativeHeight="251658256" behindDoc="0" locked="0" layoutInCell="1" allowOverlap="1" wp14:anchorId="108AAAEA" wp14:editId="68C33EF0">
            <wp:simplePos x="0" y="0"/>
            <wp:positionH relativeFrom="page">
              <wp:posOffset>7211695</wp:posOffset>
            </wp:positionH>
            <wp:positionV relativeFrom="page">
              <wp:posOffset>2606040</wp:posOffset>
            </wp:positionV>
            <wp:extent cx="2115185" cy="2103120"/>
            <wp:effectExtent l="25400" t="0" r="0" b="0"/>
            <wp:wrapTight wrapText="bothSides">
              <wp:wrapPolygon edited="0">
                <wp:start x="-259" y="0"/>
                <wp:lineTo x="-259" y="21391"/>
                <wp:lineTo x="21529" y="21391"/>
                <wp:lineTo x="21529" y="0"/>
                <wp:lineTo x="-259" y="0"/>
              </wp:wrapPolygon>
            </wp:wrapTight>
            <wp:docPr id="75" name="Placeholder" descr=":plaza brochure images:42-17006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laza brochure images:42-17006992.jpg"/>
                    <pic:cNvPicPr>
                      <a:picLocks noChangeAspect="1" noChangeArrowheads="1"/>
                    </pic:cNvPicPr>
                  </pic:nvPicPr>
                  <pic:blipFill>
                    <a:blip r:embed="rId9"/>
                    <a:srcRect l="22453" r="13934" b="5901"/>
                    <a:stretch>
                      <a:fillRect/>
                    </a:stretch>
                  </pic:blipFill>
                  <pic:spPr bwMode="auto">
                    <a:xfrm>
                      <a:off x="0" y="0"/>
                      <a:ext cx="2115185" cy="2103120"/>
                    </a:xfrm>
                    <a:prstGeom prst="rect">
                      <a:avLst/>
                    </a:prstGeom>
                    <a:noFill/>
                    <a:ln w="9525">
                      <a:noFill/>
                      <a:miter lim="800000"/>
                      <a:headEnd/>
                      <a:tailEnd/>
                    </a:ln>
                  </pic:spPr>
                </pic:pic>
              </a:graphicData>
            </a:graphic>
          </wp:anchor>
        </w:drawing>
      </w:r>
      <w:r w:rsidR="00871678">
        <w:rPr>
          <w:noProof/>
        </w:rPr>
        <mc:AlternateContent>
          <mc:Choice Requires="wps">
            <w:drawing>
              <wp:anchor distT="0" distB="0" distL="114300" distR="114300" simplePos="0" relativeHeight="251658252" behindDoc="0" locked="0" layoutInCell="1" allowOverlap="1" wp14:anchorId="74270352" wp14:editId="17B74738">
                <wp:simplePos x="0" y="0"/>
                <wp:positionH relativeFrom="page">
                  <wp:posOffset>9509760</wp:posOffset>
                </wp:positionH>
                <wp:positionV relativeFrom="page">
                  <wp:posOffset>365760</wp:posOffset>
                </wp:positionV>
                <wp:extent cx="182880" cy="4343400"/>
                <wp:effectExtent l="0" t="0" r="0" b="2540"/>
                <wp:wrapTight wrapText="bothSides">
                  <wp:wrapPolygon edited="0">
                    <wp:start x="-1125" y="-28"/>
                    <wp:lineTo x="-1125" y="21572"/>
                    <wp:lineTo x="22725" y="21572"/>
                    <wp:lineTo x="22725" y="-28"/>
                    <wp:lineTo x="-1125" y="-28"/>
                  </wp:wrapPolygon>
                </wp:wrapTight>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34340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3C3FE" id="Rectangle 16" o:spid="_x0000_s1026" style="position:absolute;margin-left:748.8pt;margin-top:28.8pt;width:14.4pt;height:342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" fillcolor="#900 [3204]" stroked="f">
                <v:textbox inset=",7.2pt,,7.2pt"/>
                <w10:wrap type="tight" anchorx="page" anchory="page"/>
              </v:rect>
            </w:pict>
          </mc:Fallback>
        </mc:AlternateContent>
      </w:r>
    </w:p>
    <w:sectPr w:rsidR="00615159" w:rsidSect="00906DFF">
      <w:footerReference w:type="default" r:id="rId10"/>
      <w:headerReference w:type="first" r:id="rId11"/>
      <w:pgSz w:w="15840" w:h="12240" w:orient="landscape"/>
      <w:pgMar w:top="576" w:right="576" w:bottom="576" w:left="576"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29" w:rsidRDefault="00B05C29">
      <w:pPr>
        <w:spacing w:after="0"/>
      </w:pPr>
      <w:r>
        <w:separator/>
      </w:r>
    </w:p>
  </w:endnote>
  <w:endnote w:type="continuationSeparator" w:id="0">
    <w:p w:rsidR="00B05C29" w:rsidRDefault="00B05C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68" w:rsidRDefault="00EF1468">
    <w:pPr>
      <w:pStyle w:val="Footer"/>
    </w:pPr>
    <w:r>
      <w:rPr>
        <w:noProof/>
      </w:rPr>
      <mc:AlternateContent>
        <mc:Choice Requires="wps">
          <w:drawing>
            <wp:anchor distT="0" distB="0" distL="114300" distR="114300" simplePos="0" relativeHeight="251658242" behindDoc="0" locked="0" layoutInCell="1" allowOverlap="1" wp14:anchorId="0A9FA4A6" wp14:editId="297C24C9">
              <wp:simplePos x="0" y="0"/>
              <wp:positionH relativeFrom="page">
                <wp:posOffset>365760</wp:posOffset>
              </wp:positionH>
              <wp:positionV relativeFrom="page">
                <wp:posOffset>7444740</wp:posOffset>
              </wp:positionV>
              <wp:extent cx="365760" cy="228600"/>
              <wp:effectExtent l="0" t="2540" r="5080" b="0"/>
              <wp:wrapTight wrapText="bothSides">
                <wp:wrapPolygon edited="0">
                  <wp:start x="0" y="0"/>
                  <wp:lineTo x="21600" y="0"/>
                  <wp:lineTo x="21600" y="21600"/>
                  <wp:lineTo x="0" y="2160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EF1468" w:rsidRDefault="00EF1468" w:rsidP="00615159">
                          <w:pPr>
                            <w:pStyle w:val="Page"/>
                          </w:pPr>
                          <w:r>
                            <w:fldChar w:fldCharType="begin"/>
                          </w:r>
                          <w:r>
                            <w:instrText xml:space="preserve"> PAGE  \* MERGEFORMAT </w:instrText>
                          </w:r>
                          <w:r>
                            <w:fldChar w:fldCharType="separate"/>
                          </w:r>
                          <w:r w:rsidR="002801AC">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FA4A6" id="_x0000_t202" coordsize="21600,21600" o:spt="202" path="m,l,21600r21600,l21600,xe">
              <v:stroke joinstyle="miter"/>
              <v:path gradientshapeok="t" o:connecttype="rect"/>
            </v:shapetype>
            <v:shape id="Text Box 3" o:spid="_x0000_s1037" type="#_x0000_t202" style="position:absolute;margin-left:28.8pt;margin-top:586.2pt;width:28.8pt;height:1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" filled="f" stroked="f">
              <v:textbox inset="0,0,0,0">
                <w:txbxContent>
                  <w:p w:rsidR="00EF1468" w:rsidRDefault="00EF1468" w:rsidP="00615159">
                    <w:pPr>
                      <w:pStyle w:val="Page"/>
                    </w:pPr>
                    <w:r>
                      <w:fldChar w:fldCharType="begin"/>
                    </w:r>
                    <w:r>
                      <w:instrText xml:space="preserve"> PAGE  \* MERGEFORMAT </w:instrText>
                    </w:r>
                    <w:r>
                      <w:fldChar w:fldCharType="separate"/>
                    </w:r>
                    <w:r w:rsidR="002801AC">
                      <w:rPr>
                        <w:noProof/>
                      </w:rPr>
                      <w:t>2</w:t>
                    </w:r>
                    <w:r>
                      <w:rPr>
                        <w:noProof/>
                      </w:rPr>
                      <w:fldChar w:fldCharType="end"/>
                    </w:r>
                  </w:p>
                </w:txbxContent>
              </v:textbox>
              <w10:wrap type="tigh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29" w:rsidRDefault="00B05C29">
      <w:pPr>
        <w:spacing w:after="0"/>
      </w:pPr>
      <w:r>
        <w:separator/>
      </w:r>
    </w:p>
  </w:footnote>
  <w:footnote w:type="continuationSeparator" w:id="0">
    <w:p w:rsidR="00B05C29" w:rsidRDefault="00B05C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68" w:rsidRDefault="00EF1468">
    <w:pPr>
      <w:pStyle w:val="Header"/>
    </w:pPr>
    <w:r>
      <w:rPr>
        <w:noProof/>
      </w:rPr>
      <mc:AlternateContent>
        <mc:Choice Requires="wps">
          <w:drawing>
            <wp:anchor distT="0" distB="0" distL="114300" distR="114300" simplePos="0" relativeHeight="251658241" behindDoc="0" locked="0" layoutInCell="1" allowOverlap="1" wp14:anchorId="1A9BFA81" wp14:editId="6CE5E547">
              <wp:simplePos x="0" y="0"/>
              <wp:positionH relativeFrom="page">
                <wp:posOffset>3291840</wp:posOffset>
              </wp:positionH>
              <wp:positionV relativeFrom="page">
                <wp:posOffset>365760</wp:posOffset>
              </wp:positionV>
              <wp:extent cx="6400800" cy="4572000"/>
              <wp:effectExtent l="2540" t="0" r="0" b="2540"/>
              <wp:wrapTight wrapText="bothSides">
                <wp:wrapPolygon edited="0">
                  <wp:start x="-1136" y="-30"/>
                  <wp:lineTo x="-1136" y="21570"/>
                  <wp:lineTo x="22736" y="21570"/>
                  <wp:lineTo x="22736" y="-30"/>
                  <wp:lineTo x="-1136" y="-30"/>
                </wp:wrapPolygon>
              </wp:wrapTight>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BA58E" id="Rectangle 2" o:spid="_x0000_s1026" style="position:absolute;margin-left:259.2pt;margin-top:28.8pt;width:7in;height:5in;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" fillcolor="#900 [3204]" stroked="f">
              <v:textbox inset=",7.2pt,,7.2pt"/>
              <w10:wrap type="tight"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4A99BA65" wp14:editId="06909A39">
              <wp:simplePos x="0" y="0"/>
              <wp:positionH relativeFrom="page">
                <wp:posOffset>365760</wp:posOffset>
              </wp:positionH>
              <wp:positionV relativeFrom="page">
                <wp:posOffset>365760</wp:posOffset>
              </wp:positionV>
              <wp:extent cx="182880" cy="704088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704088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8A5FB" id="Rectangle 1" o:spid="_x0000_s1026" style="position:absolute;margin-left:28.8pt;margin-top:28.8pt;width:14.4pt;height:55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" fillcolor="#900 [3204]" stroked="f">
              <v:textbox inset=",7.2pt,,7.2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615159"/>
    <w:rsid w:val="00134C61"/>
    <w:rsid w:val="0016410F"/>
    <w:rsid w:val="002801AC"/>
    <w:rsid w:val="003015B5"/>
    <w:rsid w:val="004A029B"/>
    <w:rsid w:val="00594651"/>
    <w:rsid w:val="00615159"/>
    <w:rsid w:val="006D7EA5"/>
    <w:rsid w:val="008119F1"/>
    <w:rsid w:val="00871678"/>
    <w:rsid w:val="008B3A49"/>
    <w:rsid w:val="00906DFF"/>
    <w:rsid w:val="00AD7511"/>
    <w:rsid w:val="00B05C29"/>
    <w:rsid w:val="00B94A3C"/>
    <w:rsid w:val="00BE5959"/>
    <w:rsid w:val="00C307EC"/>
    <w:rsid w:val="00D43A55"/>
    <w:rsid w:val="00E634CD"/>
    <w:rsid w:val="00EC4E32"/>
    <w:rsid w:val="00EE3CC6"/>
    <w:rsid w:val="00EF14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9BF0F9"/>
  <w15:docId w15:val="{EF163BDD-8AB1-4C1D-91E3-0B496396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2">
    <w:lsdException w:name="Normal"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A029B"/>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3A5B2D"/>
    <w:pPr>
      <w:spacing w:line="264" w:lineRule="auto"/>
      <w:outlineLvl w:val="1"/>
    </w:pPr>
    <w:rPr>
      <w:rFonts w:asciiTheme="majorHAnsi" w:eastAsiaTheme="majorEastAsia" w:hAnsiTheme="majorHAnsi" w:cstheme="majorBidi"/>
      <w:bCs/>
      <w:color w:val="990000" w:themeColor="accent1"/>
      <w:sz w:val="28"/>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2605BA"/>
    <w:pPr>
      <w:spacing w:after="0" w:line="300" w:lineRule="auto"/>
      <w:outlineLvl w:val="3"/>
    </w:pPr>
    <w:rPr>
      <w:rFonts w:asciiTheme="majorHAnsi" w:eastAsiaTheme="majorEastAsia" w:hAnsiTheme="majorHAnsi" w:cstheme="majorBidi"/>
      <w:b/>
      <w:bCs/>
      <w:iCs/>
      <w:color w:val="99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6DFF"/>
    <w:pPr>
      <w:tabs>
        <w:tab w:val="center" w:pos="4320"/>
        <w:tab w:val="right" w:pos="8640"/>
      </w:tabs>
      <w:spacing w:after="0"/>
    </w:pPr>
  </w:style>
  <w:style w:type="character" w:customStyle="1" w:styleId="HeaderChar">
    <w:name w:val="Header Char"/>
    <w:basedOn w:val="DefaultParagraphFont"/>
    <w:link w:val="Header"/>
    <w:uiPriority w:val="99"/>
    <w:semiHidden/>
    <w:rsid w:val="00906DFF"/>
  </w:style>
  <w:style w:type="paragraph" w:styleId="Footer">
    <w:name w:val="footer"/>
    <w:basedOn w:val="Normal"/>
    <w:link w:val="FooterChar"/>
    <w:uiPriority w:val="99"/>
    <w:semiHidden/>
    <w:unhideWhenUsed/>
    <w:rsid w:val="00906DFF"/>
    <w:pPr>
      <w:tabs>
        <w:tab w:val="center" w:pos="4320"/>
        <w:tab w:val="right" w:pos="8640"/>
      </w:tabs>
      <w:spacing w:after="0"/>
    </w:pPr>
  </w:style>
  <w:style w:type="character" w:customStyle="1" w:styleId="FooterChar">
    <w:name w:val="Footer Char"/>
    <w:basedOn w:val="DefaultParagraphFont"/>
    <w:link w:val="Footer"/>
    <w:uiPriority w:val="99"/>
    <w:semiHidden/>
    <w:rsid w:val="00906DFF"/>
  </w:style>
  <w:style w:type="paragraph" w:customStyle="1" w:styleId="Page">
    <w:name w:val="Page"/>
    <w:basedOn w:val="Normal"/>
    <w:qFormat/>
    <w:rsid w:val="008C43BA"/>
    <w:pPr>
      <w:spacing w:after="0"/>
    </w:pPr>
    <w:rPr>
      <w:b/>
      <w:color w:val="989898" w:themeColor="text2" w:themeTint="80"/>
      <w:sz w:val="20"/>
    </w:rPr>
  </w:style>
  <w:style w:type="paragraph" w:styleId="Title">
    <w:name w:val="Title"/>
    <w:basedOn w:val="Normal"/>
    <w:link w:val="TitleChar"/>
    <w:uiPriority w:val="10"/>
    <w:qFormat/>
    <w:rsid w:val="00731A3A"/>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731A3A"/>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731A3A"/>
    <w:pPr>
      <w:numPr>
        <w:ilvl w:val="1"/>
      </w:numPr>
      <w:spacing w:after="0"/>
      <w:jc w:val="right"/>
    </w:pPr>
    <w:rPr>
      <w:rFonts w:asciiTheme="majorHAnsi" w:eastAsiaTheme="majorEastAsia" w:hAnsiTheme="majorHAnsi" w:cstheme="majorBidi"/>
      <w:iCs/>
      <w:color w:val="FFFFFF" w:themeColor="background1"/>
      <w:sz w:val="36"/>
    </w:rPr>
  </w:style>
  <w:style w:type="character" w:customStyle="1" w:styleId="SubtitleChar">
    <w:name w:val="Subtitle Char"/>
    <w:basedOn w:val="DefaultParagraphFont"/>
    <w:link w:val="Subtitle"/>
    <w:uiPriority w:val="11"/>
    <w:rsid w:val="00731A3A"/>
    <w:rPr>
      <w:rFonts w:asciiTheme="majorHAnsi" w:eastAsiaTheme="majorEastAsia" w:hAnsiTheme="majorHAnsi" w:cstheme="majorBidi"/>
      <w:iCs/>
      <w:color w:val="FFFFFF" w:themeColor="background1"/>
      <w:sz w:val="36"/>
    </w:rPr>
  </w:style>
  <w:style w:type="paragraph" w:styleId="BodyText2">
    <w:name w:val="Body Text 2"/>
    <w:basedOn w:val="Normal"/>
    <w:link w:val="BodyText2Char"/>
    <w:uiPriority w:val="99"/>
    <w:unhideWhenUsed/>
    <w:rsid w:val="00731A3A"/>
    <w:pPr>
      <w:spacing w:after="0"/>
      <w:jc w:val="right"/>
    </w:pPr>
    <w:rPr>
      <w:color w:val="FFFFFF" w:themeColor="background1"/>
      <w:sz w:val="22"/>
    </w:rPr>
  </w:style>
  <w:style w:type="character" w:customStyle="1" w:styleId="BodyText2Char">
    <w:name w:val="Body Text 2 Char"/>
    <w:basedOn w:val="DefaultParagraphFont"/>
    <w:link w:val="BodyText2"/>
    <w:uiPriority w:val="99"/>
    <w:rsid w:val="00731A3A"/>
    <w:rPr>
      <w:color w:val="FFFFFF" w:themeColor="background1"/>
      <w:sz w:val="22"/>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3A5B2D"/>
    <w:rPr>
      <w:rFonts w:asciiTheme="majorHAnsi" w:eastAsiaTheme="majorEastAsia" w:hAnsiTheme="majorHAnsi" w:cstheme="majorBidi"/>
      <w:bCs/>
      <w:color w:val="990000" w:themeColor="accent1"/>
      <w:sz w:val="28"/>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731A3A"/>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731A3A"/>
    <w:rPr>
      <w:b/>
      <w:color w:val="FFFFFF" w:themeColor="background1"/>
      <w:sz w:val="20"/>
      <w:szCs w:val="16"/>
    </w:rPr>
  </w:style>
  <w:style w:type="paragraph" w:customStyle="1" w:styleId="Organization">
    <w:name w:val="Organization"/>
    <w:basedOn w:val="Normal"/>
    <w:link w:val="OrganizationChar"/>
    <w:qFormat/>
    <w:rsid w:val="00731A3A"/>
    <w:pPr>
      <w:spacing w:after="0"/>
    </w:pPr>
    <w:rPr>
      <w:color w:val="FFFFFF" w:themeColor="background1"/>
      <w:sz w:val="36"/>
    </w:rPr>
  </w:style>
  <w:style w:type="character" w:customStyle="1" w:styleId="OrganizationChar">
    <w:name w:val="Organization Char"/>
    <w:basedOn w:val="DefaultParagraphFont"/>
    <w:link w:val="Organization"/>
    <w:rsid w:val="00731A3A"/>
    <w:rPr>
      <w:color w:val="FFFFFF" w:themeColor="background1"/>
      <w:sz w:val="36"/>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2605BA"/>
    <w:rPr>
      <w:rFonts w:asciiTheme="majorHAnsi" w:eastAsiaTheme="majorEastAsia" w:hAnsiTheme="majorHAnsi" w:cstheme="majorBidi"/>
      <w:b/>
      <w:bCs/>
      <w:iCs/>
      <w:color w:val="990000"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Paracka</dc:creator>
  <cp:keywords/>
  <dc:description/>
  <cp:lastModifiedBy>Wendy Paracka</cp:lastModifiedBy>
  <cp:revision>3</cp:revision>
  <cp:lastPrinted>2016-05-18T18:33:00Z</cp:lastPrinted>
  <dcterms:created xsi:type="dcterms:W3CDTF">2016-05-18T14:18:00Z</dcterms:created>
  <dcterms:modified xsi:type="dcterms:W3CDTF">2016-05-18T18:48:00Z</dcterms:modified>
  <cp:category/>
</cp:coreProperties>
</file>