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rPr>
          <w:i w:val="1"/>
          <w:iCs w:val="1"/>
          <w:sz w:val="24"/>
          <w:szCs w:val="24"/>
        </w:rPr>
      </w:pPr>
      <w:r>
        <w:rPr>
          <w:i w:val="1"/>
          <w:iCs w:val="1"/>
          <w:sz w:val="24"/>
          <w:szCs w:val="24"/>
          <w:rtl w:val="0"/>
          <w:lang w:val="en-US"/>
        </w:rPr>
        <w:t>Sermon: On the Path Together</w:t>
      </w:r>
    </w:p>
    <w:p>
      <w:pPr>
        <w:pStyle w:val="Body"/>
        <w:rPr>
          <w:i w:val="1"/>
          <w:iCs w:val="1"/>
          <w:sz w:val="24"/>
          <w:szCs w:val="24"/>
        </w:rPr>
      </w:pPr>
      <w:r>
        <w:rPr>
          <w:i w:val="1"/>
          <w:iCs w:val="1"/>
          <w:sz w:val="24"/>
          <w:szCs w:val="24"/>
          <w:rtl w:val="0"/>
          <w:lang w:val="en-US"/>
        </w:rPr>
        <w:t>Sunday, February 1, 2026</w:t>
      </w:r>
    </w:p>
    <w:p>
      <w:pPr>
        <w:pStyle w:val="Body"/>
        <w:rPr>
          <w:i w:val="1"/>
          <w:iCs w:val="1"/>
          <w:sz w:val="24"/>
          <w:szCs w:val="24"/>
        </w:rPr>
      </w:pPr>
      <w:r>
        <w:rPr>
          <w:i w:val="1"/>
          <w:iCs w:val="1"/>
          <w:sz w:val="24"/>
          <w:szCs w:val="24"/>
          <w:rtl w:val="0"/>
          <w:lang w:val="en-US"/>
        </w:rPr>
        <w:t>First Unitarian Church</w:t>
      </w:r>
    </w:p>
    <w:p>
      <w:pPr>
        <w:pStyle w:val="Body"/>
        <w:rPr>
          <w:i w:val="1"/>
          <w:iCs w:val="1"/>
          <w:sz w:val="24"/>
          <w:szCs w:val="24"/>
        </w:rPr>
      </w:pPr>
      <w:r>
        <w:rPr>
          <w:i w:val="1"/>
          <w:iCs w:val="1"/>
          <w:sz w:val="24"/>
          <w:szCs w:val="24"/>
          <w:rtl w:val="0"/>
          <w:lang w:val="en-US"/>
        </w:rPr>
        <w:t>The Rev. Sarah C. Stewart</w:t>
      </w:r>
    </w:p>
    <w:p>
      <w:pPr>
        <w:pStyle w:val="Body"/>
        <w:rPr>
          <w:sz w:val="24"/>
          <w:szCs w:val="24"/>
        </w:rPr>
      </w:pPr>
    </w:p>
    <w:p>
      <w:pPr>
        <w:pStyle w:val="Body"/>
        <w:rPr>
          <w:sz w:val="24"/>
          <w:szCs w:val="24"/>
        </w:rPr>
      </w:pPr>
    </w:p>
    <w:p>
      <w:pPr>
        <w:pStyle w:val="Body"/>
        <w:spacing w:line="480" w:lineRule="auto"/>
        <w:rPr>
          <w:sz w:val="24"/>
          <w:szCs w:val="24"/>
        </w:rPr>
      </w:pPr>
      <w:r>
        <w:rPr>
          <w:sz w:val="24"/>
          <w:szCs w:val="24"/>
          <w:rtl w:val="0"/>
        </w:rPr>
        <w:tab/>
        <w:t xml:space="preserve">Hiking is one of my spiritual practices. It does what I want a spiritual practice to do: it moves my mind out of my conscious ego and into my unconscious, where my soul can speak. It opens me to that part of my self where I can hear the voice of the holy. Being in the woods, on the trail, reminds me that the present moment is always available to me, and that I am one with the natural world around me. There is not </w:t>
      </w:r>
      <w:r>
        <w:rPr>
          <w:sz w:val="24"/>
          <w:szCs w:val="24"/>
          <w:rtl w:val="0"/>
          <w:lang w:val="en-US"/>
        </w:rPr>
        <w:t>“</w:t>
      </w:r>
      <w:r>
        <w:rPr>
          <w:sz w:val="24"/>
          <w:szCs w:val="24"/>
          <w:rtl w:val="0"/>
          <w:lang w:val="en-US"/>
        </w:rPr>
        <w:t>me</w:t>
      </w:r>
      <w:r>
        <w:rPr>
          <w:sz w:val="24"/>
          <w:szCs w:val="24"/>
          <w:rtl w:val="0"/>
          <w:lang w:val="en-US"/>
        </w:rPr>
        <w:t xml:space="preserve">” </w:t>
      </w:r>
      <w:r>
        <w:rPr>
          <w:sz w:val="24"/>
          <w:szCs w:val="24"/>
          <w:rtl w:val="0"/>
          <w:lang w:val="en-US"/>
        </w:rPr>
        <w:t xml:space="preserve">and an </w:t>
      </w:r>
      <w:r>
        <w:rPr>
          <w:sz w:val="24"/>
          <w:szCs w:val="24"/>
          <w:rtl w:val="0"/>
          <w:lang w:val="en-US"/>
        </w:rPr>
        <w:t>“</w:t>
      </w:r>
      <w:r>
        <w:rPr>
          <w:sz w:val="24"/>
          <w:szCs w:val="24"/>
          <w:rtl w:val="0"/>
          <w:lang w:val="en-US"/>
        </w:rPr>
        <w:t>environment</w:t>
      </w:r>
      <w:r>
        <w:rPr>
          <w:sz w:val="24"/>
          <w:szCs w:val="24"/>
          <w:rtl w:val="0"/>
          <w:lang w:val="en-US"/>
        </w:rPr>
        <w:t>”</w:t>
      </w:r>
      <w:r>
        <w:rPr>
          <w:sz w:val="24"/>
          <w:szCs w:val="24"/>
          <w:rtl w:val="0"/>
          <w:lang w:val="en-US"/>
        </w:rPr>
        <w:t>; there is creation, and I am part of it.</w:t>
      </w:r>
    </w:p>
    <w:p>
      <w:pPr>
        <w:pStyle w:val="Body"/>
        <w:spacing w:line="480" w:lineRule="auto"/>
        <w:rPr>
          <w:sz w:val="24"/>
          <w:szCs w:val="24"/>
        </w:rPr>
      </w:pPr>
      <w:r>
        <w:rPr>
          <w:sz w:val="24"/>
          <w:szCs w:val="24"/>
          <w:rtl w:val="0"/>
        </w:rPr>
        <w:tab/>
        <w:t>Since August, my hiking buddy and I have been section-hiking the New England Trail, also called the Metacomet-Monadnock Trail, which runs from Mt. Monadnock in southern New Hampshire to the Long Island Sound in Connecticut. Tomorrow we</w:t>
      </w:r>
      <w:r>
        <w:rPr>
          <w:sz w:val="24"/>
          <w:szCs w:val="24"/>
          <w:rtl w:val="0"/>
          <w:lang w:val="en-US"/>
        </w:rPr>
        <w:t>’</w:t>
      </w:r>
      <w:r>
        <w:rPr>
          <w:sz w:val="24"/>
          <w:szCs w:val="24"/>
          <w:rtl w:val="0"/>
          <w:lang w:val="en-US"/>
        </w:rPr>
        <w:t>re strapping on our snow shoes to do a short section between Royalston Falls and Mt. Grace. In the summer, I love to hike up a mountain. Hiking a mountain is an adventure, a quest, an arc like the arc of a parable. Walking a long distance trail is is more like living life on foot. We choose a beginning and an end for each day, but we know there is always more trail ahead of us. Sometimes my friend and I talk but sometimes we walk in silence. Section hiking is just life, but outside and on foot. Eventually we will get to the end, and dip our toes in the ocean, but until that day we walk.</w:t>
      </w:r>
    </w:p>
    <w:p>
      <w:pPr>
        <w:pStyle w:val="Body"/>
        <w:spacing w:line="480" w:lineRule="auto"/>
        <w:rPr>
          <w:sz w:val="24"/>
          <w:szCs w:val="24"/>
        </w:rPr>
      </w:pPr>
      <w:r>
        <w:rPr>
          <w:sz w:val="24"/>
          <w:szCs w:val="24"/>
          <w:rtl w:val="0"/>
        </w:rPr>
        <w:tab/>
        <w:t>If I</w:t>
      </w:r>
      <w:r>
        <w:rPr>
          <w:sz w:val="24"/>
          <w:szCs w:val="24"/>
          <w:rtl w:val="0"/>
          <w:lang w:val="en-US"/>
        </w:rPr>
        <w:t>’</w:t>
      </w:r>
      <w:r>
        <w:rPr>
          <w:sz w:val="24"/>
          <w:szCs w:val="24"/>
          <w:rtl w:val="0"/>
          <w:lang w:val="en-US"/>
        </w:rPr>
        <w:t>m hiking and all is going well, the woods are a place of beauty and wonder, and the unknown reality around the next bend is a source of curiosity, not worry. But if my back hurts, or the weather has turned, or I</w:t>
      </w:r>
      <w:r>
        <w:rPr>
          <w:sz w:val="24"/>
          <w:szCs w:val="24"/>
          <w:rtl w:val="0"/>
          <w:lang w:val="en-US"/>
        </w:rPr>
        <w:t>’</w:t>
      </w:r>
      <w:r>
        <w:rPr>
          <w:sz w:val="24"/>
          <w:szCs w:val="24"/>
          <w:rtl w:val="0"/>
          <w:lang w:val="en-US"/>
        </w:rPr>
        <w:t>ve stepped through the ice into a frigid brook and my feet are wet, then nature</w:t>
      </w:r>
      <w:r>
        <w:rPr>
          <w:sz w:val="24"/>
          <w:szCs w:val="24"/>
          <w:rtl w:val="0"/>
          <w:lang w:val="en-US"/>
        </w:rPr>
        <w:t>’</w:t>
      </w:r>
      <w:r>
        <w:rPr>
          <w:sz w:val="24"/>
          <w:szCs w:val="24"/>
          <w:rtl w:val="0"/>
          <w:lang w:val="en-US"/>
        </w:rPr>
        <w:t>s beauty becomes a threat. On the path, in the woods as in life, I am more or less well, more or less healthy, more or less adapted to my surroundings, depending on what</w:t>
      </w:r>
      <w:r>
        <w:rPr>
          <w:sz w:val="24"/>
          <w:szCs w:val="24"/>
          <w:rtl w:val="0"/>
          <w:lang w:val="en-US"/>
        </w:rPr>
        <w:t>’</w:t>
      </w:r>
      <w:r>
        <w:rPr>
          <w:sz w:val="24"/>
          <w:szCs w:val="24"/>
          <w:rtl w:val="0"/>
          <w:lang w:val="en-US"/>
        </w:rPr>
        <w:t>s happening. For all of us, in our physical and mental state, isn</w:t>
      </w:r>
      <w:r>
        <w:rPr>
          <w:sz w:val="24"/>
          <w:szCs w:val="24"/>
          <w:rtl w:val="0"/>
          <w:lang w:val="en-US"/>
        </w:rPr>
        <w:t>’</w:t>
      </w:r>
      <w:r>
        <w:rPr>
          <w:sz w:val="24"/>
          <w:szCs w:val="24"/>
          <w:rtl w:val="0"/>
          <w:lang w:val="en-US"/>
        </w:rPr>
        <w:t>t this true? We are all whole and holy people, even those among us who live with mental illness. Sometimes we can forge ahead on the path of life, and sometimes the threats and dangers of the path overwhelm us. Either way, our wholeness and our humanity is supported and witnessed by the community of people who walk the path with us.</w:t>
      </w:r>
    </w:p>
    <w:p>
      <w:pPr>
        <w:pStyle w:val="Body"/>
        <w:spacing w:line="480" w:lineRule="auto"/>
        <w:rPr>
          <w:sz w:val="24"/>
          <w:szCs w:val="24"/>
        </w:rPr>
      </w:pPr>
    </w:p>
    <w:p>
      <w:pPr>
        <w:pStyle w:val="Body"/>
        <w:spacing w:line="480" w:lineRule="auto"/>
        <w:rPr>
          <w:sz w:val="24"/>
          <w:szCs w:val="24"/>
        </w:rPr>
      </w:pPr>
      <w:r>
        <w:rPr>
          <w:sz w:val="24"/>
          <w:szCs w:val="24"/>
          <w:rtl w:val="0"/>
        </w:rPr>
        <w:tab/>
        <w:t xml:space="preserve">Elyn Saks is a writer, legal scholar, and a person with lifelong mental illness, who knows the power of companionship. She has lived her whole adult life with schizophrenia and bouts of psychosis. (Today, the language for these illnesses might be different; I am using the words Elyn herself uses to describe her illness.) And at the same time, she has become a renowned legal scholar writing and teaching about the civil rights of people with mental illness. She tells the story of her life and her work in her memoir, </w:t>
      </w:r>
      <w:r>
        <w:rPr>
          <w:i w:val="1"/>
          <w:iCs w:val="1"/>
          <w:sz w:val="24"/>
          <w:szCs w:val="24"/>
          <w:rtl w:val="0"/>
          <w:lang w:val="en-US"/>
        </w:rPr>
        <w:t>The Center Cannot Hold.</w:t>
      </w:r>
      <w:r>
        <w:rPr>
          <w:sz w:val="24"/>
          <w:szCs w:val="24"/>
          <w:rtl w:val="0"/>
          <w:lang w:val="en-US"/>
        </w:rPr>
        <w:t xml:space="preserve"> She was first diagnosed with mental illness as a young adult, before modern medicines for depression and psychosis were available. She was treated with a combination of psychoanalysis and available medications for decades. Drugs for mental illness often come with mental side effects, which can be intolerable to the person taking them; so, like many people who take these medications, Elyn often tried to reduce her dose or quit the medications entirely, only to have her delusions and paranoia return. She spent time hospitalized and received intensive treatment. </w:t>
      </w:r>
    </w:p>
    <w:p>
      <w:pPr>
        <w:pStyle w:val="Body"/>
        <w:spacing w:line="480" w:lineRule="auto"/>
        <w:rPr>
          <w:sz w:val="24"/>
          <w:szCs w:val="24"/>
        </w:rPr>
      </w:pPr>
      <w:r>
        <w:rPr>
          <w:sz w:val="24"/>
          <w:szCs w:val="24"/>
          <w:rtl w:val="0"/>
        </w:rPr>
        <w:tab/>
        <w:t xml:space="preserve">Through it all, however, she has been determined to remain active in her lifelong learning and her field of law. Again and again, when an outsider might have dismissed her as a </w:t>
      </w:r>
      <w:r>
        <w:rPr>
          <w:sz w:val="24"/>
          <w:szCs w:val="24"/>
          <w:rtl w:val="0"/>
          <w:lang w:val="en-US"/>
        </w:rPr>
        <w:t>“</w:t>
      </w:r>
      <w:r>
        <w:rPr>
          <w:sz w:val="24"/>
          <w:szCs w:val="24"/>
          <w:rtl w:val="0"/>
          <w:lang w:val="en-US"/>
        </w:rPr>
        <w:t>crazy person</w:t>
      </w:r>
      <w:r>
        <w:rPr>
          <w:sz w:val="24"/>
          <w:szCs w:val="24"/>
          <w:rtl w:val="0"/>
          <w:lang w:val="en-US"/>
        </w:rPr>
        <w:t xml:space="preserve">” </w:t>
      </w:r>
      <w:r>
        <w:rPr>
          <w:sz w:val="24"/>
          <w:szCs w:val="24"/>
          <w:rtl w:val="0"/>
          <w:lang w:val="en-US"/>
        </w:rPr>
        <w:t>or even called the police, Elyn was supported by loving friends and colleagues who tried to understand her and accompany her before judging her. After one episode of hallucinations and threats to harm herself that took place in the legal services office where she worked, Elyn reflected on the power of her community:</w:t>
      </w:r>
    </w:p>
    <w:p>
      <w:pPr>
        <w:pStyle w:val="Body"/>
        <w:spacing w:line="480" w:lineRule="auto"/>
        <w:ind w:left="720" w:right="720" w:firstLine="0"/>
        <w:rPr>
          <w:sz w:val="24"/>
          <w:szCs w:val="24"/>
        </w:rPr>
      </w:pPr>
      <w:r>
        <w:rPr>
          <w:sz w:val="24"/>
          <w:szCs w:val="24"/>
          <w:rtl w:val="0"/>
          <w:lang w:val="en-US"/>
        </w:rPr>
        <w:t>When I become psychotic, a kind of curtain</w:t>
      </w:r>
      <w:r>
        <w:rPr>
          <w:sz w:val="24"/>
          <w:szCs w:val="24"/>
          <w:rtl w:val="0"/>
          <w:lang w:val="en-US"/>
        </w:rPr>
        <w:t>…</w:t>
      </w:r>
      <w:r>
        <w:rPr>
          <w:sz w:val="24"/>
          <w:szCs w:val="24"/>
          <w:rtl w:val="0"/>
          <w:lang w:val="en-US"/>
        </w:rPr>
        <w:t xml:space="preserve">of socialization falls away, and a secret part of me is revealed. And then, after the psychosis passes, I suffer overwhelming shame: </w:t>
      </w:r>
      <w:r>
        <w:rPr>
          <w:i w:val="1"/>
          <w:iCs w:val="1"/>
          <w:sz w:val="24"/>
          <w:szCs w:val="24"/>
          <w:rtl w:val="0"/>
          <w:lang w:val="en-US"/>
        </w:rPr>
        <w:t>Now they know</w:t>
      </w:r>
      <w:r>
        <w:rPr>
          <w:sz w:val="24"/>
          <w:szCs w:val="24"/>
          <w:rtl w:val="0"/>
          <w:lang w:val="en-US"/>
        </w:rPr>
        <w:t>. But something about this episode was intrinsically different from the ones that had come before. I</w:t>
      </w:r>
      <w:r>
        <w:rPr>
          <w:sz w:val="24"/>
          <w:szCs w:val="24"/>
          <w:rtl w:val="0"/>
          <w:lang w:val="en-US"/>
        </w:rPr>
        <w:t>’</w:t>
      </w:r>
      <w:r>
        <w:rPr>
          <w:sz w:val="24"/>
          <w:szCs w:val="24"/>
          <w:rtl w:val="0"/>
          <w:lang w:val="en-US"/>
        </w:rPr>
        <w:t>d worked with these [women] for three years; I trusted them, and they trusted me</w:t>
      </w:r>
      <w:r>
        <w:rPr>
          <w:sz w:val="24"/>
          <w:szCs w:val="24"/>
          <w:rtl w:val="0"/>
          <w:lang w:val="en-US"/>
        </w:rPr>
        <w:t>…</w:t>
      </w:r>
      <w:r>
        <w:rPr>
          <w:sz w:val="24"/>
          <w:szCs w:val="24"/>
          <w:rtl w:val="0"/>
          <w:lang w:val="en-US"/>
        </w:rPr>
        <w:t>So, in retrospect, I think it was somehow almost normal that I</w:t>
      </w:r>
      <w:r>
        <w:rPr>
          <w:sz w:val="24"/>
          <w:szCs w:val="24"/>
          <w:rtl w:val="0"/>
          <w:lang w:val="en-US"/>
        </w:rPr>
        <w:t>’</w:t>
      </w:r>
      <w:r>
        <w:rPr>
          <w:sz w:val="24"/>
          <w:szCs w:val="24"/>
          <w:rtl w:val="0"/>
          <w:lang w:val="en-US"/>
        </w:rPr>
        <w:t>d go to that office to fall apart. When you</w:t>
      </w:r>
      <w:r>
        <w:rPr>
          <w:sz w:val="24"/>
          <w:szCs w:val="24"/>
          <w:rtl w:val="0"/>
          <w:lang w:val="en-US"/>
        </w:rPr>
        <w:t>’</w:t>
      </w:r>
      <w:r>
        <w:rPr>
          <w:sz w:val="24"/>
          <w:szCs w:val="24"/>
          <w:rtl w:val="0"/>
          <w:lang w:val="en-US"/>
        </w:rPr>
        <w:t>re scared, on the verge of a meltdown, you instinctively know to head someplace where you</w:t>
      </w:r>
      <w:r>
        <w:rPr>
          <w:sz w:val="24"/>
          <w:szCs w:val="24"/>
          <w:rtl w:val="0"/>
          <w:lang w:val="en-US"/>
        </w:rPr>
        <w:t>’</w:t>
      </w:r>
      <w:r>
        <w:rPr>
          <w:sz w:val="24"/>
          <w:szCs w:val="24"/>
          <w:rtl w:val="0"/>
          <w:lang w:val="en-US"/>
        </w:rPr>
        <w:t>ll be safe; when you reveal something so intimate as a psychosis, you want the witnesses to be people you trust (217).</w:t>
      </w:r>
    </w:p>
    <w:p>
      <w:pPr>
        <w:pStyle w:val="Body"/>
        <w:spacing w:line="480" w:lineRule="auto"/>
        <w:rPr>
          <w:sz w:val="24"/>
          <w:szCs w:val="24"/>
        </w:rPr>
      </w:pPr>
      <w:r>
        <w:rPr>
          <w:sz w:val="24"/>
          <w:szCs w:val="24"/>
          <w:rtl w:val="0"/>
          <w:lang w:val="en-US"/>
        </w:rPr>
        <w:t>Elyn</w:t>
      </w:r>
      <w:r>
        <w:rPr>
          <w:sz w:val="24"/>
          <w:szCs w:val="24"/>
          <w:rtl w:val="0"/>
          <w:lang w:val="en-US"/>
        </w:rPr>
        <w:t>’</w:t>
      </w:r>
      <w:r>
        <w:rPr>
          <w:sz w:val="24"/>
          <w:szCs w:val="24"/>
          <w:rtl w:val="0"/>
          <w:lang w:val="en-US"/>
        </w:rPr>
        <w:t>s colleagues asked her questions about how she was doing, reflected her humanity back to her, and worked with her to get the help she needed. She had told her supervisor ahead of time about her history and given him her doctor</w:t>
      </w:r>
      <w:r>
        <w:rPr>
          <w:sz w:val="24"/>
          <w:szCs w:val="24"/>
          <w:rtl w:val="0"/>
          <w:lang w:val="en-US"/>
        </w:rPr>
        <w:t>’</w:t>
      </w:r>
      <w:r>
        <w:rPr>
          <w:sz w:val="24"/>
          <w:szCs w:val="24"/>
          <w:rtl w:val="0"/>
          <w:lang w:val="en-US"/>
        </w:rPr>
        <w:t>s contact information. So when she suggested that she might turn into a cat and jump out the window, her colleagues called their boss, who called her doctor, who helped Elyn get the medication she needed. The crisis passed. It passed in part because her community responded with regard and respect</w:t>
      </w:r>
      <w:r>
        <w:rPr>
          <w:sz w:val="24"/>
          <w:szCs w:val="24"/>
          <w:rtl w:val="0"/>
          <w:lang w:val="en-US"/>
        </w:rPr>
        <w:t>—</w:t>
      </w:r>
      <w:r>
        <w:rPr>
          <w:sz w:val="24"/>
          <w:szCs w:val="24"/>
          <w:rtl w:val="0"/>
          <w:lang w:val="en-US"/>
        </w:rPr>
        <w:t>companionship</w:t>
      </w:r>
      <w:r>
        <w:rPr>
          <w:sz w:val="24"/>
          <w:szCs w:val="24"/>
          <w:rtl w:val="0"/>
          <w:lang w:val="en-US"/>
        </w:rPr>
        <w:t>—</w:t>
      </w:r>
      <w:r>
        <w:rPr>
          <w:sz w:val="24"/>
          <w:szCs w:val="24"/>
          <w:rtl w:val="0"/>
          <w:lang w:val="en-US"/>
        </w:rPr>
        <w:t>instead of judgment.</w:t>
      </w:r>
    </w:p>
    <w:p>
      <w:pPr>
        <w:pStyle w:val="Body"/>
        <w:spacing w:line="480" w:lineRule="auto"/>
        <w:rPr>
          <w:sz w:val="24"/>
          <w:szCs w:val="24"/>
        </w:rPr>
      </w:pPr>
      <w:r>
        <w:rPr>
          <w:sz w:val="24"/>
          <w:szCs w:val="24"/>
          <w:rtl w:val="0"/>
        </w:rPr>
        <w:tab/>
        <w:t>There were many sacred stories I could have chosen for today</w:t>
      </w:r>
      <w:r>
        <w:rPr>
          <w:sz w:val="24"/>
          <w:szCs w:val="24"/>
          <w:rtl w:val="0"/>
          <w:lang w:val="en-US"/>
        </w:rPr>
        <w:t>’</w:t>
      </w:r>
      <w:r>
        <w:rPr>
          <w:sz w:val="24"/>
          <w:szCs w:val="24"/>
          <w:rtl w:val="0"/>
          <w:lang w:val="en-US"/>
        </w:rPr>
        <w:t>s service. I could have told you the story of the man with demons who lives among the graves outside the town of Gerasa, whom Jesus heals only after some struggle. I could have told you about the prophet Ezekiel, who saw visions and heard voices and who believed God instructed him to use a stone as a pillow. But I chose Job, who did not see visions or hear voices, but who may have suffered from a deep depression after the destruction of his well-being at the hands of Satan. The story says that Job sat in the ash-pit for seven days. If you know the story, you know that his three friends spend most of the book giving Job bad and high-handed advice. The very first thing they do, though, is the best thing they do. They provide Job companionship. They do not try to fix his problem; they do not judge him for it (at least, not yet). They join him in his suffering. They sit in the ash pit of depression with him, so that he will not be alone.</w:t>
      </w:r>
    </w:p>
    <w:p>
      <w:pPr>
        <w:pStyle w:val="Body"/>
        <w:spacing w:line="480" w:lineRule="auto"/>
        <w:rPr>
          <w:sz w:val="24"/>
          <w:szCs w:val="24"/>
        </w:rPr>
      </w:pPr>
      <w:r>
        <w:rPr>
          <w:sz w:val="24"/>
          <w:szCs w:val="24"/>
          <w:rtl w:val="0"/>
        </w:rPr>
        <w:tab/>
        <w:t>Ecologist and poet Wendell Berry makes the point that modern medicine has found its greatest successes in treating the parts of the body. If there is something wrong with your knee, you may need treatment that isolates your knee, delivered by a knee specialist, maybe even from a practice that only does knees. This isolation allows intervention and repair. But healing, Berry points out, is about returning to the whole: ending a time of being just a knee and returning to the practice of being a whole person who is part of the whole world. Hospitals are for treatment, he writes, but community is for healing.</w:t>
      </w:r>
    </w:p>
    <w:p>
      <w:pPr>
        <w:pStyle w:val="Body"/>
        <w:spacing w:line="480" w:lineRule="auto"/>
        <w:rPr>
          <w:sz w:val="24"/>
          <w:szCs w:val="24"/>
        </w:rPr>
      </w:pPr>
      <w:r>
        <w:rPr>
          <w:sz w:val="24"/>
          <w:szCs w:val="24"/>
          <w:rtl w:val="0"/>
        </w:rPr>
        <w:tab/>
        <w:t xml:space="preserve">So what happens when it is not the knee but the mind that is ill? The mind is the seat of our sense of self and the faculty we use to perceive our soul. It uses our brain but it is not only our brain. Berry writes that we are not separable into </w:t>
      </w:r>
      <w:r>
        <w:rPr>
          <w:sz w:val="24"/>
          <w:szCs w:val="24"/>
          <w:rtl w:val="0"/>
          <w:lang w:val="en-US"/>
        </w:rPr>
        <w:t>“</w:t>
      </w:r>
      <w:r>
        <w:rPr>
          <w:sz w:val="24"/>
          <w:szCs w:val="24"/>
          <w:rtl w:val="0"/>
          <w:lang w:val="en-US"/>
        </w:rPr>
        <w:t>mind</w:t>
      </w:r>
      <w:r>
        <w:rPr>
          <w:sz w:val="24"/>
          <w:szCs w:val="24"/>
          <w:rtl w:val="0"/>
          <w:lang w:val="en-US"/>
        </w:rPr>
        <w:t xml:space="preserve">” </w:t>
      </w:r>
      <w:r>
        <w:rPr>
          <w:sz w:val="24"/>
          <w:szCs w:val="24"/>
          <w:rtl w:val="0"/>
          <w:lang w:val="en-US"/>
        </w:rPr>
        <w:t xml:space="preserve">and </w:t>
      </w:r>
      <w:r>
        <w:rPr>
          <w:sz w:val="24"/>
          <w:szCs w:val="24"/>
          <w:rtl w:val="0"/>
          <w:lang w:val="en-US"/>
        </w:rPr>
        <w:t>“</w:t>
      </w:r>
      <w:r>
        <w:rPr>
          <w:sz w:val="24"/>
          <w:szCs w:val="24"/>
          <w:rtl w:val="0"/>
          <w:lang w:val="en-US"/>
        </w:rPr>
        <w:t>body.</w:t>
      </w:r>
      <w:r>
        <w:rPr>
          <w:sz w:val="24"/>
          <w:szCs w:val="24"/>
          <w:rtl w:val="0"/>
          <w:lang w:val="en-US"/>
        </w:rPr>
        <w:t xml:space="preserve">” </w:t>
      </w:r>
      <w:r>
        <w:rPr>
          <w:sz w:val="24"/>
          <w:szCs w:val="24"/>
          <w:rtl w:val="0"/>
          <w:lang w:val="en-US"/>
        </w:rPr>
        <w:t xml:space="preserve">He uses the word </w:t>
      </w:r>
      <w:r>
        <w:rPr>
          <w:sz w:val="24"/>
          <w:szCs w:val="24"/>
          <w:rtl w:val="0"/>
          <w:lang w:val="en-US"/>
        </w:rPr>
        <w:t>“</w:t>
      </w:r>
      <w:r>
        <w:rPr>
          <w:sz w:val="24"/>
          <w:szCs w:val="24"/>
          <w:rtl w:val="0"/>
          <w:lang w:val="en-US"/>
        </w:rPr>
        <w:t>soul</w:t>
      </w:r>
      <w:r>
        <w:rPr>
          <w:sz w:val="24"/>
          <w:szCs w:val="24"/>
          <w:rtl w:val="0"/>
          <w:lang w:val="en-US"/>
        </w:rPr>
        <w:t>”—</w:t>
      </w:r>
      <w:r>
        <w:rPr>
          <w:sz w:val="24"/>
          <w:szCs w:val="24"/>
          <w:rtl w:val="0"/>
          <w:lang w:val="en-US"/>
        </w:rPr>
        <w:t>the whole, precious, inseparable person who is, no matter what, beloved by God and connected to other souls.</w:t>
      </w:r>
    </w:p>
    <w:p>
      <w:pPr>
        <w:pStyle w:val="Body"/>
        <w:spacing w:line="480" w:lineRule="auto"/>
        <w:rPr>
          <w:sz w:val="24"/>
          <w:szCs w:val="24"/>
        </w:rPr>
      </w:pPr>
    </w:p>
    <w:p>
      <w:pPr>
        <w:pStyle w:val="Body"/>
        <w:spacing w:line="480" w:lineRule="auto"/>
        <w:rPr>
          <w:sz w:val="24"/>
          <w:szCs w:val="24"/>
        </w:rPr>
      </w:pPr>
      <w:r>
        <w:rPr>
          <w:sz w:val="24"/>
          <w:szCs w:val="24"/>
          <w:rtl w:val="0"/>
        </w:rPr>
        <w:tab/>
        <w:t>On the trail, we need one another. I do enjoy a solo hike from time to time. A profound silence descends in my own mind as I walk alone for hours up and down a mountain. I have to solve my own problems and listen for the still, small voice. I come down more certain of my own physical and mental abilities.</w:t>
      </w:r>
    </w:p>
    <w:p>
      <w:pPr>
        <w:pStyle w:val="Body"/>
        <w:spacing w:line="480" w:lineRule="auto"/>
        <w:rPr>
          <w:sz w:val="24"/>
          <w:szCs w:val="24"/>
        </w:rPr>
      </w:pPr>
      <w:r>
        <w:rPr>
          <w:sz w:val="24"/>
          <w:szCs w:val="24"/>
          <w:rtl w:val="0"/>
        </w:rPr>
        <w:tab/>
        <w:t>Yet I cannot deny the power of walking on the trail with a buddy, or even a community. If you</w:t>
      </w:r>
      <w:r>
        <w:rPr>
          <w:sz w:val="24"/>
          <w:szCs w:val="24"/>
          <w:rtl w:val="0"/>
          <w:lang w:val="en-US"/>
        </w:rPr>
        <w:t>’</w:t>
      </w:r>
      <w:r>
        <w:rPr>
          <w:sz w:val="24"/>
          <w:szCs w:val="24"/>
          <w:rtl w:val="0"/>
          <w:lang w:val="en-US"/>
        </w:rPr>
        <w:t>ve joined our youth groups for one of their Wachusett hikes, you know what I mean</w:t>
      </w:r>
      <w:r>
        <w:rPr>
          <w:sz w:val="24"/>
          <w:szCs w:val="24"/>
          <w:rtl w:val="0"/>
          <w:lang w:val="en-US"/>
        </w:rPr>
        <w:t>—</w:t>
      </w:r>
      <w:r>
        <w:rPr>
          <w:sz w:val="24"/>
          <w:szCs w:val="24"/>
          <w:rtl w:val="0"/>
          <w:lang w:val="en-US"/>
        </w:rPr>
        <w:t>different conversations with different people, and the camaraderie of reaching the top, and the bottom, together. Plus the very real help a hiking companion can provide. Last year, my friend and I were hiking on a cold February day. I stepped on what I thought was the snowy trail, only to feel my foot go through the ice underneath the snow and into the frigid stream below. Ice and water instantly filled my boot. I pulled my foot out and crawled to solid ground, trying to distribute my weight so I wouldn</w:t>
      </w:r>
      <w:r>
        <w:rPr>
          <w:sz w:val="24"/>
          <w:szCs w:val="24"/>
          <w:rtl w:val="0"/>
          <w:lang w:val="en-US"/>
        </w:rPr>
        <w:t>’</w:t>
      </w:r>
      <w:r>
        <w:rPr>
          <w:sz w:val="24"/>
          <w:szCs w:val="24"/>
          <w:rtl w:val="0"/>
          <w:lang w:val="en-US"/>
        </w:rPr>
        <w:t>t fall in again. I could feel ice cubes in my sock. It was my friend, the more experienced hiker, who was prepared. He had a towel, and a dry pair of socks. He did not laugh or judge or even sigh when the unexpected stop got us back to the car later than we had planned. We need one another. We need concrete help in times of stress, but just as importantly, we need open-hearted regard and respect. All of us are supported in body and spirit by others who treat us with kindness and dignity</w:t>
      </w:r>
      <w:r>
        <w:rPr>
          <w:sz w:val="24"/>
          <w:szCs w:val="24"/>
          <w:rtl w:val="0"/>
          <w:lang w:val="en-US"/>
        </w:rPr>
        <w:t>—</w:t>
      </w:r>
      <w:r>
        <w:rPr>
          <w:sz w:val="24"/>
          <w:szCs w:val="24"/>
          <w:rtl w:val="0"/>
          <w:lang w:val="en-US"/>
        </w:rPr>
        <w:t>who treat us like people, not like problems.</w:t>
      </w:r>
    </w:p>
    <w:p>
      <w:pPr>
        <w:pStyle w:val="Body"/>
        <w:spacing w:line="480" w:lineRule="auto"/>
        <w:rPr>
          <w:sz w:val="24"/>
          <w:szCs w:val="24"/>
        </w:rPr>
      </w:pPr>
      <w:r>
        <w:rPr>
          <w:sz w:val="24"/>
          <w:szCs w:val="24"/>
          <w:rtl w:val="0"/>
        </w:rPr>
        <w:tab/>
        <w:t>And I can</w:t>
      </w:r>
      <w:r>
        <w:rPr>
          <w:sz w:val="24"/>
          <w:szCs w:val="24"/>
          <w:rtl w:val="0"/>
          <w:lang w:val="en-US"/>
        </w:rPr>
        <w:t>’</w:t>
      </w:r>
      <w:r>
        <w:rPr>
          <w:sz w:val="24"/>
          <w:szCs w:val="24"/>
          <w:rtl w:val="0"/>
          <w:lang w:val="en-US"/>
        </w:rPr>
        <w:t>t help but notice that even if a hiker does encounter a problem on the trail that requires outside intervention, we as a society have created park rangers and search and rescue teams who are specialists in helping people stuck on the sides of mountains. You can even buy a HikeSafe card for New Hampshire, so that you won</w:t>
      </w:r>
      <w:r>
        <w:rPr>
          <w:sz w:val="24"/>
          <w:szCs w:val="24"/>
          <w:rtl w:val="0"/>
          <w:lang w:val="en-US"/>
        </w:rPr>
        <w:t>’</w:t>
      </w:r>
      <w:r>
        <w:rPr>
          <w:sz w:val="24"/>
          <w:szCs w:val="24"/>
          <w:rtl w:val="0"/>
          <w:lang w:val="en-US"/>
        </w:rPr>
        <w:t>t be charged for a rescue if you need one. The people who show up to help are specially trained experts</w:t>
      </w:r>
      <w:r>
        <w:rPr>
          <w:sz w:val="24"/>
          <w:szCs w:val="24"/>
          <w:rtl w:val="0"/>
          <w:lang w:val="en-US"/>
        </w:rPr>
        <w:t>—</w:t>
      </w:r>
      <w:r>
        <w:rPr>
          <w:sz w:val="24"/>
          <w:szCs w:val="24"/>
          <w:rtl w:val="0"/>
          <w:lang w:val="en-US"/>
        </w:rPr>
        <w:t>not cops with guns. People having mental health crises in America are not always so lucky. We need mental health first responders in our communities. Our community is the people we know, but it is also our whole society. We need to build a society where you do not need to be a MacArthur Genius, like Elyn Saks, or wealthy, in order to receive compassionate mental health care. Everyone deserves access to the skillful, compassionate care that they need.</w:t>
      </w:r>
    </w:p>
    <w:p>
      <w:pPr>
        <w:pStyle w:val="Body"/>
        <w:spacing w:line="480" w:lineRule="auto"/>
        <w:rPr>
          <w:sz w:val="24"/>
          <w:szCs w:val="24"/>
        </w:rPr>
      </w:pPr>
    </w:p>
    <w:p>
      <w:pPr>
        <w:pStyle w:val="Body"/>
        <w:spacing w:line="480" w:lineRule="auto"/>
        <w:rPr>
          <w:sz w:val="24"/>
          <w:szCs w:val="24"/>
        </w:rPr>
      </w:pPr>
      <w:r>
        <w:rPr>
          <w:sz w:val="24"/>
          <w:szCs w:val="24"/>
          <w:rtl w:val="0"/>
        </w:rPr>
        <w:tab/>
        <w:t>When we turn to our sacred texts, we find descriptions of mental illness, so we know that mental illness has been part of human life for millennia, possibly as long as there have been humans. Today, we have better treatments, but we still could not cure Ezekiel</w:t>
      </w:r>
      <w:r>
        <w:rPr>
          <w:sz w:val="24"/>
          <w:szCs w:val="24"/>
          <w:rtl w:val="0"/>
          <w:lang w:val="en-US"/>
        </w:rPr>
        <w:t>’</w:t>
      </w:r>
      <w:r>
        <w:rPr>
          <w:sz w:val="24"/>
          <w:szCs w:val="24"/>
          <w:rtl w:val="0"/>
          <w:lang w:val="en-US"/>
        </w:rPr>
        <w:t>s psychosis, or the Gerasene man</w:t>
      </w:r>
      <w:r>
        <w:rPr>
          <w:sz w:val="24"/>
          <w:szCs w:val="24"/>
          <w:rtl w:val="0"/>
          <w:lang w:val="en-US"/>
        </w:rPr>
        <w:t>’</w:t>
      </w:r>
      <w:r>
        <w:rPr>
          <w:sz w:val="24"/>
          <w:szCs w:val="24"/>
          <w:rtl w:val="0"/>
          <w:lang w:val="en-US"/>
        </w:rPr>
        <w:t>s ravings, or Job</w:t>
      </w:r>
      <w:r>
        <w:rPr>
          <w:sz w:val="24"/>
          <w:szCs w:val="24"/>
          <w:rtl w:val="0"/>
          <w:lang w:val="en-US"/>
        </w:rPr>
        <w:t>’</w:t>
      </w:r>
      <w:r>
        <w:rPr>
          <w:sz w:val="24"/>
          <w:szCs w:val="24"/>
          <w:rtl w:val="0"/>
          <w:lang w:val="en-US"/>
        </w:rPr>
        <w:t>s depression. Mental illness is part of the human condition. In America, treatment has moved from isolating people with mental illness in institutions to relying primarily on medication while keeping people in community. The medication and skilled care can work wonders</w:t>
      </w:r>
      <w:r>
        <w:rPr>
          <w:sz w:val="24"/>
          <w:szCs w:val="24"/>
          <w:rtl w:val="0"/>
          <w:lang w:val="en-US"/>
        </w:rPr>
        <w:t>—</w:t>
      </w:r>
      <w:r>
        <w:rPr>
          <w:sz w:val="24"/>
          <w:szCs w:val="24"/>
          <w:rtl w:val="0"/>
          <w:lang w:val="en-US"/>
        </w:rPr>
        <w:t>but I think the community matters just as much. When we are with other people who witness our struggles and treat us like human beings all the same, our wholeness and soul-filled existence are reaffirmed. All people, with and without chronic mental illness, deserve a place to belong, to be loved, and to be seen for who they are. One of our spiritual tasks is to help build such a community of care.</w:t>
      </w:r>
    </w:p>
    <w:p>
      <w:pPr>
        <w:pStyle w:val="Body"/>
        <w:spacing w:line="480" w:lineRule="auto"/>
        <w:rPr>
          <w:sz w:val="24"/>
          <w:szCs w:val="24"/>
        </w:rPr>
      </w:pPr>
      <w:r>
        <w:rPr>
          <w:sz w:val="24"/>
          <w:szCs w:val="24"/>
          <w:rtl w:val="0"/>
        </w:rPr>
        <w:tab/>
        <w:t>I will leave you with a final observation about Elyn Saks</w:t>
      </w:r>
      <w:r>
        <w:rPr>
          <w:sz w:val="24"/>
          <w:szCs w:val="24"/>
          <w:rtl w:val="0"/>
          <w:lang w:val="en-US"/>
        </w:rPr>
        <w:t xml:space="preserve">’ </w:t>
      </w:r>
      <w:r>
        <w:rPr>
          <w:sz w:val="24"/>
          <w:szCs w:val="24"/>
          <w:rtl w:val="0"/>
          <w:lang w:val="en-US"/>
        </w:rPr>
        <w:t>memoir of her life and illness. She is never alone. Throughout the story, even when she is at her most unwell</w:t>
      </w:r>
      <w:r>
        <w:rPr>
          <w:sz w:val="24"/>
          <w:szCs w:val="24"/>
          <w:rtl w:val="0"/>
          <w:lang w:val="en-US"/>
        </w:rPr>
        <w:t>—</w:t>
      </w:r>
      <w:r>
        <w:rPr>
          <w:sz w:val="24"/>
          <w:szCs w:val="24"/>
          <w:rtl w:val="0"/>
          <w:lang w:val="en-US"/>
        </w:rPr>
        <w:t>even when she is convinced that people are threatened by death-rays coming from her own mind</w:t>
      </w:r>
      <w:r>
        <w:rPr>
          <w:sz w:val="24"/>
          <w:szCs w:val="24"/>
          <w:rtl w:val="0"/>
          <w:lang w:val="en-US"/>
        </w:rPr>
        <w:t>—</w:t>
      </w:r>
      <w:r>
        <w:rPr>
          <w:sz w:val="24"/>
          <w:szCs w:val="24"/>
          <w:rtl w:val="0"/>
          <w:lang w:val="en-US"/>
        </w:rPr>
        <w:t>she has family, friends, colleagues, analysts, and psychiatrists who are willing to help her. Her mind tries to convince her that she is dangerous and must stay away from other people</w:t>
      </w:r>
      <w:r>
        <w:rPr>
          <w:sz w:val="24"/>
          <w:szCs w:val="24"/>
          <w:rtl w:val="0"/>
          <w:lang w:val="en-US"/>
        </w:rPr>
        <w:t>—</w:t>
      </w:r>
      <w:r>
        <w:rPr>
          <w:sz w:val="24"/>
          <w:szCs w:val="24"/>
          <w:rtl w:val="0"/>
          <w:lang w:val="en-US"/>
        </w:rPr>
        <w:t>but the actual people around her believe in her humanity and help her when she needs it. They are with her even through the shame she feels. On her walk through life</w:t>
      </w:r>
      <w:r>
        <w:rPr>
          <w:sz w:val="24"/>
          <w:szCs w:val="24"/>
          <w:rtl w:val="0"/>
          <w:lang w:val="en-US"/>
        </w:rPr>
        <w:t>’</w:t>
      </w:r>
      <w:r>
        <w:rPr>
          <w:sz w:val="24"/>
          <w:szCs w:val="24"/>
          <w:rtl w:val="0"/>
          <w:lang w:val="en-US"/>
        </w:rPr>
        <w:t>s woods, she is never alone. May we know the companions we can turn to in our times of need, and may we be those loving and compassionate companions for others. I love you all. Amen.</w:t>
      </w:r>
    </w:p>
    <w:p>
      <w:pPr>
        <w:pStyle w:val="Body"/>
        <w:spacing w:line="480" w:lineRule="auto"/>
        <w:rPr>
          <w:sz w:val="24"/>
          <w:szCs w:val="24"/>
        </w:rPr>
      </w:pPr>
    </w:p>
    <w:p>
      <w:pPr>
        <w:pStyle w:val="Body"/>
        <w:spacing w:line="480" w:lineRule="auto"/>
        <w:rPr>
          <w:sz w:val="24"/>
          <w:szCs w:val="24"/>
          <w:u w:val="single"/>
        </w:rPr>
      </w:pPr>
      <w:r>
        <w:rPr>
          <w:sz w:val="24"/>
          <w:szCs w:val="24"/>
          <w:u w:val="single"/>
          <w:rtl w:val="0"/>
          <w:lang w:val="en-US"/>
        </w:rPr>
        <w:t>Sources</w:t>
      </w:r>
    </w:p>
    <w:p>
      <w:pPr>
        <w:pStyle w:val="Body"/>
        <w:rPr>
          <w:sz w:val="24"/>
          <w:szCs w:val="24"/>
        </w:rPr>
      </w:pPr>
      <w:r>
        <w:rPr>
          <w:sz w:val="24"/>
          <w:szCs w:val="24"/>
          <w:rtl w:val="0"/>
          <w:lang w:val="en-US"/>
        </w:rPr>
        <w:t xml:space="preserve">Berry, Wendell. </w:t>
      </w:r>
      <w:r>
        <w:rPr>
          <w:sz w:val="24"/>
          <w:szCs w:val="24"/>
          <w:rtl w:val="0"/>
          <w:lang w:val="en-US"/>
        </w:rPr>
        <w:t>“</w:t>
      </w:r>
      <w:r>
        <w:rPr>
          <w:sz w:val="24"/>
          <w:szCs w:val="24"/>
          <w:rtl w:val="0"/>
          <w:lang w:val="en-US"/>
        </w:rPr>
        <w:t>Health Is Membership.</w:t>
      </w:r>
      <w:r>
        <w:rPr>
          <w:sz w:val="24"/>
          <w:szCs w:val="24"/>
          <w:rtl w:val="0"/>
          <w:lang w:val="en-US"/>
        </w:rPr>
        <w:t xml:space="preserve">” </w:t>
      </w:r>
      <w:r>
        <w:rPr>
          <w:sz w:val="24"/>
          <w:szCs w:val="24"/>
          <w:rtl w:val="0"/>
          <w:lang w:val="en-US"/>
        </w:rPr>
        <w:t xml:space="preserve">Speech at Spirituality and Healing conference, 17 Oct. 1994. Louisville, KY. </w:t>
      </w:r>
    </w:p>
    <w:p>
      <w:pPr>
        <w:pStyle w:val="Body"/>
        <w:rPr>
          <w:sz w:val="24"/>
          <w:szCs w:val="24"/>
        </w:rPr>
      </w:pPr>
    </w:p>
    <w:p>
      <w:pPr>
        <w:pStyle w:val="Body"/>
        <w:rPr>
          <w:sz w:val="24"/>
          <w:szCs w:val="24"/>
        </w:rPr>
      </w:pPr>
      <w:r>
        <w:rPr>
          <w:sz w:val="24"/>
          <w:szCs w:val="24"/>
          <w:rtl w:val="0"/>
          <w:lang w:val="en-US"/>
        </w:rPr>
        <w:t xml:space="preserve">Saks, Elyn. </w:t>
      </w:r>
      <w:r>
        <w:rPr>
          <w:i w:val="1"/>
          <w:iCs w:val="1"/>
          <w:sz w:val="24"/>
          <w:szCs w:val="24"/>
          <w:rtl w:val="0"/>
          <w:lang w:val="en-US"/>
        </w:rPr>
        <w:t>The Center Cannot Hold: My Journey Through Madness</w:t>
      </w:r>
      <w:r>
        <w:rPr>
          <w:sz w:val="24"/>
          <w:szCs w:val="24"/>
          <w:rtl w:val="0"/>
          <w:lang w:val="en-US"/>
        </w:rPr>
        <w:t xml:space="preserve">. Grand Central Publishing, 2008. </w:t>
      </w:r>
    </w:p>
    <w:p>
      <w:pPr>
        <w:pStyle w:val="Body"/>
        <w:spacing w:line="480" w:lineRule="auto"/>
        <w:rPr>
          <w:sz w:val="24"/>
          <w:szCs w:val="24"/>
        </w:rPr>
      </w:pPr>
    </w:p>
    <w:p>
      <w:pPr>
        <w:pStyle w:val="Body"/>
        <w:spacing w:line="480" w:lineRule="auto"/>
        <w:rPr>
          <w:sz w:val="24"/>
          <w:szCs w:val="24"/>
        </w:rPr>
      </w:pPr>
    </w:p>
    <w:p>
      <w:pPr>
        <w:pStyle w:val="Body"/>
        <w:spacing w:line="480" w:lineRule="auto"/>
        <w:rPr>
          <w:sz w:val="24"/>
          <w:szCs w:val="24"/>
        </w:rPr>
      </w:pPr>
    </w:p>
    <w:p>
      <w:pPr>
        <w:pStyle w:val="Body"/>
        <w:spacing w:line="480" w:lineRule="auto"/>
        <w:rPr>
          <w:sz w:val="24"/>
          <w:szCs w:val="24"/>
        </w:rPr>
      </w:pPr>
    </w:p>
    <w:p>
      <w:pPr>
        <w:pStyle w:val="Body"/>
        <w:spacing w:line="480" w:lineRule="auto"/>
        <w:rPr>
          <w:sz w:val="24"/>
          <w:szCs w:val="24"/>
        </w:rPr>
      </w:pPr>
    </w:p>
    <w:p>
      <w:pPr>
        <w:pStyle w:val="Body"/>
        <w:spacing w:line="480" w:lineRule="auto"/>
        <w:rPr>
          <w:sz w:val="24"/>
          <w:szCs w:val="24"/>
        </w:rPr>
      </w:pPr>
    </w:p>
    <w:p>
      <w:pPr>
        <w:pStyle w:val="Body"/>
        <w:spacing w:line="480" w:lineRule="auto"/>
      </w:pPr>
      <w:r>
        <w:rPr>
          <w:sz w:val="24"/>
          <w:szCs w:val="24"/>
        </w:rPr>
        <w:tab/>
      </w:r>
    </w:p>
    <w:sectPr>
      <w:headerReference w:type="default" r:id="rId4"/>
      <w:footerReference w:type="default" r:id="rId5"/>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tabs>
        <w:tab w:val="center" w:pos="4680"/>
        <w:tab w:val="right" w:pos="9360"/>
        <w:tab w:val="clear" w:pos="9020"/>
      </w:tabs>
      <w:jc w:val="left"/>
    </w:pPr>
    <w:r>
      <w:tab/>
    </w:r>
    <w:r>
      <w:rPr/>
      <w:fldChar w:fldCharType="begin" w:fldLock="0"/>
    </w:r>
    <w:r>
      <w:instrText xml:space="preserve"> PAGE </w:instrText>
    </w:r>
    <w:r>
      <w:rPr/>
      <w:fldChar w:fldCharType="separate" w:fldLock="0"/>
    </w:r>
    <w:r/>
    <w:r>
      <w:rPr/>
      <w:fldChar w:fldCharType="end" w:fldLock="0"/>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w:cs="Arial Unicode MS" w:hAnsi="Helvetica"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w:cs="Arial Unicode MS" w:hAnsi="Helvetica" w:eastAsia="Arial Unicode MS"/>
      <w:b w:val="0"/>
      <w:bCs w:val="0"/>
      <w:i w:val="0"/>
      <w:iCs w:val="0"/>
      <w:caps w:val="0"/>
      <w:smallCaps w:val="0"/>
      <w:strike w:val="0"/>
      <w:dstrike w:val="0"/>
      <w:outline w:val="0"/>
      <w:color w:val="000000"/>
      <w:spacing w:val="0"/>
      <w:kern w:val="0"/>
      <w:position w:val="0"/>
      <w:sz w:val="22"/>
      <w:szCs w:val="22"/>
      <w:u w:val="none"/>
      <w:shd w:val="nil" w:color="auto" w:fill="auto"/>
      <w:vertAlign w:val="baseline"/>
      <w:lang w:val="en-US"/>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_rels/theme1.xml.rels><?xml version="1.0" encoding="UTF-8"?>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r:embed="rId1"/>
          <a:srcRect l="0" t="0" r="0" b="0"/>
          <a:tile tx="0" ty="0" sx="100000" sy="100000" flip="none" algn="tl"/>
        </a:blipFill>
        <a:ln w="12700" cap="flat">
          <a:noFill/>
          <a:miter lim="400000"/>
        </a:ln>
        <a:effectLst>
          <a:outerShdw sx="100000" sy="100000" kx="0" ky="0" algn="b" rotWithShape="0" blurRad="38100" dist="25400" dir="5400000">
            <a:srgbClr val="000000">
              <a:alpha val="50000"/>
            </a:srgbClr>
          </a:outerShdw>
        </a:effectLst>
        <a:sp3d/>
      </a:spPr>
      <a:bodyPr rot="0" spcFirstLastPara="1" vertOverflow="overflow" horzOverflow="overflow" vert="horz" wrap="square" lIns="50800" tIns="50800" rIns="50800" bIns="50800" numCol="1" spcCol="38100" rtlCol="0" anchor="ctr" upright="0">
        <a:spAutoFit/>
      </a:bodyPr>
      <a:lstStyle>
        <a:defPPr marL="0" marR="0" indent="0" algn="ctr" defTabSz="457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outerShdw sx="100000" sy="100000" kx="0" ky="0" algn="b" rotWithShape="0" blurRad="25400" dist="23998" dir="270000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