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10224"/>
      </w:tblGrid>
      <w:tr w:rsidR="00673E6D" w:rsidRPr="00673E6D" w14:paraId="70D29137" w14:textId="77777777" w:rsidTr="003B61BB">
        <w:trPr>
          <w:trHeight w:val="4520"/>
        </w:trPr>
        <w:tc>
          <w:tcPr>
            <w:tcW w:w="0" w:type="auto"/>
            <w:tcMar>
              <w:top w:w="100" w:type="dxa"/>
              <w:left w:w="100" w:type="dxa"/>
              <w:bottom w:w="100" w:type="dxa"/>
              <w:right w:w="100" w:type="dxa"/>
            </w:tcMar>
            <w:hideMark/>
          </w:tcPr>
          <w:p w14:paraId="72B3A51F" w14:textId="77777777" w:rsidR="003B61BB" w:rsidRPr="00673E6D" w:rsidRDefault="003B61BB" w:rsidP="003B61BB">
            <w:pPr>
              <w:spacing w:after="0" w:line="240" w:lineRule="auto"/>
              <w:rPr>
                <w:rFonts w:asciiTheme="majorHAnsi" w:eastAsia="Times New Roman" w:hAnsiTheme="majorHAnsi" w:cstheme="majorHAnsi"/>
                <w:color w:val="000000" w:themeColor="text1"/>
                <w:sz w:val="24"/>
                <w:szCs w:val="24"/>
              </w:rPr>
            </w:pPr>
            <w:bookmarkStart w:id="0" w:name="_Hlk79414476"/>
          </w:p>
        </w:tc>
      </w:tr>
      <w:tr w:rsidR="00673E6D" w:rsidRPr="00673E6D" w14:paraId="52CD76E8" w14:textId="77777777" w:rsidTr="003B61BB">
        <w:trPr>
          <w:trHeight w:val="1640"/>
        </w:trPr>
        <w:tc>
          <w:tcPr>
            <w:tcW w:w="0" w:type="auto"/>
            <w:tcBorders>
              <w:bottom w:val="single" w:sz="8" w:space="0" w:color="4F81BD"/>
            </w:tcBorders>
            <w:tcMar>
              <w:top w:w="100" w:type="dxa"/>
              <w:left w:w="100" w:type="dxa"/>
              <w:bottom w:w="100" w:type="dxa"/>
              <w:right w:w="100" w:type="dxa"/>
            </w:tcMar>
            <w:hideMark/>
          </w:tcPr>
          <w:p w14:paraId="5919EE07" w14:textId="3B1BCFEC" w:rsidR="003B61BB" w:rsidRPr="00673E6D" w:rsidRDefault="003B61BB" w:rsidP="003B61BB">
            <w:pPr>
              <w:spacing w:before="240" w:after="240" w:line="240" w:lineRule="auto"/>
              <w:jc w:val="center"/>
              <w:rPr>
                <w:rFonts w:asciiTheme="majorHAnsi" w:eastAsia="Times New Roman" w:hAnsiTheme="majorHAnsi" w:cstheme="majorHAnsi"/>
                <w:color w:val="000000" w:themeColor="text1"/>
                <w:sz w:val="24"/>
                <w:szCs w:val="24"/>
              </w:rPr>
            </w:pPr>
            <w:r w:rsidRPr="00673E6D">
              <w:rPr>
                <w:rFonts w:asciiTheme="majorHAnsi" w:eastAsia="Times New Roman" w:hAnsiTheme="majorHAnsi" w:cstheme="majorHAnsi"/>
                <w:color w:val="000000" w:themeColor="text1"/>
                <w:sz w:val="80"/>
                <w:szCs w:val="80"/>
              </w:rPr>
              <w:t xml:space="preserve">Youth Ministry </w:t>
            </w:r>
            <w:r w:rsidR="004F058E">
              <w:rPr>
                <w:rFonts w:asciiTheme="majorHAnsi" w:eastAsia="Times New Roman" w:hAnsiTheme="majorHAnsi" w:cstheme="majorHAnsi"/>
                <w:color w:val="000000" w:themeColor="text1"/>
                <w:sz w:val="80"/>
                <w:szCs w:val="80"/>
              </w:rPr>
              <w:t xml:space="preserve">     </w:t>
            </w:r>
            <w:r w:rsidR="00364BBB">
              <w:rPr>
                <w:rFonts w:asciiTheme="majorHAnsi" w:eastAsia="Times New Roman" w:hAnsiTheme="majorHAnsi" w:cstheme="majorHAnsi"/>
                <w:color w:val="000000" w:themeColor="text1"/>
                <w:sz w:val="80"/>
                <w:szCs w:val="80"/>
              </w:rPr>
              <w:t xml:space="preserve">     </w:t>
            </w:r>
            <w:r w:rsidRPr="00673E6D">
              <w:rPr>
                <w:rFonts w:asciiTheme="majorHAnsi" w:eastAsia="Times New Roman" w:hAnsiTheme="majorHAnsi" w:cstheme="majorHAnsi"/>
                <w:color w:val="000000" w:themeColor="text1"/>
                <w:sz w:val="80"/>
                <w:szCs w:val="80"/>
              </w:rPr>
              <w:t>Protection Policy</w:t>
            </w:r>
          </w:p>
        </w:tc>
      </w:tr>
      <w:tr w:rsidR="00673E6D" w:rsidRPr="00673E6D" w14:paraId="4AC2DD1D" w14:textId="77777777" w:rsidTr="003B61BB">
        <w:trPr>
          <w:trHeight w:val="920"/>
        </w:trPr>
        <w:tc>
          <w:tcPr>
            <w:tcW w:w="0" w:type="auto"/>
            <w:tcBorders>
              <w:top w:val="single" w:sz="8" w:space="0" w:color="4F81BD"/>
            </w:tcBorders>
            <w:tcMar>
              <w:top w:w="100" w:type="dxa"/>
              <w:left w:w="100" w:type="dxa"/>
              <w:bottom w:w="100" w:type="dxa"/>
              <w:right w:w="100" w:type="dxa"/>
            </w:tcMar>
            <w:hideMark/>
          </w:tcPr>
          <w:p w14:paraId="2F577F7E" w14:textId="77777777" w:rsidR="003B61BB" w:rsidRPr="00673E6D" w:rsidRDefault="003B61BB" w:rsidP="003B61BB">
            <w:pPr>
              <w:spacing w:before="240" w:after="240" w:line="240" w:lineRule="auto"/>
              <w:jc w:val="center"/>
              <w:rPr>
                <w:rFonts w:asciiTheme="majorHAnsi" w:eastAsia="Times New Roman" w:hAnsiTheme="majorHAnsi" w:cstheme="majorHAnsi"/>
                <w:color w:val="000000" w:themeColor="text1"/>
                <w:sz w:val="24"/>
                <w:szCs w:val="24"/>
              </w:rPr>
            </w:pPr>
            <w:r w:rsidRPr="00673E6D">
              <w:rPr>
                <w:rFonts w:asciiTheme="majorHAnsi" w:eastAsia="Times New Roman" w:hAnsiTheme="majorHAnsi" w:cstheme="majorHAnsi"/>
                <w:color w:val="000000" w:themeColor="text1"/>
                <w:sz w:val="44"/>
                <w:szCs w:val="44"/>
              </w:rPr>
              <w:t>Capitol Hill Baptist Church</w:t>
            </w:r>
          </w:p>
        </w:tc>
      </w:tr>
      <w:tr w:rsidR="00673E6D" w:rsidRPr="00673E6D" w14:paraId="71D1F954" w14:textId="77777777" w:rsidTr="003B61BB">
        <w:trPr>
          <w:trHeight w:val="560"/>
        </w:trPr>
        <w:tc>
          <w:tcPr>
            <w:tcW w:w="0" w:type="auto"/>
            <w:tcMar>
              <w:top w:w="100" w:type="dxa"/>
              <w:left w:w="100" w:type="dxa"/>
              <w:bottom w:w="100" w:type="dxa"/>
              <w:right w:w="100" w:type="dxa"/>
            </w:tcMar>
            <w:hideMark/>
          </w:tcPr>
          <w:p w14:paraId="30A9814B" w14:textId="5FD86332" w:rsidR="003B61BB" w:rsidRPr="00673E6D" w:rsidRDefault="003B61BB" w:rsidP="001F6519">
            <w:pPr>
              <w:spacing w:before="240" w:after="240" w:line="240" w:lineRule="auto"/>
              <w:rPr>
                <w:rFonts w:asciiTheme="majorHAnsi" w:eastAsia="Times New Roman" w:hAnsiTheme="majorHAnsi" w:cstheme="majorHAnsi"/>
                <w:color w:val="000000" w:themeColor="text1"/>
                <w:sz w:val="24"/>
                <w:szCs w:val="24"/>
              </w:rPr>
            </w:pPr>
          </w:p>
        </w:tc>
      </w:tr>
      <w:tr w:rsidR="00673E6D" w:rsidRPr="00673E6D" w14:paraId="668C647E" w14:textId="77777777" w:rsidTr="003B61BB">
        <w:trPr>
          <w:trHeight w:val="560"/>
        </w:trPr>
        <w:tc>
          <w:tcPr>
            <w:tcW w:w="0" w:type="auto"/>
            <w:tcMar>
              <w:top w:w="100" w:type="dxa"/>
              <w:left w:w="100" w:type="dxa"/>
              <w:bottom w:w="100" w:type="dxa"/>
              <w:right w:w="100" w:type="dxa"/>
            </w:tcMar>
            <w:hideMark/>
          </w:tcPr>
          <w:p w14:paraId="1F56F89D" w14:textId="0B62700D" w:rsidR="003B61BB" w:rsidRPr="001F6519" w:rsidRDefault="001F6519" w:rsidP="001F6519">
            <w:pPr>
              <w:spacing w:before="240" w:after="240" w:line="240" w:lineRule="auto"/>
              <w:jc w:val="center"/>
              <w:rPr>
                <w:rFonts w:asciiTheme="majorHAnsi" w:eastAsia="Times New Roman" w:hAnsiTheme="majorHAnsi" w:cstheme="majorHAnsi"/>
                <w:b/>
                <w:bCs/>
                <w:color w:val="000000" w:themeColor="text1"/>
              </w:rPr>
            </w:pPr>
            <w:r w:rsidRPr="00673E6D">
              <w:rPr>
                <w:rFonts w:asciiTheme="majorHAnsi" w:eastAsia="Cambria" w:hAnsiTheme="majorHAnsi" w:cstheme="majorHAnsi"/>
                <w:smallCaps/>
                <w:noProof/>
                <w:color w:val="000000" w:themeColor="text1"/>
              </w:rPr>
              <w:drawing>
                <wp:inline distT="0" distB="0" distL="114300" distR="114300" wp14:anchorId="039008B2" wp14:editId="47AA5387">
                  <wp:extent cx="1238250" cy="1162050"/>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38250" cy="1162050"/>
                          </a:xfrm>
                          <a:prstGeom prst="rect">
                            <a:avLst/>
                          </a:prstGeom>
                          <a:ln/>
                        </pic:spPr>
                      </pic:pic>
                    </a:graphicData>
                  </a:graphic>
                </wp:inline>
              </w:drawing>
            </w:r>
            <w:r w:rsidR="003B61BB" w:rsidRPr="00673E6D">
              <w:rPr>
                <w:rFonts w:asciiTheme="majorHAnsi" w:eastAsia="Times New Roman" w:hAnsiTheme="majorHAnsi" w:cstheme="majorHAnsi"/>
                <w:b/>
                <w:bCs/>
                <w:color w:val="000000" w:themeColor="text1"/>
              </w:rPr>
              <w:t> </w:t>
            </w:r>
          </w:p>
        </w:tc>
      </w:tr>
      <w:tr w:rsidR="00673E6D" w:rsidRPr="00673E6D" w14:paraId="73AC527C" w14:textId="77777777" w:rsidTr="003B61BB">
        <w:trPr>
          <w:trHeight w:val="560"/>
        </w:trPr>
        <w:tc>
          <w:tcPr>
            <w:tcW w:w="0" w:type="auto"/>
            <w:tcMar>
              <w:top w:w="100" w:type="dxa"/>
              <w:left w:w="100" w:type="dxa"/>
              <w:bottom w:w="100" w:type="dxa"/>
              <w:right w:w="100" w:type="dxa"/>
            </w:tcMar>
            <w:hideMark/>
          </w:tcPr>
          <w:p w14:paraId="2CFDDB7E" w14:textId="77777777" w:rsidR="003221A7" w:rsidRDefault="003221A7" w:rsidP="003B61BB">
            <w:pPr>
              <w:spacing w:before="240" w:after="240" w:line="240" w:lineRule="auto"/>
              <w:jc w:val="center"/>
              <w:rPr>
                <w:rFonts w:asciiTheme="majorHAnsi" w:eastAsia="Times New Roman" w:hAnsiTheme="majorHAnsi" w:cstheme="majorHAnsi"/>
                <w:i/>
                <w:iCs/>
                <w:color w:val="000000" w:themeColor="text1"/>
              </w:rPr>
            </w:pPr>
          </w:p>
          <w:p w14:paraId="1BF341E2" w14:textId="7A9D6CDB" w:rsidR="003B61BB" w:rsidRPr="00673E6D" w:rsidRDefault="003B61BB" w:rsidP="003B61BB">
            <w:pPr>
              <w:spacing w:before="240" w:after="240" w:line="240" w:lineRule="auto"/>
              <w:jc w:val="center"/>
              <w:rPr>
                <w:rFonts w:asciiTheme="majorHAnsi" w:eastAsia="Times New Roman" w:hAnsiTheme="majorHAnsi" w:cstheme="majorHAnsi"/>
                <w:i/>
                <w:iCs/>
                <w:color w:val="000000" w:themeColor="text1"/>
              </w:rPr>
            </w:pPr>
            <w:r w:rsidRPr="00673E6D">
              <w:rPr>
                <w:rFonts w:asciiTheme="majorHAnsi" w:eastAsia="Times New Roman" w:hAnsiTheme="majorHAnsi" w:cstheme="majorHAnsi"/>
                <w:i/>
                <w:iCs/>
                <w:color w:val="000000" w:themeColor="text1"/>
              </w:rPr>
              <w:t xml:space="preserve">Revised </w:t>
            </w:r>
            <w:r w:rsidR="00E506F0">
              <w:rPr>
                <w:rFonts w:asciiTheme="majorHAnsi" w:eastAsia="Times New Roman" w:hAnsiTheme="majorHAnsi" w:cstheme="majorHAnsi"/>
                <w:i/>
                <w:iCs/>
                <w:color w:val="000000" w:themeColor="text1"/>
              </w:rPr>
              <w:t>August</w:t>
            </w:r>
            <w:r w:rsidRPr="00673E6D">
              <w:rPr>
                <w:rFonts w:asciiTheme="majorHAnsi" w:eastAsia="Times New Roman" w:hAnsiTheme="majorHAnsi" w:cstheme="majorHAnsi"/>
                <w:i/>
                <w:iCs/>
                <w:color w:val="000000" w:themeColor="text1"/>
              </w:rPr>
              <w:t xml:space="preserve"> 202</w:t>
            </w:r>
            <w:r w:rsidR="00E506F0">
              <w:rPr>
                <w:rFonts w:asciiTheme="majorHAnsi" w:eastAsia="Times New Roman" w:hAnsiTheme="majorHAnsi" w:cstheme="majorHAnsi"/>
                <w:i/>
                <w:iCs/>
                <w:color w:val="000000" w:themeColor="text1"/>
              </w:rPr>
              <w:t>3</w:t>
            </w:r>
          </w:p>
          <w:p w14:paraId="32F81E39" w14:textId="5E3328E2" w:rsidR="003B61BB" w:rsidRPr="00673E6D" w:rsidRDefault="003B61BB" w:rsidP="003B61BB">
            <w:pPr>
              <w:spacing w:before="240" w:after="240" w:line="240" w:lineRule="auto"/>
              <w:rPr>
                <w:rFonts w:asciiTheme="majorHAnsi" w:eastAsia="Times New Roman" w:hAnsiTheme="majorHAnsi" w:cstheme="majorHAnsi"/>
                <w:color w:val="000000" w:themeColor="text1"/>
                <w:sz w:val="24"/>
                <w:szCs w:val="24"/>
              </w:rPr>
            </w:pPr>
          </w:p>
        </w:tc>
      </w:tr>
      <w:tr w:rsidR="00673E6D" w:rsidRPr="00673E6D" w14:paraId="233320F6" w14:textId="77777777" w:rsidTr="003B61BB">
        <w:trPr>
          <w:trHeight w:val="560"/>
        </w:trPr>
        <w:tc>
          <w:tcPr>
            <w:tcW w:w="0" w:type="auto"/>
            <w:tcMar>
              <w:top w:w="100" w:type="dxa"/>
              <w:left w:w="100" w:type="dxa"/>
              <w:bottom w:w="100" w:type="dxa"/>
              <w:right w:w="100" w:type="dxa"/>
            </w:tcMar>
            <w:hideMark/>
          </w:tcPr>
          <w:p w14:paraId="3096C5E8" w14:textId="4B02281E" w:rsidR="003B61BB" w:rsidRPr="00673E6D" w:rsidRDefault="003B61BB" w:rsidP="003B61BB">
            <w:pPr>
              <w:spacing w:before="240" w:after="240" w:line="240" w:lineRule="auto"/>
              <w:jc w:val="center"/>
              <w:rPr>
                <w:rFonts w:asciiTheme="majorHAnsi" w:eastAsia="Times New Roman" w:hAnsiTheme="majorHAnsi" w:cstheme="majorHAnsi"/>
                <w:i/>
                <w:iCs/>
                <w:color w:val="000000" w:themeColor="text1"/>
              </w:rPr>
            </w:pPr>
            <w:r w:rsidRPr="00673E6D">
              <w:rPr>
                <w:rFonts w:asciiTheme="majorHAnsi" w:eastAsia="Times New Roman" w:hAnsiTheme="majorHAnsi" w:cstheme="majorHAnsi"/>
                <w:i/>
                <w:iCs/>
                <w:color w:val="000000" w:themeColor="text1"/>
              </w:rPr>
              <w:t xml:space="preserve">For </w:t>
            </w:r>
            <w:r w:rsidR="00B41F5F">
              <w:rPr>
                <w:rFonts w:asciiTheme="majorHAnsi" w:eastAsia="Times New Roman" w:hAnsiTheme="majorHAnsi" w:cstheme="majorHAnsi"/>
                <w:i/>
                <w:iCs/>
                <w:color w:val="000000" w:themeColor="text1"/>
              </w:rPr>
              <w:t>use by</w:t>
            </w:r>
            <w:r w:rsidRPr="00673E6D">
              <w:rPr>
                <w:rFonts w:asciiTheme="majorHAnsi" w:eastAsia="Times New Roman" w:hAnsiTheme="majorHAnsi" w:cstheme="majorHAnsi"/>
                <w:i/>
                <w:iCs/>
                <w:color w:val="000000" w:themeColor="text1"/>
              </w:rPr>
              <w:t xml:space="preserve"> </w:t>
            </w:r>
            <w:r w:rsidR="00B41F5F">
              <w:rPr>
                <w:rFonts w:asciiTheme="majorHAnsi" w:eastAsia="Times New Roman" w:hAnsiTheme="majorHAnsi" w:cstheme="majorHAnsi"/>
                <w:i/>
                <w:iCs/>
                <w:color w:val="000000" w:themeColor="text1"/>
              </w:rPr>
              <w:t xml:space="preserve">the </w:t>
            </w:r>
            <w:r w:rsidRPr="00673E6D">
              <w:rPr>
                <w:rFonts w:asciiTheme="majorHAnsi" w:eastAsia="Times New Roman" w:hAnsiTheme="majorHAnsi" w:cstheme="majorHAnsi"/>
                <w:i/>
                <w:iCs/>
                <w:color w:val="000000" w:themeColor="text1"/>
              </w:rPr>
              <w:t>Capitol Hill Baptist Church Youth Ministry</w:t>
            </w:r>
          </w:p>
        </w:tc>
      </w:tr>
    </w:tbl>
    <w:p w14:paraId="521D376B" w14:textId="4CB7AEBD" w:rsidR="00364BBB" w:rsidRDefault="00364BBB">
      <w:pPr>
        <w:rPr>
          <w:rFonts w:asciiTheme="majorHAnsi" w:hAnsiTheme="majorHAnsi" w:cstheme="majorHAnsi"/>
          <w:b/>
          <w:bCs/>
          <w:color w:val="000000" w:themeColor="text1"/>
          <w:sz w:val="32"/>
          <w:szCs w:val="32"/>
        </w:rPr>
      </w:pPr>
    </w:p>
    <w:p w14:paraId="3DB77528" w14:textId="77777777" w:rsidR="001F6519" w:rsidRDefault="001F6519">
      <w:pPr>
        <w:rPr>
          <w:rFonts w:asciiTheme="majorHAnsi" w:hAnsiTheme="majorHAnsi" w:cstheme="majorHAnsi"/>
          <w:b/>
          <w:bCs/>
          <w:color w:val="000000" w:themeColor="text1"/>
          <w:sz w:val="32"/>
          <w:szCs w:val="32"/>
        </w:rPr>
      </w:pPr>
    </w:p>
    <w:p w14:paraId="635B6A96" w14:textId="2D132272" w:rsidR="003B61BB" w:rsidRPr="00673E6D" w:rsidRDefault="003B61BB" w:rsidP="005777C8">
      <w:pPr>
        <w:jc w:val="center"/>
        <w:rPr>
          <w:rFonts w:asciiTheme="majorHAnsi" w:hAnsiTheme="majorHAnsi" w:cstheme="majorHAnsi"/>
          <w:b/>
          <w:bCs/>
          <w:color w:val="000000" w:themeColor="text1"/>
          <w:sz w:val="32"/>
          <w:szCs w:val="32"/>
        </w:rPr>
      </w:pPr>
      <w:r w:rsidRPr="00673E6D">
        <w:rPr>
          <w:rFonts w:asciiTheme="majorHAnsi" w:hAnsiTheme="majorHAnsi" w:cstheme="majorHAnsi"/>
          <w:b/>
          <w:bCs/>
          <w:color w:val="000000" w:themeColor="text1"/>
          <w:sz w:val="32"/>
          <w:szCs w:val="32"/>
        </w:rPr>
        <w:t>Table of Contents</w:t>
      </w:r>
    </w:p>
    <w:p w14:paraId="4514DBE0" w14:textId="27C3DAD7" w:rsidR="003B61BB" w:rsidRPr="00673E6D"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I. Introduction..............................................................................................................................................</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Pr="00673E6D">
        <w:rPr>
          <w:rFonts w:asciiTheme="majorHAnsi" w:hAnsiTheme="majorHAnsi" w:cstheme="majorHAnsi"/>
          <w:color w:val="000000" w:themeColor="text1"/>
        </w:rPr>
        <w:t>3</w:t>
      </w:r>
    </w:p>
    <w:p w14:paraId="4C4402FB" w14:textId="260D1F14" w:rsidR="003B61BB" w:rsidRPr="00673E6D"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II. </w:t>
      </w:r>
      <w:r w:rsidR="00C60601">
        <w:rPr>
          <w:rFonts w:asciiTheme="majorHAnsi" w:hAnsiTheme="majorHAnsi" w:cstheme="majorHAnsi"/>
          <w:color w:val="000000" w:themeColor="text1"/>
        </w:rPr>
        <w:t>Definition of Terms</w:t>
      </w:r>
      <w:r w:rsidRPr="00673E6D">
        <w:rPr>
          <w:rFonts w:asciiTheme="majorHAnsi" w:hAnsiTheme="majorHAnsi" w:cstheme="majorHAnsi"/>
          <w:color w:val="000000" w:themeColor="text1"/>
        </w:rPr>
        <w:t xml:space="preserve"> .....................................................................</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Pr="00673E6D">
        <w:rPr>
          <w:rFonts w:asciiTheme="majorHAnsi" w:hAnsiTheme="majorHAnsi" w:cstheme="majorHAnsi"/>
          <w:color w:val="000000" w:themeColor="text1"/>
        </w:rPr>
        <w:t>4</w:t>
      </w:r>
    </w:p>
    <w:p w14:paraId="68333285" w14:textId="26F2184E" w:rsidR="003B61BB" w:rsidRPr="00673E6D"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III. </w:t>
      </w:r>
      <w:r w:rsidR="00C60601">
        <w:rPr>
          <w:rFonts w:asciiTheme="majorHAnsi" w:hAnsiTheme="majorHAnsi" w:cstheme="majorHAnsi"/>
          <w:color w:val="000000" w:themeColor="text1"/>
        </w:rPr>
        <w:t>Screening and Training Process for Youth Workers</w:t>
      </w:r>
      <w:r w:rsidRPr="00673E6D">
        <w:rPr>
          <w:rFonts w:asciiTheme="majorHAnsi" w:hAnsiTheme="majorHAnsi" w:cstheme="majorHAnsi"/>
          <w:color w:val="000000" w:themeColor="text1"/>
        </w:rPr>
        <w:t xml:space="preserve"> ........................................................................................</w:t>
      </w:r>
      <w:r w:rsidR="00A61D09">
        <w:rPr>
          <w:rFonts w:asciiTheme="majorHAnsi" w:hAnsiTheme="majorHAnsi" w:cstheme="majorHAnsi"/>
          <w:color w:val="000000" w:themeColor="text1"/>
        </w:rPr>
        <w:t>.....</w:t>
      </w:r>
      <w:r w:rsidRPr="00673E6D">
        <w:rPr>
          <w:rFonts w:asciiTheme="majorHAnsi" w:hAnsiTheme="majorHAnsi" w:cstheme="majorHAnsi"/>
          <w:color w:val="000000" w:themeColor="text1"/>
        </w:rPr>
        <w:t>..</w:t>
      </w:r>
      <w:r w:rsidR="00BF3087">
        <w:rPr>
          <w:rFonts w:asciiTheme="majorHAnsi" w:hAnsiTheme="majorHAnsi" w:cstheme="majorHAnsi"/>
          <w:color w:val="000000" w:themeColor="text1"/>
        </w:rPr>
        <w:t>..</w:t>
      </w:r>
      <w:r w:rsidRPr="00673E6D">
        <w:rPr>
          <w:rFonts w:asciiTheme="majorHAnsi" w:hAnsiTheme="majorHAnsi" w:cstheme="majorHAnsi"/>
          <w:color w:val="000000" w:themeColor="text1"/>
        </w:rPr>
        <w:t>...5</w:t>
      </w:r>
    </w:p>
    <w:p w14:paraId="0F260245" w14:textId="5076E149" w:rsidR="003B61BB" w:rsidRPr="00673E6D"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IV. </w:t>
      </w:r>
      <w:r w:rsidR="00C60601">
        <w:rPr>
          <w:rFonts w:asciiTheme="majorHAnsi" w:hAnsiTheme="majorHAnsi" w:cstheme="majorHAnsi"/>
          <w:color w:val="000000" w:themeColor="text1"/>
        </w:rPr>
        <w:t>Guidelines Regarding Illness &amp; Disease</w:t>
      </w:r>
      <w:r w:rsidRPr="00673E6D">
        <w:rPr>
          <w:rFonts w:asciiTheme="majorHAnsi" w:hAnsiTheme="majorHAnsi" w:cstheme="majorHAnsi"/>
          <w:color w:val="000000" w:themeColor="text1"/>
        </w:rPr>
        <w:t xml:space="preserve"> .............................................................................</w:t>
      </w:r>
      <w:r w:rsidR="00BF3087">
        <w:rPr>
          <w:rFonts w:asciiTheme="majorHAnsi" w:hAnsiTheme="majorHAnsi" w:cstheme="majorHAnsi"/>
          <w:color w:val="000000" w:themeColor="text1"/>
        </w:rPr>
        <w:t>....</w:t>
      </w:r>
      <w:r w:rsidRPr="00673E6D">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00C3407F">
        <w:rPr>
          <w:rFonts w:asciiTheme="majorHAnsi" w:hAnsiTheme="majorHAnsi" w:cstheme="majorHAnsi"/>
          <w:color w:val="000000" w:themeColor="text1"/>
        </w:rPr>
        <w:t>.</w:t>
      </w:r>
      <w:r w:rsidR="00BF3087">
        <w:rPr>
          <w:rFonts w:asciiTheme="majorHAnsi" w:hAnsiTheme="majorHAnsi" w:cstheme="majorHAnsi"/>
          <w:color w:val="000000" w:themeColor="text1"/>
        </w:rPr>
        <w:t>6</w:t>
      </w:r>
    </w:p>
    <w:p w14:paraId="0105AE2A" w14:textId="33179CE0" w:rsidR="00C60601"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V. </w:t>
      </w:r>
      <w:r w:rsidR="00C60601">
        <w:rPr>
          <w:rFonts w:asciiTheme="majorHAnsi" w:hAnsiTheme="majorHAnsi" w:cstheme="majorHAnsi"/>
          <w:color w:val="000000" w:themeColor="text1"/>
        </w:rPr>
        <w:t>Guidelines Regarding Injuries and Infection</w:t>
      </w:r>
      <w:r w:rsidR="00BF3087">
        <w:rPr>
          <w:rFonts w:asciiTheme="majorHAnsi" w:hAnsiTheme="majorHAnsi" w:cstheme="majorHAnsi"/>
          <w:color w:val="000000" w:themeColor="text1"/>
        </w:rPr>
        <w:t xml:space="preserve"> Control…………………………………………………………………………………</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0026368F">
        <w:rPr>
          <w:rFonts w:asciiTheme="majorHAnsi" w:hAnsiTheme="majorHAnsi" w:cstheme="majorHAnsi"/>
          <w:color w:val="000000" w:themeColor="text1"/>
        </w:rPr>
        <w:t>6</w:t>
      </w:r>
    </w:p>
    <w:p w14:paraId="4031BE66" w14:textId="6D4F9CEE" w:rsidR="003B61BB" w:rsidRPr="00673E6D" w:rsidRDefault="00C60601" w:rsidP="003B61BB">
      <w:pPr>
        <w:rPr>
          <w:rFonts w:asciiTheme="majorHAnsi" w:hAnsiTheme="majorHAnsi" w:cstheme="majorHAnsi"/>
          <w:color w:val="000000" w:themeColor="text1"/>
        </w:rPr>
      </w:pPr>
      <w:r>
        <w:rPr>
          <w:rFonts w:asciiTheme="majorHAnsi" w:hAnsiTheme="majorHAnsi" w:cstheme="majorHAnsi"/>
          <w:color w:val="000000" w:themeColor="text1"/>
        </w:rPr>
        <w:t xml:space="preserve">VI. </w:t>
      </w:r>
      <w:r w:rsidR="003B61BB" w:rsidRPr="00673E6D">
        <w:rPr>
          <w:rFonts w:asciiTheme="majorHAnsi" w:hAnsiTheme="majorHAnsi" w:cstheme="majorHAnsi"/>
          <w:color w:val="000000" w:themeColor="text1"/>
        </w:rPr>
        <w:t>Guidelines Regarding Severe Weather</w:t>
      </w:r>
      <w:r w:rsidR="00BF3087">
        <w:rPr>
          <w:rFonts w:asciiTheme="majorHAnsi" w:hAnsiTheme="majorHAnsi" w:cstheme="majorHAnsi"/>
          <w:color w:val="000000" w:themeColor="text1"/>
        </w:rPr>
        <w:t>, Earthquake,</w:t>
      </w:r>
      <w:r w:rsidR="003B61BB" w:rsidRPr="00673E6D">
        <w:rPr>
          <w:rFonts w:asciiTheme="majorHAnsi" w:hAnsiTheme="majorHAnsi" w:cstheme="majorHAnsi"/>
          <w:color w:val="000000" w:themeColor="text1"/>
        </w:rPr>
        <w:t xml:space="preserve"> </w:t>
      </w:r>
      <w:r w:rsidR="00BF3087">
        <w:rPr>
          <w:rFonts w:asciiTheme="majorHAnsi" w:hAnsiTheme="majorHAnsi" w:cstheme="majorHAnsi"/>
          <w:color w:val="000000" w:themeColor="text1"/>
        </w:rPr>
        <w:t>&amp;</w:t>
      </w:r>
      <w:r w:rsidR="003B61BB" w:rsidRPr="00673E6D">
        <w:rPr>
          <w:rFonts w:asciiTheme="majorHAnsi" w:hAnsiTheme="majorHAnsi" w:cstheme="majorHAnsi"/>
          <w:color w:val="000000" w:themeColor="text1"/>
        </w:rPr>
        <w:t xml:space="preserve"> Fire........................................................................</w:t>
      </w:r>
      <w:r w:rsidR="00A61D09">
        <w:rPr>
          <w:rFonts w:asciiTheme="majorHAnsi" w:hAnsiTheme="majorHAnsi" w:cstheme="majorHAnsi"/>
          <w:color w:val="000000" w:themeColor="text1"/>
        </w:rPr>
        <w:t>....</w:t>
      </w:r>
      <w:r w:rsidR="003B61BB" w:rsidRPr="00673E6D">
        <w:rPr>
          <w:rFonts w:asciiTheme="majorHAnsi" w:hAnsiTheme="majorHAnsi" w:cstheme="majorHAnsi"/>
          <w:color w:val="000000" w:themeColor="text1"/>
        </w:rPr>
        <w:t>............</w:t>
      </w:r>
      <w:r w:rsidR="004E1545">
        <w:rPr>
          <w:rFonts w:asciiTheme="majorHAnsi" w:hAnsiTheme="majorHAnsi" w:cstheme="majorHAnsi"/>
          <w:color w:val="000000" w:themeColor="text1"/>
        </w:rPr>
        <w:t>6</w:t>
      </w:r>
    </w:p>
    <w:p w14:paraId="032991FB" w14:textId="2007FF89" w:rsidR="003B61BB" w:rsidRPr="00673E6D"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VII. Supervision Guidelines</w:t>
      </w:r>
      <w:r w:rsidR="00C60601">
        <w:rPr>
          <w:rFonts w:asciiTheme="majorHAnsi" w:hAnsiTheme="majorHAnsi" w:cstheme="majorHAnsi"/>
          <w:color w:val="000000" w:themeColor="text1"/>
        </w:rPr>
        <w:t xml:space="preserve"> for Youth</w:t>
      </w:r>
      <w:r w:rsidRPr="00673E6D">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C3407F">
        <w:rPr>
          <w:rFonts w:asciiTheme="majorHAnsi" w:hAnsiTheme="majorHAnsi" w:cstheme="majorHAnsi"/>
          <w:color w:val="000000" w:themeColor="text1"/>
        </w:rPr>
        <w:t>................8</w:t>
      </w:r>
    </w:p>
    <w:p w14:paraId="6CD1F9B0" w14:textId="1B1C15BD" w:rsidR="003B61BB" w:rsidRPr="00673E6D"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VIII. </w:t>
      </w:r>
      <w:r w:rsidR="00C60601">
        <w:rPr>
          <w:rFonts w:asciiTheme="majorHAnsi" w:hAnsiTheme="majorHAnsi" w:cstheme="majorHAnsi"/>
          <w:color w:val="000000" w:themeColor="text1"/>
        </w:rPr>
        <w:t>Conduct Policy</w:t>
      </w:r>
      <w:r w:rsidRPr="00673E6D">
        <w:rPr>
          <w:rFonts w:asciiTheme="majorHAnsi" w:hAnsiTheme="majorHAnsi" w:cstheme="majorHAnsi"/>
          <w:color w:val="000000" w:themeColor="text1"/>
        </w:rPr>
        <w:t xml:space="preserve"> ................................</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..............1</w:t>
      </w:r>
      <w:r w:rsidR="00C3407F">
        <w:rPr>
          <w:rFonts w:asciiTheme="majorHAnsi" w:hAnsiTheme="majorHAnsi" w:cstheme="majorHAnsi"/>
          <w:color w:val="000000" w:themeColor="text1"/>
        </w:rPr>
        <w:t>0</w:t>
      </w:r>
    </w:p>
    <w:p w14:paraId="4E64B4EC" w14:textId="14B7A525" w:rsidR="003B61BB" w:rsidRPr="00673E6D"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IX.</w:t>
      </w:r>
      <w:r w:rsidR="00C60601">
        <w:rPr>
          <w:rFonts w:asciiTheme="majorHAnsi" w:hAnsiTheme="majorHAnsi" w:cstheme="majorHAnsi"/>
          <w:color w:val="000000" w:themeColor="text1"/>
        </w:rPr>
        <w:t xml:space="preserve"> Physical Touch Policy </w:t>
      </w:r>
      <w:r w:rsidRPr="00673E6D">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Pr="00673E6D">
        <w:rPr>
          <w:rFonts w:asciiTheme="majorHAnsi" w:hAnsiTheme="majorHAnsi" w:cstheme="majorHAnsi"/>
          <w:color w:val="000000" w:themeColor="text1"/>
        </w:rPr>
        <w:t>1</w:t>
      </w:r>
      <w:r w:rsidR="00C3407F">
        <w:rPr>
          <w:rFonts w:asciiTheme="majorHAnsi" w:hAnsiTheme="majorHAnsi" w:cstheme="majorHAnsi"/>
          <w:color w:val="000000" w:themeColor="text1"/>
        </w:rPr>
        <w:t>1</w:t>
      </w:r>
    </w:p>
    <w:p w14:paraId="087DA65E" w14:textId="6161C2FA" w:rsidR="003B61BB" w:rsidRPr="00673E6D"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X. </w:t>
      </w:r>
      <w:r w:rsidR="00C60601">
        <w:rPr>
          <w:rFonts w:asciiTheme="majorHAnsi" w:hAnsiTheme="majorHAnsi" w:cstheme="majorHAnsi"/>
          <w:color w:val="000000" w:themeColor="text1"/>
        </w:rPr>
        <w:t xml:space="preserve">Pornography Policy </w:t>
      </w:r>
      <w:r w:rsidRPr="00673E6D">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00C3407F">
        <w:rPr>
          <w:rFonts w:asciiTheme="majorHAnsi" w:hAnsiTheme="majorHAnsi" w:cstheme="majorHAnsi"/>
          <w:color w:val="000000" w:themeColor="text1"/>
        </w:rPr>
        <w:t>.</w:t>
      </w:r>
      <w:r w:rsidRPr="00673E6D">
        <w:rPr>
          <w:rFonts w:asciiTheme="majorHAnsi" w:hAnsiTheme="majorHAnsi" w:cstheme="majorHAnsi"/>
          <w:color w:val="000000" w:themeColor="text1"/>
        </w:rPr>
        <w:t>1</w:t>
      </w:r>
      <w:r w:rsidR="00C3407F">
        <w:rPr>
          <w:rFonts w:asciiTheme="majorHAnsi" w:hAnsiTheme="majorHAnsi" w:cstheme="majorHAnsi"/>
          <w:color w:val="000000" w:themeColor="text1"/>
        </w:rPr>
        <w:t>2</w:t>
      </w:r>
    </w:p>
    <w:p w14:paraId="57641573" w14:textId="105E6781" w:rsidR="003B61BB"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XI. </w:t>
      </w:r>
      <w:r w:rsidR="00C60601">
        <w:rPr>
          <w:rFonts w:asciiTheme="majorHAnsi" w:hAnsiTheme="majorHAnsi" w:cstheme="majorHAnsi"/>
          <w:color w:val="000000" w:themeColor="text1"/>
        </w:rPr>
        <w:t xml:space="preserve">Appropriate </w:t>
      </w:r>
      <w:r w:rsidR="00634706">
        <w:rPr>
          <w:rFonts w:asciiTheme="majorHAnsi" w:hAnsiTheme="majorHAnsi" w:cstheme="majorHAnsi"/>
          <w:color w:val="000000" w:themeColor="text1"/>
        </w:rPr>
        <w:t>Behavior Redirection</w:t>
      </w:r>
      <w:r w:rsidR="00C60601">
        <w:rPr>
          <w:rFonts w:asciiTheme="majorHAnsi" w:hAnsiTheme="majorHAnsi" w:cstheme="majorHAnsi"/>
          <w:color w:val="000000" w:themeColor="text1"/>
        </w:rPr>
        <w:t xml:space="preserve"> Policy </w:t>
      </w:r>
      <w:r w:rsidRPr="00673E6D">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Pr="00673E6D">
        <w:rPr>
          <w:rFonts w:asciiTheme="majorHAnsi" w:hAnsiTheme="majorHAnsi" w:cstheme="majorHAnsi"/>
          <w:color w:val="000000" w:themeColor="text1"/>
        </w:rPr>
        <w:t>1</w:t>
      </w:r>
      <w:r w:rsidR="00C3407F">
        <w:rPr>
          <w:rFonts w:asciiTheme="majorHAnsi" w:hAnsiTheme="majorHAnsi" w:cstheme="majorHAnsi"/>
          <w:color w:val="000000" w:themeColor="text1"/>
        </w:rPr>
        <w:t>2</w:t>
      </w:r>
    </w:p>
    <w:p w14:paraId="49F79717" w14:textId="1E1D6D0A" w:rsidR="00BF3087" w:rsidRPr="00673E6D" w:rsidRDefault="00BF3087" w:rsidP="003B61BB">
      <w:pPr>
        <w:rPr>
          <w:rFonts w:asciiTheme="majorHAnsi" w:hAnsiTheme="majorHAnsi" w:cstheme="majorHAnsi"/>
          <w:color w:val="000000" w:themeColor="text1"/>
        </w:rPr>
      </w:pPr>
      <w:r>
        <w:rPr>
          <w:rFonts w:asciiTheme="majorHAnsi" w:hAnsiTheme="majorHAnsi" w:cstheme="majorHAnsi"/>
          <w:color w:val="000000" w:themeColor="text1"/>
        </w:rPr>
        <w:t>XII. Security Policy …………………………………………………………………………………………………………………………………………</w:t>
      </w:r>
      <w:r w:rsidR="00A61D09">
        <w:rPr>
          <w:rFonts w:asciiTheme="majorHAnsi" w:hAnsiTheme="majorHAnsi" w:cstheme="majorHAnsi"/>
          <w:color w:val="000000" w:themeColor="text1"/>
        </w:rPr>
        <w:t>.</w:t>
      </w:r>
      <w:r>
        <w:rPr>
          <w:rFonts w:asciiTheme="majorHAnsi" w:hAnsiTheme="majorHAnsi" w:cstheme="majorHAnsi"/>
          <w:color w:val="000000" w:themeColor="text1"/>
        </w:rPr>
        <w:t>………</w:t>
      </w:r>
      <w:r w:rsidR="00C3407F">
        <w:rPr>
          <w:rFonts w:asciiTheme="majorHAnsi" w:hAnsiTheme="majorHAnsi" w:cstheme="majorHAnsi"/>
          <w:color w:val="000000" w:themeColor="text1"/>
        </w:rPr>
        <w:t>.</w:t>
      </w:r>
      <w:r>
        <w:rPr>
          <w:rFonts w:asciiTheme="majorHAnsi" w:hAnsiTheme="majorHAnsi" w:cstheme="majorHAnsi"/>
          <w:color w:val="000000" w:themeColor="text1"/>
        </w:rPr>
        <w:t>1</w:t>
      </w:r>
      <w:r w:rsidR="00C3407F">
        <w:rPr>
          <w:rFonts w:asciiTheme="majorHAnsi" w:hAnsiTheme="majorHAnsi" w:cstheme="majorHAnsi"/>
          <w:color w:val="000000" w:themeColor="text1"/>
        </w:rPr>
        <w:t>3</w:t>
      </w:r>
    </w:p>
    <w:p w14:paraId="3597CA8C" w14:textId="43321127" w:rsidR="003B61BB"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XI</w:t>
      </w:r>
      <w:r w:rsidR="00BF3087">
        <w:rPr>
          <w:rFonts w:asciiTheme="majorHAnsi" w:hAnsiTheme="majorHAnsi" w:cstheme="majorHAnsi"/>
          <w:color w:val="000000" w:themeColor="text1"/>
        </w:rPr>
        <w:t>I</w:t>
      </w:r>
      <w:r w:rsidRPr="00673E6D">
        <w:rPr>
          <w:rFonts w:asciiTheme="majorHAnsi" w:hAnsiTheme="majorHAnsi" w:cstheme="majorHAnsi"/>
          <w:color w:val="000000" w:themeColor="text1"/>
        </w:rPr>
        <w:t xml:space="preserve">I. </w:t>
      </w:r>
      <w:r w:rsidR="00C60601">
        <w:rPr>
          <w:rFonts w:asciiTheme="majorHAnsi" w:hAnsiTheme="majorHAnsi" w:cstheme="majorHAnsi"/>
          <w:color w:val="000000" w:themeColor="text1"/>
        </w:rPr>
        <w:t>Electronic Communication Policy</w:t>
      </w:r>
      <w:r w:rsidRPr="00673E6D">
        <w:rPr>
          <w:rFonts w:asciiTheme="majorHAnsi" w:hAnsiTheme="majorHAnsi" w:cstheme="majorHAnsi"/>
          <w:color w:val="000000" w:themeColor="text1"/>
        </w:rPr>
        <w:t xml:space="preserve"> ................................................................................................................</w:t>
      </w:r>
      <w:r w:rsidR="00A61D09">
        <w:rPr>
          <w:rFonts w:asciiTheme="majorHAnsi" w:hAnsiTheme="majorHAnsi" w:cstheme="majorHAnsi"/>
          <w:color w:val="000000" w:themeColor="text1"/>
        </w:rPr>
        <w:t>.</w:t>
      </w:r>
      <w:r w:rsidRPr="00673E6D">
        <w:rPr>
          <w:rFonts w:asciiTheme="majorHAnsi" w:hAnsiTheme="majorHAnsi" w:cstheme="majorHAnsi"/>
          <w:color w:val="000000" w:themeColor="text1"/>
        </w:rPr>
        <w:t>......</w:t>
      </w:r>
      <w:r w:rsidR="00BF3087">
        <w:rPr>
          <w:rFonts w:asciiTheme="majorHAnsi" w:hAnsiTheme="majorHAnsi" w:cstheme="majorHAnsi"/>
          <w:color w:val="000000" w:themeColor="text1"/>
        </w:rPr>
        <w:t>..</w:t>
      </w:r>
      <w:r w:rsidR="00C3407F">
        <w:rPr>
          <w:rFonts w:asciiTheme="majorHAnsi" w:hAnsiTheme="majorHAnsi" w:cstheme="majorHAnsi"/>
          <w:color w:val="000000" w:themeColor="text1"/>
        </w:rPr>
        <w:t>.</w:t>
      </w:r>
      <w:r w:rsidR="00BF3087">
        <w:rPr>
          <w:rFonts w:asciiTheme="majorHAnsi" w:hAnsiTheme="majorHAnsi" w:cstheme="majorHAnsi"/>
          <w:color w:val="000000" w:themeColor="text1"/>
        </w:rPr>
        <w:t>..</w:t>
      </w:r>
      <w:r w:rsidRPr="00673E6D">
        <w:rPr>
          <w:rFonts w:asciiTheme="majorHAnsi" w:hAnsiTheme="majorHAnsi" w:cstheme="majorHAnsi"/>
          <w:color w:val="000000" w:themeColor="text1"/>
        </w:rPr>
        <w:t>1</w:t>
      </w:r>
      <w:r w:rsidR="00C3407F">
        <w:rPr>
          <w:rFonts w:asciiTheme="majorHAnsi" w:hAnsiTheme="majorHAnsi" w:cstheme="majorHAnsi"/>
          <w:color w:val="000000" w:themeColor="text1"/>
        </w:rPr>
        <w:t>4</w:t>
      </w:r>
    </w:p>
    <w:p w14:paraId="2355CDEA" w14:textId="4024F464" w:rsidR="00C60601" w:rsidRDefault="00C60601" w:rsidP="00BF3087">
      <w:pPr>
        <w:tabs>
          <w:tab w:val="left" w:pos="2280"/>
        </w:tabs>
        <w:rPr>
          <w:rFonts w:asciiTheme="majorHAnsi" w:hAnsiTheme="majorHAnsi" w:cstheme="majorHAnsi"/>
          <w:color w:val="000000" w:themeColor="text1"/>
        </w:rPr>
      </w:pPr>
      <w:r>
        <w:rPr>
          <w:rFonts w:asciiTheme="majorHAnsi" w:hAnsiTheme="majorHAnsi" w:cstheme="majorHAnsi"/>
          <w:color w:val="000000" w:themeColor="text1"/>
        </w:rPr>
        <w:t>XI</w:t>
      </w:r>
      <w:r w:rsidR="00BF3087">
        <w:rPr>
          <w:rFonts w:asciiTheme="majorHAnsi" w:hAnsiTheme="majorHAnsi" w:cstheme="majorHAnsi"/>
          <w:color w:val="000000" w:themeColor="text1"/>
        </w:rPr>
        <w:t>V</w:t>
      </w:r>
      <w:r>
        <w:rPr>
          <w:rFonts w:asciiTheme="majorHAnsi" w:hAnsiTheme="majorHAnsi" w:cstheme="majorHAnsi"/>
          <w:color w:val="000000" w:themeColor="text1"/>
        </w:rPr>
        <w:t>. Confidentiality</w:t>
      </w:r>
      <w:r w:rsidR="00BF3087">
        <w:rPr>
          <w:rFonts w:asciiTheme="majorHAnsi" w:hAnsiTheme="majorHAnsi" w:cstheme="majorHAnsi"/>
          <w:color w:val="000000" w:themeColor="text1"/>
        </w:rPr>
        <w:t xml:space="preserve"> ………………………………………………………………………………………………………………………………………</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00C3407F">
        <w:rPr>
          <w:rFonts w:asciiTheme="majorHAnsi" w:hAnsiTheme="majorHAnsi" w:cstheme="majorHAnsi"/>
          <w:color w:val="000000" w:themeColor="text1"/>
        </w:rPr>
        <w:t>..</w:t>
      </w:r>
      <w:r w:rsidR="00BF3087">
        <w:rPr>
          <w:rFonts w:asciiTheme="majorHAnsi" w:hAnsiTheme="majorHAnsi" w:cstheme="majorHAnsi"/>
          <w:color w:val="000000" w:themeColor="text1"/>
        </w:rPr>
        <w:t>1</w:t>
      </w:r>
      <w:r w:rsidR="00C3407F">
        <w:rPr>
          <w:rFonts w:asciiTheme="majorHAnsi" w:hAnsiTheme="majorHAnsi" w:cstheme="majorHAnsi"/>
          <w:color w:val="000000" w:themeColor="text1"/>
        </w:rPr>
        <w:t>5</w:t>
      </w:r>
    </w:p>
    <w:p w14:paraId="6090EE8C" w14:textId="4F91EAE0" w:rsidR="00C60601" w:rsidRDefault="00C60601" w:rsidP="003B61BB">
      <w:pPr>
        <w:rPr>
          <w:rFonts w:asciiTheme="majorHAnsi" w:hAnsiTheme="majorHAnsi" w:cstheme="majorHAnsi"/>
          <w:color w:val="000000" w:themeColor="text1"/>
        </w:rPr>
      </w:pPr>
      <w:r>
        <w:rPr>
          <w:rFonts w:asciiTheme="majorHAnsi" w:hAnsiTheme="majorHAnsi" w:cstheme="majorHAnsi"/>
          <w:color w:val="000000" w:themeColor="text1"/>
        </w:rPr>
        <w:t>X</w:t>
      </w:r>
      <w:r w:rsidR="00BF3087">
        <w:rPr>
          <w:rFonts w:asciiTheme="majorHAnsi" w:hAnsiTheme="majorHAnsi" w:cstheme="majorHAnsi"/>
          <w:color w:val="000000" w:themeColor="text1"/>
        </w:rPr>
        <w:t>V</w:t>
      </w:r>
      <w:r>
        <w:rPr>
          <w:rFonts w:asciiTheme="majorHAnsi" w:hAnsiTheme="majorHAnsi" w:cstheme="majorHAnsi"/>
          <w:color w:val="000000" w:themeColor="text1"/>
        </w:rPr>
        <w:t xml:space="preserve">. Reporting Suspected or Alleged Abuse </w:t>
      </w:r>
      <w:r w:rsidR="00BF3087">
        <w:rPr>
          <w:rFonts w:asciiTheme="majorHAnsi" w:hAnsiTheme="majorHAnsi" w:cstheme="majorHAnsi"/>
          <w:color w:val="000000" w:themeColor="text1"/>
        </w:rPr>
        <w:t>……………………</w:t>
      </w:r>
      <w:r w:rsidR="00C3407F">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………1</w:t>
      </w:r>
      <w:r w:rsidR="00C3407F">
        <w:rPr>
          <w:rFonts w:asciiTheme="majorHAnsi" w:hAnsiTheme="majorHAnsi" w:cstheme="majorHAnsi"/>
          <w:color w:val="000000" w:themeColor="text1"/>
        </w:rPr>
        <w:t>6</w:t>
      </w:r>
    </w:p>
    <w:p w14:paraId="76746660" w14:textId="09893541" w:rsidR="00C60601" w:rsidRDefault="00C60601" w:rsidP="00BF3087">
      <w:pPr>
        <w:tabs>
          <w:tab w:val="left" w:pos="3180"/>
        </w:tabs>
        <w:rPr>
          <w:rFonts w:asciiTheme="majorHAnsi" w:hAnsiTheme="majorHAnsi" w:cstheme="majorHAnsi"/>
          <w:color w:val="000000" w:themeColor="text1"/>
        </w:rPr>
      </w:pPr>
      <w:r>
        <w:rPr>
          <w:rFonts w:asciiTheme="majorHAnsi" w:hAnsiTheme="majorHAnsi" w:cstheme="majorHAnsi"/>
          <w:color w:val="000000" w:themeColor="text1"/>
        </w:rPr>
        <w:t>XV</w:t>
      </w:r>
      <w:r w:rsidR="00BF3087">
        <w:rPr>
          <w:rFonts w:asciiTheme="majorHAnsi" w:hAnsiTheme="majorHAnsi" w:cstheme="majorHAnsi"/>
          <w:color w:val="000000" w:themeColor="text1"/>
        </w:rPr>
        <w:t>I</w:t>
      </w:r>
      <w:r>
        <w:rPr>
          <w:rFonts w:asciiTheme="majorHAnsi" w:hAnsiTheme="majorHAnsi" w:cstheme="majorHAnsi"/>
          <w:color w:val="000000" w:themeColor="text1"/>
        </w:rPr>
        <w:t>. Response to Allegations</w:t>
      </w:r>
      <w:r w:rsidR="00BF3087">
        <w:rPr>
          <w:rFonts w:asciiTheme="majorHAnsi" w:hAnsiTheme="majorHAnsi" w:cstheme="majorHAnsi"/>
          <w:color w:val="000000" w:themeColor="text1"/>
        </w:rPr>
        <w:t xml:space="preserve"> </w:t>
      </w:r>
      <w:r w:rsidR="0063707E">
        <w:rPr>
          <w:rFonts w:asciiTheme="majorHAnsi" w:hAnsiTheme="majorHAnsi" w:cstheme="majorHAnsi"/>
          <w:color w:val="000000" w:themeColor="text1"/>
        </w:rPr>
        <w:t>………………………………………………………………………………………………………………………………....</w:t>
      </w:r>
      <w:r w:rsidR="0026368F">
        <w:rPr>
          <w:rFonts w:asciiTheme="majorHAnsi" w:hAnsiTheme="majorHAnsi" w:cstheme="majorHAnsi"/>
          <w:color w:val="000000" w:themeColor="text1"/>
        </w:rPr>
        <w:t>1</w:t>
      </w:r>
      <w:r w:rsidR="0063707E">
        <w:rPr>
          <w:rFonts w:asciiTheme="majorHAnsi" w:hAnsiTheme="majorHAnsi" w:cstheme="majorHAnsi"/>
          <w:color w:val="000000" w:themeColor="text1"/>
        </w:rPr>
        <w:t>7</w:t>
      </w:r>
    </w:p>
    <w:p w14:paraId="10527F99" w14:textId="6FCCB875" w:rsidR="00C60601" w:rsidRPr="00673E6D" w:rsidRDefault="00C60601" w:rsidP="003B61BB">
      <w:pPr>
        <w:rPr>
          <w:rFonts w:asciiTheme="majorHAnsi" w:hAnsiTheme="majorHAnsi" w:cstheme="majorHAnsi"/>
          <w:color w:val="000000" w:themeColor="text1"/>
        </w:rPr>
      </w:pPr>
      <w:r>
        <w:rPr>
          <w:rFonts w:asciiTheme="majorHAnsi" w:hAnsiTheme="majorHAnsi" w:cstheme="majorHAnsi"/>
          <w:color w:val="000000" w:themeColor="text1"/>
        </w:rPr>
        <w:t>XVI</w:t>
      </w:r>
      <w:r w:rsidR="00BF3087">
        <w:rPr>
          <w:rFonts w:asciiTheme="majorHAnsi" w:hAnsiTheme="majorHAnsi" w:cstheme="majorHAnsi"/>
          <w:color w:val="000000" w:themeColor="text1"/>
        </w:rPr>
        <w:t>I</w:t>
      </w:r>
      <w:r>
        <w:rPr>
          <w:rFonts w:asciiTheme="majorHAnsi" w:hAnsiTheme="majorHAnsi" w:cstheme="majorHAnsi"/>
          <w:color w:val="000000" w:themeColor="text1"/>
        </w:rPr>
        <w:t>. Consequences for Failure to Adhere</w:t>
      </w:r>
      <w:r w:rsidR="00BF3087">
        <w:rPr>
          <w:rFonts w:asciiTheme="majorHAnsi" w:hAnsiTheme="majorHAnsi" w:cstheme="majorHAnsi"/>
          <w:color w:val="000000" w:themeColor="text1"/>
        </w:rPr>
        <w:t xml:space="preserve"> ………………………………………………………………………………………</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0063707E">
        <w:rPr>
          <w:rFonts w:asciiTheme="majorHAnsi" w:hAnsiTheme="majorHAnsi" w:cstheme="majorHAnsi"/>
          <w:color w:val="000000" w:themeColor="text1"/>
        </w:rPr>
        <w:t>.</w:t>
      </w:r>
      <w:r w:rsidR="00BF3087">
        <w:rPr>
          <w:rFonts w:asciiTheme="majorHAnsi" w:hAnsiTheme="majorHAnsi" w:cstheme="majorHAnsi"/>
          <w:color w:val="000000" w:themeColor="text1"/>
        </w:rPr>
        <w:t>..</w:t>
      </w:r>
      <w:r w:rsidR="0063707E">
        <w:rPr>
          <w:rFonts w:asciiTheme="majorHAnsi" w:hAnsiTheme="majorHAnsi" w:cstheme="majorHAnsi"/>
          <w:color w:val="000000" w:themeColor="text1"/>
        </w:rPr>
        <w:t>19</w:t>
      </w:r>
    </w:p>
    <w:p w14:paraId="1B423AAC" w14:textId="23A655C9" w:rsidR="003B61BB" w:rsidRPr="00673E6D"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APPENDIX A: Important Phone Numbers and Names.........................................................................</w:t>
      </w:r>
      <w:r w:rsidR="00A61D09">
        <w:rPr>
          <w:rFonts w:asciiTheme="majorHAnsi" w:hAnsiTheme="majorHAnsi" w:cstheme="majorHAnsi"/>
          <w:color w:val="000000" w:themeColor="text1"/>
        </w:rPr>
        <w:t>..</w:t>
      </w:r>
      <w:r w:rsidRPr="00673E6D">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.......2</w:t>
      </w:r>
      <w:r w:rsidR="0063707E">
        <w:rPr>
          <w:rFonts w:asciiTheme="majorHAnsi" w:hAnsiTheme="majorHAnsi" w:cstheme="majorHAnsi"/>
          <w:color w:val="000000" w:themeColor="text1"/>
        </w:rPr>
        <w:t>0</w:t>
      </w:r>
    </w:p>
    <w:p w14:paraId="48F6BC17" w14:textId="0CD7626C" w:rsidR="0082227A"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APPENDIX B: </w:t>
      </w:r>
      <w:r w:rsidR="0082227A">
        <w:rPr>
          <w:rFonts w:asciiTheme="majorHAnsi" w:hAnsiTheme="majorHAnsi" w:cstheme="majorHAnsi"/>
          <w:color w:val="000000" w:themeColor="text1"/>
        </w:rPr>
        <w:t>Organized Youth Activities Participation &amp; Release Form</w:t>
      </w:r>
      <w:r w:rsidR="00BF3087">
        <w:rPr>
          <w:rFonts w:asciiTheme="majorHAnsi" w:hAnsiTheme="majorHAnsi" w:cstheme="majorHAnsi"/>
          <w:color w:val="000000" w:themeColor="text1"/>
        </w:rPr>
        <w:t xml:space="preserve"> ………………………………………………</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………..2</w:t>
      </w:r>
      <w:r w:rsidR="0063707E">
        <w:rPr>
          <w:rFonts w:asciiTheme="majorHAnsi" w:hAnsiTheme="majorHAnsi" w:cstheme="majorHAnsi"/>
          <w:color w:val="000000" w:themeColor="text1"/>
        </w:rPr>
        <w:t>1</w:t>
      </w:r>
    </w:p>
    <w:p w14:paraId="6E63F044" w14:textId="60C3FD42" w:rsidR="0082227A" w:rsidRDefault="0082227A" w:rsidP="003B61BB">
      <w:pPr>
        <w:rPr>
          <w:rFonts w:asciiTheme="majorHAnsi" w:hAnsiTheme="majorHAnsi" w:cstheme="majorHAnsi"/>
          <w:color w:val="000000" w:themeColor="text1"/>
        </w:rPr>
      </w:pPr>
      <w:r>
        <w:rPr>
          <w:rFonts w:asciiTheme="majorHAnsi" w:hAnsiTheme="majorHAnsi" w:cstheme="majorHAnsi"/>
          <w:color w:val="000000" w:themeColor="text1"/>
        </w:rPr>
        <w:t>APPENDIX C: Transportation Consent &amp; Release Form</w:t>
      </w:r>
      <w:r w:rsidR="00BF3087">
        <w:rPr>
          <w:rFonts w:asciiTheme="majorHAnsi" w:hAnsiTheme="majorHAnsi" w:cstheme="majorHAnsi"/>
          <w:color w:val="000000" w:themeColor="text1"/>
        </w:rPr>
        <w:t xml:space="preserve"> ………………………………………………………………………</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…………2</w:t>
      </w:r>
      <w:r w:rsidR="00AB52C6">
        <w:rPr>
          <w:rFonts w:asciiTheme="majorHAnsi" w:hAnsiTheme="majorHAnsi" w:cstheme="majorHAnsi"/>
          <w:color w:val="000000" w:themeColor="text1"/>
        </w:rPr>
        <w:t>2</w:t>
      </w:r>
    </w:p>
    <w:p w14:paraId="2DC3F23B" w14:textId="2AB5EA8C" w:rsidR="0082227A" w:rsidRDefault="0082227A" w:rsidP="003B61BB">
      <w:pPr>
        <w:rPr>
          <w:rFonts w:asciiTheme="majorHAnsi" w:hAnsiTheme="majorHAnsi" w:cstheme="majorHAnsi"/>
          <w:color w:val="000000" w:themeColor="text1"/>
        </w:rPr>
      </w:pPr>
      <w:r>
        <w:rPr>
          <w:rFonts w:asciiTheme="majorHAnsi" w:hAnsiTheme="majorHAnsi" w:cstheme="majorHAnsi"/>
          <w:color w:val="000000" w:themeColor="text1"/>
        </w:rPr>
        <w:t xml:space="preserve">APPENDIX D: </w:t>
      </w:r>
      <w:r w:rsidR="00AB52C6">
        <w:rPr>
          <w:rFonts w:asciiTheme="majorHAnsi" w:hAnsiTheme="majorHAnsi" w:cstheme="majorHAnsi"/>
          <w:color w:val="000000" w:themeColor="text1"/>
        </w:rPr>
        <w:t xml:space="preserve">Organized </w:t>
      </w:r>
      <w:r>
        <w:rPr>
          <w:rFonts w:asciiTheme="majorHAnsi" w:hAnsiTheme="majorHAnsi" w:cstheme="majorHAnsi"/>
          <w:color w:val="000000" w:themeColor="text1"/>
        </w:rPr>
        <w:t>One-on-One Youth Mentorship Release Form</w:t>
      </w:r>
      <w:r w:rsidR="00AB52C6">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………..2</w:t>
      </w:r>
      <w:r w:rsidR="00AB52C6">
        <w:rPr>
          <w:rFonts w:asciiTheme="majorHAnsi" w:hAnsiTheme="majorHAnsi" w:cstheme="majorHAnsi"/>
          <w:color w:val="000000" w:themeColor="text1"/>
        </w:rPr>
        <w:t>3</w:t>
      </w:r>
    </w:p>
    <w:p w14:paraId="56D19BD8" w14:textId="301F0235" w:rsidR="003B61BB" w:rsidRPr="00673E6D" w:rsidRDefault="0082227A" w:rsidP="003B61BB">
      <w:pPr>
        <w:rPr>
          <w:rFonts w:asciiTheme="majorHAnsi" w:hAnsiTheme="majorHAnsi" w:cstheme="majorHAnsi"/>
          <w:color w:val="000000" w:themeColor="text1"/>
        </w:rPr>
      </w:pPr>
      <w:r>
        <w:rPr>
          <w:rFonts w:asciiTheme="majorHAnsi" w:hAnsiTheme="majorHAnsi" w:cstheme="majorHAnsi"/>
          <w:color w:val="000000" w:themeColor="text1"/>
        </w:rPr>
        <w:t>APPENDIX E:</w:t>
      </w:r>
      <w:r w:rsidR="003B61BB" w:rsidRPr="00673E6D">
        <w:rPr>
          <w:rFonts w:asciiTheme="majorHAnsi" w:hAnsiTheme="majorHAnsi" w:cstheme="majorHAnsi"/>
          <w:color w:val="000000" w:themeColor="text1"/>
        </w:rPr>
        <w:t xml:space="preserve"> Youth Worker Application Form .............................................................</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w:t>
      </w:r>
      <w:r w:rsidR="003B61BB" w:rsidRPr="00673E6D">
        <w:rPr>
          <w:rFonts w:asciiTheme="majorHAnsi" w:hAnsiTheme="majorHAnsi" w:cstheme="majorHAnsi"/>
          <w:color w:val="000000" w:themeColor="text1"/>
        </w:rPr>
        <w:t xml:space="preserve"> </w:t>
      </w:r>
      <w:r w:rsidR="00BF3087">
        <w:rPr>
          <w:rFonts w:asciiTheme="majorHAnsi" w:hAnsiTheme="majorHAnsi" w:cstheme="majorHAnsi"/>
          <w:color w:val="000000" w:themeColor="text1"/>
        </w:rPr>
        <w:t>2</w:t>
      </w:r>
      <w:r w:rsidR="00AB52C6">
        <w:rPr>
          <w:rFonts w:asciiTheme="majorHAnsi" w:hAnsiTheme="majorHAnsi" w:cstheme="majorHAnsi"/>
          <w:color w:val="000000" w:themeColor="text1"/>
        </w:rPr>
        <w:t>4</w:t>
      </w:r>
    </w:p>
    <w:p w14:paraId="2BE7373A" w14:textId="1E20866F" w:rsidR="0082227A"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APPENDIX </w:t>
      </w:r>
      <w:r w:rsidR="0082227A">
        <w:rPr>
          <w:rFonts w:asciiTheme="majorHAnsi" w:hAnsiTheme="majorHAnsi" w:cstheme="majorHAnsi"/>
          <w:color w:val="000000" w:themeColor="text1"/>
        </w:rPr>
        <w:t>F</w:t>
      </w:r>
      <w:r w:rsidRPr="00673E6D">
        <w:rPr>
          <w:rFonts w:asciiTheme="majorHAnsi" w:hAnsiTheme="majorHAnsi" w:cstheme="majorHAnsi"/>
          <w:color w:val="000000" w:themeColor="text1"/>
        </w:rPr>
        <w:t xml:space="preserve">: </w:t>
      </w:r>
      <w:r w:rsidR="0082227A">
        <w:rPr>
          <w:rFonts w:asciiTheme="majorHAnsi" w:hAnsiTheme="majorHAnsi" w:cstheme="majorHAnsi"/>
          <w:color w:val="000000" w:themeColor="text1"/>
        </w:rPr>
        <w:t>Electronic Communication, Retention, and Data Release Form</w:t>
      </w:r>
      <w:r w:rsidR="00BF3087">
        <w:rPr>
          <w:rFonts w:asciiTheme="majorHAnsi" w:hAnsiTheme="majorHAnsi" w:cstheme="majorHAnsi"/>
          <w:color w:val="000000" w:themeColor="text1"/>
        </w:rPr>
        <w:t xml:space="preserve"> ………………………………………………</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…………3</w:t>
      </w:r>
      <w:r w:rsidR="00AB52C6">
        <w:rPr>
          <w:rFonts w:asciiTheme="majorHAnsi" w:hAnsiTheme="majorHAnsi" w:cstheme="majorHAnsi"/>
          <w:color w:val="000000" w:themeColor="text1"/>
        </w:rPr>
        <w:t>2</w:t>
      </w:r>
    </w:p>
    <w:p w14:paraId="4254929F" w14:textId="5BDE41F7" w:rsidR="003B61BB" w:rsidRPr="00673E6D" w:rsidRDefault="0082227A" w:rsidP="003B61BB">
      <w:pPr>
        <w:rPr>
          <w:rFonts w:asciiTheme="majorHAnsi" w:hAnsiTheme="majorHAnsi" w:cstheme="majorHAnsi"/>
          <w:color w:val="000000" w:themeColor="text1"/>
        </w:rPr>
      </w:pPr>
      <w:r>
        <w:rPr>
          <w:rFonts w:asciiTheme="majorHAnsi" w:hAnsiTheme="majorHAnsi" w:cstheme="majorHAnsi"/>
          <w:color w:val="000000" w:themeColor="text1"/>
        </w:rPr>
        <w:t xml:space="preserve">APPENDIX G: </w:t>
      </w:r>
      <w:r w:rsidR="003B61BB" w:rsidRPr="00673E6D">
        <w:rPr>
          <w:rFonts w:asciiTheme="majorHAnsi" w:hAnsiTheme="majorHAnsi" w:cstheme="majorHAnsi"/>
          <w:color w:val="000000" w:themeColor="text1"/>
        </w:rPr>
        <w:t>Youth Worker Renewal Form ......................................................................</w:t>
      </w:r>
      <w:r w:rsidR="00BF3087">
        <w:rPr>
          <w:rFonts w:asciiTheme="majorHAnsi" w:hAnsiTheme="majorHAnsi" w:cstheme="majorHAnsi"/>
          <w:color w:val="000000" w:themeColor="text1"/>
        </w:rPr>
        <w:t>....................................</w:t>
      </w:r>
      <w:r w:rsidR="00A61D09">
        <w:rPr>
          <w:rFonts w:asciiTheme="majorHAnsi" w:hAnsiTheme="majorHAnsi" w:cstheme="majorHAnsi"/>
          <w:color w:val="000000" w:themeColor="text1"/>
        </w:rPr>
        <w:t>.</w:t>
      </w:r>
      <w:r w:rsidR="00BF3087">
        <w:rPr>
          <w:rFonts w:asciiTheme="majorHAnsi" w:hAnsiTheme="majorHAnsi" w:cstheme="majorHAnsi"/>
          <w:color w:val="000000" w:themeColor="text1"/>
        </w:rPr>
        <w:t>........3</w:t>
      </w:r>
      <w:r w:rsidR="004D3887">
        <w:rPr>
          <w:rFonts w:asciiTheme="majorHAnsi" w:hAnsiTheme="majorHAnsi" w:cstheme="majorHAnsi"/>
          <w:color w:val="000000" w:themeColor="text1"/>
        </w:rPr>
        <w:t>3</w:t>
      </w:r>
    </w:p>
    <w:p w14:paraId="4189BFD8" w14:textId="195B26EA" w:rsidR="003B61BB" w:rsidRPr="00673E6D"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APPENDIX </w:t>
      </w:r>
      <w:r w:rsidR="0082227A">
        <w:rPr>
          <w:rFonts w:asciiTheme="majorHAnsi" w:hAnsiTheme="majorHAnsi" w:cstheme="majorHAnsi"/>
          <w:color w:val="000000" w:themeColor="text1"/>
        </w:rPr>
        <w:t>H</w:t>
      </w:r>
      <w:r w:rsidRPr="00673E6D">
        <w:rPr>
          <w:rFonts w:asciiTheme="majorHAnsi" w:hAnsiTheme="majorHAnsi" w:cstheme="majorHAnsi"/>
          <w:color w:val="000000" w:themeColor="text1"/>
        </w:rPr>
        <w:t xml:space="preserve">: </w:t>
      </w:r>
      <w:r w:rsidR="0082227A">
        <w:rPr>
          <w:rFonts w:asciiTheme="majorHAnsi" w:hAnsiTheme="majorHAnsi" w:cstheme="majorHAnsi"/>
          <w:color w:val="000000" w:themeColor="text1"/>
        </w:rPr>
        <w:t xml:space="preserve">Accident or Incident Report Form </w:t>
      </w:r>
      <w:r w:rsidRPr="00673E6D">
        <w:rPr>
          <w:rFonts w:asciiTheme="majorHAnsi" w:hAnsiTheme="majorHAnsi" w:cstheme="majorHAnsi"/>
          <w:color w:val="000000" w:themeColor="text1"/>
        </w:rPr>
        <w:t>........................................................................................</w:t>
      </w:r>
      <w:r w:rsidR="00A61D09">
        <w:rPr>
          <w:rFonts w:asciiTheme="majorHAnsi" w:hAnsiTheme="majorHAnsi" w:cstheme="majorHAnsi"/>
          <w:color w:val="000000" w:themeColor="text1"/>
        </w:rPr>
        <w:t>....................3</w:t>
      </w:r>
      <w:r w:rsidR="004D3887">
        <w:rPr>
          <w:rFonts w:asciiTheme="majorHAnsi" w:hAnsiTheme="majorHAnsi" w:cstheme="majorHAnsi"/>
          <w:color w:val="000000" w:themeColor="text1"/>
        </w:rPr>
        <w:t>4</w:t>
      </w:r>
    </w:p>
    <w:p w14:paraId="57A9E6C2" w14:textId="1F223CE1" w:rsidR="003B61BB" w:rsidRPr="00673E6D"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APPENDIX </w:t>
      </w:r>
      <w:r w:rsidR="0082227A">
        <w:rPr>
          <w:rFonts w:asciiTheme="majorHAnsi" w:hAnsiTheme="majorHAnsi" w:cstheme="majorHAnsi"/>
          <w:color w:val="000000" w:themeColor="text1"/>
        </w:rPr>
        <w:t xml:space="preserve">I: </w:t>
      </w:r>
      <w:r w:rsidRPr="00673E6D">
        <w:rPr>
          <w:rFonts w:asciiTheme="majorHAnsi" w:hAnsiTheme="majorHAnsi" w:cstheme="majorHAnsi"/>
          <w:color w:val="000000" w:themeColor="text1"/>
        </w:rPr>
        <w:t>Indicators of a</w:t>
      </w:r>
      <w:r w:rsidR="0082227A">
        <w:rPr>
          <w:rFonts w:asciiTheme="majorHAnsi" w:hAnsiTheme="majorHAnsi" w:cstheme="majorHAnsi"/>
          <w:color w:val="000000" w:themeColor="text1"/>
        </w:rPr>
        <w:t xml:space="preserve"> Youth’s</w:t>
      </w:r>
      <w:r w:rsidRPr="00673E6D">
        <w:rPr>
          <w:rFonts w:asciiTheme="majorHAnsi" w:hAnsiTheme="majorHAnsi" w:cstheme="majorHAnsi"/>
          <w:color w:val="000000" w:themeColor="text1"/>
        </w:rPr>
        <w:t xml:space="preserve"> Potential Need for Protection.........................................................</w:t>
      </w:r>
      <w:r w:rsidR="00A61D09">
        <w:rPr>
          <w:rFonts w:asciiTheme="majorHAnsi" w:hAnsiTheme="majorHAnsi" w:cstheme="majorHAnsi"/>
          <w:color w:val="000000" w:themeColor="text1"/>
        </w:rPr>
        <w:t>......................3</w:t>
      </w:r>
      <w:r w:rsidR="004D3887">
        <w:rPr>
          <w:rFonts w:asciiTheme="majorHAnsi" w:hAnsiTheme="majorHAnsi" w:cstheme="majorHAnsi"/>
          <w:color w:val="000000" w:themeColor="text1"/>
        </w:rPr>
        <w:t>5</w:t>
      </w:r>
    </w:p>
    <w:p w14:paraId="2C0697EA" w14:textId="5B7F84F6" w:rsidR="003B61BB"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APPENDIX </w:t>
      </w:r>
      <w:r w:rsidR="0082227A">
        <w:rPr>
          <w:rFonts w:asciiTheme="majorHAnsi" w:hAnsiTheme="majorHAnsi" w:cstheme="majorHAnsi"/>
          <w:color w:val="000000" w:themeColor="text1"/>
        </w:rPr>
        <w:t>J</w:t>
      </w:r>
      <w:r w:rsidRPr="00673E6D">
        <w:rPr>
          <w:rFonts w:asciiTheme="majorHAnsi" w:hAnsiTheme="majorHAnsi" w:cstheme="majorHAnsi"/>
          <w:color w:val="000000" w:themeColor="text1"/>
        </w:rPr>
        <w:t xml:space="preserve">: Responding to </w:t>
      </w:r>
      <w:r w:rsidR="003221A7">
        <w:rPr>
          <w:rFonts w:asciiTheme="majorHAnsi" w:hAnsiTheme="majorHAnsi" w:cstheme="majorHAnsi"/>
          <w:color w:val="000000" w:themeColor="text1"/>
        </w:rPr>
        <w:t>Issues of Abuse &amp; Self-Harm</w:t>
      </w:r>
      <w:r w:rsidRPr="00673E6D">
        <w:rPr>
          <w:rFonts w:asciiTheme="majorHAnsi" w:hAnsiTheme="majorHAnsi" w:cstheme="majorHAnsi"/>
          <w:color w:val="000000" w:themeColor="text1"/>
        </w:rPr>
        <w:t>........................................................................................</w:t>
      </w:r>
      <w:r w:rsidR="00A61D09">
        <w:rPr>
          <w:rFonts w:asciiTheme="majorHAnsi" w:hAnsiTheme="majorHAnsi" w:cstheme="majorHAnsi"/>
          <w:color w:val="000000" w:themeColor="text1"/>
        </w:rPr>
        <w:t>.</w:t>
      </w:r>
      <w:r w:rsidRPr="00673E6D">
        <w:rPr>
          <w:rFonts w:asciiTheme="majorHAnsi" w:hAnsiTheme="majorHAnsi" w:cstheme="majorHAnsi"/>
          <w:color w:val="000000" w:themeColor="text1"/>
        </w:rPr>
        <w:t>.....</w:t>
      </w:r>
      <w:r w:rsidR="00A61D09">
        <w:rPr>
          <w:rFonts w:asciiTheme="majorHAnsi" w:hAnsiTheme="majorHAnsi" w:cstheme="majorHAnsi"/>
          <w:color w:val="000000" w:themeColor="text1"/>
        </w:rPr>
        <w:t>3</w:t>
      </w:r>
      <w:r w:rsidR="004D3887">
        <w:rPr>
          <w:rFonts w:asciiTheme="majorHAnsi" w:hAnsiTheme="majorHAnsi" w:cstheme="majorHAnsi"/>
          <w:color w:val="000000" w:themeColor="text1"/>
        </w:rPr>
        <w:t>6</w:t>
      </w:r>
    </w:p>
    <w:p w14:paraId="4D4807E6" w14:textId="614CC54C" w:rsidR="003221A7" w:rsidRDefault="003221A7" w:rsidP="003B61BB">
      <w:pPr>
        <w:rPr>
          <w:rFonts w:asciiTheme="majorHAnsi" w:hAnsiTheme="majorHAnsi" w:cstheme="majorHAnsi"/>
          <w:color w:val="000000" w:themeColor="text1"/>
        </w:rPr>
      </w:pPr>
      <w:r>
        <w:rPr>
          <w:rFonts w:asciiTheme="majorHAnsi" w:hAnsiTheme="majorHAnsi" w:cstheme="majorHAnsi"/>
          <w:color w:val="000000" w:themeColor="text1"/>
        </w:rPr>
        <w:t xml:space="preserve">APPENDIX </w:t>
      </w:r>
      <w:r w:rsidR="00032318">
        <w:rPr>
          <w:rFonts w:asciiTheme="majorHAnsi" w:hAnsiTheme="majorHAnsi" w:cstheme="majorHAnsi"/>
          <w:color w:val="000000" w:themeColor="text1"/>
        </w:rPr>
        <w:t>K</w:t>
      </w:r>
      <w:r>
        <w:rPr>
          <w:rFonts w:asciiTheme="majorHAnsi" w:hAnsiTheme="majorHAnsi" w:cstheme="majorHAnsi"/>
          <w:color w:val="000000" w:themeColor="text1"/>
        </w:rPr>
        <w:t>: Church Van Authorization Form ………………………………………………………………………</w:t>
      </w:r>
      <w:r w:rsidR="00A61D09">
        <w:rPr>
          <w:rFonts w:asciiTheme="majorHAnsi" w:hAnsiTheme="majorHAnsi" w:cstheme="majorHAnsi"/>
          <w:color w:val="000000" w:themeColor="text1"/>
        </w:rPr>
        <w:t>…………………………….….</w:t>
      </w:r>
      <w:r w:rsidR="004D3887">
        <w:rPr>
          <w:rFonts w:asciiTheme="majorHAnsi" w:hAnsiTheme="majorHAnsi" w:cstheme="majorHAnsi"/>
          <w:color w:val="000000" w:themeColor="text1"/>
        </w:rPr>
        <w:t>.</w:t>
      </w:r>
      <w:r w:rsidR="00AE7A70">
        <w:rPr>
          <w:rFonts w:asciiTheme="majorHAnsi" w:hAnsiTheme="majorHAnsi" w:cstheme="majorHAnsi"/>
          <w:color w:val="000000" w:themeColor="text1"/>
        </w:rPr>
        <w:t>3</w:t>
      </w:r>
      <w:r w:rsidR="004D3887">
        <w:rPr>
          <w:rFonts w:asciiTheme="majorHAnsi" w:hAnsiTheme="majorHAnsi" w:cstheme="majorHAnsi"/>
          <w:color w:val="000000" w:themeColor="text1"/>
        </w:rPr>
        <w:t>7</w:t>
      </w:r>
    </w:p>
    <w:p w14:paraId="76BC015D" w14:textId="1CFAEC6D" w:rsidR="008A6691" w:rsidRPr="00673E6D" w:rsidRDefault="008A6691" w:rsidP="003B61BB">
      <w:pPr>
        <w:rPr>
          <w:rFonts w:asciiTheme="majorHAnsi" w:hAnsiTheme="majorHAnsi" w:cstheme="majorHAnsi"/>
          <w:color w:val="000000" w:themeColor="text1"/>
        </w:rPr>
      </w:pPr>
      <w:r>
        <w:rPr>
          <w:rFonts w:asciiTheme="majorHAnsi" w:hAnsiTheme="majorHAnsi" w:cstheme="majorHAnsi"/>
          <w:color w:val="000000" w:themeColor="text1"/>
        </w:rPr>
        <w:t>Form Checklists for Parents &amp; Youth Workers ………………………………………………………………………………………………………..</w:t>
      </w:r>
      <w:r w:rsidR="004D3887">
        <w:rPr>
          <w:rFonts w:asciiTheme="majorHAnsi" w:hAnsiTheme="majorHAnsi" w:cstheme="majorHAnsi"/>
          <w:color w:val="000000" w:themeColor="text1"/>
        </w:rPr>
        <w:t>38</w:t>
      </w:r>
    </w:p>
    <w:p w14:paraId="13FEB404" w14:textId="4C332A5F" w:rsidR="0031251F" w:rsidRPr="00673E6D" w:rsidRDefault="0031251F">
      <w:pPr>
        <w:rPr>
          <w:rFonts w:asciiTheme="majorHAnsi" w:hAnsiTheme="majorHAnsi" w:cstheme="majorHAnsi"/>
          <w:color w:val="000000" w:themeColor="text1"/>
        </w:rPr>
      </w:pPr>
      <w:r w:rsidRPr="00673E6D">
        <w:rPr>
          <w:rFonts w:asciiTheme="majorHAnsi" w:hAnsiTheme="majorHAnsi" w:cstheme="majorHAnsi"/>
          <w:color w:val="000000" w:themeColor="text1"/>
        </w:rPr>
        <w:br w:type="page"/>
      </w:r>
    </w:p>
    <w:p w14:paraId="2D4CC649" w14:textId="612F6EC0" w:rsidR="003B61BB" w:rsidRPr="00673E6D" w:rsidRDefault="003B61BB" w:rsidP="00ED6FE5">
      <w:pPr>
        <w:pStyle w:val="Heading1"/>
        <w:spacing w:after="240"/>
        <w:jc w:val="center"/>
        <w:rPr>
          <w:rFonts w:cstheme="majorHAnsi"/>
          <w:b/>
          <w:bCs/>
          <w:color w:val="000000" w:themeColor="text1"/>
        </w:rPr>
      </w:pPr>
      <w:r w:rsidRPr="00673E6D">
        <w:rPr>
          <w:rFonts w:cstheme="majorHAnsi"/>
          <w:b/>
          <w:bCs/>
          <w:color w:val="000000" w:themeColor="text1"/>
        </w:rPr>
        <w:lastRenderedPageBreak/>
        <w:t>INTRODUCTION</w:t>
      </w:r>
    </w:p>
    <w:p w14:paraId="755FA746" w14:textId="06FD28CB" w:rsidR="003B61BB" w:rsidRPr="005777C8" w:rsidRDefault="003B61BB" w:rsidP="005777C8">
      <w:pPr>
        <w:pStyle w:val="Heading2"/>
        <w:spacing w:before="120" w:after="120"/>
        <w:ind w:left="0"/>
        <w:jc w:val="both"/>
        <w:rPr>
          <w:rFonts w:cstheme="majorHAnsi"/>
          <w:b/>
          <w:bCs/>
          <w:color w:val="000000" w:themeColor="text1"/>
        </w:rPr>
      </w:pPr>
      <w:r w:rsidRPr="005777C8">
        <w:rPr>
          <w:rFonts w:cstheme="majorHAnsi"/>
          <w:b/>
          <w:bCs/>
          <w:color w:val="000000" w:themeColor="text1"/>
        </w:rPr>
        <w:t xml:space="preserve"> Statement of Purpose</w:t>
      </w:r>
    </w:p>
    <w:p w14:paraId="4576B954" w14:textId="58D71B2B" w:rsidR="003B61BB" w:rsidRPr="00673E6D" w:rsidRDefault="003B61BB" w:rsidP="005777C8">
      <w:pPr>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The primary purpose of the Capitol Hill Baptist Church Youth Ministry Protection Policy (YMPP) is to create an environment that nurtures the physical, emotional, and spiritual wellbeing of all </w:t>
      </w:r>
      <w:r w:rsidR="00D13318" w:rsidRPr="00673E6D">
        <w:rPr>
          <w:rFonts w:asciiTheme="majorHAnsi" w:hAnsiTheme="majorHAnsi" w:cstheme="majorHAnsi"/>
          <w:color w:val="000000" w:themeColor="text1"/>
        </w:rPr>
        <w:t>Y</w:t>
      </w:r>
      <w:r w:rsidRPr="00673E6D">
        <w:rPr>
          <w:rFonts w:asciiTheme="majorHAnsi" w:hAnsiTheme="majorHAnsi" w:cstheme="majorHAnsi"/>
          <w:color w:val="000000" w:themeColor="text1"/>
        </w:rPr>
        <w:t xml:space="preserve">outh involved in </w:t>
      </w:r>
      <w:r w:rsidR="00D13318" w:rsidRPr="00673E6D">
        <w:rPr>
          <w:rFonts w:asciiTheme="majorHAnsi" w:hAnsiTheme="majorHAnsi" w:cstheme="majorHAnsi"/>
          <w:color w:val="000000" w:themeColor="text1"/>
        </w:rPr>
        <w:t>C</w:t>
      </w:r>
      <w:r w:rsidRPr="00673E6D">
        <w:rPr>
          <w:rFonts w:asciiTheme="majorHAnsi" w:hAnsiTheme="majorHAnsi" w:cstheme="majorHAnsi"/>
          <w:color w:val="000000" w:themeColor="text1"/>
        </w:rPr>
        <w:t>hurch programs or functions. A second</w:t>
      </w:r>
      <w:r w:rsidR="005777C8">
        <w:rPr>
          <w:rFonts w:asciiTheme="majorHAnsi" w:hAnsiTheme="majorHAnsi" w:cstheme="majorHAnsi"/>
          <w:color w:val="000000" w:themeColor="text1"/>
        </w:rPr>
        <w:t>,</w:t>
      </w:r>
      <w:r w:rsidRPr="00673E6D">
        <w:rPr>
          <w:rFonts w:asciiTheme="majorHAnsi" w:hAnsiTheme="majorHAnsi" w:cstheme="majorHAnsi"/>
          <w:color w:val="000000" w:themeColor="text1"/>
        </w:rPr>
        <w:t xml:space="preserve"> but equally important purpose</w:t>
      </w:r>
      <w:r w:rsidR="005777C8">
        <w:rPr>
          <w:rFonts w:asciiTheme="majorHAnsi" w:hAnsiTheme="majorHAnsi" w:cstheme="majorHAnsi"/>
          <w:color w:val="000000" w:themeColor="text1"/>
        </w:rPr>
        <w:t>,</w:t>
      </w:r>
      <w:r w:rsidRPr="00673E6D">
        <w:rPr>
          <w:rFonts w:asciiTheme="majorHAnsi" w:hAnsiTheme="majorHAnsi" w:cstheme="majorHAnsi"/>
          <w:color w:val="000000" w:themeColor="text1"/>
        </w:rPr>
        <w:t xml:space="preserve"> is to provide accountability and protection for all persons who have contact with youth.</w:t>
      </w:r>
    </w:p>
    <w:p w14:paraId="694C44E7" w14:textId="50B29DA7" w:rsidR="00AD4626" w:rsidRPr="005777C8" w:rsidRDefault="00AD4626" w:rsidP="005777C8">
      <w:pPr>
        <w:pStyle w:val="Heading2"/>
        <w:spacing w:before="240" w:after="120"/>
        <w:ind w:left="0"/>
        <w:jc w:val="both"/>
        <w:rPr>
          <w:rFonts w:cstheme="majorHAnsi"/>
          <w:b/>
          <w:bCs/>
          <w:color w:val="000000" w:themeColor="text1"/>
        </w:rPr>
      </w:pPr>
      <w:r w:rsidRPr="005777C8">
        <w:rPr>
          <w:rFonts w:cstheme="majorHAnsi"/>
          <w:b/>
          <w:bCs/>
          <w:color w:val="000000" w:themeColor="text1"/>
        </w:rPr>
        <w:t>Summary of Policy</w:t>
      </w:r>
    </w:p>
    <w:p w14:paraId="365DB2F1" w14:textId="0906C7AE" w:rsidR="00AD4626" w:rsidRPr="0012491F" w:rsidRDefault="00AD4626" w:rsidP="00C60601">
      <w:pPr>
        <w:pStyle w:val="Heading3"/>
        <w:numPr>
          <w:ilvl w:val="0"/>
          <w:numId w:val="0"/>
        </w:numPr>
        <w:spacing w:after="120"/>
        <w:jc w:val="both"/>
        <w:rPr>
          <w:rFonts w:cstheme="majorHAnsi"/>
          <w:color w:val="000000" w:themeColor="text1"/>
          <w:sz w:val="22"/>
          <w:szCs w:val="22"/>
        </w:rPr>
      </w:pPr>
      <w:r w:rsidRPr="0012491F">
        <w:rPr>
          <w:rFonts w:cstheme="majorHAnsi"/>
          <w:color w:val="000000" w:themeColor="text1"/>
          <w:sz w:val="22"/>
          <w:szCs w:val="22"/>
        </w:rPr>
        <w:t>We value the safety of the Youth in our care. To this end we:</w:t>
      </w:r>
    </w:p>
    <w:p w14:paraId="6A454E1A" w14:textId="2AA1D05A" w:rsidR="00AD4626" w:rsidRPr="0012491F" w:rsidRDefault="00AD4626" w:rsidP="00C60601">
      <w:pPr>
        <w:pStyle w:val="Heading3"/>
        <w:spacing w:after="120"/>
        <w:ind w:left="864" w:hanging="432"/>
        <w:jc w:val="both"/>
        <w:rPr>
          <w:rFonts w:cstheme="majorHAnsi"/>
          <w:color w:val="000000" w:themeColor="text1"/>
          <w:sz w:val="22"/>
          <w:szCs w:val="22"/>
        </w:rPr>
      </w:pPr>
      <w:r w:rsidRPr="0012491F">
        <w:rPr>
          <w:rFonts w:cstheme="majorHAnsi"/>
          <w:color w:val="000000" w:themeColor="text1"/>
          <w:sz w:val="22"/>
          <w:szCs w:val="22"/>
        </w:rPr>
        <w:t>Screen all Youth Workers</w:t>
      </w:r>
      <w:r w:rsidR="005777C8" w:rsidRPr="0012491F">
        <w:rPr>
          <w:rFonts w:cstheme="majorHAnsi"/>
          <w:color w:val="000000" w:themeColor="text1"/>
          <w:sz w:val="22"/>
          <w:szCs w:val="22"/>
        </w:rPr>
        <w:t xml:space="preserve"> and require </w:t>
      </w:r>
      <w:r w:rsidRPr="0012491F">
        <w:rPr>
          <w:rFonts w:cstheme="majorHAnsi"/>
          <w:color w:val="000000" w:themeColor="text1"/>
          <w:sz w:val="22"/>
          <w:szCs w:val="22"/>
        </w:rPr>
        <w:t>Youth-specific training for all Youth Workers.</w:t>
      </w:r>
    </w:p>
    <w:p w14:paraId="6BF84945" w14:textId="230A2CD5" w:rsidR="00AD4626" w:rsidRPr="0012491F" w:rsidRDefault="00AD4626" w:rsidP="00C60601">
      <w:pPr>
        <w:pStyle w:val="Heading3"/>
        <w:spacing w:after="120"/>
        <w:ind w:left="864" w:hanging="432"/>
        <w:jc w:val="both"/>
        <w:rPr>
          <w:rFonts w:cstheme="majorHAnsi"/>
          <w:color w:val="000000" w:themeColor="text1"/>
          <w:sz w:val="22"/>
          <w:szCs w:val="22"/>
        </w:rPr>
      </w:pPr>
      <w:r w:rsidRPr="0012491F">
        <w:rPr>
          <w:rFonts w:cstheme="majorHAnsi"/>
          <w:color w:val="000000" w:themeColor="text1"/>
          <w:sz w:val="22"/>
          <w:szCs w:val="22"/>
        </w:rPr>
        <w:t>Educate our Youth Workers concerning</w:t>
      </w:r>
      <w:r w:rsidR="00417C65" w:rsidRPr="0012491F">
        <w:rPr>
          <w:rFonts w:cstheme="majorHAnsi"/>
          <w:color w:val="000000" w:themeColor="text1"/>
          <w:sz w:val="22"/>
          <w:szCs w:val="22"/>
        </w:rPr>
        <w:t xml:space="preserve"> illness and disease,</w:t>
      </w:r>
      <w:r w:rsidRPr="0012491F">
        <w:rPr>
          <w:rFonts w:cstheme="majorHAnsi"/>
          <w:color w:val="000000" w:themeColor="text1"/>
          <w:sz w:val="22"/>
          <w:szCs w:val="22"/>
        </w:rPr>
        <w:t xml:space="preserve"> </w:t>
      </w:r>
      <w:r w:rsidR="00417C65" w:rsidRPr="0012491F">
        <w:rPr>
          <w:rFonts w:cstheme="majorHAnsi"/>
          <w:color w:val="000000" w:themeColor="text1"/>
          <w:sz w:val="22"/>
          <w:szCs w:val="22"/>
        </w:rPr>
        <w:t>injuries and infection control, weather and fire, and supervision standards.</w:t>
      </w:r>
    </w:p>
    <w:p w14:paraId="7FD22B03" w14:textId="79D498D6" w:rsidR="00AD4626" w:rsidRPr="0012491F" w:rsidRDefault="00AD4626" w:rsidP="00C60601">
      <w:pPr>
        <w:pStyle w:val="Heading3"/>
        <w:spacing w:after="120"/>
        <w:ind w:left="864" w:hanging="432"/>
        <w:jc w:val="both"/>
        <w:rPr>
          <w:rFonts w:cstheme="majorHAnsi"/>
          <w:color w:val="000000" w:themeColor="text1"/>
          <w:sz w:val="22"/>
          <w:szCs w:val="22"/>
        </w:rPr>
      </w:pPr>
      <w:r w:rsidRPr="0012491F">
        <w:rPr>
          <w:rFonts w:cstheme="majorHAnsi"/>
          <w:color w:val="000000" w:themeColor="text1"/>
          <w:sz w:val="22"/>
          <w:szCs w:val="22"/>
        </w:rPr>
        <w:t>Employ scheduling procedures and Youth Worker/Youth ratios that optimize safety.</w:t>
      </w:r>
    </w:p>
    <w:p w14:paraId="3CC8FDB0" w14:textId="77777777" w:rsidR="00AD4626" w:rsidRPr="0012491F" w:rsidRDefault="00AD4626" w:rsidP="00C60601">
      <w:pPr>
        <w:pStyle w:val="Heading3"/>
        <w:spacing w:after="120"/>
        <w:ind w:left="864" w:hanging="432"/>
        <w:jc w:val="both"/>
        <w:rPr>
          <w:rFonts w:cstheme="majorHAnsi"/>
          <w:color w:val="000000" w:themeColor="text1"/>
          <w:sz w:val="22"/>
          <w:szCs w:val="22"/>
        </w:rPr>
      </w:pPr>
      <w:r w:rsidRPr="0012491F">
        <w:rPr>
          <w:rFonts w:cstheme="majorHAnsi"/>
          <w:color w:val="000000" w:themeColor="text1"/>
          <w:sz w:val="22"/>
          <w:szCs w:val="22"/>
        </w:rPr>
        <w:t>Educate our Youth Workers about recognizing Youth abuse and train them to report any known or suspected abuse to Church officials and/or to appropriate governmental authorities consistent with applicable laws.</w:t>
      </w:r>
    </w:p>
    <w:p w14:paraId="6F56E71B" w14:textId="2749AF84" w:rsidR="00AD4626" w:rsidRPr="0012491F" w:rsidRDefault="00AD4626" w:rsidP="00C60601">
      <w:pPr>
        <w:pStyle w:val="Heading3"/>
        <w:spacing w:after="120"/>
        <w:ind w:left="864" w:hanging="432"/>
        <w:jc w:val="both"/>
        <w:rPr>
          <w:rFonts w:cstheme="majorHAnsi"/>
          <w:color w:val="000000" w:themeColor="text1"/>
          <w:sz w:val="22"/>
          <w:szCs w:val="22"/>
        </w:rPr>
      </w:pPr>
      <w:r w:rsidRPr="0012491F">
        <w:rPr>
          <w:rFonts w:cstheme="majorHAnsi"/>
          <w:color w:val="000000" w:themeColor="text1"/>
          <w:sz w:val="22"/>
          <w:szCs w:val="22"/>
        </w:rPr>
        <w:t xml:space="preserve">Educate our Youth Workers about bullying and train them to stop and report any incidents to the </w:t>
      </w:r>
      <w:r w:rsidR="009A0B0F">
        <w:rPr>
          <w:rFonts w:cstheme="majorHAnsi"/>
          <w:color w:val="000000" w:themeColor="text1"/>
          <w:sz w:val="22"/>
          <w:szCs w:val="22"/>
        </w:rPr>
        <w:t>Director of Youth Ministry</w:t>
      </w:r>
      <w:r w:rsidR="005777C8" w:rsidRPr="0012491F">
        <w:rPr>
          <w:rFonts w:cstheme="majorHAnsi"/>
          <w:color w:val="000000" w:themeColor="text1"/>
          <w:sz w:val="22"/>
          <w:szCs w:val="22"/>
        </w:rPr>
        <w:t xml:space="preserve"> and the Youth Ministry Protection Committee.</w:t>
      </w:r>
    </w:p>
    <w:p w14:paraId="4236C18F" w14:textId="6C3326F5" w:rsidR="00321FD3" w:rsidRPr="005777C8" w:rsidRDefault="00AD4626" w:rsidP="005777C8">
      <w:pPr>
        <w:pStyle w:val="Heading2"/>
        <w:spacing w:after="120"/>
        <w:ind w:left="0"/>
        <w:jc w:val="both"/>
        <w:rPr>
          <w:rFonts w:cstheme="majorHAnsi"/>
          <w:b/>
          <w:bCs/>
          <w:color w:val="000000" w:themeColor="text1"/>
        </w:rPr>
      </w:pPr>
      <w:r w:rsidRPr="005777C8">
        <w:rPr>
          <w:rFonts w:cstheme="majorHAnsi"/>
          <w:b/>
          <w:bCs/>
          <w:color w:val="000000" w:themeColor="text1"/>
        </w:rPr>
        <w:t>Policy Parameters</w:t>
      </w:r>
    </w:p>
    <w:p w14:paraId="1F967EB5" w14:textId="2FD4D477" w:rsidR="00417C65" w:rsidRPr="0012491F" w:rsidRDefault="00417C65" w:rsidP="00C60601">
      <w:pPr>
        <w:pStyle w:val="Heading3"/>
        <w:spacing w:after="120"/>
        <w:ind w:left="864" w:hanging="432"/>
        <w:jc w:val="both"/>
        <w:rPr>
          <w:rFonts w:cstheme="majorHAnsi"/>
          <w:color w:val="000000" w:themeColor="text1"/>
          <w:sz w:val="22"/>
          <w:szCs w:val="22"/>
        </w:rPr>
      </w:pPr>
      <w:r w:rsidRPr="0012491F">
        <w:rPr>
          <w:rFonts w:cstheme="majorHAnsi"/>
          <w:color w:val="000000" w:themeColor="text1"/>
          <w:sz w:val="22"/>
          <w:szCs w:val="22"/>
        </w:rPr>
        <w:t xml:space="preserve">This Youth Ministry Protection Policy applies </w:t>
      </w:r>
      <w:r w:rsidR="0011262B" w:rsidRPr="0012491F">
        <w:rPr>
          <w:rFonts w:cstheme="majorHAnsi"/>
          <w:color w:val="000000" w:themeColor="text1"/>
          <w:sz w:val="22"/>
          <w:szCs w:val="22"/>
        </w:rPr>
        <w:t xml:space="preserve">ONLY </w:t>
      </w:r>
      <w:r w:rsidRPr="0012491F">
        <w:rPr>
          <w:rFonts w:cstheme="majorHAnsi"/>
          <w:color w:val="000000" w:themeColor="text1"/>
          <w:sz w:val="22"/>
          <w:szCs w:val="22"/>
        </w:rPr>
        <w:t xml:space="preserve">to Youth under the responsibility of the Church for any type of </w:t>
      </w:r>
      <w:r w:rsidR="005777C8" w:rsidRPr="0012491F">
        <w:rPr>
          <w:rFonts w:cstheme="majorHAnsi"/>
          <w:color w:val="000000" w:themeColor="text1"/>
          <w:sz w:val="22"/>
          <w:szCs w:val="22"/>
        </w:rPr>
        <w:t>Youth Ministry Event</w:t>
      </w:r>
      <w:r w:rsidRPr="0012491F">
        <w:rPr>
          <w:rFonts w:cstheme="majorHAnsi"/>
          <w:color w:val="000000" w:themeColor="text1"/>
          <w:sz w:val="22"/>
          <w:szCs w:val="22"/>
        </w:rPr>
        <w:t xml:space="preserve"> as listed herein.</w:t>
      </w:r>
    </w:p>
    <w:p w14:paraId="0AF93D85" w14:textId="6F50D23A" w:rsidR="00417C65" w:rsidRPr="0012491F" w:rsidRDefault="00417C65" w:rsidP="00C60601">
      <w:pPr>
        <w:pStyle w:val="Heading3"/>
        <w:spacing w:after="120"/>
        <w:ind w:left="864" w:hanging="432"/>
        <w:jc w:val="both"/>
        <w:rPr>
          <w:rFonts w:cstheme="majorHAnsi"/>
          <w:color w:val="000000" w:themeColor="text1"/>
          <w:sz w:val="22"/>
          <w:szCs w:val="22"/>
        </w:rPr>
      </w:pPr>
      <w:r w:rsidRPr="0012491F">
        <w:rPr>
          <w:rFonts w:cstheme="majorHAnsi"/>
          <w:color w:val="000000" w:themeColor="text1"/>
          <w:sz w:val="22"/>
          <w:szCs w:val="22"/>
        </w:rPr>
        <w:t xml:space="preserve">Any form of abuse, harm, neglect or other problems related to Youth occurring outside an organized and sanctioned </w:t>
      </w:r>
      <w:r w:rsidR="005777C8" w:rsidRPr="0012491F">
        <w:rPr>
          <w:rFonts w:cstheme="majorHAnsi"/>
          <w:color w:val="000000" w:themeColor="text1"/>
          <w:sz w:val="22"/>
          <w:szCs w:val="22"/>
        </w:rPr>
        <w:t>Youth Ministry Event</w:t>
      </w:r>
      <w:r w:rsidRPr="0012491F">
        <w:rPr>
          <w:rFonts w:cstheme="majorHAnsi"/>
          <w:color w:val="000000" w:themeColor="text1"/>
          <w:sz w:val="22"/>
          <w:szCs w:val="22"/>
        </w:rPr>
        <w:t xml:space="preserve"> is </w:t>
      </w:r>
      <w:r w:rsidR="0011262B" w:rsidRPr="0012491F">
        <w:rPr>
          <w:rFonts w:cstheme="majorHAnsi"/>
          <w:color w:val="000000" w:themeColor="text1"/>
          <w:sz w:val="22"/>
          <w:szCs w:val="22"/>
        </w:rPr>
        <w:t>NOT</w:t>
      </w:r>
      <w:r w:rsidRPr="0012491F">
        <w:rPr>
          <w:rFonts w:cstheme="majorHAnsi"/>
          <w:color w:val="000000" w:themeColor="text1"/>
          <w:sz w:val="22"/>
          <w:szCs w:val="22"/>
        </w:rPr>
        <w:t xml:space="preserve"> covered by this policy.</w:t>
      </w:r>
    </w:p>
    <w:p w14:paraId="76B0A5CD" w14:textId="2E6EBCC3" w:rsidR="003B61BB" w:rsidRPr="005777C8" w:rsidRDefault="003B61BB" w:rsidP="005777C8">
      <w:pPr>
        <w:pStyle w:val="Heading2"/>
        <w:spacing w:before="240" w:after="120"/>
        <w:ind w:left="0"/>
        <w:jc w:val="both"/>
        <w:rPr>
          <w:rFonts w:cstheme="majorHAnsi"/>
          <w:b/>
          <w:bCs/>
          <w:color w:val="000000" w:themeColor="text1"/>
        </w:rPr>
      </w:pPr>
      <w:r w:rsidRPr="005777C8">
        <w:rPr>
          <w:rFonts w:cstheme="majorHAnsi"/>
          <w:b/>
          <w:bCs/>
          <w:color w:val="000000" w:themeColor="text1"/>
        </w:rPr>
        <w:t>Responsibility for Implementation</w:t>
      </w:r>
    </w:p>
    <w:p w14:paraId="6D7B8067" w14:textId="5CDA228B" w:rsidR="00C94AD0" w:rsidRPr="00C60601" w:rsidRDefault="003B61BB" w:rsidP="00C60601">
      <w:pPr>
        <w:spacing w:after="120"/>
        <w:jc w:val="both"/>
        <w:rPr>
          <w:rFonts w:asciiTheme="majorHAnsi" w:hAnsiTheme="majorHAnsi" w:cstheme="majorHAnsi"/>
          <w:color w:val="000000" w:themeColor="text1"/>
        </w:rPr>
      </w:pPr>
      <w:r w:rsidRPr="0012491F">
        <w:rPr>
          <w:rFonts w:asciiTheme="majorHAnsi" w:hAnsiTheme="majorHAnsi" w:cstheme="majorHAnsi"/>
          <w:color w:val="000000" w:themeColor="text1"/>
        </w:rPr>
        <w:t>Under the direction of the Capitol Hill Bap</w:t>
      </w:r>
      <w:r w:rsidR="002B7149" w:rsidRPr="0012491F">
        <w:rPr>
          <w:rFonts w:asciiTheme="majorHAnsi" w:hAnsiTheme="majorHAnsi" w:cstheme="majorHAnsi"/>
          <w:color w:val="000000" w:themeColor="text1"/>
        </w:rPr>
        <w:t>tist Church Elders</w:t>
      </w:r>
      <w:r w:rsidRPr="0012491F">
        <w:rPr>
          <w:rFonts w:asciiTheme="majorHAnsi" w:hAnsiTheme="majorHAnsi" w:cstheme="majorHAnsi"/>
          <w:color w:val="000000" w:themeColor="text1"/>
        </w:rPr>
        <w:t xml:space="preserve">, the </w:t>
      </w:r>
      <w:r w:rsidR="00315035">
        <w:rPr>
          <w:rFonts w:asciiTheme="majorHAnsi" w:hAnsiTheme="majorHAnsi" w:cstheme="majorHAnsi"/>
          <w:color w:val="000000" w:themeColor="text1"/>
        </w:rPr>
        <w:t>Director of Youth Ministry</w:t>
      </w:r>
      <w:r w:rsidR="002B7149" w:rsidRPr="0012491F">
        <w:rPr>
          <w:rFonts w:asciiTheme="majorHAnsi" w:hAnsiTheme="majorHAnsi" w:cstheme="majorHAnsi"/>
          <w:color w:val="000000" w:themeColor="text1"/>
        </w:rPr>
        <w:t xml:space="preserve"> will:</w:t>
      </w:r>
    </w:p>
    <w:p w14:paraId="4BC6B258" w14:textId="77777777" w:rsidR="00C60601" w:rsidRPr="0012491F" w:rsidRDefault="00C60601" w:rsidP="00C60601">
      <w:pPr>
        <w:pStyle w:val="Heading3"/>
        <w:spacing w:after="120"/>
        <w:ind w:left="864" w:hanging="432"/>
        <w:jc w:val="both"/>
        <w:rPr>
          <w:rFonts w:cstheme="majorHAnsi"/>
          <w:color w:val="000000" w:themeColor="text1"/>
          <w:sz w:val="22"/>
          <w:szCs w:val="22"/>
        </w:rPr>
      </w:pPr>
      <w:r w:rsidRPr="0012491F">
        <w:rPr>
          <w:rFonts w:cstheme="majorHAnsi"/>
          <w:color w:val="000000" w:themeColor="text1"/>
          <w:sz w:val="22"/>
          <w:szCs w:val="22"/>
        </w:rPr>
        <w:t>Coordinate and implement this Policy, including criminal background checks (Appendix E).</w:t>
      </w:r>
    </w:p>
    <w:p w14:paraId="20B4B8E8" w14:textId="77777777" w:rsidR="00C60601" w:rsidRPr="0012491F" w:rsidRDefault="00C60601" w:rsidP="00C60601">
      <w:pPr>
        <w:pStyle w:val="Heading3"/>
        <w:spacing w:after="120"/>
        <w:ind w:left="864" w:hanging="432"/>
        <w:jc w:val="both"/>
        <w:rPr>
          <w:rFonts w:cstheme="majorHAnsi"/>
          <w:color w:val="000000" w:themeColor="text1"/>
          <w:sz w:val="22"/>
          <w:szCs w:val="22"/>
        </w:rPr>
      </w:pPr>
      <w:r w:rsidRPr="0012491F">
        <w:rPr>
          <w:rFonts w:cstheme="majorHAnsi"/>
          <w:color w:val="000000" w:themeColor="text1"/>
          <w:sz w:val="22"/>
          <w:szCs w:val="22"/>
        </w:rPr>
        <w:t>Conduct training sessions at the beginning of each Church year, and at other times as needed.</w:t>
      </w:r>
    </w:p>
    <w:p w14:paraId="50265514" w14:textId="77777777" w:rsidR="00C60601" w:rsidRPr="0012491F" w:rsidRDefault="00C60601" w:rsidP="00C60601">
      <w:pPr>
        <w:pStyle w:val="Heading3"/>
        <w:spacing w:after="120"/>
        <w:ind w:left="864" w:hanging="432"/>
        <w:jc w:val="both"/>
        <w:rPr>
          <w:rFonts w:cstheme="majorHAnsi"/>
          <w:color w:val="000000" w:themeColor="text1"/>
          <w:sz w:val="22"/>
          <w:szCs w:val="22"/>
        </w:rPr>
      </w:pPr>
      <w:r w:rsidRPr="0012491F">
        <w:rPr>
          <w:rFonts w:cstheme="majorHAnsi"/>
          <w:color w:val="000000" w:themeColor="text1"/>
          <w:sz w:val="22"/>
          <w:szCs w:val="22"/>
        </w:rPr>
        <w:t>Evaluate the Policy by August 31st of each calendar year and update it as needed. All policy changes will be approved by the Capitol Hill Baptist Church Elders.</w:t>
      </w:r>
    </w:p>
    <w:p w14:paraId="699AADF7" w14:textId="77777777" w:rsidR="00C60601" w:rsidRPr="0012491F" w:rsidRDefault="00C60601" w:rsidP="00C60601">
      <w:pPr>
        <w:pStyle w:val="Heading3"/>
        <w:spacing w:after="120"/>
        <w:ind w:left="864" w:hanging="432"/>
        <w:jc w:val="both"/>
        <w:rPr>
          <w:rFonts w:cstheme="majorHAnsi"/>
          <w:color w:val="000000" w:themeColor="text1"/>
          <w:sz w:val="22"/>
          <w:szCs w:val="22"/>
        </w:rPr>
      </w:pPr>
      <w:r w:rsidRPr="0012491F">
        <w:rPr>
          <w:rFonts w:cstheme="majorHAnsi"/>
          <w:color w:val="000000" w:themeColor="text1"/>
          <w:sz w:val="22"/>
          <w:szCs w:val="22"/>
        </w:rPr>
        <w:t>Maintain a current file of signed forms, including the following:</w:t>
      </w:r>
    </w:p>
    <w:p w14:paraId="3B606F10" w14:textId="77777777" w:rsidR="00C60601" w:rsidRPr="0012491F" w:rsidRDefault="00C60601" w:rsidP="00C60601">
      <w:pPr>
        <w:pStyle w:val="Heading4"/>
        <w:ind w:left="1296" w:hanging="432"/>
        <w:jc w:val="both"/>
        <w:rPr>
          <w:rFonts w:cstheme="majorHAnsi"/>
          <w:color w:val="000000" w:themeColor="text1"/>
        </w:rPr>
      </w:pPr>
      <w:r w:rsidRPr="0012491F">
        <w:rPr>
          <w:rFonts w:cstheme="majorHAnsi"/>
          <w:color w:val="000000" w:themeColor="text1"/>
        </w:rPr>
        <w:t>Organized Youth Activities Participation and Release Form (Appendix B)</w:t>
      </w:r>
    </w:p>
    <w:p w14:paraId="7D9196FE" w14:textId="77777777" w:rsidR="00C60601" w:rsidRPr="0012491F" w:rsidRDefault="00C60601" w:rsidP="00C60601">
      <w:pPr>
        <w:pStyle w:val="Heading4"/>
        <w:ind w:left="1296" w:hanging="432"/>
        <w:jc w:val="both"/>
        <w:rPr>
          <w:rFonts w:cstheme="majorHAnsi"/>
          <w:color w:val="000000" w:themeColor="text1"/>
        </w:rPr>
      </w:pPr>
      <w:r w:rsidRPr="0012491F">
        <w:rPr>
          <w:rFonts w:cstheme="majorHAnsi"/>
          <w:color w:val="000000" w:themeColor="text1"/>
        </w:rPr>
        <w:t>Transportation Consent &amp; Release Form (Appendix C)</w:t>
      </w:r>
    </w:p>
    <w:p w14:paraId="555A9AD7" w14:textId="407CB9C0" w:rsidR="00C60601" w:rsidRPr="0012491F" w:rsidRDefault="001F6519" w:rsidP="00C60601">
      <w:pPr>
        <w:pStyle w:val="Heading4"/>
        <w:ind w:left="1296" w:hanging="432"/>
        <w:jc w:val="both"/>
        <w:rPr>
          <w:rFonts w:cstheme="majorHAnsi"/>
          <w:color w:val="000000" w:themeColor="text1"/>
        </w:rPr>
      </w:pPr>
      <w:r>
        <w:rPr>
          <w:rFonts w:cstheme="majorHAnsi"/>
          <w:color w:val="000000" w:themeColor="text1"/>
        </w:rPr>
        <w:t>One-on-One</w:t>
      </w:r>
      <w:r w:rsidR="00C60601" w:rsidRPr="0012491F">
        <w:rPr>
          <w:rFonts w:cstheme="majorHAnsi"/>
          <w:color w:val="000000" w:themeColor="text1"/>
        </w:rPr>
        <w:t xml:space="preserve"> Youth Mentorship Release Form (Appendix D)</w:t>
      </w:r>
    </w:p>
    <w:p w14:paraId="0FF2FAA8" w14:textId="77777777" w:rsidR="00C60601" w:rsidRPr="0012491F" w:rsidRDefault="00C60601" w:rsidP="00C60601">
      <w:pPr>
        <w:pStyle w:val="Heading4"/>
        <w:ind w:left="1296" w:hanging="432"/>
        <w:jc w:val="both"/>
        <w:rPr>
          <w:rFonts w:cstheme="majorHAnsi"/>
          <w:color w:val="000000" w:themeColor="text1"/>
        </w:rPr>
      </w:pPr>
      <w:r w:rsidRPr="0012491F">
        <w:rPr>
          <w:rFonts w:cstheme="majorHAnsi"/>
          <w:color w:val="000000" w:themeColor="text1"/>
        </w:rPr>
        <w:t>Youth Worker Application Form (Appendix E)</w:t>
      </w:r>
    </w:p>
    <w:p w14:paraId="7786BC9F" w14:textId="77777777" w:rsidR="00C60601" w:rsidRPr="0012491F" w:rsidRDefault="00C60601" w:rsidP="00C60601">
      <w:pPr>
        <w:pStyle w:val="Heading4"/>
        <w:ind w:left="1296" w:hanging="432"/>
        <w:jc w:val="both"/>
        <w:rPr>
          <w:rFonts w:cstheme="majorHAnsi"/>
          <w:color w:val="000000" w:themeColor="text1"/>
        </w:rPr>
      </w:pPr>
      <w:r w:rsidRPr="0012491F">
        <w:rPr>
          <w:rFonts w:cstheme="majorHAnsi"/>
          <w:color w:val="000000" w:themeColor="text1"/>
        </w:rPr>
        <w:t>Electronic Communication, Retention, &amp; Data Release Form (Appendix F)</w:t>
      </w:r>
    </w:p>
    <w:p w14:paraId="06FF0571" w14:textId="77777777" w:rsidR="00C60601" w:rsidRPr="0012491F" w:rsidRDefault="00C60601" w:rsidP="00C60601">
      <w:pPr>
        <w:pStyle w:val="Heading4"/>
        <w:ind w:left="1296" w:hanging="432"/>
        <w:jc w:val="both"/>
        <w:rPr>
          <w:rFonts w:cstheme="majorHAnsi"/>
          <w:color w:val="000000" w:themeColor="text1"/>
        </w:rPr>
      </w:pPr>
      <w:r w:rsidRPr="0012491F">
        <w:rPr>
          <w:rFonts w:cstheme="majorHAnsi"/>
          <w:color w:val="000000" w:themeColor="text1"/>
        </w:rPr>
        <w:t>Youth Worker Renewal Form (Appendix G)</w:t>
      </w:r>
    </w:p>
    <w:p w14:paraId="00808643" w14:textId="38B0E9A7" w:rsidR="00C60601" w:rsidRDefault="00C60601" w:rsidP="00C60601">
      <w:pPr>
        <w:pStyle w:val="Heading4"/>
        <w:ind w:left="1296" w:hanging="432"/>
        <w:jc w:val="both"/>
        <w:rPr>
          <w:rFonts w:cstheme="majorHAnsi"/>
          <w:color w:val="000000" w:themeColor="text1"/>
        </w:rPr>
      </w:pPr>
      <w:r w:rsidRPr="0012491F">
        <w:rPr>
          <w:rFonts w:cstheme="majorHAnsi"/>
          <w:color w:val="000000" w:themeColor="text1"/>
        </w:rPr>
        <w:t xml:space="preserve">Accident or Incident Report (Appendix H) </w:t>
      </w:r>
    </w:p>
    <w:p w14:paraId="760070E6" w14:textId="718A8B5E" w:rsidR="00AE6020" w:rsidRPr="00117390" w:rsidRDefault="00AE6020" w:rsidP="00117390">
      <w:pPr>
        <w:pStyle w:val="Heading4"/>
        <w:ind w:left="1296" w:hanging="432"/>
        <w:rPr>
          <w:color w:val="auto"/>
        </w:rPr>
      </w:pPr>
      <w:r w:rsidRPr="00117390">
        <w:rPr>
          <w:color w:val="auto"/>
        </w:rPr>
        <w:t>Church Van Authorization Form (Appendix K)</w:t>
      </w:r>
    </w:p>
    <w:p w14:paraId="25835B4F" w14:textId="7D0F04B9" w:rsidR="00C94AD0" w:rsidRDefault="00C94AD0" w:rsidP="00BE1DAC">
      <w:pPr>
        <w:rPr>
          <w:rFonts w:asciiTheme="majorHAnsi" w:hAnsiTheme="majorHAnsi" w:cstheme="majorHAnsi"/>
        </w:rPr>
      </w:pPr>
    </w:p>
    <w:p w14:paraId="499BB359" w14:textId="23618BF8" w:rsidR="00321FD3" w:rsidRPr="00673E6D" w:rsidRDefault="00321FD3" w:rsidP="00933A8E">
      <w:pPr>
        <w:pStyle w:val="Heading1"/>
        <w:spacing w:after="240"/>
        <w:jc w:val="center"/>
        <w:rPr>
          <w:rFonts w:cstheme="majorHAnsi"/>
          <w:b/>
          <w:bCs/>
          <w:color w:val="000000" w:themeColor="text1"/>
        </w:rPr>
      </w:pPr>
      <w:r w:rsidRPr="00673E6D">
        <w:rPr>
          <w:rFonts w:cstheme="majorHAnsi"/>
          <w:b/>
          <w:bCs/>
          <w:color w:val="000000" w:themeColor="text1"/>
        </w:rPr>
        <w:lastRenderedPageBreak/>
        <w:t>DEFINITION OF TERMS</w:t>
      </w:r>
    </w:p>
    <w:p w14:paraId="1AE42F02" w14:textId="7A098AE2" w:rsidR="00FA5FDD" w:rsidRPr="00FA5FDD" w:rsidRDefault="001D234B" w:rsidP="009F4428">
      <w:pPr>
        <w:pStyle w:val="Heading3"/>
        <w:spacing w:after="240"/>
        <w:ind w:left="432" w:hanging="432"/>
        <w:jc w:val="both"/>
        <w:rPr>
          <w:rFonts w:eastAsia="Times New Roman" w:cstheme="majorHAnsi"/>
          <w:color w:val="000000" w:themeColor="text1"/>
          <w:sz w:val="22"/>
          <w:szCs w:val="22"/>
        </w:rPr>
      </w:pPr>
      <w:r>
        <w:rPr>
          <w:rFonts w:eastAsia="Times New Roman" w:cstheme="majorHAnsi"/>
          <w:b/>
          <w:bCs/>
          <w:color w:val="000000" w:themeColor="text1"/>
          <w:sz w:val="22"/>
          <w:szCs w:val="22"/>
        </w:rPr>
        <w:t xml:space="preserve">The </w:t>
      </w:r>
      <w:r w:rsidR="00FA5FDD" w:rsidRPr="00FA5FDD">
        <w:rPr>
          <w:rFonts w:eastAsia="Times New Roman" w:cstheme="majorHAnsi"/>
          <w:b/>
          <w:bCs/>
          <w:color w:val="000000" w:themeColor="text1"/>
          <w:sz w:val="22"/>
          <w:szCs w:val="22"/>
        </w:rPr>
        <w:t>Policy</w:t>
      </w:r>
      <w:r w:rsidR="00FA5FDD">
        <w:rPr>
          <w:rFonts w:eastAsia="Times New Roman" w:cstheme="majorHAnsi"/>
          <w:color w:val="000000" w:themeColor="text1"/>
          <w:sz w:val="22"/>
          <w:szCs w:val="22"/>
        </w:rPr>
        <w:t xml:space="preserve"> – The Youth Ministry Protection Policy, the contents of which are contained herein.</w:t>
      </w:r>
    </w:p>
    <w:p w14:paraId="02200E2B" w14:textId="06F5B317" w:rsidR="001A3EA6" w:rsidRPr="00BE1DAC" w:rsidRDefault="001A3EA6" w:rsidP="009F4428">
      <w:pPr>
        <w:pStyle w:val="Heading3"/>
        <w:spacing w:after="240"/>
        <w:ind w:left="432" w:hanging="432"/>
        <w:jc w:val="both"/>
        <w:rPr>
          <w:rFonts w:eastAsia="Times New Roman" w:cstheme="majorHAnsi"/>
          <w:color w:val="000000" w:themeColor="text1"/>
          <w:sz w:val="22"/>
          <w:szCs w:val="22"/>
        </w:rPr>
      </w:pPr>
      <w:r w:rsidRPr="00BE1DAC">
        <w:rPr>
          <w:rFonts w:eastAsia="Times New Roman" w:cstheme="majorHAnsi"/>
          <w:b/>
          <w:bCs/>
          <w:color w:val="000000" w:themeColor="text1"/>
          <w:sz w:val="22"/>
          <w:szCs w:val="22"/>
        </w:rPr>
        <w:t>CHBC or the</w:t>
      </w:r>
      <w:r w:rsidRPr="00BE1DAC">
        <w:rPr>
          <w:rFonts w:eastAsia="Times New Roman" w:cstheme="majorHAnsi"/>
          <w:color w:val="000000" w:themeColor="text1"/>
          <w:sz w:val="22"/>
          <w:szCs w:val="22"/>
        </w:rPr>
        <w:t xml:space="preserve"> </w:t>
      </w:r>
      <w:r w:rsidRPr="00BE1DAC">
        <w:rPr>
          <w:rFonts w:eastAsia="Times New Roman" w:cstheme="majorHAnsi"/>
          <w:b/>
          <w:bCs/>
          <w:color w:val="000000" w:themeColor="text1"/>
          <w:sz w:val="22"/>
          <w:szCs w:val="22"/>
        </w:rPr>
        <w:t>Church</w:t>
      </w:r>
      <w:r w:rsidRPr="00BE1DAC">
        <w:rPr>
          <w:rFonts w:eastAsia="Times New Roman" w:cstheme="majorHAnsi"/>
          <w:color w:val="000000" w:themeColor="text1"/>
          <w:sz w:val="22"/>
          <w:szCs w:val="22"/>
        </w:rPr>
        <w:t xml:space="preserve"> – The Capitol Hill Baptist Church, located at 525 A Street NE, Washington D.C. 20002.</w:t>
      </w:r>
    </w:p>
    <w:p w14:paraId="55AA8AE2" w14:textId="17015EAF" w:rsidR="001A3EA6" w:rsidRPr="00BE1DAC" w:rsidRDefault="001A3EA6" w:rsidP="009F4428">
      <w:pPr>
        <w:pStyle w:val="Heading3"/>
        <w:spacing w:after="240"/>
        <w:ind w:left="432" w:hanging="432"/>
        <w:jc w:val="both"/>
        <w:rPr>
          <w:rFonts w:cstheme="majorHAnsi"/>
          <w:color w:val="000000" w:themeColor="text1"/>
          <w:sz w:val="22"/>
          <w:szCs w:val="22"/>
        </w:rPr>
      </w:pPr>
      <w:r w:rsidRPr="00BE1DAC">
        <w:rPr>
          <w:rFonts w:eastAsia="Times New Roman" w:cstheme="majorHAnsi"/>
          <w:b/>
          <w:bCs/>
          <w:color w:val="000000" w:themeColor="text1"/>
          <w:sz w:val="22"/>
          <w:szCs w:val="22"/>
        </w:rPr>
        <w:t xml:space="preserve">Youth </w:t>
      </w:r>
      <w:r w:rsidRPr="00BE1DAC">
        <w:rPr>
          <w:rFonts w:eastAsia="Times New Roman" w:cstheme="majorHAnsi"/>
          <w:color w:val="000000" w:themeColor="text1"/>
          <w:sz w:val="22"/>
          <w:szCs w:val="22"/>
        </w:rPr>
        <w:t xml:space="preserve">– Students in or entering grades </w:t>
      </w:r>
      <w:r w:rsidR="005777C8" w:rsidRPr="00BE1DAC">
        <w:rPr>
          <w:rFonts w:eastAsia="Times New Roman" w:cstheme="majorHAnsi"/>
          <w:color w:val="000000" w:themeColor="text1"/>
          <w:sz w:val="22"/>
          <w:szCs w:val="22"/>
        </w:rPr>
        <w:t>7</w:t>
      </w:r>
      <w:r w:rsidRPr="00BE1DAC">
        <w:rPr>
          <w:rFonts w:eastAsia="Times New Roman" w:cstheme="majorHAnsi"/>
          <w:color w:val="000000" w:themeColor="text1"/>
          <w:sz w:val="22"/>
          <w:szCs w:val="22"/>
        </w:rPr>
        <w:t xml:space="preserve"> through 12 who participate in any fashion in the Youth Ministry and/or engage in any </w:t>
      </w:r>
      <w:r w:rsidR="004B4AC0" w:rsidRPr="00BE1DAC">
        <w:rPr>
          <w:rFonts w:eastAsia="Times New Roman" w:cstheme="majorHAnsi"/>
          <w:color w:val="000000" w:themeColor="text1"/>
          <w:sz w:val="22"/>
          <w:szCs w:val="22"/>
        </w:rPr>
        <w:t>Youth Ministry Event.</w:t>
      </w:r>
      <w:r w:rsidR="00FA5FDD">
        <w:rPr>
          <w:rFonts w:eastAsia="Times New Roman" w:cstheme="majorHAnsi"/>
          <w:color w:val="000000" w:themeColor="text1"/>
          <w:sz w:val="22"/>
          <w:szCs w:val="22"/>
        </w:rPr>
        <w:t xml:space="preserve"> For purposes of this Policy, the sex/gender of a Youth is to be defined as the sex/gender of the Youth at birth.</w:t>
      </w:r>
    </w:p>
    <w:p w14:paraId="51A223CF" w14:textId="6AEF9D51" w:rsidR="001A3EA6" w:rsidRPr="00BE1DAC" w:rsidRDefault="001A3EA6" w:rsidP="009F4428">
      <w:pPr>
        <w:pStyle w:val="Heading3"/>
        <w:spacing w:after="240"/>
        <w:ind w:left="432" w:hanging="432"/>
        <w:jc w:val="both"/>
        <w:rPr>
          <w:rFonts w:cstheme="majorHAnsi"/>
          <w:color w:val="000000" w:themeColor="text1"/>
          <w:sz w:val="22"/>
          <w:szCs w:val="22"/>
        </w:rPr>
      </w:pPr>
      <w:r w:rsidRPr="00BE1DAC">
        <w:rPr>
          <w:rFonts w:eastAsia="Times New Roman" w:cstheme="majorHAnsi"/>
          <w:b/>
          <w:bCs/>
          <w:color w:val="000000" w:themeColor="text1"/>
          <w:sz w:val="22"/>
          <w:szCs w:val="22"/>
          <w:shd w:val="clear" w:color="auto" w:fill="FFFFFF"/>
        </w:rPr>
        <w:t>Youth Ministry</w:t>
      </w:r>
      <w:r w:rsidRPr="00BE1DAC">
        <w:rPr>
          <w:rFonts w:eastAsia="Times New Roman" w:cstheme="majorHAnsi"/>
          <w:color w:val="000000" w:themeColor="text1"/>
          <w:sz w:val="22"/>
          <w:szCs w:val="22"/>
          <w:shd w:val="clear" w:color="auto" w:fill="FFFFFF"/>
        </w:rPr>
        <w:t xml:space="preserve"> – An age-specific ministry of CHBC for Youth and organized by the </w:t>
      </w:r>
      <w:r w:rsidR="009A0B0F">
        <w:rPr>
          <w:rFonts w:eastAsia="Times New Roman" w:cstheme="majorHAnsi"/>
          <w:color w:val="000000" w:themeColor="text1"/>
          <w:sz w:val="22"/>
          <w:szCs w:val="22"/>
          <w:shd w:val="clear" w:color="auto" w:fill="FFFFFF"/>
        </w:rPr>
        <w:t>Director of Youth Ministry</w:t>
      </w:r>
      <w:r w:rsidRPr="00BE1DAC">
        <w:rPr>
          <w:rFonts w:eastAsia="Times New Roman" w:cstheme="majorHAnsi"/>
          <w:color w:val="000000" w:themeColor="text1"/>
          <w:sz w:val="22"/>
          <w:szCs w:val="22"/>
          <w:shd w:val="clear" w:color="auto" w:fill="FFFFFF"/>
        </w:rPr>
        <w:t>.  Youth Ministry is limited to the specific activities and functions as listed and explained</w:t>
      </w:r>
      <w:r w:rsidR="004B4AC0" w:rsidRPr="00BE1DAC">
        <w:rPr>
          <w:rFonts w:eastAsia="Times New Roman" w:cstheme="majorHAnsi"/>
          <w:color w:val="000000" w:themeColor="text1"/>
          <w:sz w:val="22"/>
          <w:szCs w:val="22"/>
          <w:shd w:val="clear" w:color="auto" w:fill="FFFFFF"/>
        </w:rPr>
        <w:t xml:space="preserve"> herein</w:t>
      </w:r>
      <w:r w:rsidRPr="00BE1DAC">
        <w:rPr>
          <w:rFonts w:eastAsia="Times New Roman" w:cstheme="majorHAnsi"/>
          <w:color w:val="000000" w:themeColor="text1"/>
          <w:sz w:val="22"/>
          <w:szCs w:val="22"/>
          <w:shd w:val="clear" w:color="auto" w:fill="FFFFFF"/>
        </w:rPr>
        <w:t>. Any activity falling outside of the purview of this document does not constitute Youth Ministry and, as such, is outside the scope of this policy.</w:t>
      </w:r>
    </w:p>
    <w:p w14:paraId="3ECBE0BA" w14:textId="0BFDD032" w:rsidR="001C71A6" w:rsidRPr="00BE1DAC" w:rsidRDefault="00315035" w:rsidP="009F4428">
      <w:pPr>
        <w:pStyle w:val="Heading3"/>
        <w:spacing w:after="240"/>
        <w:ind w:left="432" w:hanging="432"/>
        <w:jc w:val="both"/>
        <w:rPr>
          <w:rFonts w:cstheme="majorHAnsi"/>
          <w:color w:val="000000" w:themeColor="text1"/>
          <w:sz w:val="22"/>
          <w:szCs w:val="22"/>
        </w:rPr>
      </w:pPr>
      <w:r>
        <w:rPr>
          <w:rFonts w:cstheme="majorHAnsi"/>
          <w:b/>
          <w:bCs/>
          <w:color w:val="000000" w:themeColor="text1"/>
          <w:sz w:val="22"/>
          <w:szCs w:val="22"/>
        </w:rPr>
        <w:t>Director of Youth Ministry</w:t>
      </w:r>
      <w:r w:rsidR="001C71A6" w:rsidRPr="00BE1DAC">
        <w:rPr>
          <w:rFonts w:cstheme="majorHAnsi"/>
          <w:color w:val="000000" w:themeColor="text1"/>
          <w:sz w:val="22"/>
          <w:szCs w:val="22"/>
        </w:rPr>
        <w:t xml:space="preserve"> - </w:t>
      </w:r>
      <w:r w:rsidR="00321FD3" w:rsidRPr="00BE1DAC">
        <w:rPr>
          <w:rFonts w:eastAsia="Times New Roman" w:cstheme="majorHAnsi"/>
          <w:color w:val="000000" w:themeColor="text1"/>
          <w:sz w:val="22"/>
          <w:szCs w:val="22"/>
        </w:rPr>
        <w:t xml:space="preserve">The CHBC </w:t>
      </w:r>
      <w:r w:rsidR="006773ED">
        <w:rPr>
          <w:rFonts w:eastAsia="Times New Roman" w:cstheme="majorHAnsi"/>
          <w:color w:val="000000" w:themeColor="text1"/>
          <w:sz w:val="22"/>
          <w:szCs w:val="22"/>
        </w:rPr>
        <w:t>member</w:t>
      </w:r>
      <w:r w:rsidR="006773ED" w:rsidRPr="00BE1DAC">
        <w:rPr>
          <w:rFonts w:eastAsia="Times New Roman" w:cstheme="majorHAnsi"/>
          <w:color w:val="000000" w:themeColor="text1"/>
          <w:sz w:val="22"/>
          <w:szCs w:val="22"/>
        </w:rPr>
        <w:t xml:space="preserve"> </w:t>
      </w:r>
      <w:r w:rsidR="00321FD3" w:rsidRPr="00BE1DAC">
        <w:rPr>
          <w:rFonts w:eastAsia="Times New Roman" w:cstheme="majorHAnsi"/>
          <w:color w:val="000000" w:themeColor="text1"/>
          <w:sz w:val="22"/>
          <w:szCs w:val="22"/>
        </w:rPr>
        <w:t>charged with the responsibility to develop, shepherd, and oversee the Youth Ministry at CHBC. This individual serves under the authority of the CHBC Elder Board.</w:t>
      </w:r>
    </w:p>
    <w:p w14:paraId="2F2F72D7" w14:textId="7FC246A2" w:rsidR="001C71A6" w:rsidRPr="00BE1DAC" w:rsidRDefault="00321FD3" w:rsidP="009F4428">
      <w:pPr>
        <w:pStyle w:val="Heading3"/>
        <w:spacing w:after="240"/>
        <w:ind w:left="432" w:hanging="432"/>
        <w:jc w:val="both"/>
        <w:rPr>
          <w:rFonts w:cstheme="majorHAnsi"/>
          <w:color w:val="000000" w:themeColor="text1"/>
          <w:sz w:val="22"/>
          <w:szCs w:val="22"/>
        </w:rPr>
      </w:pPr>
      <w:r w:rsidRPr="00BE1DAC">
        <w:rPr>
          <w:rFonts w:eastAsia="Times New Roman" w:cstheme="majorHAnsi"/>
          <w:b/>
          <w:bCs/>
          <w:color w:val="000000" w:themeColor="text1"/>
          <w:sz w:val="22"/>
          <w:szCs w:val="22"/>
        </w:rPr>
        <w:t>Elder</w:t>
      </w:r>
      <w:r w:rsidR="00734F6A" w:rsidRPr="00BE1DAC">
        <w:rPr>
          <w:rFonts w:eastAsia="Times New Roman" w:cstheme="majorHAnsi"/>
          <w:b/>
          <w:bCs/>
          <w:color w:val="000000" w:themeColor="text1"/>
          <w:sz w:val="22"/>
          <w:szCs w:val="22"/>
        </w:rPr>
        <w:t xml:space="preserve"> or Elder Board</w:t>
      </w:r>
      <w:r w:rsidRPr="00BE1DAC">
        <w:rPr>
          <w:rFonts w:eastAsia="Times New Roman" w:cstheme="majorHAnsi"/>
          <w:color w:val="000000" w:themeColor="text1"/>
          <w:sz w:val="22"/>
          <w:szCs w:val="22"/>
        </w:rPr>
        <w:t xml:space="preserve"> – A CHBC member appointed by the congregation of CHBC to currently serve in the role of “Elder” according to Article 5, section 2 of the Constitution of the Capitol Hill Baptist Church.</w:t>
      </w:r>
      <w:r w:rsidR="001C71A6" w:rsidRPr="00BE1DAC">
        <w:rPr>
          <w:rFonts w:eastAsia="Times New Roman" w:cstheme="majorHAnsi"/>
          <w:color w:val="000000" w:themeColor="text1"/>
          <w:sz w:val="22"/>
          <w:szCs w:val="22"/>
        </w:rPr>
        <w:t xml:space="preserve"> </w:t>
      </w:r>
      <w:r w:rsidR="00734F6A" w:rsidRPr="00BE1DAC">
        <w:rPr>
          <w:rFonts w:eastAsia="Times New Roman" w:cstheme="majorHAnsi"/>
          <w:color w:val="000000" w:themeColor="text1"/>
          <w:sz w:val="22"/>
          <w:szCs w:val="22"/>
        </w:rPr>
        <w:t>The Elder Board consists of the body of Elders appointed by the congregation and as defined in the</w:t>
      </w:r>
      <w:r w:rsidR="004B4AC0" w:rsidRPr="00BE1DAC">
        <w:rPr>
          <w:rFonts w:eastAsia="Times New Roman" w:cstheme="majorHAnsi"/>
          <w:color w:val="000000" w:themeColor="text1"/>
          <w:sz w:val="22"/>
          <w:szCs w:val="22"/>
        </w:rPr>
        <w:t xml:space="preserve"> same</w:t>
      </w:r>
      <w:r w:rsidR="00734F6A" w:rsidRPr="00BE1DAC">
        <w:rPr>
          <w:rFonts w:eastAsia="Times New Roman" w:cstheme="majorHAnsi"/>
          <w:color w:val="000000" w:themeColor="text1"/>
          <w:sz w:val="22"/>
          <w:szCs w:val="22"/>
        </w:rPr>
        <w:t xml:space="preserve"> Church Constitution.</w:t>
      </w:r>
    </w:p>
    <w:p w14:paraId="531ED4B7" w14:textId="700901AF" w:rsidR="001C71A6" w:rsidRPr="00BE1DAC" w:rsidRDefault="00321FD3" w:rsidP="009F4428">
      <w:pPr>
        <w:pStyle w:val="Heading3"/>
        <w:spacing w:after="240"/>
        <w:ind w:left="432" w:hanging="432"/>
        <w:jc w:val="both"/>
        <w:rPr>
          <w:rFonts w:cstheme="majorHAnsi"/>
          <w:color w:val="000000" w:themeColor="text1"/>
          <w:sz w:val="22"/>
          <w:szCs w:val="22"/>
        </w:rPr>
      </w:pPr>
      <w:r w:rsidRPr="00BE1DAC">
        <w:rPr>
          <w:rFonts w:eastAsia="Times New Roman" w:cstheme="majorHAnsi"/>
          <w:b/>
          <w:bCs/>
          <w:color w:val="000000" w:themeColor="text1"/>
          <w:sz w:val="22"/>
          <w:szCs w:val="22"/>
        </w:rPr>
        <w:t>Deacon/Deaconess of Youth Ministry</w:t>
      </w:r>
      <w:r w:rsidRPr="00BE1DAC">
        <w:rPr>
          <w:rFonts w:eastAsia="Times New Roman" w:cstheme="majorHAnsi"/>
          <w:color w:val="000000" w:themeColor="text1"/>
          <w:sz w:val="22"/>
          <w:szCs w:val="22"/>
        </w:rPr>
        <w:t xml:space="preserve"> – A deacon/deaconess of CHBC charged with the responsibility of aiding the </w:t>
      </w:r>
      <w:r w:rsidR="00315035">
        <w:rPr>
          <w:rFonts w:eastAsia="Times New Roman" w:cstheme="majorHAnsi"/>
          <w:color w:val="000000" w:themeColor="text1"/>
          <w:sz w:val="22"/>
          <w:szCs w:val="22"/>
        </w:rPr>
        <w:t>Director of Youth Ministry</w:t>
      </w:r>
      <w:r w:rsidRPr="00BE1DAC">
        <w:rPr>
          <w:rFonts w:eastAsia="Times New Roman" w:cstheme="majorHAnsi"/>
          <w:color w:val="000000" w:themeColor="text1"/>
          <w:sz w:val="22"/>
          <w:szCs w:val="22"/>
        </w:rPr>
        <w:t xml:space="preserve"> in </w:t>
      </w:r>
      <w:r w:rsidR="001A3EA6" w:rsidRPr="00BE1DAC">
        <w:rPr>
          <w:rFonts w:eastAsia="Times New Roman" w:cstheme="majorHAnsi"/>
          <w:color w:val="000000" w:themeColor="text1"/>
          <w:sz w:val="22"/>
          <w:szCs w:val="22"/>
        </w:rPr>
        <w:t>running the Youth Ministry</w:t>
      </w:r>
      <w:r w:rsidRPr="00BE1DAC">
        <w:rPr>
          <w:rFonts w:eastAsia="Times New Roman" w:cstheme="majorHAnsi"/>
          <w:color w:val="000000" w:themeColor="text1"/>
          <w:sz w:val="22"/>
          <w:szCs w:val="22"/>
        </w:rPr>
        <w:t xml:space="preserve">. This position reports directly to the </w:t>
      </w:r>
      <w:r w:rsidR="00315035">
        <w:rPr>
          <w:rFonts w:eastAsia="Times New Roman" w:cstheme="majorHAnsi"/>
          <w:color w:val="000000" w:themeColor="text1"/>
          <w:sz w:val="22"/>
          <w:szCs w:val="22"/>
        </w:rPr>
        <w:t>Director of Youth Ministry</w:t>
      </w:r>
      <w:r w:rsidRPr="00BE1DAC">
        <w:rPr>
          <w:rFonts w:eastAsia="Times New Roman" w:cstheme="majorHAnsi"/>
          <w:color w:val="000000" w:themeColor="text1"/>
          <w:sz w:val="22"/>
          <w:szCs w:val="22"/>
        </w:rPr>
        <w:t xml:space="preserve"> and serves primarily in an administrative capacity</w:t>
      </w:r>
      <w:r w:rsidR="001A3EA6" w:rsidRPr="00BE1DAC">
        <w:rPr>
          <w:rFonts w:eastAsia="Times New Roman" w:cstheme="majorHAnsi"/>
          <w:color w:val="000000" w:themeColor="text1"/>
          <w:sz w:val="22"/>
          <w:szCs w:val="22"/>
        </w:rPr>
        <w:t xml:space="preserve">. </w:t>
      </w:r>
      <w:r w:rsidRPr="00BE1DAC">
        <w:rPr>
          <w:rFonts w:eastAsia="Times New Roman" w:cstheme="majorHAnsi"/>
          <w:color w:val="000000" w:themeColor="text1"/>
          <w:sz w:val="22"/>
          <w:szCs w:val="22"/>
        </w:rPr>
        <w:t>Qualification to this position includes the completion of the screening and training processes as outlined below. </w:t>
      </w:r>
      <w:r w:rsidR="003F5BB4">
        <w:rPr>
          <w:rFonts w:eastAsia="Times New Roman" w:cstheme="majorHAnsi"/>
          <w:color w:val="000000" w:themeColor="text1"/>
          <w:sz w:val="22"/>
          <w:szCs w:val="22"/>
        </w:rPr>
        <w:t>Individuals in this role are also considered Youth Workers for purposes of this Policy.</w:t>
      </w:r>
    </w:p>
    <w:p w14:paraId="077ADCC0" w14:textId="6617C016" w:rsidR="0098650C" w:rsidRPr="0098650C" w:rsidRDefault="0098650C" w:rsidP="009F4428">
      <w:pPr>
        <w:pStyle w:val="Heading3"/>
        <w:spacing w:after="240"/>
        <w:ind w:left="432" w:hanging="432"/>
        <w:jc w:val="both"/>
        <w:rPr>
          <w:rFonts w:cstheme="majorHAnsi"/>
          <w:color w:val="000000" w:themeColor="text1"/>
          <w:sz w:val="22"/>
          <w:szCs w:val="22"/>
        </w:rPr>
      </w:pPr>
      <w:r w:rsidRPr="0098650C">
        <w:rPr>
          <w:rFonts w:cstheme="majorHAnsi"/>
          <w:b/>
          <w:bCs/>
          <w:color w:val="000000" w:themeColor="text1"/>
          <w:sz w:val="22"/>
          <w:szCs w:val="22"/>
        </w:rPr>
        <w:t>Designee</w:t>
      </w:r>
      <w:r>
        <w:rPr>
          <w:rFonts w:cstheme="majorHAnsi"/>
          <w:color w:val="000000" w:themeColor="text1"/>
          <w:sz w:val="22"/>
          <w:szCs w:val="22"/>
        </w:rPr>
        <w:t xml:space="preserve"> – A Youth Worker designated by the </w:t>
      </w:r>
      <w:r w:rsidR="00315035">
        <w:rPr>
          <w:rFonts w:cstheme="majorHAnsi"/>
          <w:color w:val="000000" w:themeColor="text1"/>
          <w:sz w:val="22"/>
          <w:szCs w:val="22"/>
        </w:rPr>
        <w:t>Director of Youth Ministry</w:t>
      </w:r>
      <w:r>
        <w:rPr>
          <w:rFonts w:cstheme="majorHAnsi"/>
          <w:color w:val="000000" w:themeColor="text1"/>
          <w:sz w:val="22"/>
          <w:szCs w:val="22"/>
        </w:rPr>
        <w:t xml:space="preserve"> to make decisions and be the contact person necessary for Organized Youth Activities if the </w:t>
      </w:r>
      <w:r w:rsidR="00315035">
        <w:rPr>
          <w:rFonts w:cstheme="majorHAnsi"/>
          <w:color w:val="000000" w:themeColor="text1"/>
          <w:sz w:val="22"/>
          <w:szCs w:val="22"/>
        </w:rPr>
        <w:t>Director of Youth Ministry</w:t>
      </w:r>
      <w:r>
        <w:rPr>
          <w:rFonts w:cstheme="majorHAnsi"/>
          <w:color w:val="000000" w:themeColor="text1"/>
          <w:sz w:val="22"/>
          <w:szCs w:val="22"/>
        </w:rPr>
        <w:t xml:space="preserve"> or Deacons/Deaconesses of Youth Ministry are away or unavailable.</w:t>
      </w:r>
      <w:r w:rsidR="00191F83">
        <w:rPr>
          <w:rFonts w:cstheme="majorHAnsi"/>
          <w:color w:val="000000" w:themeColor="text1"/>
          <w:sz w:val="22"/>
          <w:szCs w:val="22"/>
        </w:rPr>
        <w:t xml:space="preserve"> </w:t>
      </w:r>
    </w:p>
    <w:p w14:paraId="32880CBF" w14:textId="6B91CA84" w:rsidR="001C71A6" w:rsidRPr="00BE1DAC" w:rsidRDefault="00321FD3" w:rsidP="009F4428">
      <w:pPr>
        <w:pStyle w:val="Heading3"/>
        <w:spacing w:after="240"/>
        <w:ind w:left="432" w:hanging="432"/>
        <w:jc w:val="both"/>
        <w:rPr>
          <w:rFonts w:cstheme="majorHAnsi"/>
          <w:color w:val="000000" w:themeColor="text1"/>
          <w:sz w:val="22"/>
          <w:szCs w:val="22"/>
        </w:rPr>
      </w:pPr>
      <w:r w:rsidRPr="00BE1DAC">
        <w:rPr>
          <w:rFonts w:eastAsia="Times New Roman" w:cstheme="majorHAnsi"/>
          <w:b/>
          <w:bCs/>
          <w:color w:val="000000" w:themeColor="text1"/>
          <w:sz w:val="22"/>
          <w:szCs w:val="22"/>
        </w:rPr>
        <w:t xml:space="preserve">Youth Worker </w:t>
      </w:r>
      <w:r w:rsidRPr="00BE1DAC">
        <w:rPr>
          <w:rFonts w:eastAsia="Times New Roman" w:cstheme="majorHAnsi"/>
          <w:color w:val="000000" w:themeColor="text1"/>
          <w:sz w:val="22"/>
          <w:szCs w:val="22"/>
        </w:rPr>
        <w:t xml:space="preserve">– A general term used to refer to </w:t>
      </w:r>
      <w:r w:rsidR="001A3EA6" w:rsidRPr="00BE1DAC">
        <w:rPr>
          <w:rFonts w:eastAsia="Times New Roman" w:cstheme="majorHAnsi"/>
          <w:color w:val="000000" w:themeColor="text1"/>
          <w:sz w:val="22"/>
          <w:szCs w:val="22"/>
        </w:rPr>
        <w:t xml:space="preserve">an individual who has successfully completed the training and screening processes described in this Policy </w:t>
      </w:r>
      <w:r w:rsidR="004F7B2D" w:rsidRPr="00BE1DAC">
        <w:rPr>
          <w:rFonts w:eastAsia="Times New Roman" w:cstheme="majorHAnsi"/>
          <w:color w:val="000000" w:themeColor="text1"/>
          <w:sz w:val="22"/>
          <w:szCs w:val="22"/>
        </w:rPr>
        <w:t xml:space="preserve">as recognized by the </w:t>
      </w:r>
      <w:r w:rsidR="00315035">
        <w:rPr>
          <w:rFonts w:eastAsia="Times New Roman" w:cstheme="majorHAnsi"/>
          <w:color w:val="000000" w:themeColor="text1"/>
          <w:sz w:val="22"/>
          <w:szCs w:val="22"/>
        </w:rPr>
        <w:t>Director of Youth Ministry</w:t>
      </w:r>
      <w:r w:rsidR="004F7B2D" w:rsidRPr="00BE1DAC">
        <w:rPr>
          <w:rFonts w:eastAsia="Times New Roman" w:cstheme="majorHAnsi"/>
          <w:color w:val="000000" w:themeColor="text1"/>
          <w:sz w:val="22"/>
          <w:szCs w:val="22"/>
        </w:rPr>
        <w:t xml:space="preserve"> </w:t>
      </w:r>
      <w:r w:rsidR="001A3EA6" w:rsidRPr="00BE1DAC">
        <w:rPr>
          <w:rFonts w:eastAsia="Times New Roman" w:cstheme="majorHAnsi"/>
          <w:color w:val="000000" w:themeColor="text1"/>
          <w:sz w:val="22"/>
          <w:szCs w:val="22"/>
        </w:rPr>
        <w:t>and who performs work on a volunteer basis for the Youth Ministry</w:t>
      </w:r>
      <w:r w:rsidR="001F6519">
        <w:rPr>
          <w:rFonts w:eastAsia="Times New Roman" w:cstheme="majorHAnsi"/>
          <w:color w:val="000000" w:themeColor="text1"/>
          <w:sz w:val="22"/>
          <w:szCs w:val="22"/>
        </w:rPr>
        <w:t xml:space="preserve"> under the </w:t>
      </w:r>
      <w:r w:rsidR="00683B3A">
        <w:rPr>
          <w:rFonts w:eastAsia="Times New Roman" w:cstheme="majorHAnsi"/>
          <w:color w:val="000000" w:themeColor="text1"/>
          <w:sz w:val="22"/>
          <w:szCs w:val="22"/>
        </w:rPr>
        <w:t>authority</w:t>
      </w:r>
      <w:r w:rsidR="00222880">
        <w:rPr>
          <w:rFonts w:eastAsia="Times New Roman" w:cstheme="majorHAnsi"/>
          <w:color w:val="000000" w:themeColor="text1"/>
          <w:sz w:val="22"/>
          <w:szCs w:val="22"/>
        </w:rPr>
        <w:t xml:space="preserve"> and purview</w:t>
      </w:r>
      <w:r w:rsidR="00683B3A">
        <w:rPr>
          <w:rFonts w:eastAsia="Times New Roman" w:cstheme="majorHAnsi"/>
          <w:color w:val="000000" w:themeColor="text1"/>
          <w:sz w:val="22"/>
          <w:szCs w:val="22"/>
        </w:rPr>
        <w:t xml:space="preserve"> </w:t>
      </w:r>
      <w:r w:rsidR="001F6519">
        <w:rPr>
          <w:rFonts w:eastAsia="Times New Roman" w:cstheme="majorHAnsi"/>
          <w:color w:val="000000" w:themeColor="text1"/>
          <w:sz w:val="22"/>
          <w:szCs w:val="22"/>
        </w:rPr>
        <w:t xml:space="preserve">of the </w:t>
      </w:r>
      <w:r w:rsidR="00315035">
        <w:rPr>
          <w:rFonts w:eastAsia="Times New Roman" w:cstheme="majorHAnsi"/>
          <w:color w:val="000000" w:themeColor="text1"/>
          <w:sz w:val="22"/>
          <w:szCs w:val="22"/>
        </w:rPr>
        <w:t>Director of Youth Ministry</w:t>
      </w:r>
      <w:r w:rsidR="001A3EA6" w:rsidRPr="00BE1DAC">
        <w:rPr>
          <w:rFonts w:eastAsia="Times New Roman" w:cstheme="majorHAnsi"/>
          <w:color w:val="000000" w:themeColor="text1"/>
          <w:sz w:val="22"/>
          <w:szCs w:val="22"/>
        </w:rPr>
        <w:t>.</w:t>
      </w:r>
      <w:r w:rsidRPr="00BE1DAC">
        <w:rPr>
          <w:rFonts w:eastAsia="Times New Roman" w:cstheme="majorHAnsi"/>
          <w:color w:val="000000" w:themeColor="text1"/>
          <w:sz w:val="22"/>
          <w:szCs w:val="22"/>
        </w:rPr>
        <w:t xml:space="preserve"> </w:t>
      </w:r>
    </w:p>
    <w:p w14:paraId="36FF157A" w14:textId="57148BD5" w:rsidR="001A3EA6" w:rsidRPr="00BE1DAC" w:rsidRDefault="00321FD3" w:rsidP="009F4428">
      <w:pPr>
        <w:pStyle w:val="Heading3"/>
        <w:spacing w:after="240"/>
        <w:ind w:left="432" w:hanging="432"/>
        <w:jc w:val="both"/>
        <w:rPr>
          <w:rFonts w:cstheme="majorHAnsi"/>
          <w:color w:val="000000" w:themeColor="text1"/>
          <w:sz w:val="22"/>
          <w:szCs w:val="22"/>
        </w:rPr>
      </w:pPr>
      <w:r w:rsidRPr="00BE1DAC">
        <w:rPr>
          <w:rFonts w:eastAsia="Times New Roman" w:cstheme="majorHAnsi"/>
          <w:b/>
          <w:bCs/>
          <w:color w:val="000000" w:themeColor="text1"/>
          <w:sz w:val="22"/>
          <w:szCs w:val="22"/>
        </w:rPr>
        <w:t>Youth Ministry Protection Committee (YMPC)</w:t>
      </w:r>
      <w:r w:rsidRPr="00BE1DAC">
        <w:rPr>
          <w:rFonts w:eastAsia="Times New Roman" w:cstheme="majorHAnsi"/>
          <w:color w:val="000000" w:themeColor="text1"/>
          <w:sz w:val="22"/>
          <w:szCs w:val="22"/>
        </w:rPr>
        <w:t xml:space="preserve"> – A committee of CHBC members charged with receiving and investigating potential violations of the Youth Ministry Protection Policy as explained below.</w:t>
      </w:r>
    </w:p>
    <w:p w14:paraId="6FBF6BA1" w14:textId="4C7C098B" w:rsidR="00734F6A" w:rsidRPr="00BE1DAC" w:rsidRDefault="001C71A6" w:rsidP="009F4428">
      <w:pPr>
        <w:pStyle w:val="Heading3"/>
        <w:spacing w:after="240"/>
        <w:ind w:left="432" w:hanging="432"/>
        <w:jc w:val="both"/>
        <w:rPr>
          <w:rFonts w:cstheme="majorHAnsi"/>
          <w:color w:val="000000" w:themeColor="text1"/>
          <w:sz w:val="22"/>
          <w:szCs w:val="22"/>
        </w:rPr>
      </w:pPr>
      <w:r w:rsidRPr="00BE1DAC">
        <w:rPr>
          <w:rFonts w:eastAsia="Times New Roman" w:cstheme="majorHAnsi"/>
          <w:b/>
          <w:bCs/>
          <w:color w:val="000000" w:themeColor="text1"/>
          <w:sz w:val="22"/>
          <w:szCs w:val="22"/>
        </w:rPr>
        <w:t xml:space="preserve">Organized </w:t>
      </w:r>
      <w:r w:rsidR="001F6519">
        <w:rPr>
          <w:rFonts w:eastAsia="Times New Roman" w:cstheme="majorHAnsi"/>
          <w:b/>
          <w:bCs/>
          <w:color w:val="000000" w:themeColor="text1"/>
          <w:sz w:val="22"/>
          <w:szCs w:val="22"/>
        </w:rPr>
        <w:t>One-on-One</w:t>
      </w:r>
      <w:r w:rsidR="00321FD3" w:rsidRPr="00BE1DAC">
        <w:rPr>
          <w:rFonts w:eastAsia="Times New Roman" w:cstheme="majorHAnsi"/>
          <w:b/>
          <w:bCs/>
          <w:color w:val="000000" w:themeColor="text1"/>
          <w:sz w:val="22"/>
          <w:szCs w:val="22"/>
        </w:rPr>
        <w:t xml:space="preserve"> Youth Mentorship </w:t>
      </w:r>
      <w:r w:rsidR="00321FD3" w:rsidRPr="00BE1DAC">
        <w:rPr>
          <w:rFonts w:eastAsia="Times New Roman" w:cstheme="majorHAnsi"/>
          <w:color w:val="000000" w:themeColor="text1"/>
          <w:sz w:val="22"/>
          <w:szCs w:val="22"/>
        </w:rPr>
        <w:t xml:space="preserve">– </w:t>
      </w:r>
      <w:bookmarkStart w:id="1" w:name="_Hlk78361871"/>
      <w:r w:rsidR="00321FD3" w:rsidRPr="00BE1DAC">
        <w:rPr>
          <w:rFonts w:eastAsia="Times New Roman" w:cstheme="majorHAnsi"/>
          <w:color w:val="000000" w:themeColor="text1"/>
          <w:sz w:val="22"/>
          <w:szCs w:val="22"/>
        </w:rPr>
        <w:t xml:space="preserve">Meetings between a Youth </w:t>
      </w:r>
      <w:r w:rsidR="00E7066D">
        <w:rPr>
          <w:rFonts w:eastAsia="Times New Roman" w:cstheme="majorHAnsi"/>
          <w:color w:val="000000" w:themeColor="text1"/>
          <w:sz w:val="22"/>
          <w:szCs w:val="22"/>
        </w:rPr>
        <w:t>Worker</w:t>
      </w:r>
      <w:r w:rsidR="00321FD3" w:rsidRPr="00BE1DAC">
        <w:rPr>
          <w:rFonts w:eastAsia="Times New Roman" w:cstheme="majorHAnsi"/>
          <w:color w:val="000000" w:themeColor="text1"/>
          <w:sz w:val="22"/>
          <w:szCs w:val="22"/>
        </w:rPr>
        <w:t xml:space="preserve"> and a Youth as organized by, overseen by, or under the purview of the </w:t>
      </w:r>
      <w:r w:rsidR="00315035">
        <w:rPr>
          <w:rFonts w:eastAsia="Times New Roman" w:cstheme="majorHAnsi"/>
          <w:color w:val="000000" w:themeColor="text1"/>
          <w:sz w:val="22"/>
          <w:szCs w:val="22"/>
        </w:rPr>
        <w:t>Director of Youth Ministry</w:t>
      </w:r>
      <w:r w:rsidR="00391F39">
        <w:rPr>
          <w:rFonts w:eastAsia="Times New Roman" w:cstheme="majorHAnsi"/>
          <w:color w:val="000000" w:themeColor="text1"/>
          <w:sz w:val="22"/>
          <w:szCs w:val="22"/>
        </w:rPr>
        <w:t xml:space="preserve"> for the purpose of </w:t>
      </w:r>
      <w:r w:rsidR="006773ED">
        <w:rPr>
          <w:rFonts w:eastAsia="Times New Roman" w:cstheme="majorHAnsi"/>
          <w:color w:val="000000" w:themeColor="text1"/>
          <w:sz w:val="22"/>
          <w:szCs w:val="22"/>
        </w:rPr>
        <w:t xml:space="preserve">discipling </w:t>
      </w:r>
      <w:r w:rsidR="00391F39">
        <w:rPr>
          <w:rFonts w:eastAsia="Times New Roman" w:cstheme="majorHAnsi"/>
          <w:color w:val="000000" w:themeColor="text1"/>
          <w:sz w:val="22"/>
          <w:szCs w:val="22"/>
        </w:rPr>
        <w:t>and mentoring</w:t>
      </w:r>
      <w:bookmarkEnd w:id="1"/>
      <w:r w:rsidR="00391F39">
        <w:rPr>
          <w:rFonts w:eastAsia="Times New Roman" w:cstheme="majorHAnsi"/>
          <w:color w:val="000000" w:themeColor="text1"/>
          <w:sz w:val="22"/>
          <w:szCs w:val="22"/>
        </w:rPr>
        <w:t>.</w:t>
      </w:r>
    </w:p>
    <w:p w14:paraId="538DB98D" w14:textId="6D3480C2" w:rsidR="00321FD3" w:rsidRPr="00BE1DAC" w:rsidRDefault="001C71A6" w:rsidP="009F4428">
      <w:pPr>
        <w:pStyle w:val="Heading3"/>
        <w:spacing w:after="240"/>
        <w:ind w:left="432" w:hanging="432"/>
        <w:jc w:val="both"/>
        <w:rPr>
          <w:rFonts w:eastAsia="Times New Roman" w:cstheme="majorHAnsi"/>
          <w:color w:val="000000" w:themeColor="text1"/>
          <w:sz w:val="22"/>
          <w:szCs w:val="22"/>
          <w:shd w:val="clear" w:color="auto" w:fill="FFFFFF"/>
        </w:rPr>
      </w:pPr>
      <w:r w:rsidRPr="00BE1DAC">
        <w:rPr>
          <w:rFonts w:eastAsia="Times New Roman" w:cstheme="majorHAnsi"/>
          <w:b/>
          <w:bCs/>
          <w:color w:val="000000" w:themeColor="text1"/>
          <w:sz w:val="22"/>
          <w:szCs w:val="22"/>
          <w:shd w:val="clear" w:color="auto" w:fill="FFFFFF"/>
        </w:rPr>
        <w:t xml:space="preserve">Organized </w:t>
      </w:r>
      <w:r w:rsidR="00321FD3" w:rsidRPr="00BE1DAC">
        <w:rPr>
          <w:rFonts w:eastAsia="Times New Roman" w:cstheme="majorHAnsi"/>
          <w:b/>
          <w:bCs/>
          <w:color w:val="000000" w:themeColor="text1"/>
          <w:sz w:val="22"/>
          <w:szCs w:val="22"/>
          <w:shd w:val="clear" w:color="auto" w:fill="FFFFFF"/>
        </w:rPr>
        <w:t xml:space="preserve">Youth Activities </w:t>
      </w:r>
      <w:r w:rsidR="00321FD3" w:rsidRPr="00BE1DAC">
        <w:rPr>
          <w:rFonts w:eastAsia="Times New Roman" w:cstheme="majorHAnsi"/>
          <w:color w:val="000000" w:themeColor="text1"/>
          <w:sz w:val="22"/>
          <w:szCs w:val="22"/>
          <w:shd w:val="clear" w:color="auto" w:fill="FFFFFF"/>
        </w:rPr>
        <w:t>– A general term used to refer collectively or individually to</w:t>
      </w:r>
      <w:r w:rsidRPr="00BE1DAC">
        <w:rPr>
          <w:rFonts w:eastAsia="Times New Roman" w:cstheme="majorHAnsi"/>
          <w:color w:val="000000" w:themeColor="text1"/>
          <w:sz w:val="22"/>
          <w:szCs w:val="22"/>
          <w:shd w:val="clear" w:color="auto" w:fill="FFFFFF"/>
        </w:rPr>
        <w:t xml:space="preserve"> gatherings of </w:t>
      </w:r>
      <w:r w:rsidR="004F7B2D" w:rsidRPr="00BE1DAC">
        <w:rPr>
          <w:rFonts w:eastAsia="Times New Roman" w:cstheme="majorHAnsi"/>
          <w:color w:val="000000" w:themeColor="text1"/>
          <w:sz w:val="22"/>
          <w:szCs w:val="22"/>
          <w:shd w:val="clear" w:color="auto" w:fill="FFFFFF"/>
        </w:rPr>
        <w:t xml:space="preserve">two or more Youth in </w:t>
      </w:r>
      <w:r w:rsidRPr="00BE1DAC">
        <w:rPr>
          <w:rFonts w:eastAsia="Times New Roman" w:cstheme="majorHAnsi"/>
          <w:color w:val="000000" w:themeColor="text1"/>
          <w:sz w:val="22"/>
          <w:szCs w:val="22"/>
          <w:shd w:val="clear" w:color="auto" w:fill="FFFFFF"/>
        </w:rPr>
        <w:t xml:space="preserve">the Youth Ministry organized and overseen by the </w:t>
      </w:r>
      <w:r w:rsidR="00315035">
        <w:rPr>
          <w:rFonts w:eastAsia="Times New Roman" w:cstheme="majorHAnsi"/>
          <w:color w:val="000000" w:themeColor="text1"/>
          <w:sz w:val="22"/>
          <w:szCs w:val="22"/>
          <w:shd w:val="clear" w:color="auto" w:fill="FFFFFF"/>
        </w:rPr>
        <w:t>Director of Youth Ministry</w:t>
      </w:r>
      <w:r w:rsidRPr="00BE1DAC">
        <w:rPr>
          <w:rFonts w:eastAsia="Times New Roman" w:cstheme="majorHAnsi"/>
          <w:color w:val="000000" w:themeColor="text1"/>
          <w:sz w:val="22"/>
          <w:szCs w:val="22"/>
          <w:shd w:val="clear" w:color="auto" w:fill="FFFFFF"/>
        </w:rPr>
        <w:t>. Such gatherings include l</w:t>
      </w:r>
      <w:r w:rsidR="00321FD3" w:rsidRPr="00BE1DAC">
        <w:rPr>
          <w:rFonts w:eastAsia="Times New Roman" w:cstheme="majorHAnsi"/>
          <w:color w:val="000000" w:themeColor="text1"/>
          <w:sz w:val="22"/>
          <w:szCs w:val="22"/>
          <w:shd w:val="clear" w:color="auto" w:fill="FFFFFF"/>
        </w:rPr>
        <w:t xml:space="preserve">arge </w:t>
      </w:r>
      <w:r w:rsidRPr="00BE1DAC">
        <w:rPr>
          <w:rFonts w:eastAsia="Times New Roman" w:cstheme="majorHAnsi"/>
          <w:color w:val="000000" w:themeColor="text1"/>
          <w:sz w:val="22"/>
          <w:szCs w:val="22"/>
          <w:shd w:val="clear" w:color="auto" w:fill="FFFFFF"/>
        </w:rPr>
        <w:t>g</w:t>
      </w:r>
      <w:r w:rsidR="00321FD3" w:rsidRPr="00BE1DAC">
        <w:rPr>
          <w:rFonts w:eastAsia="Times New Roman" w:cstheme="majorHAnsi"/>
          <w:color w:val="000000" w:themeColor="text1"/>
          <w:sz w:val="22"/>
          <w:szCs w:val="22"/>
          <w:shd w:val="clear" w:color="auto" w:fill="FFFFFF"/>
        </w:rPr>
        <w:t xml:space="preserve">roup </w:t>
      </w:r>
      <w:r w:rsidRPr="00BE1DAC">
        <w:rPr>
          <w:rFonts w:eastAsia="Times New Roman" w:cstheme="majorHAnsi"/>
          <w:color w:val="000000" w:themeColor="text1"/>
          <w:sz w:val="22"/>
          <w:szCs w:val="22"/>
          <w:shd w:val="clear" w:color="auto" w:fill="FFFFFF"/>
        </w:rPr>
        <w:t>m</w:t>
      </w:r>
      <w:r w:rsidR="00321FD3" w:rsidRPr="00BE1DAC">
        <w:rPr>
          <w:rFonts w:eastAsia="Times New Roman" w:cstheme="majorHAnsi"/>
          <w:color w:val="000000" w:themeColor="text1"/>
          <w:sz w:val="22"/>
          <w:szCs w:val="22"/>
          <w:shd w:val="clear" w:color="auto" w:fill="FFFFFF"/>
        </w:rPr>
        <w:t xml:space="preserve">eetings, </w:t>
      </w:r>
      <w:r w:rsidRPr="00BE1DAC">
        <w:rPr>
          <w:rFonts w:eastAsia="Times New Roman" w:cstheme="majorHAnsi"/>
          <w:color w:val="000000" w:themeColor="text1"/>
          <w:sz w:val="22"/>
          <w:szCs w:val="22"/>
          <w:shd w:val="clear" w:color="auto" w:fill="FFFFFF"/>
        </w:rPr>
        <w:t>s</w:t>
      </w:r>
      <w:r w:rsidR="00321FD3" w:rsidRPr="00BE1DAC">
        <w:rPr>
          <w:rFonts w:eastAsia="Times New Roman" w:cstheme="majorHAnsi"/>
          <w:color w:val="000000" w:themeColor="text1"/>
          <w:sz w:val="22"/>
          <w:szCs w:val="22"/>
          <w:shd w:val="clear" w:color="auto" w:fill="FFFFFF"/>
        </w:rPr>
        <w:t xml:space="preserve">mall </w:t>
      </w:r>
      <w:r w:rsidRPr="00BE1DAC">
        <w:rPr>
          <w:rFonts w:eastAsia="Times New Roman" w:cstheme="majorHAnsi"/>
          <w:color w:val="000000" w:themeColor="text1"/>
          <w:sz w:val="22"/>
          <w:szCs w:val="22"/>
          <w:shd w:val="clear" w:color="auto" w:fill="FFFFFF"/>
        </w:rPr>
        <w:t>g</w:t>
      </w:r>
      <w:r w:rsidR="00321FD3" w:rsidRPr="00BE1DAC">
        <w:rPr>
          <w:rFonts w:eastAsia="Times New Roman" w:cstheme="majorHAnsi"/>
          <w:color w:val="000000" w:themeColor="text1"/>
          <w:sz w:val="22"/>
          <w:szCs w:val="22"/>
          <w:shd w:val="clear" w:color="auto" w:fill="FFFFFF"/>
        </w:rPr>
        <w:t xml:space="preserve">roup </w:t>
      </w:r>
      <w:r w:rsidRPr="00BE1DAC">
        <w:rPr>
          <w:rFonts w:eastAsia="Times New Roman" w:cstheme="majorHAnsi"/>
          <w:color w:val="000000" w:themeColor="text1"/>
          <w:sz w:val="22"/>
          <w:szCs w:val="22"/>
          <w:shd w:val="clear" w:color="auto" w:fill="FFFFFF"/>
        </w:rPr>
        <w:t>m</w:t>
      </w:r>
      <w:r w:rsidR="00321FD3" w:rsidRPr="00BE1DAC">
        <w:rPr>
          <w:rFonts w:eastAsia="Times New Roman" w:cstheme="majorHAnsi"/>
          <w:color w:val="000000" w:themeColor="text1"/>
          <w:sz w:val="22"/>
          <w:szCs w:val="22"/>
          <w:shd w:val="clear" w:color="auto" w:fill="FFFFFF"/>
        </w:rPr>
        <w:t xml:space="preserve">eetings, </w:t>
      </w:r>
      <w:r w:rsidRPr="00BE1DAC">
        <w:rPr>
          <w:rFonts w:eastAsia="Times New Roman" w:cstheme="majorHAnsi"/>
          <w:color w:val="000000" w:themeColor="text1"/>
          <w:sz w:val="22"/>
          <w:szCs w:val="22"/>
          <w:shd w:val="clear" w:color="auto" w:fill="FFFFFF"/>
        </w:rPr>
        <w:t>core seminars</w:t>
      </w:r>
      <w:r w:rsidR="00321FD3" w:rsidRPr="00BE1DAC">
        <w:rPr>
          <w:rFonts w:eastAsia="Times New Roman" w:cstheme="majorHAnsi"/>
          <w:color w:val="000000" w:themeColor="text1"/>
          <w:sz w:val="22"/>
          <w:szCs w:val="22"/>
          <w:shd w:val="clear" w:color="auto" w:fill="FFFFFF"/>
        </w:rPr>
        <w:t>, </w:t>
      </w:r>
      <w:r w:rsidRPr="00BE1DAC">
        <w:rPr>
          <w:rFonts w:eastAsia="Times New Roman" w:cstheme="majorHAnsi"/>
          <w:color w:val="000000" w:themeColor="text1"/>
          <w:sz w:val="22"/>
          <w:szCs w:val="22"/>
          <w:shd w:val="clear" w:color="auto" w:fill="FFFFFF"/>
        </w:rPr>
        <w:t>retreats, overnight events, and other m</w:t>
      </w:r>
      <w:r w:rsidR="00321FD3" w:rsidRPr="00BE1DAC">
        <w:rPr>
          <w:rFonts w:eastAsia="Times New Roman" w:cstheme="majorHAnsi"/>
          <w:color w:val="000000" w:themeColor="text1"/>
          <w:sz w:val="22"/>
          <w:szCs w:val="22"/>
          <w:shd w:val="clear" w:color="auto" w:fill="FFFFFF"/>
        </w:rPr>
        <w:t xml:space="preserve">iscellaneous </w:t>
      </w:r>
      <w:r w:rsidRPr="00BE1DAC">
        <w:rPr>
          <w:rFonts w:eastAsia="Times New Roman" w:cstheme="majorHAnsi"/>
          <w:color w:val="000000" w:themeColor="text1"/>
          <w:sz w:val="22"/>
          <w:szCs w:val="22"/>
          <w:shd w:val="clear" w:color="auto" w:fill="FFFFFF"/>
        </w:rPr>
        <w:t>g</w:t>
      </w:r>
      <w:r w:rsidR="00321FD3" w:rsidRPr="00BE1DAC">
        <w:rPr>
          <w:rFonts w:eastAsia="Times New Roman" w:cstheme="majorHAnsi"/>
          <w:color w:val="000000" w:themeColor="text1"/>
          <w:sz w:val="22"/>
          <w:szCs w:val="22"/>
          <w:shd w:val="clear" w:color="auto" w:fill="FFFFFF"/>
        </w:rPr>
        <w:t>atherings</w:t>
      </w:r>
      <w:r w:rsidRPr="00BE1DAC">
        <w:rPr>
          <w:rFonts w:eastAsia="Times New Roman" w:cstheme="majorHAnsi"/>
          <w:color w:val="000000" w:themeColor="text1"/>
          <w:sz w:val="22"/>
          <w:szCs w:val="22"/>
          <w:shd w:val="clear" w:color="auto" w:fill="FFFFFF"/>
        </w:rPr>
        <w:t xml:space="preserve"> </w:t>
      </w:r>
      <w:r w:rsidR="001A3EA6" w:rsidRPr="00BE1DAC">
        <w:rPr>
          <w:rFonts w:eastAsia="Times New Roman" w:cstheme="majorHAnsi"/>
          <w:color w:val="000000" w:themeColor="text1"/>
          <w:sz w:val="22"/>
          <w:szCs w:val="22"/>
          <w:shd w:val="clear" w:color="auto" w:fill="FFFFFF"/>
        </w:rPr>
        <w:t>coordinated by</w:t>
      </w:r>
      <w:r w:rsidRPr="00BE1DAC">
        <w:rPr>
          <w:rFonts w:eastAsia="Times New Roman" w:cstheme="majorHAnsi"/>
          <w:color w:val="000000" w:themeColor="text1"/>
          <w:sz w:val="22"/>
          <w:szCs w:val="22"/>
          <w:shd w:val="clear" w:color="auto" w:fill="FFFFFF"/>
        </w:rPr>
        <w:t xml:space="preserve"> and under the purview of the </w:t>
      </w:r>
      <w:r w:rsidR="00315035">
        <w:rPr>
          <w:rFonts w:eastAsia="Times New Roman" w:cstheme="majorHAnsi"/>
          <w:color w:val="000000" w:themeColor="text1"/>
          <w:sz w:val="22"/>
          <w:szCs w:val="22"/>
          <w:shd w:val="clear" w:color="auto" w:fill="FFFFFF"/>
        </w:rPr>
        <w:t>Director of Youth Ministry</w:t>
      </w:r>
      <w:r w:rsidRPr="00BE1DAC">
        <w:rPr>
          <w:rFonts w:eastAsia="Times New Roman" w:cstheme="majorHAnsi"/>
          <w:color w:val="000000" w:themeColor="text1"/>
          <w:sz w:val="22"/>
          <w:szCs w:val="22"/>
          <w:shd w:val="clear" w:color="auto" w:fill="FFFFFF"/>
        </w:rPr>
        <w:t xml:space="preserve">. </w:t>
      </w:r>
      <w:r w:rsidR="00287B09" w:rsidRPr="00BE1DAC">
        <w:rPr>
          <w:rFonts w:eastAsia="Times New Roman" w:cstheme="majorHAnsi"/>
          <w:color w:val="000000" w:themeColor="text1"/>
          <w:sz w:val="22"/>
          <w:szCs w:val="22"/>
          <w:shd w:val="clear" w:color="auto" w:fill="FFFFFF"/>
        </w:rPr>
        <w:t>They</w:t>
      </w:r>
      <w:r w:rsidRPr="00BE1DAC">
        <w:rPr>
          <w:rFonts w:eastAsia="Times New Roman" w:cstheme="majorHAnsi"/>
          <w:color w:val="000000" w:themeColor="text1"/>
          <w:sz w:val="22"/>
          <w:szCs w:val="22"/>
          <w:shd w:val="clear" w:color="auto" w:fill="FFFFFF"/>
        </w:rPr>
        <w:t xml:space="preserve"> do</w:t>
      </w:r>
      <w:r w:rsidR="001A3EA6" w:rsidRPr="00BE1DAC">
        <w:rPr>
          <w:rFonts w:eastAsia="Times New Roman" w:cstheme="majorHAnsi"/>
          <w:color w:val="000000" w:themeColor="text1"/>
          <w:sz w:val="22"/>
          <w:szCs w:val="22"/>
          <w:shd w:val="clear" w:color="auto" w:fill="FFFFFF"/>
        </w:rPr>
        <w:t xml:space="preserve"> NOT</w:t>
      </w:r>
      <w:r w:rsidRPr="00BE1DAC">
        <w:rPr>
          <w:rFonts w:eastAsia="Times New Roman" w:cstheme="majorHAnsi"/>
          <w:color w:val="000000" w:themeColor="text1"/>
          <w:sz w:val="22"/>
          <w:szCs w:val="22"/>
          <w:shd w:val="clear" w:color="auto" w:fill="FFFFFF"/>
        </w:rPr>
        <w:t xml:space="preserve"> include Organized </w:t>
      </w:r>
      <w:r w:rsidR="001F6519">
        <w:rPr>
          <w:rFonts w:eastAsia="Times New Roman" w:cstheme="majorHAnsi"/>
          <w:color w:val="000000" w:themeColor="text1"/>
          <w:sz w:val="22"/>
          <w:szCs w:val="22"/>
          <w:shd w:val="clear" w:color="auto" w:fill="FFFFFF"/>
        </w:rPr>
        <w:t>One-on-One</w:t>
      </w:r>
      <w:r w:rsidRPr="00BE1DAC">
        <w:rPr>
          <w:rFonts w:eastAsia="Times New Roman" w:cstheme="majorHAnsi"/>
          <w:color w:val="000000" w:themeColor="text1"/>
          <w:sz w:val="22"/>
          <w:szCs w:val="22"/>
          <w:shd w:val="clear" w:color="auto" w:fill="FFFFFF"/>
        </w:rPr>
        <w:t xml:space="preserve"> Youth Mentorship Meetings.</w:t>
      </w:r>
    </w:p>
    <w:p w14:paraId="736E6FB2" w14:textId="7A9D4FA2" w:rsidR="00673E6D" w:rsidRPr="00BE1DAC" w:rsidRDefault="00673E6D" w:rsidP="009F4428">
      <w:pPr>
        <w:pStyle w:val="Heading3"/>
        <w:spacing w:after="240"/>
        <w:ind w:left="432" w:hanging="432"/>
        <w:jc w:val="both"/>
        <w:rPr>
          <w:rFonts w:cstheme="majorHAnsi"/>
          <w:color w:val="000000" w:themeColor="text1"/>
          <w:sz w:val="22"/>
          <w:szCs w:val="22"/>
        </w:rPr>
      </w:pPr>
      <w:r w:rsidRPr="00BE1DAC">
        <w:rPr>
          <w:rFonts w:cstheme="majorHAnsi"/>
          <w:b/>
          <w:bCs/>
          <w:color w:val="000000" w:themeColor="text1"/>
          <w:sz w:val="22"/>
          <w:szCs w:val="22"/>
        </w:rPr>
        <w:t>Youth Ministry Event</w:t>
      </w:r>
      <w:r w:rsidRPr="00BE1DAC">
        <w:rPr>
          <w:rFonts w:cstheme="majorHAnsi"/>
          <w:color w:val="000000" w:themeColor="text1"/>
          <w:sz w:val="22"/>
          <w:szCs w:val="22"/>
        </w:rPr>
        <w:t xml:space="preserve"> – A general term used to refer collectively to both Organized </w:t>
      </w:r>
      <w:r w:rsidR="001F6519">
        <w:rPr>
          <w:rFonts w:cstheme="majorHAnsi"/>
          <w:color w:val="000000" w:themeColor="text1"/>
          <w:sz w:val="22"/>
          <w:szCs w:val="22"/>
        </w:rPr>
        <w:t>One-on-One</w:t>
      </w:r>
      <w:r w:rsidRPr="00BE1DAC">
        <w:rPr>
          <w:rFonts w:cstheme="majorHAnsi"/>
          <w:color w:val="000000" w:themeColor="text1"/>
          <w:sz w:val="22"/>
          <w:szCs w:val="22"/>
        </w:rPr>
        <w:t xml:space="preserve"> Youth Mentorship Meetings and Organized Youth Activities</w:t>
      </w:r>
      <w:r w:rsidR="004F7B2D" w:rsidRPr="00BE1DAC">
        <w:rPr>
          <w:rFonts w:cstheme="majorHAnsi"/>
          <w:color w:val="000000" w:themeColor="text1"/>
          <w:sz w:val="22"/>
          <w:szCs w:val="22"/>
        </w:rPr>
        <w:t xml:space="preserve"> and encompassing all organized events.</w:t>
      </w:r>
    </w:p>
    <w:p w14:paraId="191F4756" w14:textId="5D02ADE3" w:rsidR="003B61BB" w:rsidRPr="00673E6D" w:rsidRDefault="00321FD3" w:rsidP="009F4428">
      <w:pPr>
        <w:pStyle w:val="Heading1"/>
        <w:spacing w:after="240"/>
        <w:jc w:val="center"/>
        <w:rPr>
          <w:rFonts w:cstheme="majorHAnsi"/>
          <w:b/>
          <w:bCs/>
          <w:color w:val="000000" w:themeColor="text1"/>
        </w:rPr>
      </w:pPr>
      <w:r w:rsidRPr="00B25130">
        <w:br w:type="page"/>
      </w:r>
      <w:r w:rsidR="00ED6FE5" w:rsidRPr="00673E6D">
        <w:rPr>
          <w:rFonts w:cstheme="majorHAnsi"/>
          <w:b/>
          <w:bCs/>
          <w:color w:val="000000" w:themeColor="text1"/>
        </w:rPr>
        <w:lastRenderedPageBreak/>
        <w:t xml:space="preserve">SCREENING &amp; TRAINING </w:t>
      </w:r>
      <w:r w:rsidR="003B61BB" w:rsidRPr="00673E6D">
        <w:rPr>
          <w:rFonts w:cstheme="majorHAnsi"/>
          <w:b/>
          <w:bCs/>
          <w:color w:val="000000" w:themeColor="text1"/>
        </w:rPr>
        <w:t>PROCESS FOR</w:t>
      </w:r>
      <w:r w:rsidR="00933A8E" w:rsidRPr="00673E6D">
        <w:rPr>
          <w:rFonts w:cstheme="majorHAnsi"/>
          <w:b/>
          <w:bCs/>
          <w:color w:val="000000" w:themeColor="text1"/>
        </w:rPr>
        <w:t xml:space="preserve"> </w:t>
      </w:r>
      <w:r w:rsidR="00387D83">
        <w:rPr>
          <w:rFonts w:cstheme="majorHAnsi"/>
          <w:b/>
          <w:bCs/>
          <w:color w:val="000000" w:themeColor="text1"/>
        </w:rPr>
        <w:t>YOUTH WORKERS</w:t>
      </w:r>
    </w:p>
    <w:p w14:paraId="6D7A640C" w14:textId="081583BE" w:rsidR="00ED6FE5" w:rsidRPr="00613E91" w:rsidRDefault="00ED6FE5" w:rsidP="006562C4">
      <w:pPr>
        <w:pStyle w:val="Heading2"/>
        <w:spacing w:after="240"/>
        <w:ind w:left="0"/>
        <w:jc w:val="both"/>
        <w:rPr>
          <w:rFonts w:cstheme="majorHAnsi"/>
          <w:b/>
          <w:bCs/>
          <w:color w:val="000000" w:themeColor="text1"/>
        </w:rPr>
      </w:pPr>
      <w:r w:rsidRPr="00613E91">
        <w:rPr>
          <w:rFonts w:cstheme="majorHAnsi"/>
          <w:b/>
          <w:bCs/>
          <w:color w:val="000000" w:themeColor="text1"/>
        </w:rPr>
        <w:t>SCREENING PROCESS</w:t>
      </w:r>
    </w:p>
    <w:p w14:paraId="0BF478F4" w14:textId="2D9E7303" w:rsidR="00A04CC2" w:rsidRPr="00BE1DAC" w:rsidRDefault="00A04CC2" w:rsidP="006562C4">
      <w:pPr>
        <w:spacing w:before="240" w:after="120"/>
        <w:jc w:val="both"/>
        <w:rPr>
          <w:rFonts w:asciiTheme="majorHAnsi" w:hAnsiTheme="majorHAnsi" w:cstheme="majorHAnsi"/>
          <w:color w:val="000000" w:themeColor="text1"/>
        </w:rPr>
      </w:pPr>
      <w:r w:rsidRPr="00BE1DAC">
        <w:rPr>
          <w:rFonts w:asciiTheme="majorHAnsi" w:hAnsiTheme="majorHAnsi" w:cstheme="majorHAnsi"/>
          <w:color w:val="000000" w:themeColor="text1"/>
        </w:rPr>
        <w:t xml:space="preserve">To ensure safe and quality care, </w:t>
      </w:r>
      <w:r w:rsidR="00321FD3" w:rsidRPr="00BE1DAC">
        <w:rPr>
          <w:rFonts w:asciiTheme="majorHAnsi" w:hAnsiTheme="majorHAnsi" w:cstheme="majorHAnsi"/>
          <w:color w:val="000000" w:themeColor="text1"/>
        </w:rPr>
        <w:t xml:space="preserve">the </w:t>
      </w:r>
      <w:r w:rsidRPr="00BE1DAC">
        <w:rPr>
          <w:rFonts w:asciiTheme="majorHAnsi" w:hAnsiTheme="majorHAnsi" w:cstheme="majorHAnsi"/>
          <w:color w:val="000000" w:themeColor="text1"/>
        </w:rPr>
        <w:t>Capitol Hill Baptist Church has established a screening process that all Youth Worker applicants must satisfactorily complete in order to work with our Youth:</w:t>
      </w:r>
    </w:p>
    <w:p w14:paraId="5964BE19" w14:textId="488AE33E" w:rsidR="00A04CC2" w:rsidRPr="00BE1DAC" w:rsidRDefault="00387D83" w:rsidP="006562C4">
      <w:pPr>
        <w:pStyle w:val="Heading3"/>
        <w:spacing w:after="120"/>
        <w:ind w:left="864" w:hanging="432"/>
        <w:jc w:val="both"/>
        <w:rPr>
          <w:rFonts w:cstheme="majorHAnsi"/>
          <w:color w:val="000000" w:themeColor="text1"/>
          <w:sz w:val="22"/>
          <w:szCs w:val="22"/>
        </w:rPr>
      </w:pPr>
      <w:r w:rsidRPr="00BE1DAC">
        <w:rPr>
          <w:rFonts w:cstheme="majorHAnsi"/>
          <w:color w:val="000000" w:themeColor="text1"/>
          <w:sz w:val="22"/>
          <w:szCs w:val="22"/>
        </w:rPr>
        <w:t>Youth Worker applicants</w:t>
      </w:r>
      <w:r w:rsidR="003B61BB" w:rsidRPr="00BE1DAC">
        <w:rPr>
          <w:rFonts w:cstheme="majorHAnsi"/>
          <w:color w:val="000000" w:themeColor="text1"/>
          <w:sz w:val="22"/>
          <w:szCs w:val="22"/>
        </w:rPr>
        <w:t xml:space="preserve"> must complete the Youth Worker</w:t>
      </w:r>
      <w:r w:rsidR="00ED6FE5" w:rsidRPr="00BE1DAC">
        <w:rPr>
          <w:rFonts w:cstheme="majorHAnsi"/>
          <w:color w:val="000000" w:themeColor="text1"/>
          <w:sz w:val="22"/>
          <w:szCs w:val="22"/>
        </w:rPr>
        <w:t xml:space="preserve"> </w:t>
      </w:r>
      <w:r w:rsidR="003B61BB" w:rsidRPr="00BE1DAC">
        <w:rPr>
          <w:rFonts w:cstheme="majorHAnsi"/>
          <w:color w:val="000000" w:themeColor="text1"/>
          <w:sz w:val="22"/>
          <w:szCs w:val="22"/>
        </w:rPr>
        <w:t>Application Form (</w:t>
      </w:r>
      <w:r w:rsidR="00A4539C" w:rsidRPr="00BE1DAC">
        <w:rPr>
          <w:rFonts w:cstheme="majorHAnsi"/>
          <w:color w:val="000000" w:themeColor="text1"/>
          <w:sz w:val="22"/>
          <w:szCs w:val="22"/>
        </w:rPr>
        <w:t xml:space="preserve">Appendix </w:t>
      </w:r>
      <w:r w:rsidR="00004A08" w:rsidRPr="00BE1DAC">
        <w:rPr>
          <w:rFonts w:cstheme="majorHAnsi"/>
          <w:color w:val="000000" w:themeColor="text1"/>
          <w:sz w:val="22"/>
          <w:szCs w:val="22"/>
        </w:rPr>
        <w:t>E</w:t>
      </w:r>
      <w:r w:rsidR="00A4539C" w:rsidRPr="00BE1DAC">
        <w:rPr>
          <w:rFonts w:cstheme="majorHAnsi"/>
          <w:color w:val="000000" w:themeColor="text1"/>
          <w:sz w:val="22"/>
          <w:szCs w:val="22"/>
        </w:rPr>
        <w:t>)</w:t>
      </w:r>
      <w:r w:rsidR="003B61BB" w:rsidRPr="00BE1DAC">
        <w:rPr>
          <w:rFonts w:cstheme="majorHAnsi"/>
          <w:color w:val="000000" w:themeColor="text1"/>
          <w:sz w:val="22"/>
          <w:szCs w:val="22"/>
        </w:rPr>
        <w:t xml:space="preserve"> and submit it to </w:t>
      </w:r>
      <w:r w:rsidR="00ED6FE5" w:rsidRPr="00BE1DAC">
        <w:rPr>
          <w:rFonts w:cstheme="majorHAnsi"/>
          <w:color w:val="000000" w:themeColor="text1"/>
          <w:sz w:val="22"/>
          <w:szCs w:val="22"/>
        </w:rPr>
        <w:t xml:space="preserve">the </w:t>
      </w:r>
      <w:r w:rsidR="00315035">
        <w:rPr>
          <w:rFonts w:cstheme="majorHAnsi"/>
          <w:color w:val="000000" w:themeColor="text1"/>
          <w:sz w:val="22"/>
          <w:szCs w:val="22"/>
        </w:rPr>
        <w:t>Director of Youth Ministry</w:t>
      </w:r>
      <w:r w:rsidR="003B61BB" w:rsidRPr="00BE1DAC">
        <w:rPr>
          <w:rFonts w:cstheme="majorHAnsi"/>
          <w:color w:val="000000" w:themeColor="text1"/>
          <w:sz w:val="22"/>
          <w:szCs w:val="22"/>
        </w:rPr>
        <w:t xml:space="preserve"> (Appendix A</w:t>
      </w:r>
      <w:r w:rsidR="00A4539C" w:rsidRPr="00BE1DAC">
        <w:rPr>
          <w:rFonts w:cstheme="majorHAnsi"/>
          <w:color w:val="000000" w:themeColor="text1"/>
          <w:sz w:val="22"/>
          <w:szCs w:val="22"/>
        </w:rPr>
        <w:t>)</w:t>
      </w:r>
      <w:r w:rsidR="003B61BB" w:rsidRPr="00BE1DAC">
        <w:rPr>
          <w:rFonts w:cstheme="majorHAnsi"/>
          <w:color w:val="000000" w:themeColor="text1"/>
          <w:sz w:val="22"/>
          <w:szCs w:val="22"/>
        </w:rPr>
        <w:t xml:space="preserve">. This application is to be completed by all applicants for any </w:t>
      </w:r>
      <w:r w:rsidRPr="00BE1DAC">
        <w:rPr>
          <w:rFonts w:cstheme="majorHAnsi"/>
          <w:color w:val="000000" w:themeColor="text1"/>
          <w:sz w:val="22"/>
          <w:szCs w:val="22"/>
        </w:rPr>
        <w:t>Youth Worker position</w:t>
      </w:r>
      <w:r w:rsidR="003B61BB" w:rsidRPr="00BE1DAC">
        <w:rPr>
          <w:rFonts w:cstheme="majorHAnsi"/>
          <w:color w:val="000000" w:themeColor="text1"/>
          <w:sz w:val="22"/>
          <w:szCs w:val="22"/>
        </w:rPr>
        <w:t xml:space="preserve"> that could</w:t>
      </w:r>
      <w:r w:rsidR="00ED6FE5" w:rsidRPr="00BE1DAC">
        <w:rPr>
          <w:rFonts w:cstheme="majorHAnsi"/>
          <w:color w:val="000000" w:themeColor="text1"/>
          <w:sz w:val="22"/>
          <w:szCs w:val="22"/>
        </w:rPr>
        <w:t xml:space="preserve"> </w:t>
      </w:r>
      <w:r w:rsidR="003B61BB" w:rsidRPr="00BE1DAC">
        <w:rPr>
          <w:rFonts w:cstheme="majorHAnsi"/>
          <w:color w:val="000000" w:themeColor="text1"/>
          <w:sz w:val="22"/>
          <w:szCs w:val="22"/>
        </w:rPr>
        <w:t xml:space="preserve">have access to </w:t>
      </w:r>
      <w:r w:rsidR="00ED6FE5" w:rsidRPr="00BE1DAC">
        <w:rPr>
          <w:rFonts w:cstheme="majorHAnsi"/>
          <w:color w:val="000000" w:themeColor="text1"/>
          <w:sz w:val="22"/>
          <w:szCs w:val="22"/>
        </w:rPr>
        <w:t>youth</w:t>
      </w:r>
      <w:r w:rsidR="003B61BB" w:rsidRPr="00BE1DAC">
        <w:rPr>
          <w:rFonts w:cstheme="majorHAnsi"/>
          <w:color w:val="000000" w:themeColor="text1"/>
          <w:sz w:val="22"/>
          <w:szCs w:val="22"/>
        </w:rPr>
        <w:t xml:space="preserve">. </w:t>
      </w:r>
    </w:p>
    <w:p w14:paraId="4A5B5F3A" w14:textId="24EF5C9A" w:rsidR="00387D83" w:rsidRPr="00BE1DAC" w:rsidRDefault="00387D83" w:rsidP="006562C4">
      <w:pPr>
        <w:pStyle w:val="Heading3"/>
        <w:spacing w:after="120"/>
        <w:ind w:left="864" w:hanging="432"/>
        <w:jc w:val="both"/>
        <w:rPr>
          <w:rFonts w:cstheme="majorHAnsi"/>
          <w:color w:val="000000" w:themeColor="text1"/>
          <w:sz w:val="22"/>
          <w:szCs w:val="22"/>
        </w:rPr>
      </w:pPr>
      <w:r w:rsidRPr="00BE1DAC">
        <w:rPr>
          <w:rFonts w:cstheme="majorHAnsi"/>
          <w:color w:val="000000" w:themeColor="text1"/>
          <w:sz w:val="22"/>
          <w:szCs w:val="22"/>
        </w:rPr>
        <w:t xml:space="preserve">Applicants must also agree to and sign the Electronic Communication, Retention, &amp; Data Release Form (Appendix </w:t>
      </w:r>
      <w:r w:rsidR="00004A08" w:rsidRPr="00BE1DAC">
        <w:rPr>
          <w:rFonts w:cstheme="majorHAnsi"/>
          <w:color w:val="000000" w:themeColor="text1"/>
          <w:sz w:val="22"/>
          <w:szCs w:val="22"/>
        </w:rPr>
        <w:t>F</w:t>
      </w:r>
      <w:r w:rsidRPr="00BE1DAC">
        <w:rPr>
          <w:rFonts w:cstheme="majorHAnsi"/>
          <w:color w:val="000000" w:themeColor="text1"/>
          <w:sz w:val="22"/>
          <w:szCs w:val="22"/>
        </w:rPr>
        <w:t xml:space="preserve">) and return to the </w:t>
      </w:r>
      <w:r w:rsidR="009A0B0F">
        <w:rPr>
          <w:rFonts w:cstheme="majorHAnsi"/>
          <w:color w:val="000000" w:themeColor="text1"/>
          <w:sz w:val="22"/>
          <w:szCs w:val="22"/>
        </w:rPr>
        <w:t>Director of Youth Ministry</w:t>
      </w:r>
      <w:r w:rsidRPr="00BE1DAC">
        <w:rPr>
          <w:rFonts w:cstheme="majorHAnsi"/>
          <w:color w:val="000000" w:themeColor="text1"/>
          <w:sz w:val="22"/>
          <w:szCs w:val="22"/>
        </w:rPr>
        <w:t>.</w:t>
      </w:r>
    </w:p>
    <w:p w14:paraId="4F28B780" w14:textId="0E6EC3D4" w:rsidR="00A04CC2" w:rsidRPr="00BE1DAC" w:rsidRDefault="00A04CC2" w:rsidP="006562C4">
      <w:pPr>
        <w:pStyle w:val="Heading3"/>
        <w:spacing w:after="120"/>
        <w:ind w:left="864" w:hanging="432"/>
        <w:jc w:val="both"/>
        <w:rPr>
          <w:rFonts w:cstheme="majorHAnsi"/>
          <w:color w:val="000000" w:themeColor="text1"/>
          <w:sz w:val="22"/>
          <w:szCs w:val="22"/>
        </w:rPr>
      </w:pPr>
      <w:r w:rsidRPr="00BE1DAC">
        <w:rPr>
          <w:rFonts w:cstheme="majorHAnsi"/>
          <w:color w:val="000000" w:themeColor="text1"/>
          <w:sz w:val="22"/>
          <w:szCs w:val="22"/>
        </w:rPr>
        <w:t xml:space="preserve">Applicants must be members in good standing with the Capitol Hill Baptist Church for at least six months prior to serving as a </w:t>
      </w:r>
      <w:r w:rsidR="00741AC8" w:rsidRPr="00BE1DAC">
        <w:rPr>
          <w:rFonts w:cstheme="majorHAnsi"/>
          <w:color w:val="000000" w:themeColor="text1"/>
          <w:sz w:val="22"/>
          <w:szCs w:val="22"/>
        </w:rPr>
        <w:t>Youth Worker.</w:t>
      </w:r>
      <w:r w:rsidRPr="00BE1DAC">
        <w:rPr>
          <w:rFonts w:cstheme="majorHAnsi"/>
          <w:color w:val="000000" w:themeColor="text1"/>
          <w:sz w:val="22"/>
          <w:szCs w:val="22"/>
        </w:rPr>
        <w:t xml:space="preserve"> </w:t>
      </w:r>
    </w:p>
    <w:p w14:paraId="4043DD11" w14:textId="5D648B34" w:rsidR="00A04CC2" w:rsidRPr="00BE1DAC" w:rsidRDefault="00A04CC2" w:rsidP="006562C4">
      <w:pPr>
        <w:pStyle w:val="Heading3"/>
        <w:spacing w:after="120"/>
        <w:ind w:left="864" w:hanging="432"/>
        <w:jc w:val="both"/>
        <w:rPr>
          <w:rFonts w:cstheme="majorHAnsi"/>
          <w:color w:val="000000" w:themeColor="text1"/>
          <w:sz w:val="22"/>
          <w:szCs w:val="22"/>
        </w:rPr>
      </w:pPr>
      <w:r w:rsidRPr="00BE1DAC">
        <w:rPr>
          <w:rFonts w:cstheme="majorHAnsi"/>
          <w:color w:val="000000" w:themeColor="text1"/>
          <w:sz w:val="22"/>
          <w:szCs w:val="22"/>
        </w:rPr>
        <w:t xml:space="preserve">Applicants must be </w:t>
      </w:r>
      <w:r w:rsidR="00C94906">
        <w:rPr>
          <w:rFonts w:cstheme="majorHAnsi"/>
          <w:color w:val="000000" w:themeColor="text1"/>
          <w:sz w:val="22"/>
          <w:szCs w:val="22"/>
        </w:rPr>
        <w:t>nineteen</w:t>
      </w:r>
      <w:r w:rsidRPr="00BE1DAC">
        <w:rPr>
          <w:rFonts w:cstheme="majorHAnsi"/>
          <w:color w:val="000000" w:themeColor="text1"/>
          <w:sz w:val="22"/>
          <w:szCs w:val="22"/>
        </w:rPr>
        <w:t xml:space="preserve"> years of age or older.</w:t>
      </w:r>
    </w:p>
    <w:p w14:paraId="69FCE6C1" w14:textId="1E04CD64" w:rsidR="00ED6FE5" w:rsidRPr="00BE1DAC" w:rsidRDefault="00ED6FE5" w:rsidP="006562C4">
      <w:pPr>
        <w:pStyle w:val="Heading3"/>
        <w:spacing w:after="120"/>
        <w:ind w:left="864" w:hanging="432"/>
        <w:jc w:val="both"/>
        <w:rPr>
          <w:rFonts w:cstheme="majorHAnsi"/>
          <w:color w:val="000000" w:themeColor="text1"/>
          <w:sz w:val="22"/>
          <w:szCs w:val="22"/>
        </w:rPr>
      </w:pPr>
      <w:r w:rsidRPr="00BE1DAC">
        <w:rPr>
          <w:rFonts w:cstheme="majorHAnsi"/>
          <w:color w:val="000000" w:themeColor="text1"/>
          <w:sz w:val="22"/>
          <w:szCs w:val="22"/>
        </w:rPr>
        <w:t xml:space="preserve">The </w:t>
      </w:r>
      <w:r w:rsidR="00315035">
        <w:rPr>
          <w:rFonts w:cstheme="majorHAnsi"/>
          <w:color w:val="000000" w:themeColor="text1"/>
          <w:sz w:val="22"/>
          <w:szCs w:val="22"/>
        </w:rPr>
        <w:t>Director of Youth Ministry</w:t>
      </w:r>
      <w:r w:rsidRPr="00BE1DAC">
        <w:rPr>
          <w:rFonts w:cstheme="majorHAnsi"/>
          <w:color w:val="000000" w:themeColor="text1"/>
          <w:sz w:val="22"/>
          <w:szCs w:val="22"/>
        </w:rPr>
        <w:t xml:space="preserve"> shall contact the personal references listed in the </w:t>
      </w:r>
      <w:r w:rsidR="00A04CC2" w:rsidRPr="00BE1DAC">
        <w:rPr>
          <w:rFonts w:cstheme="majorHAnsi"/>
          <w:color w:val="000000" w:themeColor="text1"/>
          <w:sz w:val="22"/>
          <w:szCs w:val="22"/>
        </w:rPr>
        <w:t xml:space="preserve">prospective </w:t>
      </w:r>
      <w:r w:rsidR="00387D83" w:rsidRPr="00BE1DAC">
        <w:rPr>
          <w:rFonts w:cstheme="majorHAnsi"/>
          <w:color w:val="000000" w:themeColor="text1"/>
          <w:sz w:val="22"/>
          <w:szCs w:val="22"/>
        </w:rPr>
        <w:t>Youth Worker’</w:t>
      </w:r>
      <w:r w:rsidRPr="00BE1DAC">
        <w:rPr>
          <w:rFonts w:cstheme="majorHAnsi"/>
          <w:color w:val="000000" w:themeColor="text1"/>
          <w:sz w:val="22"/>
          <w:szCs w:val="22"/>
        </w:rPr>
        <w:t>s application.</w:t>
      </w:r>
    </w:p>
    <w:p w14:paraId="31C2401D" w14:textId="62E49AC9" w:rsidR="00A04CC2" w:rsidRPr="00BE1DAC" w:rsidRDefault="00ED6FE5" w:rsidP="006562C4">
      <w:pPr>
        <w:pStyle w:val="Heading3"/>
        <w:spacing w:after="120"/>
        <w:ind w:left="864" w:hanging="432"/>
        <w:jc w:val="both"/>
        <w:rPr>
          <w:rFonts w:cstheme="majorHAnsi"/>
          <w:color w:val="000000" w:themeColor="text1"/>
          <w:sz w:val="22"/>
          <w:szCs w:val="22"/>
        </w:rPr>
      </w:pPr>
      <w:r w:rsidRPr="00BE1DAC">
        <w:rPr>
          <w:rFonts w:cstheme="majorHAnsi"/>
          <w:color w:val="000000" w:themeColor="text1"/>
          <w:sz w:val="22"/>
          <w:szCs w:val="22"/>
        </w:rPr>
        <w:t xml:space="preserve">A criminal background check shall be completed for each applicant.  </w:t>
      </w:r>
    </w:p>
    <w:p w14:paraId="1B801F8B" w14:textId="2D83C6B4" w:rsidR="00A04CC2" w:rsidRPr="00BE1DAC" w:rsidRDefault="00387D83" w:rsidP="006562C4">
      <w:pPr>
        <w:pStyle w:val="Heading3"/>
        <w:spacing w:after="120"/>
        <w:ind w:left="864" w:hanging="432"/>
        <w:jc w:val="both"/>
        <w:rPr>
          <w:rFonts w:cstheme="majorHAnsi"/>
          <w:color w:val="000000" w:themeColor="text1"/>
          <w:sz w:val="22"/>
          <w:szCs w:val="22"/>
        </w:rPr>
      </w:pPr>
      <w:r w:rsidRPr="00BE1DAC">
        <w:rPr>
          <w:rFonts w:cstheme="majorHAnsi"/>
          <w:color w:val="000000" w:themeColor="text1"/>
          <w:sz w:val="22"/>
          <w:szCs w:val="22"/>
        </w:rPr>
        <w:t>Applicants</w:t>
      </w:r>
      <w:r w:rsidR="00A04CC2" w:rsidRPr="00BE1DAC">
        <w:rPr>
          <w:rFonts w:cstheme="majorHAnsi"/>
          <w:color w:val="000000" w:themeColor="text1"/>
          <w:sz w:val="22"/>
          <w:szCs w:val="22"/>
        </w:rPr>
        <w:t xml:space="preserve"> must satisfactorily complete an interview with the </w:t>
      </w:r>
      <w:r w:rsidR="00315035">
        <w:rPr>
          <w:rFonts w:cstheme="majorHAnsi"/>
          <w:color w:val="000000" w:themeColor="text1"/>
          <w:sz w:val="22"/>
          <w:szCs w:val="22"/>
        </w:rPr>
        <w:t>Director of Youth Ministry</w:t>
      </w:r>
      <w:r w:rsidR="00A04CC2" w:rsidRPr="00BE1DAC">
        <w:rPr>
          <w:rFonts w:cstheme="majorHAnsi"/>
          <w:color w:val="000000" w:themeColor="text1"/>
          <w:sz w:val="22"/>
          <w:szCs w:val="22"/>
        </w:rPr>
        <w:t>.</w:t>
      </w:r>
    </w:p>
    <w:p w14:paraId="6FC0E94D" w14:textId="48E3FB38" w:rsidR="00A04CC2" w:rsidRPr="00BE1DAC" w:rsidRDefault="00A04CC2" w:rsidP="006562C4">
      <w:pPr>
        <w:pStyle w:val="Heading3"/>
        <w:spacing w:after="120"/>
        <w:ind w:left="864" w:hanging="432"/>
        <w:jc w:val="both"/>
        <w:rPr>
          <w:rFonts w:cstheme="majorHAnsi"/>
          <w:color w:val="000000" w:themeColor="text1"/>
          <w:sz w:val="22"/>
          <w:szCs w:val="22"/>
        </w:rPr>
      </w:pPr>
      <w:r w:rsidRPr="00BE1DAC">
        <w:rPr>
          <w:rFonts w:cstheme="majorHAnsi"/>
          <w:color w:val="000000" w:themeColor="text1"/>
          <w:sz w:val="22"/>
          <w:szCs w:val="22"/>
        </w:rPr>
        <w:t>Applicants must read in full the policies and procedures outlined in this document and agree thereto</w:t>
      </w:r>
      <w:r w:rsidR="00C94906">
        <w:rPr>
          <w:rFonts w:cstheme="majorHAnsi"/>
          <w:color w:val="000000" w:themeColor="text1"/>
          <w:sz w:val="22"/>
          <w:szCs w:val="22"/>
        </w:rPr>
        <w:t xml:space="preserve"> by page initial and final signature</w:t>
      </w:r>
      <w:r w:rsidRPr="00BE1DAC">
        <w:rPr>
          <w:rFonts w:cstheme="majorHAnsi"/>
          <w:color w:val="000000" w:themeColor="text1"/>
          <w:sz w:val="22"/>
          <w:szCs w:val="22"/>
        </w:rPr>
        <w:t xml:space="preserve">. Any questions or issues with this document must be raised during the above-referenced interview with the </w:t>
      </w:r>
      <w:r w:rsidR="00315035">
        <w:rPr>
          <w:rFonts w:cstheme="majorHAnsi"/>
          <w:color w:val="000000" w:themeColor="text1"/>
          <w:sz w:val="22"/>
          <w:szCs w:val="22"/>
        </w:rPr>
        <w:t>Director of Youth Ministry</w:t>
      </w:r>
      <w:r w:rsidRPr="00BE1DAC">
        <w:rPr>
          <w:rFonts w:cstheme="majorHAnsi"/>
          <w:color w:val="000000" w:themeColor="text1"/>
          <w:sz w:val="22"/>
          <w:szCs w:val="22"/>
        </w:rPr>
        <w:t>.</w:t>
      </w:r>
    </w:p>
    <w:p w14:paraId="6E7A416E" w14:textId="3B4AEEE9" w:rsidR="00A04CC2" w:rsidRPr="00BE1DAC" w:rsidRDefault="00A04CC2" w:rsidP="006562C4">
      <w:pPr>
        <w:pStyle w:val="Heading3"/>
        <w:spacing w:after="120"/>
        <w:ind w:left="864" w:hanging="432"/>
        <w:jc w:val="both"/>
        <w:rPr>
          <w:rFonts w:cstheme="majorHAnsi"/>
          <w:color w:val="000000" w:themeColor="text1"/>
          <w:sz w:val="22"/>
          <w:szCs w:val="22"/>
        </w:rPr>
      </w:pPr>
      <w:r w:rsidRPr="00BE1DAC">
        <w:rPr>
          <w:rFonts w:cstheme="majorHAnsi"/>
          <w:color w:val="000000" w:themeColor="text1"/>
          <w:sz w:val="22"/>
          <w:szCs w:val="22"/>
        </w:rPr>
        <w:t xml:space="preserve">After successful completion of the application, interview, and criminal background check as listed above, all prospective Youth Workers </w:t>
      </w:r>
      <w:r w:rsidR="00387D83" w:rsidRPr="00BE1DAC">
        <w:rPr>
          <w:rFonts w:cstheme="majorHAnsi"/>
          <w:color w:val="000000" w:themeColor="text1"/>
          <w:sz w:val="22"/>
          <w:szCs w:val="22"/>
        </w:rPr>
        <w:t xml:space="preserve">applicants </w:t>
      </w:r>
      <w:r w:rsidRPr="00BE1DAC">
        <w:rPr>
          <w:rFonts w:cstheme="majorHAnsi"/>
          <w:color w:val="000000" w:themeColor="text1"/>
          <w:sz w:val="22"/>
          <w:szCs w:val="22"/>
        </w:rPr>
        <w:t xml:space="preserve">must be approved for participation in the Youth Ministry by the </w:t>
      </w:r>
      <w:r w:rsidR="00315035">
        <w:rPr>
          <w:rFonts w:cstheme="majorHAnsi"/>
          <w:color w:val="000000" w:themeColor="text1"/>
          <w:sz w:val="22"/>
          <w:szCs w:val="22"/>
        </w:rPr>
        <w:t>Director of Youth Ministry</w:t>
      </w:r>
      <w:r w:rsidRPr="00BE1DAC">
        <w:rPr>
          <w:rFonts w:cstheme="majorHAnsi"/>
          <w:color w:val="000000" w:themeColor="text1"/>
          <w:sz w:val="22"/>
          <w:szCs w:val="22"/>
        </w:rPr>
        <w:t xml:space="preserve"> as delineated by a formal email.</w:t>
      </w:r>
    </w:p>
    <w:p w14:paraId="24B9A5B8" w14:textId="55F3C038" w:rsidR="00284646" w:rsidRPr="00BE1DAC" w:rsidRDefault="00A04CC2" w:rsidP="006562C4">
      <w:pPr>
        <w:pStyle w:val="Heading3"/>
        <w:spacing w:after="120"/>
        <w:ind w:left="864" w:hanging="432"/>
        <w:jc w:val="both"/>
        <w:rPr>
          <w:rFonts w:cstheme="majorHAnsi"/>
          <w:color w:val="000000" w:themeColor="text1"/>
          <w:sz w:val="22"/>
          <w:szCs w:val="22"/>
        </w:rPr>
      </w:pPr>
      <w:r w:rsidRPr="00BE1DAC">
        <w:rPr>
          <w:rFonts w:cstheme="majorHAnsi"/>
          <w:color w:val="000000" w:themeColor="text1"/>
          <w:sz w:val="22"/>
          <w:szCs w:val="22"/>
        </w:rPr>
        <w:t>After one year of service in the Youth Ministry, Youth Workers must complete an annual Youth Worker Renewal</w:t>
      </w:r>
      <w:r w:rsidR="00AD5C86">
        <w:rPr>
          <w:rFonts w:cstheme="majorHAnsi"/>
          <w:color w:val="000000" w:themeColor="text1"/>
          <w:sz w:val="22"/>
          <w:szCs w:val="22"/>
        </w:rPr>
        <w:t xml:space="preserve"> Form</w:t>
      </w:r>
      <w:r w:rsidRPr="00BE1DAC">
        <w:rPr>
          <w:rFonts w:cstheme="majorHAnsi"/>
          <w:color w:val="000000" w:themeColor="text1"/>
          <w:sz w:val="22"/>
          <w:szCs w:val="22"/>
        </w:rPr>
        <w:t xml:space="preserve"> (Appendix </w:t>
      </w:r>
      <w:r w:rsidR="00004A08" w:rsidRPr="00BE1DAC">
        <w:rPr>
          <w:rFonts w:cstheme="majorHAnsi"/>
          <w:color w:val="000000" w:themeColor="text1"/>
          <w:sz w:val="22"/>
          <w:szCs w:val="22"/>
        </w:rPr>
        <w:t>G</w:t>
      </w:r>
      <w:r w:rsidRPr="00BE1DAC">
        <w:rPr>
          <w:rFonts w:cstheme="majorHAnsi"/>
          <w:color w:val="000000" w:themeColor="text1"/>
          <w:sz w:val="22"/>
          <w:szCs w:val="22"/>
        </w:rPr>
        <w:t xml:space="preserve">) validating continued fitness for ministry and authorizing an additional criminal background check. </w:t>
      </w:r>
      <w:r w:rsidR="00164E32">
        <w:rPr>
          <w:rFonts w:cstheme="majorHAnsi"/>
          <w:color w:val="000000" w:themeColor="text1"/>
          <w:sz w:val="22"/>
          <w:szCs w:val="22"/>
        </w:rPr>
        <w:t xml:space="preserve">Youth Worker </w:t>
      </w:r>
      <w:r w:rsidR="00AD5C86">
        <w:rPr>
          <w:rFonts w:cstheme="majorHAnsi"/>
          <w:color w:val="000000" w:themeColor="text1"/>
          <w:sz w:val="22"/>
          <w:szCs w:val="22"/>
        </w:rPr>
        <w:t xml:space="preserve">Renewal </w:t>
      </w:r>
      <w:r w:rsidR="00164E32">
        <w:rPr>
          <w:rFonts w:cstheme="majorHAnsi"/>
          <w:color w:val="000000" w:themeColor="text1"/>
          <w:sz w:val="22"/>
          <w:szCs w:val="22"/>
        </w:rPr>
        <w:t>Forms are to be completed each year.</w:t>
      </w:r>
    </w:p>
    <w:p w14:paraId="5DBA0C72" w14:textId="696E3B3A" w:rsidR="00284646" w:rsidRPr="00BE1DAC" w:rsidRDefault="00284646" w:rsidP="006562C4">
      <w:pPr>
        <w:pStyle w:val="Heading3"/>
        <w:spacing w:after="120"/>
        <w:ind w:left="864" w:hanging="432"/>
        <w:jc w:val="both"/>
        <w:rPr>
          <w:rFonts w:cstheme="majorHAnsi"/>
          <w:color w:val="000000" w:themeColor="text1"/>
          <w:sz w:val="22"/>
          <w:szCs w:val="22"/>
        </w:rPr>
      </w:pPr>
      <w:r w:rsidRPr="00BE1DAC">
        <w:rPr>
          <w:rFonts w:cstheme="majorHAnsi"/>
          <w:color w:val="000000" w:themeColor="text1"/>
          <w:sz w:val="22"/>
          <w:szCs w:val="22"/>
        </w:rPr>
        <w:t>No person with a felony conviction or child abuse conviction may serve in Youth Ministry. A</w:t>
      </w:r>
      <w:r w:rsidR="00D872BB">
        <w:rPr>
          <w:rFonts w:cstheme="majorHAnsi"/>
          <w:color w:val="000000" w:themeColor="text1"/>
          <w:sz w:val="22"/>
          <w:szCs w:val="22"/>
        </w:rPr>
        <w:t xml:space="preserve">dditionally, a </w:t>
      </w:r>
      <w:r w:rsidRPr="00BE1DAC">
        <w:rPr>
          <w:rFonts w:cstheme="majorHAnsi"/>
          <w:color w:val="000000" w:themeColor="text1"/>
          <w:sz w:val="22"/>
          <w:szCs w:val="22"/>
        </w:rPr>
        <w:t xml:space="preserve">person determined by the </w:t>
      </w:r>
      <w:r w:rsidR="00315035">
        <w:rPr>
          <w:rFonts w:cstheme="majorHAnsi"/>
          <w:color w:val="000000" w:themeColor="text1"/>
          <w:sz w:val="22"/>
          <w:szCs w:val="22"/>
        </w:rPr>
        <w:t>Director of Youth Ministry</w:t>
      </w:r>
      <w:r w:rsidRPr="00BE1DAC">
        <w:rPr>
          <w:rFonts w:cstheme="majorHAnsi"/>
          <w:color w:val="000000" w:themeColor="text1"/>
          <w:sz w:val="22"/>
          <w:szCs w:val="22"/>
        </w:rPr>
        <w:t xml:space="preserve"> or the Youth Ministry Protection Committee to be a threat will be prohibited from working in </w:t>
      </w:r>
      <w:r w:rsidR="00332567" w:rsidRPr="00BE1DAC">
        <w:rPr>
          <w:rFonts w:cstheme="majorHAnsi"/>
          <w:color w:val="000000" w:themeColor="text1"/>
          <w:sz w:val="22"/>
          <w:szCs w:val="22"/>
        </w:rPr>
        <w:t>Youth Ministry.</w:t>
      </w:r>
    </w:p>
    <w:p w14:paraId="4DC5FD0F" w14:textId="672FA33B" w:rsidR="00284646" w:rsidRDefault="00A04CC2" w:rsidP="004E1545">
      <w:pPr>
        <w:pStyle w:val="Heading3"/>
        <w:spacing w:line="240" w:lineRule="auto"/>
        <w:ind w:left="864" w:hanging="432"/>
        <w:jc w:val="both"/>
        <w:rPr>
          <w:rFonts w:cstheme="majorHAnsi"/>
          <w:color w:val="000000" w:themeColor="text1"/>
          <w:sz w:val="22"/>
          <w:szCs w:val="22"/>
        </w:rPr>
      </w:pPr>
      <w:r w:rsidRPr="00BE1DAC">
        <w:rPr>
          <w:rFonts w:cstheme="majorHAnsi"/>
          <w:color w:val="000000" w:themeColor="text1"/>
          <w:sz w:val="22"/>
          <w:szCs w:val="22"/>
        </w:rPr>
        <w:t xml:space="preserve">A Youth Worker’s term of service concludes in one of three ways: (1) Written notification to the </w:t>
      </w:r>
      <w:r w:rsidR="00315035">
        <w:rPr>
          <w:rFonts w:cstheme="majorHAnsi"/>
          <w:color w:val="000000" w:themeColor="text1"/>
          <w:sz w:val="22"/>
          <w:szCs w:val="22"/>
        </w:rPr>
        <w:t>Director of Youth Ministry</w:t>
      </w:r>
      <w:r w:rsidRPr="00BE1DAC">
        <w:rPr>
          <w:rFonts w:cstheme="majorHAnsi"/>
          <w:color w:val="000000" w:themeColor="text1"/>
          <w:sz w:val="22"/>
          <w:szCs w:val="22"/>
        </w:rPr>
        <w:t>; (2) failure to provide a completed Youth Worker Renewal Application within 4</w:t>
      </w:r>
      <w:r w:rsidR="000B55B2">
        <w:rPr>
          <w:rFonts w:cstheme="majorHAnsi"/>
          <w:color w:val="000000" w:themeColor="text1"/>
          <w:sz w:val="22"/>
          <w:szCs w:val="22"/>
        </w:rPr>
        <w:t>00</w:t>
      </w:r>
      <w:r w:rsidRPr="00BE1DAC">
        <w:rPr>
          <w:rFonts w:cstheme="majorHAnsi"/>
          <w:color w:val="000000" w:themeColor="text1"/>
          <w:sz w:val="22"/>
          <w:szCs w:val="22"/>
        </w:rPr>
        <w:t xml:space="preserve"> days of their initial start date or previous Renewal Application; or (3) termination by the </w:t>
      </w:r>
      <w:r w:rsidR="00315035">
        <w:rPr>
          <w:rFonts w:cstheme="majorHAnsi"/>
          <w:color w:val="000000" w:themeColor="text1"/>
          <w:sz w:val="22"/>
          <w:szCs w:val="22"/>
        </w:rPr>
        <w:t>Director of Youth Ministry</w:t>
      </w:r>
      <w:r w:rsidRPr="00BE1DAC">
        <w:rPr>
          <w:rFonts w:cstheme="majorHAnsi"/>
          <w:color w:val="000000" w:themeColor="text1"/>
          <w:sz w:val="22"/>
          <w:szCs w:val="22"/>
        </w:rPr>
        <w:t>.</w:t>
      </w:r>
      <w:r w:rsidR="00F563E6" w:rsidRPr="00BE1DAC">
        <w:rPr>
          <w:rFonts w:cstheme="majorHAnsi"/>
          <w:color w:val="000000" w:themeColor="text1"/>
          <w:sz w:val="22"/>
          <w:szCs w:val="22"/>
        </w:rPr>
        <w:t xml:space="preserve"> Termination occurs via written notice by the </w:t>
      </w:r>
      <w:r w:rsidR="00315035">
        <w:rPr>
          <w:rFonts w:cstheme="majorHAnsi"/>
          <w:color w:val="000000" w:themeColor="text1"/>
          <w:sz w:val="22"/>
          <w:szCs w:val="22"/>
        </w:rPr>
        <w:t>Director of Youth Ministry</w:t>
      </w:r>
      <w:r w:rsidR="00F563E6" w:rsidRPr="00BE1DAC">
        <w:rPr>
          <w:rFonts w:cstheme="majorHAnsi"/>
          <w:color w:val="000000" w:themeColor="text1"/>
          <w:sz w:val="22"/>
          <w:szCs w:val="22"/>
        </w:rPr>
        <w:t>.</w:t>
      </w:r>
    </w:p>
    <w:p w14:paraId="55E1DA68" w14:textId="77777777" w:rsidR="004E1545" w:rsidRPr="004E1545" w:rsidRDefault="004E1545" w:rsidP="004E1545">
      <w:pPr>
        <w:spacing w:after="0" w:line="240" w:lineRule="auto"/>
      </w:pPr>
    </w:p>
    <w:p w14:paraId="7AE58254" w14:textId="77777777" w:rsidR="00A04CC2" w:rsidRPr="00613E91" w:rsidRDefault="00A04CC2" w:rsidP="006562C4">
      <w:pPr>
        <w:pStyle w:val="Heading2"/>
        <w:spacing w:after="240"/>
        <w:ind w:left="0"/>
        <w:jc w:val="both"/>
        <w:rPr>
          <w:rFonts w:cstheme="majorHAnsi"/>
          <w:b/>
          <w:bCs/>
          <w:color w:val="000000" w:themeColor="text1"/>
        </w:rPr>
      </w:pPr>
      <w:r w:rsidRPr="00613E91">
        <w:rPr>
          <w:rFonts w:cstheme="majorHAnsi"/>
          <w:b/>
          <w:bCs/>
          <w:color w:val="000000" w:themeColor="text1"/>
        </w:rPr>
        <w:t>TRAINING PROCESS</w:t>
      </w:r>
    </w:p>
    <w:p w14:paraId="2B9BD9C5" w14:textId="17F730DC" w:rsidR="00A04CC2" w:rsidRPr="00BE1DAC" w:rsidRDefault="00A04CC2" w:rsidP="006562C4">
      <w:pPr>
        <w:pStyle w:val="Heading3"/>
        <w:spacing w:after="120"/>
        <w:ind w:left="864" w:hanging="432"/>
        <w:jc w:val="both"/>
        <w:rPr>
          <w:rFonts w:cstheme="majorHAnsi"/>
          <w:color w:val="000000" w:themeColor="text1"/>
          <w:sz w:val="22"/>
          <w:szCs w:val="22"/>
        </w:rPr>
      </w:pPr>
      <w:r w:rsidRPr="00BE1DAC">
        <w:rPr>
          <w:rFonts w:cstheme="majorHAnsi"/>
          <w:color w:val="000000" w:themeColor="text1"/>
          <w:sz w:val="22"/>
          <w:szCs w:val="22"/>
        </w:rPr>
        <w:t>All</w:t>
      </w:r>
      <w:r w:rsidR="00387D83" w:rsidRPr="00BE1DAC">
        <w:rPr>
          <w:rFonts w:cstheme="majorHAnsi"/>
          <w:color w:val="000000" w:themeColor="text1"/>
          <w:sz w:val="22"/>
          <w:szCs w:val="22"/>
        </w:rPr>
        <w:t xml:space="preserve"> Youth Workers</w:t>
      </w:r>
      <w:r w:rsidRPr="00BE1DAC">
        <w:rPr>
          <w:rFonts w:cstheme="majorHAnsi"/>
          <w:color w:val="000000" w:themeColor="text1"/>
          <w:sz w:val="22"/>
          <w:szCs w:val="22"/>
        </w:rPr>
        <w:t xml:space="preserve"> must attend a yearly training session</w:t>
      </w:r>
      <w:r w:rsidR="000E36E3" w:rsidRPr="00BE1DAC">
        <w:rPr>
          <w:rFonts w:cstheme="majorHAnsi"/>
          <w:color w:val="000000" w:themeColor="text1"/>
          <w:sz w:val="22"/>
          <w:szCs w:val="22"/>
        </w:rPr>
        <w:t xml:space="preserve"> reviewing</w:t>
      </w:r>
      <w:r w:rsidRPr="00BE1DAC">
        <w:rPr>
          <w:rFonts w:cstheme="majorHAnsi"/>
          <w:color w:val="000000" w:themeColor="text1"/>
          <w:sz w:val="22"/>
          <w:szCs w:val="22"/>
        </w:rPr>
        <w:t xml:space="preserve"> the Youth Ministry Protection Policy. Training sessions will be held at the beginning of each church program year and thereafter as needed.</w:t>
      </w:r>
    </w:p>
    <w:p w14:paraId="408A5087" w14:textId="7A4CB9EE" w:rsidR="00A04CC2" w:rsidRPr="00BE1DAC" w:rsidRDefault="00A04CC2" w:rsidP="006562C4">
      <w:pPr>
        <w:pStyle w:val="Heading3"/>
        <w:spacing w:after="120"/>
        <w:ind w:left="864" w:hanging="432"/>
        <w:jc w:val="both"/>
        <w:rPr>
          <w:rFonts w:cstheme="majorHAnsi"/>
          <w:color w:val="000000" w:themeColor="text1"/>
          <w:sz w:val="22"/>
          <w:szCs w:val="22"/>
        </w:rPr>
      </w:pPr>
      <w:r w:rsidRPr="00BE1DAC">
        <w:rPr>
          <w:rFonts w:cstheme="majorHAnsi"/>
          <w:color w:val="000000" w:themeColor="text1"/>
          <w:sz w:val="22"/>
          <w:szCs w:val="22"/>
        </w:rPr>
        <w:t xml:space="preserve">All </w:t>
      </w:r>
      <w:r w:rsidR="00387D83" w:rsidRPr="00BE1DAC">
        <w:rPr>
          <w:rFonts w:cstheme="majorHAnsi"/>
          <w:color w:val="000000" w:themeColor="text1"/>
          <w:sz w:val="22"/>
          <w:szCs w:val="22"/>
        </w:rPr>
        <w:t>Youth Workers</w:t>
      </w:r>
      <w:r w:rsidRPr="00BE1DAC">
        <w:rPr>
          <w:rFonts w:cstheme="majorHAnsi"/>
          <w:color w:val="000000" w:themeColor="text1"/>
          <w:sz w:val="22"/>
          <w:szCs w:val="22"/>
        </w:rPr>
        <w:t xml:space="preserve"> must </w:t>
      </w:r>
      <w:r w:rsidR="006059E4">
        <w:rPr>
          <w:rFonts w:cstheme="majorHAnsi"/>
          <w:color w:val="000000" w:themeColor="text1"/>
          <w:sz w:val="22"/>
          <w:szCs w:val="22"/>
        </w:rPr>
        <w:t>complete</w:t>
      </w:r>
      <w:r w:rsidRPr="00BE1DAC">
        <w:rPr>
          <w:rFonts w:cstheme="majorHAnsi"/>
          <w:color w:val="000000" w:themeColor="text1"/>
          <w:sz w:val="22"/>
          <w:szCs w:val="22"/>
        </w:rPr>
        <w:t xml:space="preserve"> a yearly training session on the prevention of abuse. Training sessions will be held at the beginning of each </w:t>
      </w:r>
      <w:r w:rsidR="00091628" w:rsidRPr="00BE1DAC">
        <w:rPr>
          <w:rFonts w:cstheme="majorHAnsi"/>
          <w:color w:val="000000" w:themeColor="text1"/>
          <w:sz w:val="22"/>
          <w:szCs w:val="22"/>
        </w:rPr>
        <w:t>C</w:t>
      </w:r>
      <w:r w:rsidRPr="00BE1DAC">
        <w:rPr>
          <w:rFonts w:cstheme="majorHAnsi"/>
          <w:color w:val="000000" w:themeColor="text1"/>
          <w:sz w:val="22"/>
          <w:szCs w:val="22"/>
        </w:rPr>
        <w:t>hurch program year and thereafter as needed.</w:t>
      </w:r>
    </w:p>
    <w:p w14:paraId="4C853F05" w14:textId="5BC52C67" w:rsidR="00ED6FE5" w:rsidRPr="00E4778E" w:rsidRDefault="0031251F" w:rsidP="00E4778E">
      <w:pPr>
        <w:rPr>
          <w:rFonts w:asciiTheme="majorHAnsi" w:eastAsiaTheme="majorEastAsia" w:hAnsiTheme="majorHAnsi" w:cstheme="majorHAnsi"/>
          <w:color w:val="000000" w:themeColor="text1"/>
          <w:sz w:val="24"/>
          <w:szCs w:val="24"/>
        </w:rPr>
      </w:pPr>
      <w:r w:rsidRPr="00673E6D">
        <w:rPr>
          <w:rFonts w:asciiTheme="majorHAnsi" w:hAnsiTheme="majorHAnsi" w:cstheme="majorHAnsi"/>
          <w:color w:val="000000" w:themeColor="text1"/>
        </w:rPr>
        <w:br w:type="page"/>
      </w:r>
    </w:p>
    <w:p w14:paraId="29700F2B" w14:textId="751E1263" w:rsidR="00ED6FE5" w:rsidRPr="00673E6D" w:rsidRDefault="000E36E3" w:rsidP="000E36E3">
      <w:pPr>
        <w:pStyle w:val="Heading1"/>
        <w:spacing w:after="240"/>
        <w:jc w:val="center"/>
        <w:rPr>
          <w:rFonts w:cstheme="majorHAnsi"/>
          <w:b/>
          <w:bCs/>
          <w:color w:val="000000" w:themeColor="text1"/>
        </w:rPr>
      </w:pPr>
      <w:r w:rsidRPr="00673E6D">
        <w:rPr>
          <w:rFonts w:cstheme="majorHAnsi"/>
          <w:b/>
          <w:bCs/>
          <w:color w:val="000000" w:themeColor="text1"/>
        </w:rPr>
        <w:lastRenderedPageBreak/>
        <w:t>GUIDELINES REGARDING ILLNESS &amp; DISEASE</w:t>
      </w:r>
    </w:p>
    <w:p w14:paraId="77CC585B" w14:textId="469604FB" w:rsidR="00574BCB" w:rsidRDefault="00215D23" w:rsidP="004E1545">
      <w:pPr>
        <w:pStyle w:val="Heading2"/>
        <w:numPr>
          <w:ilvl w:val="0"/>
          <w:numId w:val="0"/>
        </w:numPr>
        <w:spacing w:after="360"/>
        <w:jc w:val="both"/>
        <w:rPr>
          <w:rFonts w:cstheme="majorHAnsi"/>
          <w:color w:val="000000" w:themeColor="text1"/>
          <w:sz w:val="22"/>
          <w:szCs w:val="22"/>
        </w:rPr>
      </w:pPr>
      <w:r>
        <w:rPr>
          <w:rFonts w:cstheme="majorHAnsi"/>
          <w:color w:val="000000" w:themeColor="text1"/>
          <w:sz w:val="22"/>
          <w:szCs w:val="22"/>
        </w:rPr>
        <w:t xml:space="preserve">Any </w:t>
      </w:r>
      <w:r w:rsidR="00574BCB">
        <w:rPr>
          <w:rFonts w:cstheme="majorHAnsi"/>
          <w:color w:val="000000" w:themeColor="text1"/>
          <w:sz w:val="22"/>
          <w:szCs w:val="22"/>
        </w:rPr>
        <w:t xml:space="preserve">Youth </w:t>
      </w:r>
      <w:r>
        <w:rPr>
          <w:rFonts w:cstheme="majorHAnsi"/>
          <w:color w:val="000000" w:themeColor="text1"/>
          <w:sz w:val="22"/>
          <w:szCs w:val="22"/>
        </w:rPr>
        <w:t>or</w:t>
      </w:r>
      <w:r w:rsidR="00574BCB">
        <w:rPr>
          <w:rFonts w:cstheme="majorHAnsi"/>
          <w:color w:val="000000" w:themeColor="text1"/>
          <w:sz w:val="22"/>
          <w:szCs w:val="22"/>
        </w:rPr>
        <w:t xml:space="preserve"> Youth Worker with a contagious disease will not be allowed to participate in any Youth Ministry Event until </w:t>
      </w:r>
      <w:r>
        <w:rPr>
          <w:rFonts w:cstheme="majorHAnsi"/>
          <w:color w:val="000000" w:themeColor="text1"/>
          <w:sz w:val="22"/>
          <w:szCs w:val="22"/>
        </w:rPr>
        <w:t>the individual is no longer contagious</w:t>
      </w:r>
      <w:r w:rsidR="00574BCB">
        <w:rPr>
          <w:rFonts w:cstheme="majorHAnsi"/>
          <w:color w:val="000000" w:themeColor="text1"/>
          <w:sz w:val="22"/>
          <w:szCs w:val="22"/>
        </w:rPr>
        <w:t>. Contagious diseases include, but are not limited to, the following: Chicken pox; strep throat; ringworm; mumps; influenza; head lice; scarlet fever; pink eye (conjunctivitis); measles; and impetigo.</w:t>
      </w:r>
    </w:p>
    <w:p w14:paraId="72C29CAC" w14:textId="54E6B4A9" w:rsidR="003B61BB" w:rsidRPr="00837831" w:rsidRDefault="003B61BB" w:rsidP="00837831">
      <w:pPr>
        <w:pStyle w:val="Heading1"/>
        <w:spacing w:after="240"/>
        <w:jc w:val="center"/>
        <w:rPr>
          <w:b/>
          <w:bCs/>
          <w:color w:val="000000" w:themeColor="text1"/>
        </w:rPr>
      </w:pPr>
      <w:r w:rsidRPr="00837831">
        <w:rPr>
          <w:b/>
          <w:bCs/>
          <w:color w:val="000000" w:themeColor="text1"/>
        </w:rPr>
        <w:t>GUIDELINES REGARDING INJURIES AND INFECTION CONTROL</w:t>
      </w:r>
    </w:p>
    <w:p w14:paraId="2E977E59" w14:textId="20C8AAFA" w:rsidR="00837831" w:rsidRDefault="00837831" w:rsidP="006562C4">
      <w:pPr>
        <w:pStyle w:val="Heading2"/>
        <w:numPr>
          <w:ilvl w:val="0"/>
          <w:numId w:val="0"/>
        </w:numPr>
        <w:spacing w:after="240"/>
        <w:jc w:val="both"/>
        <w:rPr>
          <w:rFonts w:cstheme="majorHAnsi"/>
          <w:color w:val="000000" w:themeColor="text1"/>
          <w:sz w:val="22"/>
          <w:szCs w:val="22"/>
        </w:rPr>
      </w:pPr>
      <w:r>
        <w:rPr>
          <w:rFonts w:cstheme="majorHAnsi"/>
          <w:color w:val="000000" w:themeColor="text1"/>
          <w:sz w:val="22"/>
          <w:szCs w:val="22"/>
        </w:rPr>
        <w:t>The following guidelines pertain to injuries and infection discovered during a Youth Ministry Event:</w:t>
      </w:r>
    </w:p>
    <w:p w14:paraId="08E9C9EF" w14:textId="21AE163A" w:rsidR="000E36E3" w:rsidRPr="00F36B46" w:rsidRDefault="003B61BB" w:rsidP="006562C4">
      <w:pPr>
        <w:pStyle w:val="Heading2"/>
        <w:spacing w:after="240"/>
        <w:ind w:left="432" w:hanging="432"/>
        <w:jc w:val="both"/>
        <w:rPr>
          <w:rFonts w:cstheme="majorHAnsi"/>
          <w:color w:val="000000" w:themeColor="text1"/>
          <w:sz w:val="22"/>
          <w:szCs w:val="22"/>
        </w:rPr>
      </w:pPr>
      <w:r w:rsidRPr="00837831">
        <w:rPr>
          <w:rFonts w:cstheme="majorHAnsi"/>
          <w:color w:val="000000" w:themeColor="text1"/>
          <w:sz w:val="22"/>
          <w:szCs w:val="22"/>
        </w:rPr>
        <w:t>First-Aid</w:t>
      </w:r>
      <w:r w:rsidRPr="00F36B46">
        <w:rPr>
          <w:rFonts w:cstheme="majorHAnsi"/>
          <w:color w:val="000000" w:themeColor="text1"/>
          <w:sz w:val="22"/>
          <w:szCs w:val="22"/>
        </w:rPr>
        <w:t xml:space="preserve"> kits, which include protective gloves, are available in the </w:t>
      </w:r>
      <w:r w:rsidR="000E36E3" w:rsidRPr="00F36B46">
        <w:rPr>
          <w:rFonts w:cstheme="majorHAnsi"/>
          <w:color w:val="000000" w:themeColor="text1"/>
          <w:sz w:val="22"/>
          <w:szCs w:val="22"/>
        </w:rPr>
        <w:t>Youth Ministry closet and</w:t>
      </w:r>
      <w:r w:rsidRPr="00F36B46">
        <w:rPr>
          <w:rFonts w:cstheme="majorHAnsi"/>
          <w:color w:val="000000" w:themeColor="text1"/>
          <w:sz w:val="22"/>
          <w:szCs w:val="22"/>
        </w:rPr>
        <w:t xml:space="preserve"> </w:t>
      </w:r>
      <w:r w:rsidR="000E36E3" w:rsidRPr="00F36B46">
        <w:rPr>
          <w:rFonts w:cstheme="majorHAnsi"/>
          <w:color w:val="000000" w:themeColor="text1"/>
          <w:sz w:val="22"/>
          <w:szCs w:val="22"/>
        </w:rPr>
        <w:t>the Church office.</w:t>
      </w:r>
    </w:p>
    <w:p w14:paraId="151F8C4C" w14:textId="7378EBF9" w:rsidR="00DB05E4" w:rsidRPr="00DB05E4" w:rsidRDefault="00DB05E4" w:rsidP="00DB05E4">
      <w:pPr>
        <w:pStyle w:val="Heading2"/>
        <w:spacing w:after="240"/>
        <w:ind w:left="432" w:hanging="432"/>
        <w:jc w:val="both"/>
        <w:rPr>
          <w:rFonts w:cstheme="majorHAnsi"/>
          <w:color w:val="000000" w:themeColor="text1"/>
          <w:sz w:val="22"/>
          <w:szCs w:val="22"/>
        </w:rPr>
      </w:pPr>
      <w:r w:rsidRPr="00F36B46">
        <w:rPr>
          <w:rFonts w:cstheme="majorHAnsi"/>
          <w:color w:val="000000" w:themeColor="text1"/>
          <w:sz w:val="22"/>
          <w:szCs w:val="22"/>
        </w:rPr>
        <w:t>It is the responsibility of the Deacon</w:t>
      </w:r>
      <w:r>
        <w:rPr>
          <w:rFonts w:cstheme="majorHAnsi"/>
          <w:color w:val="000000" w:themeColor="text1"/>
          <w:sz w:val="22"/>
          <w:szCs w:val="22"/>
        </w:rPr>
        <w:t>/</w:t>
      </w:r>
      <w:r w:rsidRPr="00F36B46">
        <w:rPr>
          <w:rFonts w:cstheme="majorHAnsi"/>
          <w:color w:val="000000" w:themeColor="text1"/>
          <w:sz w:val="22"/>
          <w:szCs w:val="22"/>
        </w:rPr>
        <w:t>Deaconess</w:t>
      </w:r>
      <w:r>
        <w:rPr>
          <w:rFonts w:cstheme="majorHAnsi"/>
          <w:color w:val="000000" w:themeColor="text1"/>
          <w:sz w:val="22"/>
          <w:szCs w:val="22"/>
        </w:rPr>
        <w:t xml:space="preserve"> of Youth Ministry</w:t>
      </w:r>
      <w:r w:rsidRPr="00F36B46">
        <w:rPr>
          <w:rFonts w:cstheme="majorHAnsi"/>
          <w:color w:val="000000" w:themeColor="text1"/>
          <w:sz w:val="22"/>
          <w:szCs w:val="22"/>
        </w:rPr>
        <w:t xml:space="preserve"> to take a First Aid kit on any outing away from the church building.</w:t>
      </w:r>
    </w:p>
    <w:p w14:paraId="7ED37FF4" w14:textId="3AA2DDB0" w:rsidR="00180563" w:rsidRPr="00F36B46" w:rsidRDefault="00C84CD6" w:rsidP="006562C4">
      <w:pPr>
        <w:pStyle w:val="Heading2"/>
        <w:spacing w:after="240"/>
        <w:ind w:left="432" w:hanging="432"/>
        <w:jc w:val="both"/>
        <w:rPr>
          <w:rFonts w:cstheme="majorHAnsi"/>
          <w:color w:val="000000" w:themeColor="text1"/>
          <w:sz w:val="22"/>
          <w:szCs w:val="22"/>
        </w:rPr>
      </w:pPr>
      <w:r>
        <w:rPr>
          <w:rFonts w:cstheme="majorHAnsi"/>
          <w:color w:val="000000" w:themeColor="text1"/>
          <w:sz w:val="22"/>
          <w:szCs w:val="22"/>
        </w:rPr>
        <w:t>When possible, p</w:t>
      </w:r>
      <w:r w:rsidR="003B61BB" w:rsidRPr="00F36B46">
        <w:rPr>
          <w:rFonts w:cstheme="majorHAnsi"/>
          <w:color w:val="000000" w:themeColor="text1"/>
          <w:sz w:val="22"/>
          <w:szCs w:val="22"/>
        </w:rPr>
        <w:t xml:space="preserve">rotective gloves </w:t>
      </w:r>
      <w:r>
        <w:rPr>
          <w:rFonts w:cstheme="majorHAnsi"/>
          <w:color w:val="000000" w:themeColor="text1"/>
          <w:sz w:val="22"/>
          <w:szCs w:val="22"/>
        </w:rPr>
        <w:t>should</w:t>
      </w:r>
      <w:r w:rsidR="003B61BB" w:rsidRPr="00F36B46">
        <w:rPr>
          <w:rFonts w:cstheme="majorHAnsi"/>
          <w:color w:val="000000" w:themeColor="text1"/>
          <w:sz w:val="22"/>
          <w:szCs w:val="22"/>
        </w:rPr>
        <w:t xml:space="preserve"> be worn when treating wounds involving blood or other body</w:t>
      </w:r>
      <w:r w:rsidR="000E36E3" w:rsidRPr="00F36B46">
        <w:rPr>
          <w:rFonts w:cstheme="majorHAnsi"/>
          <w:color w:val="000000" w:themeColor="text1"/>
          <w:sz w:val="22"/>
          <w:szCs w:val="22"/>
        </w:rPr>
        <w:t xml:space="preserve"> </w:t>
      </w:r>
      <w:r w:rsidR="003B61BB" w:rsidRPr="00F36B46">
        <w:rPr>
          <w:rFonts w:cstheme="majorHAnsi"/>
          <w:color w:val="000000" w:themeColor="text1"/>
          <w:sz w:val="22"/>
          <w:szCs w:val="22"/>
        </w:rPr>
        <w:t>fluids. If no gloves are available, plastic or other such material can be used to form a barrier</w:t>
      </w:r>
      <w:r w:rsidR="000E36E3" w:rsidRPr="00F36B46">
        <w:rPr>
          <w:rFonts w:cstheme="majorHAnsi"/>
          <w:color w:val="000000" w:themeColor="text1"/>
          <w:sz w:val="22"/>
          <w:szCs w:val="22"/>
        </w:rPr>
        <w:t xml:space="preserve"> </w:t>
      </w:r>
      <w:r w:rsidR="003B61BB" w:rsidRPr="00F36B46">
        <w:rPr>
          <w:rFonts w:cstheme="majorHAnsi"/>
          <w:color w:val="000000" w:themeColor="text1"/>
          <w:sz w:val="22"/>
          <w:szCs w:val="22"/>
        </w:rPr>
        <w:t>between the treating person’s hands and the wound. Apply direct pressure to the wound with</w:t>
      </w:r>
      <w:r w:rsidR="000E36E3" w:rsidRPr="00F36B46">
        <w:rPr>
          <w:rFonts w:cstheme="majorHAnsi"/>
          <w:color w:val="000000" w:themeColor="text1"/>
          <w:sz w:val="22"/>
          <w:szCs w:val="22"/>
        </w:rPr>
        <w:t xml:space="preserve"> </w:t>
      </w:r>
      <w:r w:rsidR="003B61BB" w:rsidRPr="00F36B46">
        <w:rPr>
          <w:rFonts w:cstheme="majorHAnsi"/>
          <w:color w:val="000000" w:themeColor="text1"/>
          <w:sz w:val="22"/>
          <w:szCs w:val="22"/>
        </w:rPr>
        <w:t>clean material or the gauze provided in the First-Aid kit. After the wound is cleaned and</w:t>
      </w:r>
      <w:r w:rsidR="000E36E3" w:rsidRPr="00F36B46">
        <w:rPr>
          <w:rFonts w:cstheme="majorHAnsi"/>
          <w:color w:val="000000" w:themeColor="text1"/>
          <w:sz w:val="22"/>
          <w:szCs w:val="22"/>
        </w:rPr>
        <w:t xml:space="preserve"> </w:t>
      </w:r>
      <w:r w:rsidR="003B61BB" w:rsidRPr="00F36B46">
        <w:rPr>
          <w:rFonts w:cstheme="majorHAnsi"/>
          <w:color w:val="000000" w:themeColor="text1"/>
          <w:sz w:val="22"/>
          <w:szCs w:val="22"/>
        </w:rPr>
        <w:t>bandaged, place all materials containing blood or other fluids in a sealable plastic bag from the</w:t>
      </w:r>
      <w:r w:rsidR="000E36E3" w:rsidRPr="00F36B46">
        <w:rPr>
          <w:rFonts w:cstheme="majorHAnsi"/>
          <w:color w:val="000000" w:themeColor="text1"/>
          <w:sz w:val="22"/>
          <w:szCs w:val="22"/>
        </w:rPr>
        <w:t xml:space="preserve"> </w:t>
      </w:r>
      <w:r w:rsidR="003B61BB" w:rsidRPr="00F36B46">
        <w:rPr>
          <w:rFonts w:cstheme="majorHAnsi"/>
          <w:color w:val="000000" w:themeColor="text1"/>
          <w:sz w:val="22"/>
          <w:szCs w:val="22"/>
        </w:rPr>
        <w:t xml:space="preserve">First Aid Kit and </w:t>
      </w:r>
      <w:r w:rsidR="00720A35">
        <w:rPr>
          <w:rFonts w:cstheme="majorHAnsi"/>
          <w:color w:val="000000" w:themeColor="text1"/>
          <w:sz w:val="22"/>
          <w:szCs w:val="22"/>
        </w:rPr>
        <w:t>place it in the trash</w:t>
      </w:r>
      <w:r w:rsidR="003B61BB" w:rsidRPr="00F36B46">
        <w:rPr>
          <w:rFonts w:cstheme="majorHAnsi"/>
          <w:color w:val="000000" w:themeColor="text1"/>
          <w:sz w:val="22"/>
          <w:szCs w:val="22"/>
        </w:rPr>
        <w:t>. If blood saturates carpets or furniture, inform the</w:t>
      </w:r>
      <w:r w:rsidR="000E36E3" w:rsidRPr="00F36B46">
        <w:rPr>
          <w:rFonts w:cstheme="majorHAnsi"/>
          <w:color w:val="000000" w:themeColor="text1"/>
          <w:sz w:val="22"/>
          <w:szCs w:val="22"/>
        </w:rPr>
        <w:t xml:space="preserve"> </w:t>
      </w:r>
      <w:r w:rsidR="003B61BB" w:rsidRPr="00F36B46">
        <w:rPr>
          <w:rFonts w:cstheme="majorHAnsi"/>
          <w:color w:val="000000" w:themeColor="text1"/>
          <w:sz w:val="22"/>
          <w:szCs w:val="22"/>
        </w:rPr>
        <w:t>custodian as soon as possible to ensure proper clean-up. In the meantime, the affected area</w:t>
      </w:r>
      <w:r w:rsidR="00180563" w:rsidRPr="00F36B46">
        <w:rPr>
          <w:rFonts w:cstheme="majorHAnsi"/>
          <w:color w:val="000000" w:themeColor="text1"/>
          <w:sz w:val="22"/>
          <w:szCs w:val="22"/>
        </w:rPr>
        <w:t xml:space="preserve"> </w:t>
      </w:r>
      <w:r w:rsidR="003B61BB" w:rsidRPr="00F36B46">
        <w:rPr>
          <w:rFonts w:cstheme="majorHAnsi"/>
          <w:color w:val="000000" w:themeColor="text1"/>
          <w:sz w:val="22"/>
          <w:szCs w:val="22"/>
        </w:rPr>
        <w:t>should be posted as off</w:t>
      </w:r>
      <w:r w:rsidR="00DC2A13" w:rsidRPr="00F36B46">
        <w:rPr>
          <w:rFonts w:cstheme="majorHAnsi"/>
          <w:color w:val="000000" w:themeColor="text1"/>
          <w:sz w:val="22"/>
          <w:szCs w:val="22"/>
        </w:rPr>
        <w:t>-</w:t>
      </w:r>
      <w:r w:rsidR="003B61BB" w:rsidRPr="00F36B46">
        <w:rPr>
          <w:rFonts w:cstheme="majorHAnsi"/>
          <w:color w:val="000000" w:themeColor="text1"/>
          <w:sz w:val="22"/>
          <w:szCs w:val="22"/>
        </w:rPr>
        <w:t>limits.</w:t>
      </w:r>
    </w:p>
    <w:p w14:paraId="392C365A" w14:textId="53B3EEC7" w:rsidR="00DB05E4" w:rsidRPr="00DB05E4" w:rsidRDefault="00DB05E4" w:rsidP="00DB05E4">
      <w:pPr>
        <w:pStyle w:val="Heading2"/>
        <w:spacing w:after="240"/>
        <w:ind w:left="432" w:hanging="432"/>
        <w:jc w:val="both"/>
        <w:rPr>
          <w:rFonts w:cstheme="majorHAnsi"/>
          <w:color w:val="000000" w:themeColor="text1"/>
          <w:sz w:val="22"/>
          <w:szCs w:val="22"/>
        </w:rPr>
      </w:pPr>
      <w:r w:rsidRPr="00F36B46">
        <w:rPr>
          <w:rFonts w:cstheme="majorHAnsi"/>
          <w:color w:val="000000" w:themeColor="text1"/>
          <w:sz w:val="22"/>
          <w:szCs w:val="22"/>
        </w:rPr>
        <w:t xml:space="preserve">Protective gloves are not considered to be a substitute for handwashing. Every Youth Worker </w:t>
      </w:r>
      <w:r>
        <w:rPr>
          <w:rFonts w:cstheme="majorHAnsi"/>
          <w:color w:val="000000" w:themeColor="text1"/>
          <w:sz w:val="22"/>
          <w:szCs w:val="22"/>
        </w:rPr>
        <w:t>must</w:t>
      </w:r>
      <w:r w:rsidRPr="00F36B46">
        <w:rPr>
          <w:rFonts w:cstheme="majorHAnsi"/>
          <w:color w:val="000000" w:themeColor="text1"/>
          <w:sz w:val="22"/>
          <w:szCs w:val="22"/>
        </w:rPr>
        <w:t xml:space="preserve"> thoroughly wash their hands before and after touching any food item </w:t>
      </w:r>
      <w:r>
        <w:rPr>
          <w:rFonts w:cstheme="majorHAnsi"/>
          <w:color w:val="000000" w:themeColor="text1"/>
          <w:sz w:val="22"/>
          <w:szCs w:val="22"/>
        </w:rPr>
        <w:t xml:space="preserve">and/or </w:t>
      </w:r>
      <w:r w:rsidRPr="00F36B46">
        <w:rPr>
          <w:rFonts w:cstheme="majorHAnsi"/>
          <w:color w:val="000000" w:themeColor="text1"/>
          <w:sz w:val="22"/>
          <w:szCs w:val="22"/>
        </w:rPr>
        <w:t>exposure to body fluids</w:t>
      </w:r>
      <w:r w:rsidR="00BB7B18">
        <w:rPr>
          <w:rFonts w:cstheme="majorHAnsi"/>
          <w:color w:val="000000" w:themeColor="text1"/>
          <w:sz w:val="22"/>
          <w:szCs w:val="22"/>
        </w:rPr>
        <w:t>.</w:t>
      </w:r>
    </w:p>
    <w:p w14:paraId="6D26C466" w14:textId="2FC44A2E" w:rsidR="00180563" w:rsidRPr="00F36B46" w:rsidRDefault="00180563" w:rsidP="006562C4">
      <w:pPr>
        <w:pStyle w:val="Heading2"/>
        <w:spacing w:after="240"/>
        <w:ind w:left="432" w:hanging="432"/>
        <w:jc w:val="both"/>
        <w:rPr>
          <w:rFonts w:cstheme="majorHAnsi"/>
          <w:color w:val="000000" w:themeColor="text1"/>
          <w:sz w:val="22"/>
          <w:szCs w:val="22"/>
        </w:rPr>
      </w:pPr>
      <w:r w:rsidRPr="00F36B46">
        <w:rPr>
          <w:rFonts w:cstheme="majorHAnsi"/>
          <w:color w:val="000000" w:themeColor="text1"/>
          <w:sz w:val="22"/>
          <w:szCs w:val="22"/>
        </w:rPr>
        <w:t xml:space="preserve">Youth </w:t>
      </w:r>
      <w:r w:rsidR="00387D83" w:rsidRPr="00F36B46">
        <w:rPr>
          <w:rFonts w:cstheme="majorHAnsi"/>
          <w:color w:val="000000" w:themeColor="text1"/>
          <w:sz w:val="22"/>
          <w:szCs w:val="22"/>
        </w:rPr>
        <w:t>Workers</w:t>
      </w:r>
      <w:r w:rsidR="003B61BB" w:rsidRPr="00F36B46">
        <w:rPr>
          <w:rFonts w:cstheme="majorHAnsi"/>
          <w:color w:val="000000" w:themeColor="text1"/>
          <w:sz w:val="22"/>
          <w:szCs w:val="22"/>
        </w:rPr>
        <w:t xml:space="preserve"> are encouraged to</w:t>
      </w:r>
      <w:r w:rsidRPr="00F36B46">
        <w:rPr>
          <w:rFonts w:cstheme="majorHAnsi"/>
          <w:color w:val="000000" w:themeColor="text1"/>
          <w:sz w:val="22"/>
          <w:szCs w:val="22"/>
        </w:rPr>
        <w:t xml:space="preserve"> </w:t>
      </w:r>
      <w:r w:rsidR="003B61BB" w:rsidRPr="00F36B46">
        <w:rPr>
          <w:rFonts w:cstheme="majorHAnsi"/>
          <w:color w:val="000000" w:themeColor="text1"/>
          <w:sz w:val="22"/>
          <w:szCs w:val="22"/>
        </w:rPr>
        <w:t xml:space="preserve">become certified in cardiopulmonary resuscitation (CPR). </w:t>
      </w:r>
    </w:p>
    <w:p w14:paraId="6F80D922" w14:textId="7904A233" w:rsidR="00BB7B18" w:rsidRDefault="003B61BB" w:rsidP="004E1545">
      <w:pPr>
        <w:pStyle w:val="Heading2"/>
        <w:spacing w:after="360"/>
        <w:ind w:left="432" w:hanging="432"/>
        <w:jc w:val="both"/>
        <w:rPr>
          <w:rFonts w:cstheme="majorHAnsi"/>
          <w:color w:val="000000" w:themeColor="text1"/>
          <w:sz w:val="22"/>
          <w:szCs w:val="22"/>
        </w:rPr>
      </w:pPr>
      <w:r w:rsidRPr="00F36B46">
        <w:rPr>
          <w:rFonts w:cstheme="majorHAnsi"/>
          <w:color w:val="000000" w:themeColor="text1"/>
          <w:sz w:val="22"/>
          <w:szCs w:val="22"/>
        </w:rPr>
        <w:t xml:space="preserve">Injuries or illness </w:t>
      </w:r>
      <w:r w:rsidR="00720A35">
        <w:rPr>
          <w:rFonts w:cstheme="majorHAnsi"/>
          <w:color w:val="000000" w:themeColor="text1"/>
          <w:sz w:val="22"/>
          <w:szCs w:val="22"/>
        </w:rPr>
        <w:t xml:space="preserve">must </w:t>
      </w:r>
      <w:r w:rsidRPr="00F36B46">
        <w:rPr>
          <w:rFonts w:cstheme="majorHAnsi"/>
          <w:color w:val="000000" w:themeColor="text1"/>
          <w:sz w:val="22"/>
          <w:szCs w:val="22"/>
        </w:rPr>
        <w:t xml:space="preserve">be </w:t>
      </w:r>
      <w:r w:rsidR="00733E1B">
        <w:rPr>
          <w:rFonts w:cstheme="majorHAnsi"/>
          <w:color w:val="000000" w:themeColor="text1"/>
          <w:sz w:val="22"/>
          <w:szCs w:val="22"/>
        </w:rPr>
        <w:t>promptly</w:t>
      </w:r>
      <w:r w:rsidR="00733E1B" w:rsidRPr="00F36B46">
        <w:rPr>
          <w:rFonts w:cstheme="majorHAnsi"/>
          <w:color w:val="000000" w:themeColor="text1"/>
          <w:sz w:val="22"/>
          <w:szCs w:val="22"/>
        </w:rPr>
        <w:t xml:space="preserve"> </w:t>
      </w:r>
      <w:r w:rsidRPr="00F36B46">
        <w:rPr>
          <w:rFonts w:cstheme="majorHAnsi"/>
          <w:color w:val="000000" w:themeColor="text1"/>
          <w:sz w:val="22"/>
          <w:szCs w:val="22"/>
        </w:rPr>
        <w:t>reported to a</w:t>
      </w:r>
      <w:r w:rsidR="00180563" w:rsidRPr="00F36B46">
        <w:rPr>
          <w:rFonts w:cstheme="majorHAnsi"/>
          <w:color w:val="000000" w:themeColor="text1"/>
          <w:sz w:val="22"/>
          <w:szCs w:val="22"/>
        </w:rPr>
        <w:t xml:space="preserve"> Youth’s</w:t>
      </w:r>
      <w:r w:rsidRPr="00F36B46">
        <w:rPr>
          <w:rFonts w:cstheme="majorHAnsi"/>
          <w:color w:val="000000" w:themeColor="text1"/>
          <w:sz w:val="22"/>
          <w:szCs w:val="22"/>
        </w:rPr>
        <w:t xml:space="preserve"> parents</w:t>
      </w:r>
      <w:r w:rsidR="00D40E32">
        <w:rPr>
          <w:rFonts w:cstheme="majorHAnsi"/>
          <w:color w:val="000000" w:themeColor="text1"/>
          <w:sz w:val="22"/>
          <w:szCs w:val="22"/>
        </w:rPr>
        <w:t xml:space="preserve"> as well as the </w:t>
      </w:r>
      <w:r w:rsidR="00315035">
        <w:rPr>
          <w:rFonts w:cstheme="majorHAnsi"/>
          <w:color w:val="000000" w:themeColor="text1"/>
          <w:sz w:val="22"/>
          <w:szCs w:val="22"/>
        </w:rPr>
        <w:t>Director of Youth Ministry</w:t>
      </w:r>
      <w:r w:rsidR="00D40E32">
        <w:rPr>
          <w:rFonts w:cstheme="majorHAnsi"/>
          <w:color w:val="000000" w:themeColor="text1"/>
          <w:sz w:val="22"/>
          <w:szCs w:val="22"/>
        </w:rPr>
        <w:t xml:space="preserve">, </w:t>
      </w:r>
      <w:r w:rsidR="00581253">
        <w:rPr>
          <w:rFonts w:cstheme="majorHAnsi"/>
          <w:color w:val="000000" w:themeColor="text1"/>
          <w:sz w:val="22"/>
          <w:szCs w:val="22"/>
        </w:rPr>
        <w:t xml:space="preserve">a </w:t>
      </w:r>
      <w:r w:rsidR="00D40E32">
        <w:rPr>
          <w:rFonts w:cstheme="majorHAnsi"/>
          <w:color w:val="000000" w:themeColor="text1"/>
          <w:sz w:val="22"/>
          <w:szCs w:val="22"/>
        </w:rPr>
        <w:t>Deacon or Deaconess of Youth Ministry</w:t>
      </w:r>
      <w:r w:rsidR="00581253">
        <w:rPr>
          <w:rFonts w:cstheme="majorHAnsi"/>
          <w:color w:val="000000" w:themeColor="text1"/>
          <w:sz w:val="22"/>
          <w:szCs w:val="22"/>
        </w:rPr>
        <w:t>,</w:t>
      </w:r>
      <w:r w:rsidR="00D40E32">
        <w:rPr>
          <w:rFonts w:cstheme="majorHAnsi"/>
          <w:color w:val="000000" w:themeColor="text1"/>
          <w:sz w:val="22"/>
          <w:szCs w:val="22"/>
        </w:rPr>
        <w:t xml:space="preserve"> or a </w:t>
      </w:r>
      <w:r w:rsidR="00581253">
        <w:rPr>
          <w:rFonts w:cstheme="majorHAnsi"/>
          <w:color w:val="000000" w:themeColor="text1"/>
          <w:sz w:val="22"/>
          <w:szCs w:val="22"/>
        </w:rPr>
        <w:t>Youth Worker</w:t>
      </w:r>
      <w:r w:rsidRPr="00F36B46">
        <w:rPr>
          <w:rFonts w:cstheme="majorHAnsi"/>
          <w:color w:val="000000" w:themeColor="text1"/>
          <w:sz w:val="22"/>
          <w:szCs w:val="22"/>
        </w:rPr>
        <w:t>. For Injuries, an Accident</w:t>
      </w:r>
      <w:r w:rsidR="00180563" w:rsidRPr="00F36B46">
        <w:rPr>
          <w:rFonts w:cstheme="majorHAnsi"/>
          <w:color w:val="000000" w:themeColor="text1"/>
          <w:sz w:val="22"/>
          <w:szCs w:val="22"/>
        </w:rPr>
        <w:t xml:space="preserve"> </w:t>
      </w:r>
      <w:r w:rsidRPr="00F36B46">
        <w:rPr>
          <w:rFonts w:cstheme="majorHAnsi"/>
          <w:color w:val="000000" w:themeColor="text1"/>
          <w:sz w:val="22"/>
          <w:szCs w:val="22"/>
        </w:rPr>
        <w:t xml:space="preserve">or Incident Report (Appendix </w:t>
      </w:r>
      <w:r w:rsidR="00004A08" w:rsidRPr="00F36B46">
        <w:rPr>
          <w:rFonts w:cstheme="majorHAnsi"/>
          <w:color w:val="000000" w:themeColor="text1"/>
          <w:sz w:val="22"/>
          <w:szCs w:val="22"/>
        </w:rPr>
        <w:t>H</w:t>
      </w:r>
      <w:r w:rsidRPr="00F36B46">
        <w:rPr>
          <w:rFonts w:cstheme="majorHAnsi"/>
          <w:color w:val="000000" w:themeColor="text1"/>
          <w:sz w:val="22"/>
          <w:szCs w:val="22"/>
        </w:rPr>
        <w:t xml:space="preserve">) </w:t>
      </w:r>
      <w:r w:rsidR="00D41303">
        <w:rPr>
          <w:rFonts w:cstheme="majorHAnsi"/>
          <w:color w:val="000000" w:themeColor="text1"/>
          <w:sz w:val="22"/>
          <w:szCs w:val="22"/>
        </w:rPr>
        <w:t>must</w:t>
      </w:r>
      <w:r w:rsidRPr="00F36B46">
        <w:rPr>
          <w:rFonts w:cstheme="majorHAnsi"/>
          <w:color w:val="000000" w:themeColor="text1"/>
          <w:sz w:val="22"/>
          <w:szCs w:val="22"/>
        </w:rPr>
        <w:t xml:space="preserve"> be completed and given to </w:t>
      </w:r>
      <w:r w:rsidR="00180563" w:rsidRPr="00F36B46">
        <w:rPr>
          <w:rFonts w:cstheme="majorHAnsi"/>
          <w:color w:val="000000" w:themeColor="text1"/>
          <w:sz w:val="22"/>
          <w:szCs w:val="22"/>
        </w:rPr>
        <w:t xml:space="preserve">the </w:t>
      </w:r>
      <w:r w:rsidR="00315035">
        <w:rPr>
          <w:rFonts w:cstheme="majorHAnsi"/>
          <w:color w:val="000000" w:themeColor="text1"/>
          <w:sz w:val="22"/>
          <w:szCs w:val="22"/>
        </w:rPr>
        <w:t>Director of Youth Ministry</w:t>
      </w:r>
      <w:r w:rsidR="00180563" w:rsidRPr="00F36B46">
        <w:rPr>
          <w:rFonts w:cstheme="majorHAnsi"/>
          <w:color w:val="000000" w:themeColor="text1"/>
          <w:sz w:val="22"/>
          <w:szCs w:val="22"/>
        </w:rPr>
        <w:t xml:space="preserve"> </w:t>
      </w:r>
      <w:r w:rsidRPr="00F36B46">
        <w:rPr>
          <w:rFonts w:cstheme="majorHAnsi"/>
          <w:color w:val="000000" w:themeColor="text1"/>
          <w:sz w:val="22"/>
          <w:szCs w:val="22"/>
        </w:rPr>
        <w:t>(Appendix A).</w:t>
      </w:r>
    </w:p>
    <w:p w14:paraId="6B125D32" w14:textId="20AC0505" w:rsidR="003B61BB" w:rsidRPr="00673E6D" w:rsidRDefault="00180563" w:rsidP="00180563">
      <w:pPr>
        <w:pStyle w:val="Heading1"/>
        <w:spacing w:after="240"/>
        <w:jc w:val="center"/>
        <w:rPr>
          <w:rFonts w:cstheme="majorHAnsi"/>
          <w:b/>
          <w:bCs/>
          <w:color w:val="000000" w:themeColor="text1"/>
        </w:rPr>
      </w:pPr>
      <w:r w:rsidRPr="00673E6D">
        <w:rPr>
          <w:rFonts w:cstheme="majorHAnsi"/>
          <w:b/>
          <w:bCs/>
          <w:color w:val="000000" w:themeColor="text1"/>
        </w:rPr>
        <w:t>GUIDELINES REGARDING SEVERE WEATHER</w:t>
      </w:r>
      <w:r w:rsidR="004D15FC">
        <w:rPr>
          <w:rFonts w:cstheme="majorHAnsi"/>
          <w:b/>
          <w:bCs/>
          <w:color w:val="000000" w:themeColor="text1"/>
        </w:rPr>
        <w:t>, EARTHQUAKE,</w:t>
      </w:r>
      <w:r w:rsidRPr="00673E6D">
        <w:rPr>
          <w:rFonts w:cstheme="majorHAnsi"/>
          <w:b/>
          <w:bCs/>
          <w:color w:val="000000" w:themeColor="text1"/>
        </w:rPr>
        <w:t xml:space="preserve"> &amp; FIRE</w:t>
      </w:r>
    </w:p>
    <w:p w14:paraId="58B20D7E" w14:textId="27B9AFFD" w:rsidR="00837831" w:rsidRPr="00837831" w:rsidRDefault="00837831" w:rsidP="006562C4">
      <w:pPr>
        <w:pStyle w:val="Heading2"/>
        <w:numPr>
          <w:ilvl w:val="0"/>
          <w:numId w:val="0"/>
        </w:numPr>
        <w:spacing w:after="240"/>
        <w:jc w:val="both"/>
        <w:rPr>
          <w:rFonts w:cstheme="majorHAnsi"/>
          <w:color w:val="000000" w:themeColor="text1"/>
          <w:sz w:val="22"/>
          <w:szCs w:val="22"/>
        </w:rPr>
      </w:pPr>
      <w:r>
        <w:rPr>
          <w:rFonts w:cstheme="majorHAnsi"/>
          <w:color w:val="000000" w:themeColor="text1"/>
          <w:sz w:val="22"/>
          <w:szCs w:val="22"/>
        </w:rPr>
        <w:t>The following guidelines pertain to fire or severe weather prior to or during an Organized Youth Activity:</w:t>
      </w:r>
    </w:p>
    <w:p w14:paraId="6568F15B" w14:textId="42D0A393" w:rsidR="00180563" w:rsidRPr="0017209D" w:rsidRDefault="003B61BB" w:rsidP="0017209D">
      <w:pPr>
        <w:pStyle w:val="Heading2"/>
        <w:spacing w:after="240"/>
        <w:ind w:left="432" w:hanging="432"/>
        <w:jc w:val="both"/>
        <w:rPr>
          <w:rFonts w:cstheme="majorHAnsi"/>
          <w:color w:val="000000" w:themeColor="text1"/>
          <w:sz w:val="22"/>
          <w:szCs w:val="22"/>
        </w:rPr>
      </w:pPr>
      <w:r w:rsidRPr="00837831">
        <w:rPr>
          <w:rFonts w:cstheme="majorHAnsi"/>
          <w:b/>
          <w:bCs/>
          <w:color w:val="000000" w:themeColor="text1"/>
          <w:sz w:val="22"/>
          <w:szCs w:val="22"/>
        </w:rPr>
        <w:t>SEVERE WEATHER:</w:t>
      </w:r>
      <w:r w:rsidRPr="00837831">
        <w:rPr>
          <w:rFonts w:cstheme="majorHAnsi"/>
          <w:color w:val="000000" w:themeColor="text1"/>
          <w:sz w:val="22"/>
          <w:szCs w:val="22"/>
        </w:rPr>
        <w:t xml:space="preserve"> </w:t>
      </w:r>
      <w:r w:rsidR="0017209D">
        <w:rPr>
          <w:rFonts w:cstheme="majorHAnsi"/>
          <w:color w:val="000000" w:themeColor="text1"/>
          <w:sz w:val="22"/>
          <w:szCs w:val="22"/>
        </w:rPr>
        <w:t xml:space="preserve">In the case of severe weather prior to an Organized Youth Activity the </w:t>
      </w:r>
      <w:r w:rsidR="00315035">
        <w:rPr>
          <w:rFonts w:cstheme="majorHAnsi"/>
          <w:color w:val="000000" w:themeColor="text1"/>
          <w:sz w:val="22"/>
          <w:szCs w:val="22"/>
        </w:rPr>
        <w:t>Director of Youth Ministry</w:t>
      </w:r>
      <w:r w:rsidR="0017209D">
        <w:rPr>
          <w:rFonts w:cstheme="majorHAnsi"/>
          <w:color w:val="000000" w:themeColor="text1"/>
          <w:sz w:val="22"/>
          <w:szCs w:val="22"/>
        </w:rPr>
        <w:t xml:space="preserve"> shall seek to notify parents of Youth as to the status of the Activity at least 90 minutes prior to its commencement. In the event of severe weather during an Organized Activity, the </w:t>
      </w:r>
      <w:r w:rsidR="00315035">
        <w:rPr>
          <w:rFonts w:cstheme="majorHAnsi"/>
          <w:color w:val="000000" w:themeColor="text1"/>
          <w:sz w:val="22"/>
          <w:szCs w:val="22"/>
        </w:rPr>
        <w:t>Director of Youth Ministry</w:t>
      </w:r>
      <w:r w:rsidR="0017209D">
        <w:rPr>
          <w:rFonts w:cstheme="majorHAnsi"/>
          <w:color w:val="000000" w:themeColor="text1"/>
          <w:sz w:val="22"/>
          <w:szCs w:val="22"/>
        </w:rPr>
        <w:t xml:space="preserve">, Deacon/Deaconess of Youth Ministry, or a Designee </w:t>
      </w:r>
      <w:r w:rsidR="0084261E">
        <w:rPr>
          <w:rFonts w:cstheme="majorHAnsi"/>
          <w:color w:val="000000" w:themeColor="text1"/>
          <w:sz w:val="22"/>
          <w:szCs w:val="22"/>
        </w:rPr>
        <w:t xml:space="preserve">(in order of available priority) </w:t>
      </w:r>
      <w:r w:rsidR="0017209D">
        <w:rPr>
          <w:rFonts w:cstheme="majorHAnsi"/>
          <w:color w:val="000000" w:themeColor="text1"/>
          <w:sz w:val="22"/>
          <w:szCs w:val="22"/>
        </w:rPr>
        <w:t xml:space="preserve">will communicate to parents if there is potential for early termination of the Activity. </w:t>
      </w:r>
      <w:r w:rsidR="00180563" w:rsidRPr="0017209D">
        <w:rPr>
          <w:rFonts w:cstheme="majorHAnsi"/>
          <w:color w:val="000000" w:themeColor="text1"/>
          <w:sz w:val="22"/>
          <w:szCs w:val="22"/>
        </w:rPr>
        <w:t xml:space="preserve">The decision to cancel </w:t>
      </w:r>
      <w:r w:rsidR="0017209D">
        <w:rPr>
          <w:rFonts w:cstheme="majorHAnsi"/>
          <w:color w:val="000000" w:themeColor="text1"/>
          <w:sz w:val="22"/>
          <w:szCs w:val="22"/>
        </w:rPr>
        <w:t xml:space="preserve">an </w:t>
      </w:r>
      <w:r w:rsidR="00E546F9" w:rsidRPr="0017209D">
        <w:rPr>
          <w:rFonts w:cstheme="majorHAnsi"/>
          <w:color w:val="000000" w:themeColor="text1"/>
          <w:sz w:val="22"/>
          <w:szCs w:val="22"/>
        </w:rPr>
        <w:t xml:space="preserve">Organized </w:t>
      </w:r>
      <w:r w:rsidR="00AD4626" w:rsidRPr="0017209D">
        <w:rPr>
          <w:rFonts w:cstheme="majorHAnsi"/>
          <w:color w:val="000000" w:themeColor="text1"/>
          <w:sz w:val="22"/>
          <w:szCs w:val="22"/>
        </w:rPr>
        <w:t>Youth Activit</w:t>
      </w:r>
      <w:r w:rsidR="0017209D">
        <w:rPr>
          <w:rFonts w:cstheme="majorHAnsi"/>
          <w:color w:val="000000" w:themeColor="text1"/>
          <w:sz w:val="22"/>
          <w:szCs w:val="22"/>
        </w:rPr>
        <w:t xml:space="preserve">y </w:t>
      </w:r>
      <w:r w:rsidR="00180563" w:rsidRPr="0017209D">
        <w:rPr>
          <w:rFonts w:cstheme="majorHAnsi"/>
          <w:color w:val="000000" w:themeColor="text1"/>
          <w:sz w:val="22"/>
          <w:szCs w:val="22"/>
        </w:rPr>
        <w:t xml:space="preserve">will be made by the </w:t>
      </w:r>
      <w:r w:rsidR="00315035">
        <w:rPr>
          <w:rFonts w:cstheme="majorHAnsi"/>
          <w:color w:val="000000" w:themeColor="text1"/>
          <w:sz w:val="22"/>
          <w:szCs w:val="22"/>
        </w:rPr>
        <w:t>Director of Youth Ministry</w:t>
      </w:r>
      <w:r w:rsidR="0017209D">
        <w:rPr>
          <w:rFonts w:cstheme="majorHAnsi"/>
          <w:color w:val="000000" w:themeColor="text1"/>
          <w:sz w:val="22"/>
          <w:szCs w:val="22"/>
        </w:rPr>
        <w:t>, Deacon/Deaconess of Youth Ministry, or Designee</w:t>
      </w:r>
      <w:r w:rsidR="0084261E">
        <w:rPr>
          <w:rFonts w:cstheme="majorHAnsi"/>
          <w:color w:val="000000" w:themeColor="text1"/>
          <w:sz w:val="22"/>
          <w:szCs w:val="22"/>
        </w:rPr>
        <w:t xml:space="preserve"> (in order of available priority)</w:t>
      </w:r>
      <w:r w:rsidR="00180563" w:rsidRPr="0017209D">
        <w:rPr>
          <w:rFonts w:cstheme="majorHAnsi"/>
          <w:color w:val="000000" w:themeColor="text1"/>
          <w:sz w:val="22"/>
          <w:szCs w:val="22"/>
        </w:rPr>
        <w:t xml:space="preserve">. </w:t>
      </w:r>
      <w:r w:rsidR="00A4063A" w:rsidRPr="0017209D">
        <w:rPr>
          <w:rFonts w:cstheme="majorHAnsi"/>
          <w:color w:val="000000" w:themeColor="text1"/>
          <w:sz w:val="22"/>
          <w:szCs w:val="22"/>
        </w:rPr>
        <w:t xml:space="preserve">In the event of uncertain weather during an Organized Youth Activity, a Deacon/Deaconess or Designee will monitor weather reports and notify the </w:t>
      </w:r>
      <w:r w:rsidR="00315035">
        <w:rPr>
          <w:rFonts w:cstheme="majorHAnsi"/>
          <w:color w:val="000000" w:themeColor="text1"/>
          <w:sz w:val="22"/>
          <w:szCs w:val="22"/>
        </w:rPr>
        <w:t>Director of Youth Ministry</w:t>
      </w:r>
      <w:r w:rsidR="00A4063A" w:rsidRPr="0017209D">
        <w:rPr>
          <w:rFonts w:cstheme="majorHAnsi"/>
          <w:color w:val="000000" w:themeColor="text1"/>
          <w:sz w:val="22"/>
          <w:szCs w:val="22"/>
        </w:rPr>
        <w:t xml:space="preserve"> of </w:t>
      </w:r>
      <w:r w:rsidR="0084261E">
        <w:rPr>
          <w:rFonts w:cstheme="majorHAnsi"/>
          <w:color w:val="000000" w:themeColor="text1"/>
          <w:sz w:val="22"/>
          <w:szCs w:val="22"/>
        </w:rPr>
        <w:t>any severe weather.</w:t>
      </w:r>
      <w:r w:rsidR="004B1580">
        <w:rPr>
          <w:rFonts w:cstheme="majorHAnsi"/>
          <w:color w:val="000000" w:themeColor="text1"/>
          <w:sz w:val="22"/>
          <w:szCs w:val="22"/>
        </w:rPr>
        <w:t xml:space="preserve"> </w:t>
      </w:r>
      <w:r w:rsidR="004B1580" w:rsidRPr="004B1580">
        <w:rPr>
          <w:rFonts w:cstheme="majorHAnsi"/>
          <w:color w:val="000000" w:themeColor="text1"/>
          <w:sz w:val="22"/>
          <w:szCs w:val="22"/>
        </w:rPr>
        <w:t>A portable radio will be kept in the church first-aid closet, tuned to WTOP FM103.5.</w:t>
      </w:r>
      <w:r w:rsidR="004B1580">
        <w:rPr>
          <w:rFonts w:cstheme="majorHAnsi"/>
          <w:color w:val="000000" w:themeColor="text1"/>
          <w:sz w:val="22"/>
          <w:szCs w:val="22"/>
        </w:rPr>
        <w:t xml:space="preserve"> In addition, Youth Workers</w:t>
      </w:r>
      <w:r w:rsidR="004B1580" w:rsidRPr="004B1580">
        <w:rPr>
          <w:rFonts w:cstheme="majorHAnsi"/>
          <w:color w:val="000000" w:themeColor="text1"/>
          <w:sz w:val="22"/>
          <w:szCs w:val="22"/>
        </w:rPr>
        <w:t xml:space="preserve"> </w:t>
      </w:r>
      <w:r w:rsidR="00733E1B">
        <w:rPr>
          <w:rFonts w:cstheme="majorHAnsi"/>
          <w:color w:val="000000" w:themeColor="text1"/>
          <w:sz w:val="22"/>
          <w:szCs w:val="22"/>
        </w:rPr>
        <w:t>are encouraged to</w:t>
      </w:r>
      <w:r w:rsidR="00733E1B" w:rsidRPr="004B1580">
        <w:rPr>
          <w:rFonts w:cstheme="majorHAnsi"/>
          <w:color w:val="000000" w:themeColor="text1"/>
          <w:sz w:val="22"/>
          <w:szCs w:val="22"/>
        </w:rPr>
        <w:t xml:space="preserve"> </w:t>
      </w:r>
      <w:r w:rsidR="004B1580" w:rsidRPr="004B1580">
        <w:rPr>
          <w:rFonts w:cstheme="majorHAnsi"/>
          <w:color w:val="000000" w:themeColor="text1"/>
          <w:sz w:val="22"/>
          <w:szCs w:val="22"/>
        </w:rPr>
        <w:t>sign up for public safety alerts at hsema.dc.gov/page/alertdc</w:t>
      </w:r>
      <w:r w:rsidR="004B1580">
        <w:rPr>
          <w:rFonts w:cstheme="majorHAnsi"/>
          <w:color w:val="000000" w:themeColor="text1"/>
          <w:sz w:val="22"/>
          <w:szCs w:val="22"/>
        </w:rPr>
        <w:t>.</w:t>
      </w:r>
    </w:p>
    <w:p w14:paraId="1EE1B72F" w14:textId="071D47BB" w:rsidR="00AD4626" w:rsidRPr="00E9259F" w:rsidRDefault="003B61BB" w:rsidP="00E9259F">
      <w:pPr>
        <w:pStyle w:val="Heading2"/>
        <w:spacing w:after="240"/>
        <w:ind w:left="432" w:hanging="432"/>
        <w:jc w:val="both"/>
        <w:rPr>
          <w:rFonts w:cstheme="majorHAnsi"/>
          <w:color w:val="000000" w:themeColor="text1"/>
          <w:sz w:val="22"/>
          <w:szCs w:val="22"/>
        </w:rPr>
      </w:pPr>
      <w:r w:rsidRPr="00837831">
        <w:rPr>
          <w:rFonts w:cstheme="majorHAnsi"/>
          <w:b/>
          <w:bCs/>
          <w:color w:val="000000" w:themeColor="text1"/>
          <w:sz w:val="22"/>
          <w:szCs w:val="22"/>
        </w:rPr>
        <w:lastRenderedPageBreak/>
        <w:t>TORNADO:</w:t>
      </w:r>
      <w:r w:rsidRPr="00837831">
        <w:rPr>
          <w:rFonts w:cstheme="majorHAnsi"/>
          <w:color w:val="000000" w:themeColor="text1"/>
          <w:sz w:val="22"/>
          <w:szCs w:val="22"/>
        </w:rPr>
        <w:t xml:space="preserve"> If a Tornado Watch</w:t>
      </w:r>
      <w:r w:rsidR="00E9259F">
        <w:rPr>
          <w:rFonts w:cstheme="majorHAnsi"/>
          <w:color w:val="000000" w:themeColor="text1"/>
          <w:sz w:val="22"/>
          <w:szCs w:val="22"/>
        </w:rPr>
        <w:t xml:space="preserve"> or Warning</w:t>
      </w:r>
      <w:r w:rsidRPr="00837831">
        <w:rPr>
          <w:rFonts w:cstheme="majorHAnsi"/>
          <w:color w:val="000000" w:themeColor="text1"/>
          <w:sz w:val="22"/>
          <w:szCs w:val="22"/>
        </w:rPr>
        <w:t xml:space="preserve"> is </w:t>
      </w:r>
      <w:r w:rsidR="00021C19">
        <w:rPr>
          <w:rFonts w:cstheme="majorHAnsi"/>
          <w:color w:val="000000" w:themeColor="text1"/>
          <w:sz w:val="22"/>
          <w:szCs w:val="22"/>
        </w:rPr>
        <w:t xml:space="preserve">issued by the National Weather Service </w:t>
      </w:r>
      <w:r w:rsidRPr="00837831">
        <w:rPr>
          <w:rFonts w:cstheme="majorHAnsi"/>
          <w:color w:val="000000" w:themeColor="text1"/>
          <w:sz w:val="22"/>
          <w:szCs w:val="22"/>
        </w:rPr>
        <w:t>during a</w:t>
      </w:r>
      <w:r w:rsidR="00E546F9" w:rsidRPr="00837831">
        <w:rPr>
          <w:rFonts w:cstheme="majorHAnsi"/>
          <w:color w:val="000000" w:themeColor="text1"/>
          <w:sz w:val="22"/>
          <w:szCs w:val="22"/>
        </w:rPr>
        <w:t xml:space="preserve">n Organized </w:t>
      </w:r>
      <w:r w:rsidR="00AD4626" w:rsidRPr="00837831">
        <w:rPr>
          <w:rFonts w:cstheme="majorHAnsi"/>
          <w:color w:val="000000" w:themeColor="text1"/>
          <w:sz w:val="22"/>
          <w:szCs w:val="22"/>
        </w:rPr>
        <w:t>Youth Activity</w:t>
      </w:r>
      <w:r w:rsidRPr="00837831">
        <w:rPr>
          <w:rFonts w:cstheme="majorHAnsi"/>
          <w:color w:val="000000" w:themeColor="text1"/>
          <w:sz w:val="22"/>
          <w:szCs w:val="22"/>
        </w:rPr>
        <w:t>, the</w:t>
      </w:r>
      <w:r w:rsidR="00AD4626" w:rsidRPr="00837831">
        <w:rPr>
          <w:rFonts w:cstheme="majorHAnsi"/>
          <w:color w:val="000000" w:themeColor="text1"/>
          <w:sz w:val="22"/>
          <w:szCs w:val="22"/>
        </w:rPr>
        <w:t xml:space="preserve"> </w:t>
      </w:r>
      <w:r w:rsidR="00131EFF">
        <w:rPr>
          <w:rFonts w:cstheme="majorHAnsi"/>
          <w:color w:val="000000" w:themeColor="text1"/>
          <w:sz w:val="22"/>
          <w:szCs w:val="22"/>
        </w:rPr>
        <w:t xml:space="preserve">Activity </w:t>
      </w:r>
      <w:r w:rsidRPr="00837831">
        <w:rPr>
          <w:rFonts w:cstheme="majorHAnsi"/>
          <w:color w:val="000000" w:themeColor="text1"/>
          <w:sz w:val="22"/>
          <w:szCs w:val="22"/>
        </w:rPr>
        <w:t>will be terminated</w:t>
      </w:r>
      <w:r w:rsidR="00A4063A">
        <w:rPr>
          <w:rFonts w:cstheme="majorHAnsi"/>
          <w:color w:val="000000" w:themeColor="text1"/>
          <w:sz w:val="22"/>
          <w:szCs w:val="22"/>
        </w:rPr>
        <w:t xml:space="preserve"> and parents notifie</w:t>
      </w:r>
      <w:r w:rsidR="00131EFF">
        <w:rPr>
          <w:rFonts w:cstheme="majorHAnsi"/>
          <w:color w:val="000000" w:themeColor="text1"/>
          <w:sz w:val="22"/>
          <w:szCs w:val="22"/>
        </w:rPr>
        <w:t>d</w:t>
      </w:r>
      <w:r w:rsidRPr="00837831">
        <w:rPr>
          <w:rFonts w:cstheme="majorHAnsi"/>
          <w:color w:val="000000" w:themeColor="text1"/>
          <w:sz w:val="22"/>
          <w:szCs w:val="22"/>
        </w:rPr>
        <w:t>.</w:t>
      </w:r>
      <w:r w:rsidR="00131EFF">
        <w:rPr>
          <w:rFonts w:cstheme="majorHAnsi"/>
          <w:color w:val="000000" w:themeColor="text1"/>
          <w:sz w:val="22"/>
          <w:szCs w:val="22"/>
        </w:rPr>
        <w:t xml:space="preserve"> </w:t>
      </w:r>
      <w:r w:rsidR="0084261E">
        <w:rPr>
          <w:rFonts w:cstheme="majorHAnsi"/>
          <w:color w:val="000000" w:themeColor="text1"/>
          <w:sz w:val="22"/>
          <w:szCs w:val="22"/>
        </w:rPr>
        <w:t xml:space="preserve">If </w:t>
      </w:r>
      <w:r w:rsidR="00E9259F">
        <w:rPr>
          <w:rFonts w:cstheme="majorHAnsi"/>
          <w:color w:val="000000" w:themeColor="text1"/>
          <w:sz w:val="22"/>
          <w:szCs w:val="22"/>
        </w:rPr>
        <w:t xml:space="preserve">the Organized Youth Activity is being held </w:t>
      </w:r>
      <w:r w:rsidR="0084261E">
        <w:rPr>
          <w:rFonts w:cstheme="majorHAnsi"/>
          <w:color w:val="000000" w:themeColor="text1"/>
          <w:sz w:val="22"/>
          <w:szCs w:val="22"/>
        </w:rPr>
        <w:t>in a</w:t>
      </w:r>
      <w:r w:rsidR="00E9259F">
        <w:rPr>
          <w:rFonts w:cstheme="majorHAnsi"/>
          <w:color w:val="000000" w:themeColor="text1"/>
          <w:sz w:val="22"/>
          <w:szCs w:val="22"/>
        </w:rPr>
        <w:t>n indoor</w:t>
      </w:r>
      <w:r w:rsidR="0084261E">
        <w:rPr>
          <w:rFonts w:cstheme="majorHAnsi"/>
          <w:color w:val="000000" w:themeColor="text1"/>
          <w:sz w:val="22"/>
          <w:szCs w:val="22"/>
        </w:rPr>
        <w:t xml:space="preserve"> </w:t>
      </w:r>
      <w:r w:rsidR="00E9259F">
        <w:rPr>
          <w:rFonts w:cstheme="majorHAnsi"/>
          <w:color w:val="000000" w:themeColor="text1"/>
          <w:sz w:val="22"/>
          <w:szCs w:val="22"/>
        </w:rPr>
        <w:t>facility</w:t>
      </w:r>
      <w:r w:rsidR="0084261E">
        <w:rPr>
          <w:rFonts w:cstheme="majorHAnsi"/>
          <w:color w:val="000000" w:themeColor="text1"/>
          <w:sz w:val="22"/>
          <w:szCs w:val="22"/>
        </w:rPr>
        <w:t xml:space="preserve">, </w:t>
      </w:r>
      <w:r w:rsidR="00E9259F" w:rsidRPr="00E9259F">
        <w:rPr>
          <w:rFonts w:cstheme="majorHAnsi"/>
          <w:color w:val="000000" w:themeColor="text1"/>
          <w:sz w:val="22"/>
          <w:szCs w:val="22"/>
        </w:rPr>
        <w:t>all participants will seek shelter in the lowe</w:t>
      </w:r>
      <w:r w:rsidR="00775862">
        <w:rPr>
          <w:rFonts w:cstheme="majorHAnsi"/>
          <w:color w:val="000000" w:themeColor="text1"/>
          <w:sz w:val="22"/>
          <w:szCs w:val="22"/>
        </w:rPr>
        <w:t>st</w:t>
      </w:r>
      <w:r w:rsidR="00E9259F" w:rsidRPr="00E9259F">
        <w:rPr>
          <w:rFonts w:cstheme="majorHAnsi"/>
          <w:color w:val="000000" w:themeColor="text1"/>
          <w:sz w:val="22"/>
          <w:szCs w:val="22"/>
        </w:rPr>
        <w:t xml:space="preserve"> level of the </w:t>
      </w:r>
      <w:r w:rsidR="00E9259F">
        <w:rPr>
          <w:rFonts w:cstheme="majorHAnsi"/>
          <w:color w:val="000000" w:themeColor="text1"/>
          <w:sz w:val="22"/>
          <w:szCs w:val="22"/>
        </w:rPr>
        <w:t xml:space="preserve">indoor </w:t>
      </w:r>
      <w:r w:rsidR="00E9259F" w:rsidRPr="00E9259F">
        <w:rPr>
          <w:rFonts w:cstheme="majorHAnsi"/>
          <w:color w:val="000000" w:themeColor="text1"/>
          <w:sz w:val="22"/>
          <w:szCs w:val="22"/>
        </w:rPr>
        <w:t xml:space="preserve">facility being used until the “All Clear” is given. If the Organized Youth Activity is in the Church building, participants will be instructed by the </w:t>
      </w:r>
      <w:r w:rsidR="00315035">
        <w:rPr>
          <w:rFonts w:cstheme="majorHAnsi"/>
          <w:color w:val="000000" w:themeColor="text1"/>
          <w:sz w:val="22"/>
          <w:szCs w:val="22"/>
        </w:rPr>
        <w:t>Director of Youth Ministry</w:t>
      </w:r>
      <w:r w:rsidR="00E9259F" w:rsidRPr="00E9259F">
        <w:rPr>
          <w:rFonts w:cstheme="majorHAnsi"/>
          <w:color w:val="000000" w:themeColor="text1"/>
          <w:sz w:val="22"/>
          <w:szCs w:val="22"/>
        </w:rPr>
        <w:t xml:space="preserve">, Deacon/Deaconess of Youth Ministry, or a Designee (in order of available priority) to seek shelter in the hallways of the </w:t>
      </w:r>
      <w:r w:rsidR="008B3D7A">
        <w:rPr>
          <w:rFonts w:cstheme="majorHAnsi"/>
          <w:color w:val="000000" w:themeColor="text1"/>
          <w:sz w:val="22"/>
          <w:szCs w:val="22"/>
        </w:rPr>
        <w:t>C</w:t>
      </w:r>
      <w:r w:rsidR="00E9259F" w:rsidRPr="00E9259F">
        <w:rPr>
          <w:rFonts w:cstheme="majorHAnsi"/>
          <w:color w:val="000000" w:themeColor="text1"/>
          <w:sz w:val="22"/>
          <w:szCs w:val="22"/>
        </w:rPr>
        <w:t>hurch basement and away from windows</w:t>
      </w:r>
      <w:r w:rsidR="00E9259F">
        <w:rPr>
          <w:rFonts w:cstheme="majorHAnsi"/>
          <w:color w:val="000000" w:themeColor="text1"/>
          <w:sz w:val="22"/>
          <w:szCs w:val="22"/>
        </w:rPr>
        <w:t xml:space="preserve">. If the Organized Youth Activity is outside, the </w:t>
      </w:r>
      <w:r w:rsidR="00315035">
        <w:rPr>
          <w:rFonts w:cstheme="majorHAnsi"/>
          <w:color w:val="000000" w:themeColor="text1"/>
          <w:sz w:val="22"/>
          <w:szCs w:val="22"/>
        </w:rPr>
        <w:t>Director of Youth Ministry</w:t>
      </w:r>
      <w:r w:rsidR="00E9259F">
        <w:rPr>
          <w:rFonts w:cstheme="majorHAnsi"/>
          <w:color w:val="000000" w:themeColor="text1"/>
          <w:sz w:val="22"/>
          <w:szCs w:val="22"/>
        </w:rPr>
        <w:t xml:space="preserve">, Deacon/Deaconess of Youth Ministry, or a Designee should seek shelter for </w:t>
      </w:r>
      <w:r w:rsidR="008B3D7A">
        <w:rPr>
          <w:rFonts w:cstheme="majorHAnsi"/>
          <w:color w:val="000000" w:themeColor="text1"/>
          <w:sz w:val="22"/>
          <w:szCs w:val="22"/>
        </w:rPr>
        <w:t>participants</w:t>
      </w:r>
      <w:r w:rsidR="00E9259F">
        <w:rPr>
          <w:rFonts w:cstheme="majorHAnsi"/>
          <w:color w:val="000000" w:themeColor="text1"/>
          <w:sz w:val="22"/>
          <w:szCs w:val="22"/>
        </w:rPr>
        <w:t xml:space="preserve"> in a nearby building, if possible. If </w:t>
      </w:r>
      <w:r w:rsidR="008B3D7A">
        <w:rPr>
          <w:rFonts w:cstheme="majorHAnsi"/>
          <w:color w:val="000000" w:themeColor="text1"/>
          <w:sz w:val="22"/>
          <w:szCs w:val="22"/>
        </w:rPr>
        <w:t>a nearby indoor facility is unavailable</w:t>
      </w:r>
      <w:r w:rsidR="00E9259F">
        <w:rPr>
          <w:rFonts w:cstheme="majorHAnsi"/>
          <w:color w:val="000000" w:themeColor="text1"/>
          <w:sz w:val="22"/>
          <w:szCs w:val="22"/>
        </w:rPr>
        <w:t>, participants should be instructed to lie flat, face-down on low ground, protecting the back of their heads with their arms</w:t>
      </w:r>
      <w:r w:rsidR="008B3D7A">
        <w:rPr>
          <w:rFonts w:cstheme="majorHAnsi"/>
          <w:color w:val="000000" w:themeColor="text1"/>
          <w:sz w:val="22"/>
          <w:szCs w:val="22"/>
        </w:rPr>
        <w:t xml:space="preserve"> and instructed to get as far away</w:t>
      </w:r>
      <w:r w:rsidR="00E9259F">
        <w:rPr>
          <w:rFonts w:cstheme="majorHAnsi"/>
          <w:color w:val="000000" w:themeColor="text1"/>
          <w:sz w:val="22"/>
          <w:szCs w:val="22"/>
        </w:rPr>
        <w:t xml:space="preserve"> from trees and cars as they can. </w:t>
      </w:r>
      <w:r w:rsidR="00A4063A" w:rsidRPr="00E9259F">
        <w:rPr>
          <w:rFonts w:cstheme="majorHAnsi"/>
          <w:color w:val="000000" w:themeColor="text1"/>
          <w:sz w:val="22"/>
          <w:szCs w:val="22"/>
        </w:rPr>
        <w:t xml:space="preserve">Once the “All Clear” is given by the </w:t>
      </w:r>
      <w:r w:rsidR="00315035">
        <w:rPr>
          <w:rFonts w:cstheme="majorHAnsi"/>
          <w:color w:val="000000" w:themeColor="text1"/>
          <w:sz w:val="22"/>
          <w:szCs w:val="22"/>
        </w:rPr>
        <w:t>Director of Youth Ministry</w:t>
      </w:r>
      <w:r w:rsidR="00E9259F">
        <w:rPr>
          <w:rFonts w:cstheme="majorHAnsi"/>
          <w:color w:val="000000" w:themeColor="text1"/>
          <w:sz w:val="22"/>
          <w:szCs w:val="22"/>
        </w:rPr>
        <w:t xml:space="preserve">, Deacon/Deaconess of Youth Ministry, or a Designee, parents </w:t>
      </w:r>
      <w:r w:rsidR="00A4063A" w:rsidRPr="00E9259F">
        <w:rPr>
          <w:rFonts w:cstheme="majorHAnsi"/>
          <w:color w:val="000000" w:themeColor="text1"/>
          <w:sz w:val="22"/>
          <w:szCs w:val="22"/>
        </w:rPr>
        <w:t xml:space="preserve">of </w:t>
      </w:r>
      <w:r w:rsidR="00E9259F">
        <w:rPr>
          <w:rFonts w:cstheme="majorHAnsi"/>
          <w:color w:val="000000" w:themeColor="text1"/>
          <w:sz w:val="22"/>
          <w:szCs w:val="22"/>
        </w:rPr>
        <w:t xml:space="preserve">the </w:t>
      </w:r>
      <w:r w:rsidR="00A4063A" w:rsidRPr="00E9259F">
        <w:rPr>
          <w:rFonts w:cstheme="majorHAnsi"/>
          <w:color w:val="000000" w:themeColor="text1"/>
          <w:sz w:val="22"/>
          <w:szCs w:val="22"/>
        </w:rPr>
        <w:t xml:space="preserve">Youth will be notified and instructed to pick up their Youth once it is safe for them to do so. </w:t>
      </w:r>
      <w:r w:rsidR="00775862" w:rsidRPr="00775862">
        <w:rPr>
          <w:rFonts w:cstheme="majorHAnsi"/>
          <w:color w:val="000000" w:themeColor="text1"/>
          <w:sz w:val="22"/>
          <w:szCs w:val="22"/>
        </w:rPr>
        <w:t xml:space="preserve">Youth Workers should remain with the Youth until the “All Clear” is given by the </w:t>
      </w:r>
      <w:r w:rsidR="00315035">
        <w:rPr>
          <w:rFonts w:cstheme="majorHAnsi"/>
          <w:color w:val="000000" w:themeColor="text1"/>
          <w:sz w:val="22"/>
          <w:szCs w:val="22"/>
        </w:rPr>
        <w:t>Director of Youth Ministry</w:t>
      </w:r>
      <w:r w:rsidR="00775862" w:rsidRPr="00775862">
        <w:rPr>
          <w:rFonts w:cstheme="majorHAnsi"/>
          <w:color w:val="000000" w:themeColor="text1"/>
          <w:sz w:val="22"/>
          <w:szCs w:val="22"/>
        </w:rPr>
        <w:t>, Deacon/Deaconess of Youth Ministry, or a Designee. Once the “All Clear” is given, Youth may exit the building in an orderly fashion to be released to an adult.</w:t>
      </w:r>
    </w:p>
    <w:p w14:paraId="769EF8D1" w14:textId="07B184DD" w:rsidR="00021C19" w:rsidRPr="00775862" w:rsidRDefault="00021C19" w:rsidP="00775862">
      <w:pPr>
        <w:pStyle w:val="Heading2"/>
        <w:spacing w:after="240"/>
        <w:ind w:left="432" w:hanging="432"/>
        <w:jc w:val="both"/>
        <w:rPr>
          <w:rFonts w:cstheme="majorHAnsi"/>
          <w:color w:val="000000" w:themeColor="text1"/>
          <w:sz w:val="22"/>
          <w:szCs w:val="22"/>
        </w:rPr>
      </w:pPr>
      <w:r w:rsidRPr="00021C19">
        <w:rPr>
          <w:rFonts w:cstheme="majorHAnsi"/>
          <w:b/>
          <w:bCs/>
          <w:color w:val="000000" w:themeColor="text1"/>
          <w:sz w:val="22"/>
          <w:szCs w:val="22"/>
        </w:rPr>
        <w:t>HURRICANE:</w:t>
      </w:r>
      <w:r>
        <w:rPr>
          <w:rFonts w:cstheme="majorHAnsi"/>
          <w:color w:val="000000" w:themeColor="text1"/>
          <w:sz w:val="22"/>
          <w:szCs w:val="22"/>
        </w:rPr>
        <w:t xml:space="preserve"> If a Hurricane Watch</w:t>
      </w:r>
      <w:r w:rsidR="00382453">
        <w:rPr>
          <w:rFonts w:cstheme="majorHAnsi"/>
          <w:color w:val="000000" w:themeColor="text1"/>
          <w:sz w:val="22"/>
          <w:szCs w:val="22"/>
        </w:rPr>
        <w:t xml:space="preserve"> or Warning</w:t>
      </w:r>
      <w:r>
        <w:rPr>
          <w:rFonts w:cstheme="majorHAnsi"/>
          <w:color w:val="000000" w:themeColor="text1"/>
          <w:sz w:val="22"/>
          <w:szCs w:val="22"/>
        </w:rPr>
        <w:t xml:space="preserve"> is issued by the National Weather Service during an Organized Youth Activity</w:t>
      </w:r>
      <w:r w:rsidR="00775862">
        <w:rPr>
          <w:rFonts w:cstheme="majorHAnsi"/>
          <w:color w:val="000000" w:themeColor="text1"/>
          <w:sz w:val="22"/>
          <w:szCs w:val="22"/>
        </w:rPr>
        <w:t>,</w:t>
      </w:r>
      <w:r w:rsidR="00382453">
        <w:rPr>
          <w:rFonts w:cstheme="majorHAnsi"/>
          <w:color w:val="000000" w:themeColor="text1"/>
          <w:sz w:val="22"/>
          <w:szCs w:val="22"/>
        </w:rPr>
        <w:t xml:space="preserve"> </w:t>
      </w:r>
      <w:r w:rsidR="00775862" w:rsidRPr="00837831">
        <w:rPr>
          <w:rFonts w:cstheme="majorHAnsi"/>
          <w:color w:val="000000" w:themeColor="text1"/>
          <w:sz w:val="22"/>
          <w:szCs w:val="22"/>
        </w:rPr>
        <w:t xml:space="preserve">the </w:t>
      </w:r>
      <w:r w:rsidR="00775862">
        <w:rPr>
          <w:rFonts w:cstheme="majorHAnsi"/>
          <w:color w:val="000000" w:themeColor="text1"/>
          <w:sz w:val="22"/>
          <w:szCs w:val="22"/>
        </w:rPr>
        <w:t xml:space="preserve">Activity </w:t>
      </w:r>
      <w:r w:rsidR="00775862" w:rsidRPr="00837831">
        <w:rPr>
          <w:rFonts w:cstheme="majorHAnsi"/>
          <w:color w:val="000000" w:themeColor="text1"/>
          <w:sz w:val="22"/>
          <w:szCs w:val="22"/>
        </w:rPr>
        <w:t>will be terminated</w:t>
      </w:r>
      <w:r w:rsidR="00775862">
        <w:rPr>
          <w:rFonts w:cstheme="majorHAnsi"/>
          <w:color w:val="000000" w:themeColor="text1"/>
          <w:sz w:val="22"/>
          <w:szCs w:val="22"/>
        </w:rPr>
        <w:t xml:space="preserve"> and parents notified</w:t>
      </w:r>
      <w:r w:rsidR="00775862" w:rsidRPr="00837831">
        <w:rPr>
          <w:rFonts w:cstheme="majorHAnsi"/>
          <w:color w:val="000000" w:themeColor="text1"/>
          <w:sz w:val="22"/>
          <w:szCs w:val="22"/>
        </w:rPr>
        <w:t>.</w:t>
      </w:r>
      <w:r w:rsidR="00775862">
        <w:rPr>
          <w:rFonts w:cstheme="majorHAnsi"/>
          <w:color w:val="000000" w:themeColor="text1"/>
          <w:sz w:val="22"/>
          <w:szCs w:val="22"/>
        </w:rPr>
        <w:t xml:space="preserve"> If the Organized Youth Activity is being held in an indoor facility, </w:t>
      </w:r>
      <w:r w:rsidR="00775862" w:rsidRPr="00E9259F">
        <w:rPr>
          <w:rFonts w:cstheme="majorHAnsi"/>
          <w:color w:val="000000" w:themeColor="text1"/>
          <w:sz w:val="22"/>
          <w:szCs w:val="22"/>
        </w:rPr>
        <w:t xml:space="preserve">all participants will seek shelter </w:t>
      </w:r>
      <w:r w:rsidR="00A25FF9">
        <w:rPr>
          <w:rFonts w:cstheme="majorHAnsi"/>
          <w:color w:val="000000" w:themeColor="text1"/>
          <w:sz w:val="22"/>
          <w:szCs w:val="22"/>
        </w:rPr>
        <w:t>on the ground level</w:t>
      </w:r>
      <w:r w:rsidR="00775862" w:rsidRPr="00E9259F">
        <w:rPr>
          <w:rFonts w:cstheme="majorHAnsi"/>
          <w:color w:val="000000" w:themeColor="text1"/>
          <w:sz w:val="22"/>
          <w:szCs w:val="22"/>
        </w:rPr>
        <w:t xml:space="preserve"> of the </w:t>
      </w:r>
      <w:r w:rsidR="00775862">
        <w:rPr>
          <w:rFonts w:cstheme="majorHAnsi"/>
          <w:color w:val="000000" w:themeColor="text1"/>
          <w:sz w:val="22"/>
          <w:szCs w:val="22"/>
        </w:rPr>
        <w:t xml:space="preserve">indoor </w:t>
      </w:r>
      <w:r w:rsidR="00775862" w:rsidRPr="00E9259F">
        <w:rPr>
          <w:rFonts w:cstheme="majorHAnsi"/>
          <w:color w:val="000000" w:themeColor="text1"/>
          <w:sz w:val="22"/>
          <w:szCs w:val="22"/>
        </w:rPr>
        <w:t>facility being used until the “All Clear” is given</w:t>
      </w:r>
      <w:r w:rsidR="00A25FF9">
        <w:rPr>
          <w:rFonts w:cstheme="majorHAnsi"/>
          <w:color w:val="000000" w:themeColor="text1"/>
          <w:sz w:val="22"/>
          <w:szCs w:val="22"/>
        </w:rPr>
        <w:t xml:space="preserve"> or until shelter in a higher vicinity of the building is needed and communicated by the </w:t>
      </w:r>
      <w:r w:rsidR="00315035">
        <w:rPr>
          <w:rFonts w:cstheme="majorHAnsi"/>
          <w:color w:val="000000" w:themeColor="text1"/>
          <w:sz w:val="22"/>
          <w:szCs w:val="22"/>
        </w:rPr>
        <w:t>Director of Youth Ministry</w:t>
      </w:r>
      <w:r w:rsidR="00A25FF9">
        <w:rPr>
          <w:rFonts w:cstheme="majorHAnsi"/>
          <w:color w:val="000000" w:themeColor="text1"/>
          <w:sz w:val="22"/>
          <w:szCs w:val="22"/>
        </w:rPr>
        <w:t>, Deacon/Deaconess of Youth Ministry, or a Designee (in order of available priority)</w:t>
      </w:r>
      <w:r w:rsidR="00775862" w:rsidRPr="00E9259F">
        <w:rPr>
          <w:rFonts w:cstheme="majorHAnsi"/>
          <w:color w:val="000000" w:themeColor="text1"/>
          <w:sz w:val="22"/>
          <w:szCs w:val="22"/>
        </w:rPr>
        <w:t xml:space="preserve">. If the Organized Youth Activity is in the Church building, participants will be instructed by the </w:t>
      </w:r>
      <w:r w:rsidR="00315035">
        <w:rPr>
          <w:rFonts w:cstheme="majorHAnsi"/>
          <w:color w:val="000000" w:themeColor="text1"/>
          <w:sz w:val="22"/>
          <w:szCs w:val="22"/>
        </w:rPr>
        <w:t>Director of Youth Ministry</w:t>
      </w:r>
      <w:r w:rsidR="00775862" w:rsidRPr="00E9259F">
        <w:rPr>
          <w:rFonts w:cstheme="majorHAnsi"/>
          <w:color w:val="000000" w:themeColor="text1"/>
          <w:sz w:val="22"/>
          <w:szCs w:val="22"/>
        </w:rPr>
        <w:t xml:space="preserve">, Deacon/Deaconess of Youth Ministry, or a Designee to seek shelter in the hallways of the </w:t>
      </w:r>
      <w:r w:rsidR="00775862">
        <w:rPr>
          <w:rFonts w:cstheme="majorHAnsi"/>
          <w:color w:val="000000" w:themeColor="text1"/>
          <w:sz w:val="22"/>
          <w:szCs w:val="22"/>
        </w:rPr>
        <w:t>C</w:t>
      </w:r>
      <w:r w:rsidR="00775862" w:rsidRPr="00E9259F">
        <w:rPr>
          <w:rFonts w:cstheme="majorHAnsi"/>
          <w:color w:val="000000" w:themeColor="text1"/>
          <w:sz w:val="22"/>
          <w:szCs w:val="22"/>
        </w:rPr>
        <w:t xml:space="preserve">hurch </w:t>
      </w:r>
      <w:r w:rsidR="00A25FF9">
        <w:rPr>
          <w:rFonts w:cstheme="majorHAnsi"/>
          <w:color w:val="000000" w:themeColor="text1"/>
          <w:sz w:val="22"/>
          <w:szCs w:val="22"/>
        </w:rPr>
        <w:t xml:space="preserve">ground level </w:t>
      </w:r>
      <w:r w:rsidR="00775862" w:rsidRPr="00E9259F">
        <w:rPr>
          <w:rFonts w:cstheme="majorHAnsi"/>
          <w:color w:val="000000" w:themeColor="text1"/>
          <w:sz w:val="22"/>
          <w:szCs w:val="22"/>
        </w:rPr>
        <w:t>and away from windows</w:t>
      </w:r>
      <w:r w:rsidR="00775862">
        <w:rPr>
          <w:rFonts w:cstheme="majorHAnsi"/>
          <w:color w:val="000000" w:themeColor="text1"/>
          <w:sz w:val="22"/>
          <w:szCs w:val="22"/>
        </w:rPr>
        <w:t xml:space="preserve">. If the Organized Youth Activity is outside, the </w:t>
      </w:r>
      <w:r w:rsidR="00315035">
        <w:rPr>
          <w:rFonts w:cstheme="majorHAnsi"/>
          <w:color w:val="000000" w:themeColor="text1"/>
          <w:sz w:val="22"/>
          <w:szCs w:val="22"/>
        </w:rPr>
        <w:t>Director of Youth Ministry</w:t>
      </w:r>
      <w:r w:rsidR="00775862">
        <w:rPr>
          <w:rFonts w:cstheme="majorHAnsi"/>
          <w:color w:val="000000" w:themeColor="text1"/>
          <w:sz w:val="22"/>
          <w:szCs w:val="22"/>
        </w:rPr>
        <w:t xml:space="preserve">, Deacon/Deaconess of Youth Ministry, or a Designee should seek shelter for participants in the nearest building possible. </w:t>
      </w:r>
      <w:r w:rsidR="00775862" w:rsidRPr="00E9259F">
        <w:rPr>
          <w:rFonts w:cstheme="majorHAnsi"/>
          <w:color w:val="000000" w:themeColor="text1"/>
          <w:sz w:val="22"/>
          <w:szCs w:val="22"/>
        </w:rPr>
        <w:t xml:space="preserve">Once the “All Clear” is given by the </w:t>
      </w:r>
      <w:r w:rsidR="00315035">
        <w:rPr>
          <w:rFonts w:cstheme="majorHAnsi"/>
          <w:color w:val="000000" w:themeColor="text1"/>
          <w:sz w:val="22"/>
          <w:szCs w:val="22"/>
        </w:rPr>
        <w:t>Director of Youth Ministry</w:t>
      </w:r>
      <w:r w:rsidR="00775862">
        <w:rPr>
          <w:rFonts w:cstheme="majorHAnsi"/>
          <w:color w:val="000000" w:themeColor="text1"/>
          <w:sz w:val="22"/>
          <w:szCs w:val="22"/>
        </w:rPr>
        <w:t xml:space="preserve">, Deacon/Deaconess of Youth Ministry, or a Designee, parents </w:t>
      </w:r>
      <w:r w:rsidR="00775862" w:rsidRPr="00E9259F">
        <w:rPr>
          <w:rFonts w:cstheme="majorHAnsi"/>
          <w:color w:val="000000" w:themeColor="text1"/>
          <w:sz w:val="22"/>
          <w:szCs w:val="22"/>
        </w:rPr>
        <w:t xml:space="preserve">of </w:t>
      </w:r>
      <w:r w:rsidR="00775862">
        <w:rPr>
          <w:rFonts w:cstheme="majorHAnsi"/>
          <w:color w:val="000000" w:themeColor="text1"/>
          <w:sz w:val="22"/>
          <w:szCs w:val="22"/>
        </w:rPr>
        <w:t xml:space="preserve">the </w:t>
      </w:r>
      <w:r w:rsidR="00775862" w:rsidRPr="00E9259F">
        <w:rPr>
          <w:rFonts w:cstheme="majorHAnsi"/>
          <w:color w:val="000000" w:themeColor="text1"/>
          <w:sz w:val="22"/>
          <w:szCs w:val="22"/>
        </w:rPr>
        <w:t>Youth will be notified and instructed to pick up their Youth once it is safe for them to do so.</w:t>
      </w:r>
      <w:r w:rsidR="00775862">
        <w:rPr>
          <w:rFonts w:cstheme="majorHAnsi"/>
          <w:color w:val="000000" w:themeColor="text1"/>
          <w:sz w:val="22"/>
          <w:szCs w:val="22"/>
        </w:rPr>
        <w:t xml:space="preserve"> </w:t>
      </w:r>
      <w:r w:rsidR="00382453" w:rsidRPr="00775862">
        <w:rPr>
          <w:rFonts w:cstheme="majorHAnsi"/>
          <w:color w:val="000000" w:themeColor="text1"/>
          <w:sz w:val="22"/>
          <w:szCs w:val="22"/>
        </w:rPr>
        <w:t xml:space="preserve">Youth Workers should remain with the Youth until the “All Clear” is given by the </w:t>
      </w:r>
      <w:r w:rsidR="00315035">
        <w:rPr>
          <w:rFonts w:cstheme="majorHAnsi"/>
          <w:color w:val="000000" w:themeColor="text1"/>
          <w:sz w:val="22"/>
          <w:szCs w:val="22"/>
        </w:rPr>
        <w:t>Director of Youth Ministry</w:t>
      </w:r>
      <w:r w:rsidR="00382453" w:rsidRPr="00775862">
        <w:rPr>
          <w:rFonts w:cstheme="majorHAnsi"/>
          <w:color w:val="000000" w:themeColor="text1"/>
          <w:sz w:val="22"/>
          <w:szCs w:val="22"/>
        </w:rPr>
        <w:t>, Deacon/Deaconess of Youth Ministry, or a Designee. Once the “All Clear” is given, Youth may exit the building in an orderly fashion to be released to an adult.</w:t>
      </w:r>
    </w:p>
    <w:p w14:paraId="51DE0CD2" w14:textId="4CFFFDB8" w:rsidR="004D15FC" w:rsidRPr="00810C16" w:rsidRDefault="004D15FC" w:rsidP="00810C16">
      <w:pPr>
        <w:pStyle w:val="Heading2"/>
        <w:spacing w:after="240"/>
        <w:ind w:left="432" w:hanging="432"/>
        <w:jc w:val="both"/>
        <w:rPr>
          <w:rFonts w:cstheme="majorHAnsi"/>
          <w:color w:val="000000" w:themeColor="text1"/>
          <w:sz w:val="22"/>
          <w:szCs w:val="22"/>
        </w:rPr>
      </w:pPr>
      <w:r w:rsidRPr="004D15FC">
        <w:rPr>
          <w:rFonts w:cstheme="majorHAnsi"/>
          <w:b/>
          <w:bCs/>
          <w:color w:val="000000" w:themeColor="text1"/>
          <w:sz w:val="22"/>
          <w:szCs w:val="22"/>
        </w:rPr>
        <w:t>EARTHQUAKE</w:t>
      </w:r>
      <w:r>
        <w:rPr>
          <w:rFonts w:cstheme="majorHAnsi"/>
          <w:color w:val="000000" w:themeColor="text1"/>
          <w:sz w:val="22"/>
          <w:szCs w:val="22"/>
        </w:rPr>
        <w:t xml:space="preserve">: Upon the occurrence of an earthquake during an Organized Youth Activity, it is generally advisable that people remain in the environment where they already are—outdoors or in—and take immediate action to protect themselves. </w:t>
      </w:r>
      <w:r w:rsidR="001236CE">
        <w:rPr>
          <w:rFonts w:cstheme="majorHAnsi"/>
          <w:color w:val="000000" w:themeColor="text1"/>
          <w:sz w:val="22"/>
          <w:szCs w:val="22"/>
        </w:rPr>
        <w:t xml:space="preserve">The </w:t>
      </w:r>
      <w:r w:rsidR="00315035">
        <w:rPr>
          <w:rFonts w:cstheme="majorHAnsi"/>
          <w:color w:val="000000" w:themeColor="text1"/>
          <w:sz w:val="22"/>
          <w:szCs w:val="22"/>
        </w:rPr>
        <w:t>Director of Youth Ministry</w:t>
      </w:r>
      <w:r>
        <w:rPr>
          <w:rFonts w:cstheme="majorHAnsi"/>
          <w:color w:val="000000" w:themeColor="text1"/>
          <w:sz w:val="22"/>
          <w:szCs w:val="22"/>
        </w:rPr>
        <w:t xml:space="preserve">, Deacon/Deaconess of Youth Ministry, </w:t>
      </w:r>
      <w:r w:rsidR="00D56949">
        <w:rPr>
          <w:rFonts w:cstheme="majorHAnsi"/>
          <w:color w:val="000000" w:themeColor="text1"/>
          <w:sz w:val="22"/>
          <w:szCs w:val="22"/>
        </w:rPr>
        <w:t>or</w:t>
      </w:r>
      <w:r>
        <w:rPr>
          <w:rFonts w:cstheme="majorHAnsi"/>
          <w:color w:val="000000" w:themeColor="text1"/>
          <w:sz w:val="22"/>
          <w:szCs w:val="22"/>
        </w:rPr>
        <w:t xml:space="preserve"> a Designee</w:t>
      </w:r>
      <w:r w:rsidR="00D56949">
        <w:rPr>
          <w:rFonts w:cstheme="majorHAnsi"/>
          <w:color w:val="000000" w:themeColor="text1"/>
          <w:sz w:val="22"/>
          <w:szCs w:val="22"/>
        </w:rPr>
        <w:t xml:space="preserve"> </w:t>
      </w:r>
      <w:r w:rsidR="001236CE">
        <w:rPr>
          <w:rFonts w:cstheme="majorHAnsi"/>
          <w:color w:val="000000" w:themeColor="text1"/>
          <w:sz w:val="22"/>
          <w:szCs w:val="22"/>
        </w:rPr>
        <w:t xml:space="preserve">(in order of available priority) </w:t>
      </w:r>
      <w:r w:rsidR="00D56949">
        <w:rPr>
          <w:rFonts w:cstheme="majorHAnsi"/>
          <w:color w:val="000000" w:themeColor="text1"/>
          <w:sz w:val="22"/>
          <w:szCs w:val="22"/>
        </w:rPr>
        <w:t xml:space="preserve">should </w:t>
      </w:r>
      <w:r w:rsidR="00882F11">
        <w:rPr>
          <w:rFonts w:cstheme="majorHAnsi"/>
          <w:color w:val="000000" w:themeColor="text1"/>
          <w:sz w:val="22"/>
          <w:szCs w:val="22"/>
        </w:rPr>
        <w:t xml:space="preserve">communicate action steps for safety. </w:t>
      </w:r>
      <w:r w:rsidR="00D56949">
        <w:rPr>
          <w:rFonts w:cstheme="majorHAnsi"/>
          <w:color w:val="000000" w:themeColor="text1"/>
          <w:sz w:val="22"/>
          <w:szCs w:val="22"/>
        </w:rPr>
        <w:t xml:space="preserve">Youth and Youth Workers should be instructed to DROP (get low to the floor) and COVER (protect their heads and necks—under a chair, desk, or pew if possible). Once it appears safe, the </w:t>
      </w:r>
      <w:r w:rsidR="00315035">
        <w:rPr>
          <w:rFonts w:cstheme="majorHAnsi"/>
          <w:color w:val="000000" w:themeColor="text1"/>
          <w:sz w:val="22"/>
          <w:szCs w:val="22"/>
        </w:rPr>
        <w:t>Director of Youth Ministry</w:t>
      </w:r>
      <w:r w:rsidR="00D56949">
        <w:rPr>
          <w:rFonts w:cstheme="majorHAnsi"/>
          <w:color w:val="000000" w:themeColor="text1"/>
          <w:sz w:val="22"/>
          <w:szCs w:val="22"/>
        </w:rPr>
        <w:t xml:space="preserve">, Deacon/Deaconess of Youth Ministry, or a Designee </w:t>
      </w:r>
      <w:r w:rsidR="00810C16">
        <w:rPr>
          <w:rFonts w:cstheme="majorHAnsi"/>
          <w:color w:val="000000" w:themeColor="text1"/>
          <w:sz w:val="22"/>
          <w:szCs w:val="22"/>
        </w:rPr>
        <w:t>should instruct the Youth and Youth Workers to exit the building.</w:t>
      </w:r>
      <w:r w:rsidR="00D56949">
        <w:rPr>
          <w:rFonts w:cstheme="majorHAnsi"/>
          <w:color w:val="000000" w:themeColor="text1"/>
          <w:sz w:val="22"/>
          <w:szCs w:val="22"/>
        </w:rPr>
        <w:t xml:space="preserve"> </w:t>
      </w:r>
      <w:r w:rsidR="00810C16" w:rsidRPr="00837831">
        <w:rPr>
          <w:rFonts w:cstheme="majorHAnsi"/>
          <w:color w:val="000000" w:themeColor="text1"/>
          <w:sz w:val="22"/>
          <w:szCs w:val="22"/>
        </w:rPr>
        <w:t>Exit should be made through the closest outside door unless that exit route is blocked by fire</w:t>
      </w:r>
      <w:r w:rsidR="00810C16">
        <w:rPr>
          <w:rFonts w:cstheme="majorHAnsi"/>
          <w:color w:val="000000" w:themeColor="text1"/>
          <w:sz w:val="22"/>
          <w:szCs w:val="22"/>
        </w:rPr>
        <w:t xml:space="preserve"> or</w:t>
      </w:r>
      <w:r w:rsidR="00810C16" w:rsidRPr="00837831">
        <w:rPr>
          <w:rFonts w:cstheme="majorHAnsi"/>
          <w:color w:val="000000" w:themeColor="text1"/>
          <w:sz w:val="22"/>
          <w:szCs w:val="22"/>
        </w:rPr>
        <w:t xml:space="preserve"> smoke</w:t>
      </w:r>
      <w:r w:rsidR="00810C16">
        <w:rPr>
          <w:rFonts w:cstheme="majorHAnsi"/>
          <w:color w:val="000000" w:themeColor="text1"/>
          <w:sz w:val="22"/>
          <w:szCs w:val="22"/>
        </w:rPr>
        <w:t xml:space="preserve"> or appear</w:t>
      </w:r>
      <w:r w:rsidR="00775862">
        <w:rPr>
          <w:rFonts w:cstheme="majorHAnsi"/>
          <w:color w:val="000000" w:themeColor="text1"/>
          <w:sz w:val="22"/>
          <w:szCs w:val="22"/>
        </w:rPr>
        <w:t>s</w:t>
      </w:r>
      <w:r w:rsidR="00810C16">
        <w:rPr>
          <w:rFonts w:cstheme="majorHAnsi"/>
          <w:color w:val="000000" w:themeColor="text1"/>
          <w:sz w:val="22"/>
          <w:szCs w:val="22"/>
        </w:rPr>
        <w:t xml:space="preserve"> structurally vulnerable</w:t>
      </w:r>
      <w:r w:rsidR="00810C16" w:rsidRPr="00837831">
        <w:rPr>
          <w:rFonts w:cstheme="majorHAnsi"/>
          <w:color w:val="000000" w:themeColor="text1"/>
          <w:sz w:val="22"/>
          <w:szCs w:val="22"/>
        </w:rPr>
        <w:t>. Youth will be released to the custody of a parent or guardian as soon as possible. If conditions are deemed safe, a designated Youth Worker will check all rooms to verify that all persons have been evacuated. If a Youth is located, he or she will be led to safety.</w:t>
      </w:r>
      <w:r w:rsidR="00810C16">
        <w:rPr>
          <w:rFonts w:cstheme="majorHAnsi"/>
          <w:color w:val="000000" w:themeColor="text1"/>
          <w:sz w:val="22"/>
          <w:szCs w:val="22"/>
        </w:rPr>
        <w:t xml:space="preserve"> </w:t>
      </w:r>
      <w:r w:rsidR="00D56949" w:rsidRPr="00810C16">
        <w:rPr>
          <w:rFonts w:cstheme="majorHAnsi"/>
          <w:color w:val="000000" w:themeColor="text1"/>
          <w:sz w:val="22"/>
          <w:szCs w:val="22"/>
        </w:rPr>
        <w:t xml:space="preserve">Those without a safer place to evacuate may stay in </w:t>
      </w:r>
      <w:r w:rsidR="00775862">
        <w:rPr>
          <w:rFonts w:cstheme="majorHAnsi"/>
          <w:color w:val="000000" w:themeColor="text1"/>
          <w:sz w:val="22"/>
          <w:szCs w:val="22"/>
        </w:rPr>
        <w:t>the indoor facility in which the Organized Youth Activity is being held</w:t>
      </w:r>
      <w:r w:rsidR="00D56949" w:rsidRPr="00810C16">
        <w:rPr>
          <w:rFonts w:cstheme="majorHAnsi"/>
          <w:color w:val="000000" w:themeColor="text1"/>
          <w:sz w:val="22"/>
          <w:szCs w:val="22"/>
        </w:rPr>
        <w:t xml:space="preserve"> but should avoid the basement and locate themselves near interior walls.</w:t>
      </w:r>
    </w:p>
    <w:p w14:paraId="08B55534" w14:textId="4CF58C55" w:rsidR="0031251F" w:rsidRDefault="003B61BB" w:rsidP="004E1545">
      <w:pPr>
        <w:pStyle w:val="Heading2"/>
        <w:spacing w:after="360"/>
        <w:ind w:left="432" w:hanging="432"/>
        <w:jc w:val="both"/>
        <w:rPr>
          <w:rFonts w:cstheme="majorHAnsi"/>
          <w:color w:val="000000" w:themeColor="text1"/>
          <w:sz w:val="22"/>
          <w:szCs w:val="22"/>
        </w:rPr>
      </w:pPr>
      <w:r w:rsidRPr="00837831">
        <w:rPr>
          <w:rFonts w:cstheme="majorHAnsi"/>
          <w:b/>
          <w:bCs/>
          <w:color w:val="000000" w:themeColor="text1"/>
          <w:sz w:val="22"/>
          <w:szCs w:val="22"/>
        </w:rPr>
        <w:lastRenderedPageBreak/>
        <w:t>FIRE:</w:t>
      </w:r>
      <w:r w:rsidR="00AD4626" w:rsidRPr="00837831">
        <w:rPr>
          <w:rFonts w:cstheme="majorHAnsi"/>
          <w:color w:val="000000" w:themeColor="text1"/>
          <w:sz w:val="22"/>
          <w:szCs w:val="22"/>
        </w:rPr>
        <w:t xml:space="preserve"> </w:t>
      </w:r>
      <w:r w:rsidRPr="00837831">
        <w:rPr>
          <w:rFonts w:cstheme="majorHAnsi"/>
          <w:color w:val="000000" w:themeColor="text1"/>
          <w:sz w:val="22"/>
          <w:szCs w:val="22"/>
        </w:rPr>
        <w:t xml:space="preserve">In </w:t>
      </w:r>
      <w:r w:rsidR="00AA2A61">
        <w:rPr>
          <w:rFonts w:cstheme="majorHAnsi"/>
          <w:color w:val="000000" w:themeColor="text1"/>
          <w:sz w:val="22"/>
          <w:szCs w:val="22"/>
        </w:rPr>
        <w:t xml:space="preserve">the </w:t>
      </w:r>
      <w:r w:rsidRPr="00837831">
        <w:rPr>
          <w:rFonts w:cstheme="majorHAnsi"/>
          <w:color w:val="000000" w:themeColor="text1"/>
          <w:sz w:val="22"/>
          <w:szCs w:val="22"/>
        </w:rPr>
        <w:t>case of</w:t>
      </w:r>
      <w:r w:rsidR="00AD4626" w:rsidRPr="00837831">
        <w:rPr>
          <w:rFonts w:cstheme="majorHAnsi"/>
          <w:color w:val="000000" w:themeColor="text1"/>
          <w:sz w:val="22"/>
          <w:szCs w:val="22"/>
        </w:rPr>
        <w:t xml:space="preserve"> a</w:t>
      </w:r>
      <w:r w:rsidRPr="00837831">
        <w:rPr>
          <w:rFonts w:cstheme="majorHAnsi"/>
          <w:color w:val="000000" w:themeColor="text1"/>
          <w:sz w:val="22"/>
          <w:szCs w:val="22"/>
        </w:rPr>
        <w:t xml:space="preserve"> fire</w:t>
      </w:r>
      <w:r w:rsidR="00AA2A61">
        <w:rPr>
          <w:rFonts w:cstheme="majorHAnsi"/>
          <w:color w:val="000000" w:themeColor="text1"/>
          <w:sz w:val="22"/>
          <w:szCs w:val="22"/>
        </w:rPr>
        <w:t xml:space="preserve"> </w:t>
      </w:r>
      <w:r w:rsidR="00351C9C">
        <w:rPr>
          <w:rFonts w:cstheme="majorHAnsi"/>
          <w:color w:val="000000" w:themeColor="text1"/>
          <w:sz w:val="22"/>
          <w:szCs w:val="22"/>
        </w:rPr>
        <w:t xml:space="preserve">or smoke </w:t>
      </w:r>
      <w:r w:rsidR="00AA2A61">
        <w:rPr>
          <w:rFonts w:cstheme="majorHAnsi"/>
          <w:color w:val="000000" w:themeColor="text1"/>
          <w:sz w:val="22"/>
          <w:szCs w:val="22"/>
        </w:rPr>
        <w:t>during an Organized Youth Activity at an indoor facility</w:t>
      </w:r>
      <w:r w:rsidR="00AD4626" w:rsidRPr="00837831">
        <w:rPr>
          <w:rFonts w:cstheme="majorHAnsi"/>
          <w:color w:val="000000" w:themeColor="text1"/>
          <w:sz w:val="22"/>
          <w:szCs w:val="22"/>
        </w:rPr>
        <w:t>, a</w:t>
      </w:r>
      <w:r w:rsidRPr="00837831">
        <w:rPr>
          <w:rFonts w:cstheme="majorHAnsi"/>
          <w:color w:val="000000" w:themeColor="text1"/>
          <w:sz w:val="22"/>
          <w:szCs w:val="22"/>
        </w:rPr>
        <w:t xml:space="preserve">fter counting the </w:t>
      </w:r>
      <w:r w:rsidR="00AD4626" w:rsidRPr="00837831">
        <w:rPr>
          <w:rFonts w:cstheme="majorHAnsi"/>
          <w:color w:val="000000" w:themeColor="text1"/>
          <w:sz w:val="22"/>
          <w:szCs w:val="22"/>
        </w:rPr>
        <w:t>Youth</w:t>
      </w:r>
      <w:r w:rsidRPr="00837831">
        <w:rPr>
          <w:rFonts w:cstheme="majorHAnsi"/>
          <w:color w:val="000000" w:themeColor="text1"/>
          <w:sz w:val="22"/>
          <w:szCs w:val="22"/>
        </w:rPr>
        <w:t xml:space="preserve"> in their charge, the </w:t>
      </w:r>
      <w:r w:rsidR="00E546F9" w:rsidRPr="00837831">
        <w:rPr>
          <w:rFonts w:cstheme="majorHAnsi"/>
          <w:color w:val="000000" w:themeColor="text1"/>
          <w:sz w:val="22"/>
          <w:szCs w:val="22"/>
        </w:rPr>
        <w:t>Youth Workers</w:t>
      </w:r>
      <w:r w:rsidRPr="00837831">
        <w:rPr>
          <w:rFonts w:cstheme="majorHAnsi"/>
          <w:color w:val="000000" w:themeColor="text1"/>
          <w:sz w:val="22"/>
          <w:szCs w:val="22"/>
        </w:rPr>
        <w:t xml:space="preserve"> </w:t>
      </w:r>
      <w:r w:rsidR="00FD1F65">
        <w:rPr>
          <w:rFonts w:cstheme="majorHAnsi"/>
          <w:color w:val="000000" w:themeColor="text1"/>
          <w:sz w:val="22"/>
          <w:szCs w:val="22"/>
        </w:rPr>
        <w:t>shall</w:t>
      </w:r>
      <w:r w:rsidRPr="00837831">
        <w:rPr>
          <w:rFonts w:cstheme="majorHAnsi"/>
          <w:color w:val="000000" w:themeColor="text1"/>
          <w:sz w:val="22"/>
          <w:szCs w:val="22"/>
        </w:rPr>
        <w:t xml:space="preserve"> lead the</w:t>
      </w:r>
      <w:r w:rsidR="00AD4626" w:rsidRPr="00837831">
        <w:rPr>
          <w:rFonts w:cstheme="majorHAnsi"/>
          <w:color w:val="000000" w:themeColor="text1"/>
          <w:sz w:val="22"/>
          <w:szCs w:val="22"/>
        </w:rPr>
        <w:t xml:space="preserve"> Youth out </w:t>
      </w:r>
      <w:r w:rsidRPr="00837831">
        <w:rPr>
          <w:rFonts w:cstheme="majorHAnsi"/>
          <w:color w:val="000000" w:themeColor="text1"/>
          <w:sz w:val="22"/>
          <w:szCs w:val="22"/>
        </w:rPr>
        <w:t>of the room in</w:t>
      </w:r>
      <w:r w:rsidR="00AD4626" w:rsidRPr="00837831">
        <w:rPr>
          <w:rFonts w:cstheme="majorHAnsi"/>
          <w:color w:val="000000" w:themeColor="text1"/>
          <w:sz w:val="22"/>
          <w:szCs w:val="22"/>
        </w:rPr>
        <w:t xml:space="preserve"> </w:t>
      </w:r>
      <w:r w:rsidRPr="00837831">
        <w:rPr>
          <w:rFonts w:cstheme="majorHAnsi"/>
          <w:color w:val="000000" w:themeColor="text1"/>
          <w:sz w:val="22"/>
          <w:szCs w:val="22"/>
        </w:rPr>
        <w:t>single fil</w:t>
      </w:r>
      <w:r w:rsidR="00AD4626" w:rsidRPr="00837831">
        <w:rPr>
          <w:rFonts w:cstheme="majorHAnsi"/>
          <w:color w:val="000000" w:themeColor="text1"/>
          <w:sz w:val="22"/>
          <w:szCs w:val="22"/>
        </w:rPr>
        <w:t>e</w:t>
      </w:r>
      <w:r w:rsidRPr="00837831">
        <w:rPr>
          <w:rFonts w:cstheme="majorHAnsi"/>
          <w:color w:val="000000" w:themeColor="text1"/>
          <w:sz w:val="22"/>
          <w:szCs w:val="22"/>
        </w:rPr>
        <w:t xml:space="preserve">. Exit </w:t>
      </w:r>
      <w:r w:rsidR="00351C9C">
        <w:rPr>
          <w:rFonts w:cstheme="majorHAnsi"/>
          <w:color w:val="000000" w:themeColor="text1"/>
          <w:sz w:val="22"/>
          <w:szCs w:val="22"/>
        </w:rPr>
        <w:t xml:space="preserve">to the outside </w:t>
      </w:r>
      <w:r w:rsidRPr="00837831">
        <w:rPr>
          <w:rFonts w:cstheme="majorHAnsi"/>
          <w:color w:val="000000" w:themeColor="text1"/>
          <w:sz w:val="22"/>
          <w:szCs w:val="22"/>
        </w:rPr>
        <w:t>should be made through the closest</w:t>
      </w:r>
      <w:r w:rsidR="00AD4626" w:rsidRPr="00837831">
        <w:rPr>
          <w:rFonts w:cstheme="majorHAnsi"/>
          <w:color w:val="000000" w:themeColor="text1"/>
          <w:sz w:val="22"/>
          <w:szCs w:val="22"/>
        </w:rPr>
        <w:t xml:space="preserve"> </w:t>
      </w:r>
      <w:r w:rsidRPr="00837831">
        <w:rPr>
          <w:rFonts w:cstheme="majorHAnsi"/>
          <w:color w:val="000000" w:themeColor="text1"/>
          <w:sz w:val="22"/>
          <w:szCs w:val="22"/>
        </w:rPr>
        <w:t>outside door unless that exit route is blocked by fire or smoke.</w:t>
      </w:r>
      <w:r w:rsidR="00351C9C">
        <w:rPr>
          <w:rFonts w:cstheme="majorHAnsi"/>
          <w:color w:val="000000" w:themeColor="text1"/>
          <w:sz w:val="22"/>
          <w:szCs w:val="22"/>
        </w:rPr>
        <w:t xml:space="preserve"> Once outside, participants should stand at least 200 feet from the building.</w:t>
      </w:r>
      <w:r w:rsidR="00AD4626" w:rsidRPr="00837831">
        <w:rPr>
          <w:rFonts w:cstheme="majorHAnsi"/>
          <w:color w:val="000000" w:themeColor="text1"/>
          <w:sz w:val="22"/>
          <w:szCs w:val="22"/>
        </w:rPr>
        <w:t xml:space="preserve"> </w:t>
      </w:r>
      <w:r w:rsidRPr="00837831">
        <w:rPr>
          <w:rFonts w:cstheme="majorHAnsi"/>
          <w:color w:val="000000" w:themeColor="text1"/>
          <w:sz w:val="22"/>
          <w:szCs w:val="22"/>
        </w:rPr>
        <w:t xml:space="preserve">If conditions are deemed safe, a designated </w:t>
      </w:r>
      <w:r w:rsidR="00AD4626" w:rsidRPr="00837831">
        <w:rPr>
          <w:rFonts w:cstheme="majorHAnsi"/>
          <w:color w:val="000000" w:themeColor="text1"/>
          <w:sz w:val="22"/>
          <w:szCs w:val="22"/>
        </w:rPr>
        <w:t>Youth</w:t>
      </w:r>
      <w:r w:rsidR="00387D83" w:rsidRPr="00837831">
        <w:rPr>
          <w:rFonts w:cstheme="majorHAnsi"/>
          <w:color w:val="000000" w:themeColor="text1"/>
          <w:sz w:val="22"/>
          <w:szCs w:val="22"/>
        </w:rPr>
        <w:t xml:space="preserve"> Worker</w:t>
      </w:r>
      <w:r w:rsidR="00AD4626" w:rsidRPr="00837831">
        <w:rPr>
          <w:rFonts w:cstheme="majorHAnsi"/>
          <w:color w:val="000000" w:themeColor="text1"/>
          <w:sz w:val="22"/>
          <w:szCs w:val="22"/>
        </w:rPr>
        <w:t xml:space="preserve"> </w:t>
      </w:r>
      <w:r w:rsidRPr="00837831">
        <w:rPr>
          <w:rFonts w:cstheme="majorHAnsi"/>
          <w:color w:val="000000" w:themeColor="text1"/>
          <w:sz w:val="22"/>
          <w:szCs w:val="22"/>
        </w:rPr>
        <w:t>will check all rooms to verify that all</w:t>
      </w:r>
      <w:r w:rsidR="00AD4626" w:rsidRPr="00837831">
        <w:rPr>
          <w:rFonts w:cstheme="majorHAnsi"/>
          <w:color w:val="000000" w:themeColor="text1"/>
          <w:sz w:val="22"/>
          <w:szCs w:val="22"/>
        </w:rPr>
        <w:t xml:space="preserve"> </w:t>
      </w:r>
      <w:r w:rsidRPr="00837831">
        <w:rPr>
          <w:rFonts w:cstheme="majorHAnsi"/>
          <w:color w:val="000000" w:themeColor="text1"/>
          <w:sz w:val="22"/>
          <w:szCs w:val="22"/>
        </w:rPr>
        <w:t>persons have been evacuated</w:t>
      </w:r>
      <w:r w:rsidR="001A18BC">
        <w:rPr>
          <w:rFonts w:cstheme="majorHAnsi"/>
          <w:color w:val="000000" w:themeColor="text1"/>
          <w:sz w:val="22"/>
          <w:szCs w:val="22"/>
        </w:rPr>
        <w:t>.</w:t>
      </w:r>
      <w:r w:rsidRPr="00837831">
        <w:rPr>
          <w:rFonts w:cstheme="majorHAnsi"/>
          <w:color w:val="000000" w:themeColor="text1"/>
          <w:sz w:val="22"/>
          <w:szCs w:val="22"/>
        </w:rPr>
        <w:t xml:space="preserve"> If </w:t>
      </w:r>
      <w:r w:rsidR="00AD4626" w:rsidRPr="00837831">
        <w:rPr>
          <w:rFonts w:cstheme="majorHAnsi"/>
          <w:color w:val="000000" w:themeColor="text1"/>
          <w:sz w:val="22"/>
          <w:szCs w:val="22"/>
        </w:rPr>
        <w:t>a Youth</w:t>
      </w:r>
      <w:r w:rsidRPr="00837831">
        <w:rPr>
          <w:rFonts w:cstheme="majorHAnsi"/>
          <w:color w:val="000000" w:themeColor="text1"/>
          <w:sz w:val="22"/>
          <w:szCs w:val="22"/>
        </w:rPr>
        <w:t xml:space="preserve"> is located, he or she will be led to safety.</w:t>
      </w:r>
      <w:r w:rsidR="001A18BC">
        <w:rPr>
          <w:rFonts w:cstheme="majorHAnsi"/>
          <w:color w:val="000000" w:themeColor="text1"/>
          <w:sz w:val="22"/>
          <w:szCs w:val="22"/>
        </w:rPr>
        <w:t xml:space="preserve"> As people leave the affected area, they should close all doors. If it appears possible, the individual who observed the fire</w:t>
      </w:r>
      <w:r w:rsidR="00351C9C">
        <w:rPr>
          <w:rFonts w:cstheme="majorHAnsi"/>
          <w:color w:val="000000" w:themeColor="text1"/>
          <w:sz w:val="22"/>
          <w:szCs w:val="22"/>
        </w:rPr>
        <w:t xml:space="preserve"> </w:t>
      </w:r>
      <w:r w:rsidR="001A18BC">
        <w:rPr>
          <w:rFonts w:cstheme="majorHAnsi"/>
          <w:color w:val="000000" w:themeColor="text1"/>
          <w:sz w:val="22"/>
          <w:szCs w:val="22"/>
        </w:rPr>
        <w:t xml:space="preserve">or smoke should enlist the help of others to extinguish the fire using fire extinguishers. </w:t>
      </w:r>
      <w:r w:rsidR="00E74E62">
        <w:rPr>
          <w:rFonts w:cstheme="majorHAnsi"/>
          <w:color w:val="000000" w:themeColor="text1"/>
          <w:sz w:val="22"/>
          <w:szCs w:val="22"/>
        </w:rPr>
        <w:t xml:space="preserve">However, if </w:t>
      </w:r>
      <w:r w:rsidR="001A18BC">
        <w:rPr>
          <w:rFonts w:cstheme="majorHAnsi"/>
          <w:color w:val="000000" w:themeColor="text1"/>
          <w:sz w:val="22"/>
          <w:szCs w:val="22"/>
        </w:rPr>
        <w:t>it appears that the fire cannot be contained quickly, that person should call 911</w:t>
      </w:r>
      <w:r w:rsidR="00E74E62">
        <w:rPr>
          <w:rFonts w:cstheme="majorHAnsi"/>
          <w:color w:val="000000" w:themeColor="text1"/>
          <w:sz w:val="22"/>
          <w:szCs w:val="22"/>
        </w:rPr>
        <w:t xml:space="preserve"> immediately.</w:t>
      </w:r>
    </w:p>
    <w:p w14:paraId="22FB0F47" w14:textId="40F446D8" w:rsidR="002150EA" w:rsidRPr="00673E6D" w:rsidRDefault="00A4760F" w:rsidP="004E1545">
      <w:pPr>
        <w:pStyle w:val="Heading1"/>
        <w:spacing w:after="240"/>
        <w:jc w:val="center"/>
        <w:rPr>
          <w:rFonts w:cstheme="majorHAnsi"/>
          <w:b/>
          <w:bCs/>
          <w:color w:val="000000" w:themeColor="text1"/>
        </w:rPr>
      </w:pPr>
      <w:r w:rsidRPr="00673E6D">
        <w:rPr>
          <w:rFonts w:cstheme="majorHAnsi"/>
          <w:b/>
          <w:bCs/>
          <w:color w:val="000000" w:themeColor="text1"/>
        </w:rPr>
        <w:t>SUPERVISION GUIDELINES FOR YOUTH</w:t>
      </w:r>
    </w:p>
    <w:p w14:paraId="0543ACD4" w14:textId="13FE6EFF" w:rsidR="00877B18" w:rsidRPr="00A55544" w:rsidRDefault="00877B18" w:rsidP="00A55544">
      <w:pPr>
        <w:pStyle w:val="Heading2"/>
        <w:numPr>
          <w:ilvl w:val="0"/>
          <w:numId w:val="0"/>
        </w:numPr>
        <w:spacing w:after="240"/>
        <w:jc w:val="both"/>
        <w:rPr>
          <w:rFonts w:cstheme="majorHAnsi"/>
          <w:color w:val="000000" w:themeColor="text1"/>
          <w:sz w:val="22"/>
          <w:szCs w:val="22"/>
        </w:rPr>
      </w:pPr>
      <w:r w:rsidRPr="00A55544">
        <w:rPr>
          <w:rFonts w:cstheme="majorHAnsi"/>
          <w:color w:val="000000" w:themeColor="text1"/>
          <w:sz w:val="22"/>
          <w:szCs w:val="22"/>
        </w:rPr>
        <w:t xml:space="preserve">These guidelines are designed to protect Youth from harm and protect persons involved in the Youth Ministry who may be falsely accused. If any Youth abuse is suspected (physical, emotional, or sexual), </w:t>
      </w:r>
      <w:r w:rsidR="00387D83" w:rsidRPr="00A55544">
        <w:rPr>
          <w:rFonts w:cstheme="majorHAnsi"/>
          <w:color w:val="000000" w:themeColor="text1"/>
          <w:sz w:val="22"/>
          <w:szCs w:val="22"/>
        </w:rPr>
        <w:t>Youth Workers</w:t>
      </w:r>
      <w:r w:rsidRPr="00A55544">
        <w:rPr>
          <w:rFonts w:cstheme="majorHAnsi"/>
          <w:color w:val="000000" w:themeColor="text1"/>
          <w:sz w:val="22"/>
          <w:szCs w:val="22"/>
        </w:rPr>
        <w:t xml:space="preserve"> should refer to “Responding to the Youth” in Appendix </w:t>
      </w:r>
      <w:r w:rsidR="00004A08" w:rsidRPr="00A55544">
        <w:rPr>
          <w:rFonts w:cstheme="majorHAnsi"/>
          <w:color w:val="000000" w:themeColor="text1"/>
          <w:sz w:val="22"/>
          <w:szCs w:val="22"/>
        </w:rPr>
        <w:t>J</w:t>
      </w:r>
      <w:r w:rsidRPr="00A55544">
        <w:rPr>
          <w:rFonts w:cstheme="majorHAnsi"/>
          <w:color w:val="000000" w:themeColor="text1"/>
          <w:sz w:val="22"/>
          <w:szCs w:val="22"/>
        </w:rPr>
        <w:t xml:space="preserve"> and “Reporting Suspected or Alleged Abuse” in Section </w:t>
      </w:r>
      <w:r w:rsidR="00A4539C" w:rsidRPr="00A55544">
        <w:rPr>
          <w:rFonts w:cstheme="majorHAnsi"/>
          <w:color w:val="000000" w:themeColor="text1"/>
          <w:sz w:val="22"/>
          <w:szCs w:val="22"/>
        </w:rPr>
        <w:t>XIV</w:t>
      </w:r>
      <w:r w:rsidRPr="00A55544">
        <w:rPr>
          <w:rFonts w:cstheme="majorHAnsi"/>
          <w:color w:val="000000" w:themeColor="text1"/>
          <w:sz w:val="22"/>
          <w:szCs w:val="22"/>
        </w:rPr>
        <w:t xml:space="preserve">. All information will be kept confidential </w:t>
      </w:r>
      <w:r w:rsidR="00921FC2">
        <w:rPr>
          <w:rFonts w:cstheme="majorHAnsi"/>
          <w:color w:val="000000" w:themeColor="text1"/>
          <w:sz w:val="22"/>
          <w:szCs w:val="22"/>
        </w:rPr>
        <w:t>per Section XI</w:t>
      </w:r>
      <w:r w:rsidR="006969CD">
        <w:rPr>
          <w:rFonts w:cstheme="majorHAnsi"/>
          <w:color w:val="000000" w:themeColor="text1"/>
          <w:sz w:val="22"/>
          <w:szCs w:val="22"/>
        </w:rPr>
        <w:t>V</w:t>
      </w:r>
      <w:r w:rsidRPr="00A55544">
        <w:rPr>
          <w:rFonts w:cstheme="majorHAnsi"/>
          <w:color w:val="000000" w:themeColor="text1"/>
          <w:sz w:val="22"/>
          <w:szCs w:val="22"/>
        </w:rPr>
        <w:t xml:space="preserve">. Please refer to Section </w:t>
      </w:r>
      <w:r w:rsidR="00921FC2">
        <w:rPr>
          <w:rFonts w:cstheme="majorHAnsi"/>
          <w:color w:val="000000" w:themeColor="text1"/>
          <w:sz w:val="22"/>
          <w:szCs w:val="22"/>
        </w:rPr>
        <w:t>X</w:t>
      </w:r>
      <w:r w:rsidR="00A4539C" w:rsidRPr="00A55544">
        <w:rPr>
          <w:rFonts w:cstheme="majorHAnsi"/>
          <w:color w:val="000000" w:themeColor="text1"/>
          <w:sz w:val="22"/>
          <w:szCs w:val="22"/>
        </w:rPr>
        <w:t xml:space="preserve">III </w:t>
      </w:r>
      <w:r w:rsidRPr="00A55544">
        <w:rPr>
          <w:rFonts w:cstheme="majorHAnsi"/>
          <w:color w:val="000000" w:themeColor="text1"/>
          <w:sz w:val="22"/>
          <w:szCs w:val="22"/>
        </w:rPr>
        <w:t>for important information about confidentiality.</w:t>
      </w:r>
      <w:r w:rsidR="00B02744">
        <w:rPr>
          <w:rFonts w:cstheme="majorHAnsi"/>
          <w:color w:val="000000" w:themeColor="text1"/>
          <w:sz w:val="22"/>
          <w:szCs w:val="22"/>
        </w:rPr>
        <w:t xml:space="preserve"> </w:t>
      </w:r>
      <w:r w:rsidR="0018727B">
        <w:rPr>
          <w:rFonts w:cstheme="majorHAnsi"/>
          <w:color w:val="000000" w:themeColor="text1"/>
          <w:sz w:val="22"/>
          <w:szCs w:val="22"/>
        </w:rPr>
        <w:t>Note that married couples are considered two individuals for purposes of these guidelines.</w:t>
      </w:r>
      <w:r w:rsidR="00B02744">
        <w:rPr>
          <w:rFonts w:cstheme="majorHAnsi"/>
          <w:color w:val="000000" w:themeColor="text1"/>
          <w:sz w:val="22"/>
          <w:szCs w:val="22"/>
        </w:rPr>
        <w:t xml:space="preserve"> Note also that, where applicable, the </w:t>
      </w:r>
      <w:r w:rsidR="00315035">
        <w:rPr>
          <w:rFonts w:cstheme="majorHAnsi"/>
          <w:color w:val="000000" w:themeColor="text1"/>
          <w:sz w:val="22"/>
          <w:szCs w:val="22"/>
        </w:rPr>
        <w:t>Director of Youth Ministry</w:t>
      </w:r>
      <w:r w:rsidR="00B02744">
        <w:rPr>
          <w:rFonts w:cstheme="majorHAnsi"/>
          <w:color w:val="000000" w:themeColor="text1"/>
          <w:sz w:val="22"/>
          <w:szCs w:val="22"/>
        </w:rPr>
        <w:t xml:space="preserve"> is bound to the same supervision guidelines espoused below.</w:t>
      </w:r>
    </w:p>
    <w:p w14:paraId="169FDFFF" w14:textId="77777777" w:rsidR="00A55544" w:rsidRPr="00A55544" w:rsidRDefault="00A55544" w:rsidP="00A55544">
      <w:pPr>
        <w:pStyle w:val="Heading2"/>
        <w:spacing w:after="240"/>
        <w:ind w:left="432" w:hanging="432"/>
        <w:jc w:val="both"/>
        <w:rPr>
          <w:rFonts w:cstheme="majorHAnsi"/>
          <w:b/>
          <w:bCs/>
          <w:color w:val="000000" w:themeColor="text1"/>
        </w:rPr>
      </w:pPr>
      <w:r w:rsidRPr="00A55544">
        <w:rPr>
          <w:rFonts w:cstheme="majorHAnsi"/>
          <w:b/>
          <w:bCs/>
          <w:color w:val="000000" w:themeColor="text1"/>
        </w:rPr>
        <w:t>Policy Training Sessions:</w:t>
      </w:r>
    </w:p>
    <w:p w14:paraId="3B49475E" w14:textId="5A94B991" w:rsidR="00877B18" w:rsidRPr="00FA3FD6" w:rsidRDefault="00877B18" w:rsidP="00A55544">
      <w:pPr>
        <w:pStyle w:val="Heading3"/>
        <w:spacing w:after="120"/>
        <w:ind w:left="864" w:hanging="432"/>
        <w:jc w:val="both"/>
        <w:rPr>
          <w:color w:val="000000" w:themeColor="text1"/>
          <w:sz w:val="22"/>
          <w:szCs w:val="22"/>
        </w:rPr>
      </w:pPr>
      <w:r w:rsidRPr="00FA3FD6">
        <w:rPr>
          <w:color w:val="000000" w:themeColor="text1"/>
          <w:sz w:val="22"/>
          <w:szCs w:val="22"/>
        </w:rPr>
        <w:t xml:space="preserve">Policy-training sessions will be held at the beginning of each </w:t>
      </w:r>
      <w:r w:rsidR="00972BEB" w:rsidRPr="00FA3FD6">
        <w:rPr>
          <w:color w:val="000000" w:themeColor="text1"/>
          <w:sz w:val="22"/>
          <w:szCs w:val="22"/>
        </w:rPr>
        <w:t>C</w:t>
      </w:r>
      <w:r w:rsidRPr="00FA3FD6">
        <w:rPr>
          <w:color w:val="000000" w:themeColor="text1"/>
          <w:sz w:val="22"/>
          <w:szCs w:val="22"/>
        </w:rPr>
        <w:t>hurch program year. If necessary, additional training sessions will be held at other times during the year.</w:t>
      </w:r>
    </w:p>
    <w:p w14:paraId="7F148A7F" w14:textId="77777777" w:rsidR="00A55544" w:rsidRPr="00A55544" w:rsidRDefault="00A55544" w:rsidP="00A55544">
      <w:pPr>
        <w:pStyle w:val="Heading2"/>
        <w:spacing w:after="240"/>
        <w:ind w:left="432" w:hanging="432"/>
        <w:jc w:val="both"/>
        <w:rPr>
          <w:rFonts w:cstheme="majorHAnsi"/>
          <w:b/>
          <w:bCs/>
          <w:color w:val="000000" w:themeColor="text1"/>
        </w:rPr>
      </w:pPr>
      <w:r w:rsidRPr="00A55544">
        <w:rPr>
          <w:rFonts w:cstheme="majorHAnsi"/>
          <w:b/>
          <w:bCs/>
          <w:color w:val="000000" w:themeColor="text1"/>
        </w:rPr>
        <w:t>Forms:</w:t>
      </w:r>
    </w:p>
    <w:p w14:paraId="06DF7B4F" w14:textId="774150D0" w:rsidR="003B61BB" w:rsidRPr="00FA3FD6" w:rsidRDefault="003B61BB" w:rsidP="00FA3FD6">
      <w:pPr>
        <w:pStyle w:val="Heading3"/>
        <w:spacing w:after="240"/>
        <w:ind w:left="864" w:hanging="432"/>
        <w:jc w:val="both"/>
        <w:rPr>
          <w:color w:val="000000" w:themeColor="text1"/>
          <w:sz w:val="22"/>
          <w:szCs w:val="22"/>
        </w:rPr>
      </w:pPr>
      <w:r w:rsidRPr="00FA3FD6">
        <w:rPr>
          <w:color w:val="000000" w:themeColor="text1"/>
          <w:sz w:val="22"/>
          <w:szCs w:val="22"/>
        </w:rPr>
        <w:t>Parents/guardians must return the</w:t>
      </w:r>
      <w:r w:rsidR="00004A08" w:rsidRPr="00FA3FD6">
        <w:rPr>
          <w:color w:val="000000" w:themeColor="text1"/>
          <w:sz w:val="22"/>
          <w:szCs w:val="22"/>
        </w:rPr>
        <w:t xml:space="preserve"> Organized Youth Activities</w:t>
      </w:r>
      <w:r w:rsidRPr="00FA3FD6">
        <w:rPr>
          <w:color w:val="000000" w:themeColor="text1"/>
          <w:sz w:val="22"/>
          <w:szCs w:val="22"/>
        </w:rPr>
        <w:t xml:space="preserve"> Participation</w:t>
      </w:r>
      <w:r w:rsidR="001B77F8" w:rsidRPr="00FA3FD6">
        <w:rPr>
          <w:color w:val="000000" w:themeColor="text1"/>
          <w:sz w:val="22"/>
          <w:szCs w:val="22"/>
        </w:rPr>
        <w:t xml:space="preserve"> &amp; </w:t>
      </w:r>
      <w:r w:rsidRPr="00FA3FD6">
        <w:rPr>
          <w:color w:val="000000" w:themeColor="text1"/>
          <w:sz w:val="22"/>
          <w:szCs w:val="22"/>
        </w:rPr>
        <w:t xml:space="preserve">Release Form (Appendix </w:t>
      </w:r>
      <w:r w:rsidR="00A4539C" w:rsidRPr="00FA3FD6">
        <w:rPr>
          <w:color w:val="000000" w:themeColor="text1"/>
          <w:sz w:val="22"/>
          <w:szCs w:val="22"/>
        </w:rPr>
        <w:t>B</w:t>
      </w:r>
      <w:r w:rsidRPr="00FA3FD6">
        <w:rPr>
          <w:color w:val="000000" w:themeColor="text1"/>
          <w:sz w:val="22"/>
          <w:szCs w:val="22"/>
        </w:rPr>
        <w:t xml:space="preserve">) to the </w:t>
      </w:r>
      <w:r w:rsidR="00315035">
        <w:rPr>
          <w:color w:val="000000" w:themeColor="text1"/>
          <w:sz w:val="22"/>
          <w:szCs w:val="22"/>
        </w:rPr>
        <w:t>Director of Youth Ministry</w:t>
      </w:r>
      <w:r w:rsidR="00A4760F" w:rsidRPr="00FA3FD6">
        <w:rPr>
          <w:color w:val="000000" w:themeColor="text1"/>
          <w:sz w:val="22"/>
          <w:szCs w:val="22"/>
        </w:rPr>
        <w:t xml:space="preserve"> </w:t>
      </w:r>
      <w:r w:rsidRPr="00FA3FD6">
        <w:rPr>
          <w:color w:val="000000" w:themeColor="text1"/>
          <w:sz w:val="22"/>
          <w:szCs w:val="22"/>
        </w:rPr>
        <w:t xml:space="preserve">at the beginning of each </w:t>
      </w:r>
      <w:r w:rsidR="00972BEB" w:rsidRPr="00FA3FD6">
        <w:rPr>
          <w:color w:val="000000" w:themeColor="text1"/>
          <w:sz w:val="22"/>
          <w:szCs w:val="22"/>
        </w:rPr>
        <w:t>C</w:t>
      </w:r>
      <w:r w:rsidRPr="00FA3FD6">
        <w:rPr>
          <w:color w:val="000000" w:themeColor="text1"/>
          <w:sz w:val="22"/>
          <w:szCs w:val="22"/>
        </w:rPr>
        <w:t>hurch program year</w:t>
      </w:r>
      <w:r w:rsidR="00AB1E1F" w:rsidRPr="00FA3FD6">
        <w:rPr>
          <w:color w:val="000000" w:themeColor="text1"/>
          <w:sz w:val="22"/>
          <w:szCs w:val="22"/>
        </w:rPr>
        <w:t xml:space="preserve"> in order for their students to participate in </w:t>
      </w:r>
      <w:r w:rsidR="001B77F8" w:rsidRPr="00FA3FD6">
        <w:rPr>
          <w:color w:val="000000" w:themeColor="text1"/>
          <w:sz w:val="22"/>
          <w:szCs w:val="22"/>
        </w:rPr>
        <w:t xml:space="preserve">any </w:t>
      </w:r>
      <w:r w:rsidR="00B52AE4">
        <w:rPr>
          <w:color w:val="000000" w:themeColor="text1"/>
          <w:sz w:val="22"/>
          <w:szCs w:val="22"/>
        </w:rPr>
        <w:t>Organized Youth Activity</w:t>
      </w:r>
      <w:r w:rsidR="00AB63C1">
        <w:rPr>
          <w:color w:val="000000" w:themeColor="text1"/>
          <w:sz w:val="22"/>
          <w:szCs w:val="22"/>
        </w:rPr>
        <w:t xml:space="preserve"> meeting off the premises of the Church</w:t>
      </w:r>
      <w:r w:rsidR="00B52AE4">
        <w:rPr>
          <w:color w:val="000000" w:themeColor="text1"/>
          <w:sz w:val="22"/>
          <w:szCs w:val="22"/>
        </w:rPr>
        <w:t>.</w:t>
      </w:r>
      <w:r w:rsidRPr="00FA3FD6">
        <w:rPr>
          <w:color w:val="000000" w:themeColor="text1"/>
          <w:sz w:val="22"/>
          <w:szCs w:val="22"/>
        </w:rPr>
        <w:t xml:space="preserve"> </w:t>
      </w:r>
      <w:r w:rsidR="004B04AA" w:rsidRPr="00FA3FD6">
        <w:rPr>
          <w:color w:val="000000" w:themeColor="text1"/>
          <w:sz w:val="22"/>
          <w:szCs w:val="22"/>
        </w:rPr>
        <w:t xml:space="preserve">The </w:t>
      </w:r>
      <w:r w:rsidR="00315035">
        <w:rPr>
          <w:color w:val="000000" w:themeColor="text1"/>
          <w:sz w:val="22"/>
          <w:szCs w:val="22"/>
        </w:rPr>
        <w:t>Director of Youth Ministry</w:t>
      </w:r>
      <w:r w:rsidR="004B04AA" w:rsidRPr="00FA3FD6">
        <w:rPr>
          <w:color w:val="000000" w:themeColor="text1"/>
          <w:sz w:val="22"/>
          <w:szCs w:val="22"/>
        </w:rPr>
        <w:t xml:space="preserve"> will inform parents of relevant polic</w:t>
      </w:r>
      <w:r w:rsidR="00AB1E1F" w:rsidRPr="00FA3FD6">
        <w:rPr>
          <w:color w:val="000000" w:themeColor="text1"/>
          <w:sz w:val="22"/>
          <w:szCs w:val="22"/>
        </w:rPr>
        <w:t xml:space="preserve">ies </w:t>
      </w:r>
      <w:r w:rsidR="004B04AA" w:rsidRPr="00FA3FD6">
        <w:rPr>
          <w:color w:val="000000" w:themeColor="text1"/>
          <w:sz w:val="22"/>
          <w:szCs w:val="22"/>
        </w:rPr>
        <w:t>either via email or a parent meeting on an annual basis.</w:t>
      </w:r>
    </w:p>
    <w:p w14:paraId="468A2CE3" w14:textId="51AB373E" w:rsidR="003B61BB" w:rsidRPr="00A55544" w:rsidRDefault="003B61BB" w:rsidP="00A55544">
      <w:pPr>
        <w:pStyle w:val="Heading2"/>
        <w:spacing w:after="240"/>
        <w:ind w:left="432" w:hanging="432"/>
        <w:jc w:val="both"/>
        <w:rPr>
          <w:rFonts w:cstheme="majorHAnsi"/>
          <w:b/>
          <w:bCs/>
          <w:color w:val="000000" w:themeColor="text1"/>
        </w:rPr>
      </w:pPr>
      <w:r w:rsidRPr="00A55544">
        <w:rPr>
          <w:rFonts w:cstheme="majorHAnsi"/>
          <w:b/>
          <w:bCs/>
          <w:color w:val="000000" w:themeColor="text1"/>
        </w:rPr>
        <w:t xml:space="preserve">For </w:t>
      </w:r>
      <w:r w:rsidR="0088077E" w:rsidRPr="00A55544">
        <w:rPr>
          <w:rFonts w:cstheme="majorHAnsi"/>
          <w:b/>
          <w:bCs/>
          <w:color w:val="000000" w:themeColor="text1"/>
        </w:rPr>
        <w:t xml:space="preserve">Organized </w:t>
      </w:r>
      <w:r w:rsidR="00A4760F" w:rsidRPr="00A55544">
        <w:rPr>
          <w:rFonts w:cstheme="majorHAnsi"/>
          <w:b/>
          <w:bCs/>
          <w:color w:val="000000" w:themeColor="text1"/>
        </w:rPr>
        <w:t>Youth Activities</w:t>
      </w:r>
      <w:r w:rsidRPr="00A55544">
        <w:rPr>
          <w:rFonts w:cstheme="majorHAnsi"/>
          <w:b/>
          <w:bCs/>
          <w:color w:val="000000" w:themeColor="text1"/>
        </w:rPr>
        <w:t>:</w:t>
      </w:r>
    </w:p>
    <w:p w14:paraId="30731F5D" w14:textId="2288ACE7" w:rsidR="002F59A9" w:rsidRDefault="002F59A9" w:rsidP="004E1545">
      <w:pPr>
        <w:spacing w:after="240" w:line="240" w:lineRule="auto"/>
        <w:jc w:val="both"/>
        <w:rPr>
          <w:rFonts w:asciiTheme="majorHAnsi" w:hAnsiTheme="majorHAnsi" w:cstheme="majorHAnsi"/>
          <w:color w:val="000000" w:themeColor="text1"/>
        </w:rPr>
      </w:pPr>
      <w:r w:rsidRPr="00A55544">
        <w:rPr>
          <w:rFonts w:asciiTheme="majorHAnsi" w:hAnsiTheme="majorHAnsi" w:cstheme="majorHAnsi"/>
          <w:color w:val="000000" w:themeColor="text1"/>
        </w:rPr>
        <w:t>The following provisions will be enforced during all Organized Youth Activities.</w:t>
      </w:r>
      <w:r w:rsidR="0018727B">
        <w:rPr>
          <w:rFonts w:asciiTheme="majorHAnsi" w:hAnsiTheme="majorHAnsi" w:cstheme="majorHAnsi"/>
          <w:color w:val="000000" w:themeColor="text1"/>
        </w:rPr>
        <w:t xml:space="preserve"> </w:t>
      </w:r>
    </w:p>
    <w:p w14:paraId="744A1937" w14:textId="01AD2865" w:rsidR="00AB1E1F" w:rsidRPr="00A55544" w:rsidRDefault="00AB1E1F" w:rsidP="004E1545">
      <w:pPr>
        <w:pStyle w:val="Heading3"/>
        <w:numPr>
          <w:ilvl w:val="2"/>
          <w:numId w:val="15"/>
        </w:numPr>
        <w:spacing w:before="0" w:after="240" w:line="240" w:lineRule="auto"/>
        <w:ind w:left="864" w:hanging="432"/>
        <w:jc w:val="both"/>
        <w:rPr>
          <w:rFonts w:cstheme="majorHAnsi"/>
          <w:color w:val="000000" w:themeColor="text1"/>
          <w:sz w:val="22"/>
          <w:szCs w:val="22"/>
        </w:rPr>
      </w:pPr>
      <w:r w:rsidRPr="00A55544">
        <w:rPr>
          <w:rFonts w:cstheme="majorHAnsi"/>
          <w:color w:val="000000" w:themeColor="text1"/>
          <w:sz w:val="22"/>
          <w:szCs w:val="22"/>
        </w:rPr>
        <w:t xml:space="preserve">At all Organized Youth Activities, </w:t>
      </w:r>
      <w:r w:rsidR="0006267D" w:rsidRPr="0006267D">
        <w:rPr>
          <w:rFonts w:cstheme="majorHAnsi"/>
          <w:b/>
          <w:bCs/>
          <w:color w:val="000000" w:themeColor="text1"/>
          <w:sz w:val="22"/>
          <w:szCs w:val="22"/>
        </w:rPr>
        <w:t>ONE</w:t>
      </w:r>
      <w:r w:rsidRPr="00A55544">
        <w:rPr>
          <w:rFonts w:cstheme="majorHAnsi"/>
          <w:color w:val="000000" w:themeColor="text1"/>
          <w:sz w:val="22"/>
          <w:szCs w:val="22"/>
        </w:rPr>
        <w:t xml:space="preserve"> of the following rules will be practiced:  </w:t>
      </w:r>
    </w:p>
    <w:p w14:paraId="59B64AF0" w14:textId="77777777" w:rsidR="00AB1E1F" w:rsidRPr="00A55544" w:rsidRDefault="00AB1E1F" w:rsidP="004E1545">
      <w:pPr>
        <w:pStyle w:val="Heading4"/>
        <w:spacing w:before="0" w:line="240" w:lineRule="auto"/>
        <w:ind w:left="1296" w:hanging="432"/>
        <w:jc w:val="both"/>
        <w:rPr>
          <w:rFonts w:cstheme="majorHAnsi"/>
          <w:color w:val="000000" w:themeColor="text1"/>
        </w:rPr>
      </w:pPr>
      <w:r w:rsidRPr="00A55544">
        <w:rPr>
          <w:rFonts w:cstheme="majorHAnsi"/>
          <w:b/>
          <w:bCs/>
          <w:color w:val="000000" w:themeColor="text1"/>
        </w:rPr>
        <w:t>The Two-Adult Rule:</w:t>
      </w:r>
      <w:r w:rsidRPr="00A55544">
        <w:rPr>
          <w:rFonts w:cstheme="majorHAnsi"/>
          <w:color w:val="000000" w:themeColor="text1"/>
        </w:rPr>
        <w:t xml:space="preserve"> At least two Youth Workers must be present at every function and in each room or other enclosed building area during all Organized Youth Activities.</w:t>
      </w:r>
    </w:p>
    <w:p w14:paraId="4165D20C" w14:textId="77777777" w:rsidR="00AB1E1F" w:rsidRPr="00A55544" w:rsidRDefault="00AB1E1F" w:rsidP="004E1545">
      <w:pPr>
        <w:pStyle w:val="Heading4"/>
        <w:spacing w:before="0" w:line="240" w:lineRule="auto"/>
        <w:ind w:left="1296" w:hanging="432"/>
        <w:jc w:val="both"/>
        <w:rPr>
          <w:rFonts w:cstheme="majorHAnsi"/>
          <w:color w:val="000000" w:themeColor="text1"/>
        </w:rPr>
      </w:pPr>
      <w:r w:rsidRPr="00A55544">
        <w:rPr>
          <w:rFonts w:cstheme="majorHAnsi"/>
          <w:b/>
          <w:bCs/>
          <w:color w:val="000000" w:themeColor="text1"/>
        </w:rPr>
        <w:t>The Rule of Three:</w:t>
      </w:r>
      <w:r w:rsidRPr="00A55544">
        <w:rPr>
          <w:rFonts w:cstheme="majorHAnsi"/>
          <w:color w:val="000000" w:themeColor="text1"/>
        </w:rPr>
        <w:t xml:space="preserve"> At least three individuals (at least one must be a Youth Worker and the remaining two no younger than twelve years of age) must be present at every function and in each room or other enclosed building area during all Organized Youth Activities.</w:t>
      </w:r>
    </w:p>
    <w:p w14:paraId="4EF2871B" w14:textId="3ADF11E3" w:rsidR="00AB1E1F" w:rsidRDefault="00AB1E1F" w:rsidP="004E1545">
      <w:pPr>
        <w:pStyle w:val="Heading4"/>
        <w:spacing w:before="0" w:line="240" w:lineRule="auto"/>
        <w:ind w:left="1296" w:hanging="432"/>
        <w:jc w:val="both"/>
        <w:rPr>
          <w:rFonts w:cstheme="majorHAnsi"/>
          <w:color w:val="000000" w:themeColor="text1"/>
        </w:rPr>
      </w:pPr>
      <w:r w:rsidRPr="00A55544">
        <w:rPr>
          <w:rFonts w:cstheme="majorHAnsi"/>
          <w:b/>
          <w:bCs/>
          <w:color w:val="000000" w:themeColor="text1"/>
        </w:rPr>
        <w:t>The Rule of Permissive Windows:</w:t>
      </w:r>
      <w:r w:rsidRPr="00A55544">
        <w:rPr>
          <w:rFonts w:cstheme="majorHAnsi"/>
          <w:color w:val="000000" w:themeColor="text1"/>
        </w:rPr>
        <w:t xml:space="preserve"> If it is necessary for a Youth Worker to meet with a Youth during a</w:t>
      </w:r>
      <w:r w:rsidR="00C24F81" w:rsidRPr="00A55544">
        <w:rPr>
          <w:rFonts w:cstheme="majorHAnsi"/>
          <w:color w:val="000000" w:themeColor="text1"/>
        </w:rPr>
        <w:t>n Organized</w:t>
      </w:r>
      <w:r w:rsidRPr="00A55544">
        <w:rPr>
          <w:rFonts w:cstheme="majorHAnsi"/>
          <w:color w:val="000000" w:themeColor="text1"/>
        </w:rPr>
        <w:t xml:space="preserve"> Youth Activity in a private setting to discuss personal or private matters as initiated by the Youth, the Youth Worker must receive permission by the </w:t>
      </w:r>
      <w:r w:rsidR="009A0B0F">
        <w:rPr>
          <w:rFonts w:cstheme="majorHAnsi"/>
          <w:color w:val="000000" w:themeColor="text1"/>
        </w:rPr>
        <w:t>Director of Youth Ministry</w:t>
      </w:r>
      <w:r w:rsidRPr="00A55544">
        <w:rPr>
          <w:rFonts w:cstheme="majorHAnsi"/>
          <w:color w:val="000000" w:themeColor="text1"/>
        </w:rPr>
        <w:t xml:space="preserve"> and the meeting must take place in a room with a window where another Youth Worker can and will monitor the room at all times. </w:t>
      </w:r>
    </w:p>
    <w:p w14:paraId="473A87E4" w14:textId="77777777" w:rsidR="006249D5" w:rsidRDefault="006249D5" w:rsidP="004E1545">
      <w:pPr>
        <w:spacing w:after="0" w:line="240" w:lineRule="auto"/>
      </w:pPr>
    </w:p>
    <w:p w14:paraId="5B537472" w14:textId="3BE08EAD" w:rsidR="00B4308F" w:rsidRDefault="00B4308F" w:rsidP="004E1545">
      <w:pPr>
        <w:pStyle w:val="Heading3"/>
        <w:spacing w:before="0" w:line="240" w:lineRule="auto"/>
        <w:ind w:left="864" w:hanging="432"/>
        <w:jc w:val="both"/>
        <w:rPr>
          <w:rFonts w:cstheme="majorHAnsi"/>
          <w:color w:val="000000" w:themeColor="text1"/>
          <w:sz w:val="22"/>
          <w:szCs w:val="22"/>
        </w:rPr>
      </w:pPr>
      <w:r>
        <w:rPr>
          <w:rFonts w:cstheme="majorHAnsi"/>
          <w:color w:val="000000" w:themeColor="text1"/>
          <w:sz w:val="22"/>
          <w:szCs w:val="22"/>
        </w:rPr>
        <w:t xml:space="preserve">If a female Youth is present </w:t>
      </w:r>
      <w:r w:rsidR="0030797C">
        <w:rPr>
          <w:rFonts w:cstheme="majorHAnsi"/>
          <w:color w:val="000000" w:themeColor="text1"/>
          <w:sz w:val="22"/>
          <w:szCs w:val="22"/>
        </w:rPr>
        <w:t>at</w:t>
      </w:r>
      <w:r>
        <w:rPr>
          <w:rFonts w:cstheme="majorHAnsi"/>
          <w:color w:val="000000" w:themeColor="text1"/>
          <w:sz w:val="22"/>
          <w:szCs w:val="22"/>
        </w:rPr>
        <w:t xml:space="preserve"> an Organized Youth Activity, a female Youth Worker </w:t>
      </w:r>
      <w:r w:rsidR="00947E38">
        <w:rPr>
          <w:rFonts w:cstheme="majorHAnsi"/>
          <w:color w:val="000000" w:themeColor="text1"/>
          <w:sz w:val="22"/>
          <w:szCs w:val="22"/>
        </w:rPr>
        <w:t>should</w:t>
      </w:r>
      <w:r>
        <w:rPr>
          <w:rFonts w:cstheme="majorHAnsi"/>
          <w:color w:val="000000" w:themeColor="text1"/>
          <w:sz w:val="22"/>
          <w:szCs w:val="22"/>
        </w:rPr>
        <w:t xml:space="preserve"> also be present.</w:t>
      </w:r>
    </w:p>
    <w:p w14:paraId="4CDE3B9B" w14:textId="77777777" w:rsidR="006249D5" w:rsidRPr="006249D5" w:rsidRDefault="006249D5" w:rsidP="004E1545">
      <w:pPr>
        <w:spacing w:after="0" w:line="240" w:lineRule="auto"/>
      </w:pPr>
    </w:p>
    <w:p w14:paraId="4935E6C2" w14:textId="3A8A00F4" w:rsidR="00AB1E1F" w:rsidRDefault="00AB1E1F" w:rsidP="004E1545">
      <w:pPr>
        <w:pStyle w:val="Heading3"/>
        <w:spacing w:before="0" w:line="240" w:lineRule="auto"/>
        <w:ind w:left="864" w:hanging="432"/>
        <w:jc w:val="both"/>
        <w:rPr>
          <w:rFonts w:cstheme="majorHAnsi"/>
          <w:color w:val="000000" w:themeColor="text1"/>
          <w:sz w:val="22"/>
          <w:szCs w:val="22"/>
        </w:rPr>
      </w:pPr>
      <w:r w:rsidRPr="00A55544">
        <w:rPr>
          <w:rFonts w:cstheme="majorHAnsi"/>
          <w:color w:val="000000" w:themeColor="text1"/>
          <w:sz w:val="22"/>
          <w:szCs w:val="22"/>
        </w:rPr>
        <w:lastRenderedPageBreak/>
        <w:t>A Youth Worker shall not be alone with a Youth during any Organized Youth Activities</w:t>
      </w:r>
      <w:r w:rsidR="00972BEB" w:rsidRPr="00A55544">
        <w:rPr>
          <w:rFonts w:cstheme="majorHAnsi"/>
          <w:color w:val="000000" w:themeColor="text1"/>
          <w:sz w:val="22"/>
          <w:szCs w:val="22"/>
        </w:rPr>
        <w:t xml:space="preserve"> unless the Rule of Permissive Windows is satisfied</w:t>
      </w:r>
      <w:r w:rsidRPr="00A55544">
        <w:rPr>
          <w:rFonts w:cstheme="majorHAnsi"/>
          <w:color w:val="000000" w:themeColor="text1"/>
          <w:sz w:val="22"/>
          <w:szCs w:val="22"/>
        </w:rPr>
        <w:t>.</w:t>
      </w:r>
    </w:p>
    <w:p w14:paraId="05BF0DB7" w14:textId="77777777" w:rsidR="006249D5" w:rsidRPr="006249D5" w:rsidRDefault="006249D5" w:rsidP="004E1545">
      <w:pPr>
        <w:spacing w:after="0" w:line="240" w:lineRule="auto"/>
      </w:pPr>
    </w:p>
    <w:p w14:paraId="33E2730C" w14:textId="77777777" w:rsidR="00AB1E1F" w:rsidRDefault="00AB1E1F" w:rsidP="004E1545">
      <w:pPr>
        <w:pStyle w:val="Heading3"/>
        <w:spacing w:before="0" w:line="240" w:lineRule="auto"/>
        <w:ind w:left="864" w:hanging="432"/>
        <w:jc w:val="both"/>
        <w:rPr>
          <w:rFonts w:cstheme="majorHAnsi"/>
          <w:color w:val="000000" w:themeColor="text1"/>
          <w:sz w:val="22"/>
          <w:szCs w:val="22"/>
        </w:rPr>
      </w:pPr>
      <w:r w:rsidRPr="00A55544">
        <w:rPr>
          <w:rFonts w:cstheme="majorHAnsi"/>
          <w:color w:val="000000" w:themeColor="text1"/>
          <w:sz w:val="22"/>
          <w:szCs w:val="22"/>
        </w:rPr>
        <w:t xml:space="preserve">A premises monitor will randomly observe classrooms or enclosed areas where the “Two-Adult Rule” or “Rule of Three” is practiced. </w:t>
      </w:r>
    </w:p>
    <w:p w14:paraId="65D1BA7E" w14:textId="77777777" w:rsidR="006249D5" w:rsidRPr="006249D5" w:rsidRDefault="006249D5" w:rsidP="004E1545">
      <w:pPr>
        <w:spacing w:after="0" w:line="240" w:lineRule="auto"/>
      </w:pPr>
    </w:p>
    <w:p w14:paraId="28AA35B8" w14:textId="2F8DA1B9" w:rsidR="00E506F0" w:rsidRDefault="00D13318" w:rsidP="004E1545">
      <w:pPr>
        <w:pStyle w:val="Heading3"/>
        <w:spacing w:before="0" w:line="240" w:lineRule="auto"/>
        <w:ind w:left="864" w:hanging="432"/>
        <w:jc w:val="both"/>
        <w:rPr>
          <w:rFonts w:cstheme="majorHAnsi"/>
          <w:color w:val="000000" w:themeColor="text1"/>
          <w:sz w:val="22"/>
          <w:szCs w:val="22"/>
        </w:rPr>
      </w:pPr>
      <w:r w:rsidRPr="00A55544">
        <w:rPr>
          <w:rFonts w:cstheme="majorHAnsi"/>
          <w:color w:val="000000" w:themeColor="text1"/>
          <w:sz w:val="22"/>
          <w:szCs w:val="22"/>
        </w:rPr>
        <w:t xml:space="preserve">In addition to always having two Youth Workers present during </w:t>
      </w:r>
      <w:r w:rsidR="001B77F8" w:rsidRPr="00A55544">
        <w:rPr>
          <w:rFonts w:cstheme="majorHAnsi"/>
          <w:color w:val="000000" w:themeColor="text1"/>
          <w:sz w:val="22"/>
          <w:szCs w:val="22"/>
        </w:rPr>
        <w:t>Organized Youth Activities</w:t>
      </w:r>
      <w:r w:rsidRPr="00A55544">
        <w:rPr>
          <w:rFonts w:cstheme="majorHAnsi"/>
          <w:color w:val="000000" w:themeColor="text1"/>
          <w:sz w:val="22"/>
          <w:szCs w:val="22"/>
        </w:rPr>
        <w:t>, there shall always be at least one Youth Worker for every twelve Youth at any</w:t>
      </w:r>
      <w:r w:rsidR="00C24F81" w:rsidRPr="00A55544">
        <w:rPr>
          <w:rFonts w:cstheme="majorHAnsi"/>
          <w:color w:val="000000" w:themeColor="text1"/>
          <w:sz w:val="22"/>
          <w:szCs w:val="22"/>
        </w:rPr>
        <w:t xml:space="preserve"> Organized</w:t>
      </w:r>
      <w:r w:rsidRPr="00A55544">
        <w:rPr>
          <w:rFonts w:cstheme="majorHAnsi"/>
          <w:color w:val="000000" w:themeColor="text1"/>
          <w:sz w:val="22"/>
          <w:szCs w:val="22"/>
        </w:rPr>
        <w:t xml:space="preserve"> Youth Activity. The </w:t>
      </w:r>
      <w:r w:rsidR="009A0B0F">
        <w:rPr>
          <w:rFonts w:cstheme="majorHAnsi"/>
          <w:color w:val="000000" w:themeColor="text1"/>
          <w:sz w:val="22"/>
          <w:szCs w:val="22"/>
        </w:rPr>
        <w:t>Director of Youth Ministry</w:t>
      </w:r>
      <w:r w:rsidRPr="00A55544">
        <w:rPr>
          <w:rFonts w:cstheme="majorHAnsi"/>
          <w:color w:val="000000" w:themeColor="text1"/>
          <w:sz w:val="22"/>
          <w:szCs w:val="22"/>
        </w:rPr>
        <w:t xml:space="preserve"> shall be notified if more Youth Workers are needed in order to </w:t>
      </w:r>
      <w:r w:rsidR="00806A6B" w:rsidRPr="00A55544">
        <w:rPr>
          <w:rFonts w:cstheme="majorHAnsi"/>
          <w:color w:val="000000" w:themeColor="text1"/>
          <w:sz w:val="22"/>
          <w:szCs w:val="22"/>
        </w:rPr>
        <w:t xml:space="preserve">satisfy or </w:t>
      </w:r>
      <w:r w:rsidRPr="00A55544">
        <w:rPr>
          <w:rFonts w:cstheme="majorHAnsi"/>
          <w:color w:val="000000" w:themeColor="text1"/>
          <w:sz w:val="22"/>
          <w:szCs w:val="22"/>
        </w:rPr>
        <w:t>maintain this ratio.</w:t>
      </w:r>
    </w:p>
    <w:p w14:paraId="3C4FF057" w14:textId="77777777" w:rsidR="006249D5" w:rsidRPr="006249D5" w:rsidRDefault="006249D5" w:rsidP="004E1545">
      <w:pPr>
        <w:spacing w:after="0" w:line="240" w:lineRule="auto"/>
      </w:pPr>
    </w:p>
    <w:p w14:paraId="64CEBD23" w14:textId="5E329C48" w:rsidR="00E50B55" w:rsidRDefault="00E50B55" w:rsidP="004E1545">
      <w:pPr>
        <w:pStyle w:val="Heading3"/>
        <w:spacing w:before="0" w:line="240" w:lineRule="auto"/>
        <w:ind w:left="864" w:hanging="432"/>
        <w:jc w:val="both"/>
        <w:rPr>
          <w:rFonts w:cstheme="majorHAnsi"/>
          <w:color w:val="000000" w:themeColor="text1"/>
          <w:sz w:val="22"/>
          <w:szCs w:val="22"/>
        </w:rPr>
      </w:pPr>
      <w:r w:rsidRPr="00E506F0">
        <w:rPr>
          <w:rFonts w:cstheme="majorHAnsi"/>
          <w:color w:val="000000" w:themeColor="text1"/>
          <w:sz w:val="22"/>
          <w:szCs w:val="22"/>
        </w:rPr>
        <w:t xml:space="preserve"> </w:t>
      </w:r>
      <w:r w:rsidR="00AB1E1F" w:rsidRPr="00E506F0">
        <w:rPr>
          <w:rFonts w:cstheme="majorHAnsi"/>
          <w:color w:val="000000" w:themeColor="text1"/>
          <w:sz w:val="22"/>
          <w:szCs w:val="22"/>
        </w:rPr>
        <w:t xml:space="preserve">During Organized Youth Activities, Youth Workers </w:t>
      </w:r>
      <w:r w:rsidR="00D41303" w:rsidRPr="00E506F0">
        <w:rPr>
          <w:rFonts w:cstheme="majorHAnsi"/>
          <w:color w:val="000000" w:themeColor="text1"/>
          <w:sz w:val="22"/>
          <w:szCs w:val="22"/>
        </w:rPr>
        <w:t>must</w:t>
      </w:r>
      <w:r w:rsidR="00AB1E1F" w:rsidRPr="00E506F0">
        <w:rPr>
          <w:rFonts w:cstheme="majorHAnsi"/>
          <w:color w:val="000000" w:themeColor="text1"/>
          <w:sz w:val="22"/>
          <w:szCs w:val="22"/>
        </w:rPr>
        <w:t xml:space="preserve"> know </w:t>
      </w:r>
      <w:r w:rsidR="00AB18FC" w:rsidRPr="00E506F0">
        <w:rPr>
          <w:rFonts w:cstheme="majorHAnsi"/>
          <w:color w:val="000000" w:themeColor="text1"/>
          <w:sz w:val="22"/>
          <w:szCs w:val="22"/>
        </w:rPr>
        <w:t>the location of</w:t>
      </w:r>
      <w:r w:rsidR="00AB1E1F" w:rsidRPr="00E506F0">
        <w:rPr>
          <w:rFonts w:cstheme="majorHAnsi"/>
          <w:color w:val="000000" w:themeColor="text1"/>
          <w:sz w:val="22"/>
          <w:szCs w:val="22"/>
        </w:rPr>
        <w:t xml:space="preserve"> their assigned Youth at all times.</w:t>
      </w:r>
    </w:p>
    <w:p w14:paraId="3BBD3BFB" w14:textId="77777777" w:rsidR="006249D5" w:rsidRPr="006249D5" w:rsidRDefault="006249D5" w:rsidP="004E1545">
      <w:pPr>
        <w:spacing w:after="0" w:line="240" w:lineRule="auto"/>
      </w:pPr>
    </w:p>
    <w:p w14:paraId="55B54413" w14:textId="11D9CFD0" w:rsidR="00AB1E1F" w:rsidRDefault="00AB1E1F" w:rsidP="004E1545">
      <w:pPr>
        <w:pStyle w:val="Heading3"/>
        <w:spacing w:before="0" w:line="240" w:lineRule="auto"/>
        <w:ind w:left="864" w:hanging="432"/>
        <w:jc w:val="both"/>
        <w:rPr>
          <w:rFonts w:cstheme="majorHAnsi"/>
          <w:color w:val="000000" w:themeColor="text1"/>
          <w:sz w:val="22"/>
          <w:szCs w:val="22"/>
        </w:rPr>
      </w:pPr>
      <w:r w:rsidRPr="0056598E">
        <w:rPr>
          <w:rFonts w:cstheme="majorHAnsi"/>
          <w:color w:val="000000" w:themeColor="text1"/>
          <w:sz w:val="22"/>
          <w:szCs w:val="22"/>
        </w:rPr>
        <w:t>Restroom Use:</w:t>
      </w:r>
      <w:r w:rsidRPr="00A55544">
        <w:rPr>
          <w:rFonts w:cstheme="majorHAnsi"/>
          <w:color w:val="000000" w:themeColor="text1"/>
          <w:sz w:val="22"/>
          <w:szCs w:val="22"/>
        </w:rPr>
        <w:t xml:space="preserve"> During Organized Youth Activities,</w:t>
      </w:r>
      <w:r w:rsidR="00277BA9">
        <w:rPr>
          <w:rFonts w:cstheme="majorHAnsi"/>
          <w:color w:val="000000" w:themeColor="text1"/>
          <w:sz w:val="22"/>
          <w:szCs w:val="22"/>
        </w:rPr>
        <w:t xml:space="preserve"> </w:t>
      </w:r>
      <w:r w:rsidR="00AA7214">
        <w:rPr>
          <w:rFonts w:cstheme="majorHAnsi"/>
          <w:color w:val="000000" w:themeColor="text1"/>
          <w:sz w:val="22"/>
          <w:szCs w:val="22"/>
        </w:rPr>
        <w:t>males</w:t>
      </w:r>
      <w:r w:rsidRPr="00A55544">
        <w:rPr>
          <w:rFonts w:cstheme="majorHAnsi"/>
          <w:color w:val="000000" w:themeColor="text1"/>
          <w:sz w:val="22"/>
          <w:szCs w:val="22"/>
        </w:rPr>
        <w:t xml:space="preserve"> must use men’s restrooms</w:t>
      </w:r>
      <w:r w:rsidR="00AA7214">
        <w:rPr>
          <w:rFonts w:cstheme="majorHAnsi"/>
          <w:color w:val="000000" w:themeColor="text1"/>
          <w:sz w:val="22"/>
          <w:szCs w:val="22"/>
        </w:rPr>
        <w:t xml:space="preserve"> and females</w:t>
      </w:r>
      <w:r w:rsidRPr="00A55544">
        <w:rPr>
          <w:rFonts w:cstheme="majorHAnsi"/>
          <w:color w:val="000000" w:themeColor="text1"/>
          <w:sz w:val="22"/>
          <w:szCs w:val="22"/>
        </w:rPr>
        <w:t xml:space="preserve"> must use women’s restrooms. Youth Workers shall not be alone with a Youth in the restroom for any reason.</w:t>
      </w:r>
    </w:p>
    <w:p w14:paraId="1AE48937" w14:textId="77777777" w:rsidR="006249D5" w:rsidRPr="006249D5" w:rsidRDefault="006249D5" w:rsidP="004E1545">
      <w:pPr>
        <w:spacing w:after="0" w:line="240" w:lineRule="auto"/>
      </w:pPr>
    </w:p>
    <w:p w14:paraId="26018384" w14:textId="560CBD48" w:rsidR="00AB1E1F" w:rsidRDefault="00AB1E1F" w:rsidP="004E1545">
      <w:pPr>
        <w:pStyle w:val="Heading3"/>
        <w:spacing w:before="0" w:line="240" w:lineRule="auto"/>
        <w:ind w:left="864" w:hanging="432"/>
        <w:jc w:val="both"/>
        <w:rPr>
          <w:rFonts w:cstheme="majorHAnsi"/>
          <w:color w:val="000000" w:themeColor="text1"/>
          <w:sz w:val="22"/>
          <w:szCs w:val="22"/>
        </w:rPr>
      </w:pPr>
      <w:r w:rsidRPr="0056598E">
        <w:rPr>
          <w:rFonts w:cstheme="majorHAnsi"/>
          <w:color w:val="000000" w:themeColor="text1"/>
          <w:sz w:val="22"/>
          <w:szCs w:val="22"/>
        </w:rPr>
        <w:t>Arrival and Departure:</w:t>
      </w:r>
      <w:r w:rsidRPr="00A55544">
        <w:rPr>
          <w:rFonts w:cstheme="majorHAnsi"/>
          <w:color w:val="000000" w:themeColor="text1"/>
          <w:sz w:val="22"/>
          <w:szCs w:val="22"/>
        </w:rPr>
        <w:t xml:space="preserve"> At least two Youth Workers shall be present to welcome Youth when they arrive on-site for a</w:t>
      </w:r>
      <w:r w:rsidR="00C24F81" w:rsidRPr="00A55544">
        <w:rPr>
          <w:rFonts w:cstheme="majorHAnsi"/>
          <w:color w:val="000000" w:themeColor="text1"/>
          <w:sz w:val="22"/>
          <w:szCs w:val="22"/>
        </w:rPr>
        <w:t xml:space="preserve">n Organized </w:t>
      </w:r>
      <w:r w:rsidRPr="00A55544">
        <w:rPr>
          <w:rFonts w:cstheme="majorHAnsi"/>
          <w:color w:val="000000" w:themeColor="text1"/>
          <w:sz w:val="22"/>
          <w:szCs w:val="22"/>
        </w:rPr>
        <w:t>Youth Activity. Similarly, at least two Youth Workers shall remain present until the last Youth is picked up or departs from a</w:t>
      </w:r>
      <w:r w:rsidR="00C24F81" w:rsidRPr="00A55544">
        <w:rPr>
          <w:rFonts w:cstheme="majorHAnsi"/>
          <w:color w:val="000000" w:themeColor="text1"/>
          <w:sz w:val="22"/>
          <w:szCs w:val="22"/>
        </w:rPr>
        <w:t xml:space="preserve">n Organized </w:t>
      </w:r>
      <w:r w:rsidRPr="00A55544">
        <w:rPr>
          <w:rFonts w:cstheme="majorHAnsi"/>
          <w:color w:val="000000" w:themeColor="text1"/>
          <w:sz w:val="22"/>
          <w:szCs w:val="22"/>
        </w:rPr>
        <w:t xml:space="preserve">Youth Activity. </w:t>
      </w:r>
    </w:p>
    <w:p w14:paraId="1F924473" w14:textId="77777777" w:rsidR="006249D5" w:rsidRPr="006249D5" w:rsidRDefault="006249D5" w:rsidP="004E1545">
      <w:pPr>
        <w:spacing w:after="0" w:line="240" w:lineRule="auto"/>
      </w:pPr>
    </w:p>
    <w:p w14:paraId="30F20B5A" w14:textId="7F318FB3" w:rsidR="00E506F0" w:rsidRPr="006249D5" w:rsidRDefault="00AB1E1F" w:rsidP="004E1545">
      <w:pPr>
        <w:pStyle w:val="Heading3"/>
        <w:spacing w:before="0" w:after="240" w:line="240" w:lineRule="auto"/>
        <w:ind w:left="864" w:hanging="432"/>
        <w:jc w:val="both"/>
        <w:rPr>
          <w:rFonts w:cstheme="majorHAnsi"/>
          <w:color w:val="000000" w:themeColor="text1"/>
          <w:sz w:val="22"/>
          <w:szCs w:val="22"/>
        </w:rPr>
      </w:pPr>
      <w:r w:rsidRPr="00A55544">
        <w:rPr>
          <w:rFonts w:cstheme="majorHAnsi"/>
          <w:color w:val="000000" w:themeColor="text1"/>
          <w:sz w:val="22"/>
          <w:szCs w:val="22"/>
        </w:rPr>
        <w:t>If a Youth leaves an event without permission, the parents sh</w:t>
      </w:r>
      <w:r w:rsidR="0046593B" w:rsidRPr="00A55544">
        <w:rPr>
          <w:rFonts w:cstheme="majorHAnsi"/>
          <w:color w:val="000000" w:themeColor="text1"/>
          <w:sz w:val="22"/>
          <w:szCs w:val="22"/>
        </w:rPr>
        <w:t>all</w:t>
      </w:r>
      <w:r w:rsidRPr="00A55544">
        <w:rPr>
          <w:rFonts w:cstheme="majorHAnsi"/>
          <w:color w:val="000000" w:themeColor="text1"/>
          <w:sz w:val="22"/>
          <w:szCs w:val="22"/>
        </w:rPr>
        <w:t xml:space="preserve"> be called immediately.</w:t>
      </w:r>
    </w:p>
    <w:p w14:paraId="4D59CFD0" w14:textId="5E015EB1" w:rsidR="00A4760F" w:rsidRPr="00A55544" w:rsidRDefault="003B61BB" w:rsidP="00A55544">
      <w:pPr>
        <w:pStyle w:val="Heading2"/>
        <w:spacing w:after="240"/>
        <w:ind w:left="432" w:hanging="432"/>
        <w:jc w:val="both"/>
        <w:rPr>
          <w:rFonts w:cstheme="majorHAnsi"/>
          <w:b/>
          <w:bCs/>
          <w:color w:val="000000" w:themeColor="text1"/>
        </w:rPr>
      </w:pPr>
      <w:r w:rsidRPr="00A55544">
        <w:rPr>
          <w:rFonts w:cstheme="majorHAnsi"/>
          <w:b/>
          <w:bCs/>
          <w:color w:val="000000" w:themeColor="text1"/>
        </w:rPr>
        <w:t>For</w:t>
      </w:r>
      <w:r w:rsidR="0088077E" w:rsidRPr="00A55544">
        <w:rPr>
          <w:rFonts w:cstheme="majorHAnsi"/>
          <w:b/>
          <w:bCs/>
          <w:color w:val="000000" w:themeColor="text1"/>
        </w:rPr>
        <w:t xml:space="preserve"> </w:t>
      </w:r>
      <w:r w:rsidR="00E7066D">
        <w:rPr>
          <w:rFonts w:cstheme="majorHAnsi"/>
          <w:b/>
          <w:bCs/>
          <w:color w:val="000000" w:themeColor="text1"/>
        </w:rPr>
        <w:t xml:space="preserve">Organized </w:t>
      </w:r>
      <w:r w:rsidR="0088077E" w:rsidRPr="00A55544">
        <w:rPr>
          <w:rFonts w:cstheme="majorHAnsi"/>
          <w:b/>
          <w:bCs/>
          <w:color w:val="000000" w:themeColor="text1"/>
        </w:rPr>
        <w:t xml:space="preserve">One-on-One </w:t>
      </w:r>
      <w:r w:rsidR="00A4760F" w:rsidRPr="00A55544">
        <w:rPr>
          <w:rFonts w:cstheme="majorHAnsi"/>
          <w:b/>
          <w:bCs/>
          <w:color w:val="000000" w:themeColor="text1"/>
        </w:rPr>
        <w:t xml:space="preserve">Youth </w:t>
      </w:r>
      <w:r w:rsidR="002F59A9" w:rsidRPr="00A55544">
        <w:rPr>
          <w:rFonts w:cstheme="majorHAnsi"/>
          <w:b/>
          <w:bCs/>
          <w:color w:val="000000" w:themeColor="text1"/>
        </w:rPr>
        <w:t>Mentorship</w:t>
      </w:r>
      <w:r w:rsidRPr="00A55544">
        <w:rPr>
          <w:rFonts w:cstheme="majorHAnsi"/>
          <w:b/>
          <w:bCs/>
          <w:color w:val="000000" w:themeColor="text1"/>
        </w:rPr>
        <w:t xml:space="preserve"> </w:t>
      </w:r>
      <w:r w:rsidR="002F59A9" w:rsidRPr="00A55544">
        <w:rPr>
          <w:rFonts w:cstheme="majorHAnsi"/>
          <w:b/>
          <w:bCs/>
          <w:color w:val="000000" w:themeColor="text1"/>
        </w:rPr>
        <w:t>M</w:t>
      </w:r>
      <w:r w:rsidRPr="00A55544">
        <w:rPr>
          <w:rFonts w:cstheme="majorHAnsi"/>
          <w:b/>
          <w:bCs/>
          <w:color w:val="000000" w:themeColor="text1"/>
        </w:rPr>
        <w:t xml:space="preserve">eetings with </w:t>
      </w:r>
      <w:r w:rsidR="00A4760F" w:rsidRPr="00A55544">
        <w:rPr>
          <w:rFonts w:cstheme="majorHAnsi"/>
          <w:b/>
          <w:bCs/>
          <w:color w:val="000000" w:themeColor="text1"/>
        </w:rPr>
        <w:t>Youth</w:t>
      </w:r>
      <w:r w:rsidRPr="00A55544">
        <w:rPr>
          <w:rFonts w:cstheme="majorHAnsi"/>
          <w:b/>
          <w:bCs/>
          <w:color w:val="000000" w:themeColor="text1"/>
        </w:rPr>
        <w:t>:</w:t>
      </w:r>
    </w:p>
    <w:p w14:paraId="0DA1AB10" w14:textId="2E7A8AB8" w:rsidR="00E83BA1" w:rsidRDefault="00F919AE" w:rsidP="00A55544">
      <w:pPr>
        <w:jc w:val="both"/>
        <w:rPr>
          <w:rFonts w:asciiTheme="majorHAnsi" w:hAnsiTheme="majorHAnsi" w:cstheme="majorHAnsi"/>
          <w:color w:val="000000" w:themeColor="text1"/>
        </w:rPr>
      </w:pPr>
      <w:r>
        <w:rPr>
          <w:rFonts w:asciiTheme="majorHAnsi" w:hAnsiTheme="majorHAnsi" w:cstheme="majorHAnsi"/>
          <w:color w:val="000000" w:themeColor="text1"/>
        </w:rPr>
        <w:t>While one-on-one mentoring relationships between Church members and Youth may occur outside of the Youth Ministry and, therefore, fall outside the parameters of the Youth Ministry Protection Policy, parents of Youth may wish to have these relationships organized and overseen by the Youth Ministry. In these situations, a parent may enroll their son or daughter in</w:t>
      </w:r>
      <w:r w:rsidR="00E7066D">
        <w:rPr>
          <w:rFonts w:asciiTheme="majorHAnsi" w:hAnsiTheme="majorHAnsi" w:cstheme="majorHAnsi"/>
          <w:color w:val="000000" w:themeColor="text1"/>
        </w:rPr>
        <w:t xml:space="preserve"> the Organized</w:t>
      </w:r>
      <w:r>
        <w:rPr>
          <w:rFonts w:asciiTheme="majorHAnsi" w:hAnsiTheme="majorHAnsi" w:cstheme="majorHAnsi"/>
          <w:color w:val="000000" w:themeColor="text1"/>
        </w:rPr>
        <w:t xml:space="preserve"> One-on-One Youth Mentorship</w:t>
      </w:r>
      <w:r w:rsidR="00E7066D">
        <w:rPr>
          <w:rFonts w:asciiTheme="majorHAnsi" w:hAnsiTheme="majorHAnsi" w:cstheme="majorHAnsi"/>
          <w:color w:val="000000" w:themeColor="text1"/>
        </w:rPr>
        <w:t xml:space="preserve"> program</w:t>
      </w:r>
      <w:r>
        <w:rPr>
          <w:rFonts w:asciiTheme="majorHAnsi" w:hAnsiTheme="majorHAnsi" w:cstheme="majorHAnsi"/>
          <w:color w:val="000000" w:themeColor="text1"/>
        </w:rPr>
        <w:t xml:space="preserve"> </w:t>
      </w:r>
      <w:r w:rsidR="00E7066D">
        <w:rPr>
          <w:rFonts w:asciiTheme="majorHAnsi" w:hAnsiTheme="majorHAnsi" w:cstheme="majorHAnsi"/>
          <w:color w:val="000000" w:themeColor="text1"/>
        </w:rPr>
        <w:t>of the Youth Ministry.</w:t>
      </w:r>
      <w:r>
        <w:rPr>
          <w:rFonts w:asciiTheme="majorHAnsi" w:hAnsiTheme="majorHAnsi" w:cstheme="majorHAnsi"/>
          <w:color w:val="000000" w:themeColor="text1"/>
        </w:rPr>
        <w:t xml:space="preserve"> </w:t>
      </w:r>
      <w:r w:rsidR="00E7066D">
        <w:rPr>
          <w:rFonts w:asciiTheme="majorHAnsi" w:hAnsiTheme="majorHAnsi" w:cstheme="majorHAnsi"/>
          <w:color w:val="000000" w:themeColor="text1"/>
        </w:rPr>
        <w:t>As mentioned in Section II, Organized One-on-One Youth Mentorship consists of m</w:t>
      </w:r>
      <w:r w:rsidR="00E7066D" w:rsidRPr="00E7066D">
        <w:rPr>
          <w:rFonts w:asciiTheme="majorHAnsi" w:hAnsiTheme="majorHAnsi" w:cstheme="majorHAnsi"/>
          <w:color w:val="000000" w:themeColor="text1"/>
        </w:rPr>
        <w:t xml:space="preserve">eetings between a Youth </w:t>
      </w:r>
      <w:r w:rsidR="00E7066D">
        <w:rPr>
          <w:rFonts w:asciiTheme="majorHAnsi" w:hAnsiTheme="majorHAnsi" w:cstheme="majorHAnsi"/>
          <w:color w:val="000000" w:themeColor="text1"/>
        </w:rPr>
        <w:t>Worker</w:t>
      </w:r>
      <w:r w:rsidR="00E7066D" w:rsidRPr="00E7066D">
        <w:rPr>
          <w:rFonts w:asciiTheme="majorHAnsi" w:hAnsiTheme="majorHAnsi" w:cstheme="majorHAnsi"/>
          <w:color w:val="000000" w:themeColor="text1"/>
        </w:rPr>
        <w:t xml:space="preserve"> and a Youth as organized by, overseen by, or under the purview of the </w:t>
      </w:r>
      <w:r w:rsidR="00315035">
        <w:rPr>
          <w:rFonts w:asciiTheme="majorHAnsi" w:hAnsiTheme="majorHAnsi" w:cstheme="majorHAnsi"/>
          <w:color w:val="000000" w:themeColor="text1"/>
        </w:rPr>
        <w:t>Director of Youth Ministry</w:t>
      </w:r>
      <w:r w:rsidR="00E7066D" w:rsidRPr="00E7066D">
        <w:rPr>
          <w:rFonts w:asciiTheme="majorHAnsi" w:hAnsiTheme="majorHAnsi" w:cstheme="majorHAnsi"/>
          <w:color w:val="000000" w:themeColor="text1"/>
        </w:rPr>
        <w:t xml:space="preserve"> for the purpose of discipleship and mentoring</w:t>
      </w:r>
      <w:r w:rsidR="00E83BA1">
        <w:rPr>
          <w:rFonts w:asciiTheme="majorHAnsi" w:hAnsiTheme="majorHAnsi" w:cstheme="majorHAnsi"/>
          <w:color w:val="000000" w:themeColor="text1"/>
        </w:rPr>
        <w:t>.</w:t>
      </w:r>
    </w:p>
    <w:p w14:paraId="52B2188C" w14:textId="7E0E8217" w:rsidR="002F59A9" w:rsidRPr="00A55544" w:rsidRDefault="002F59A9" w:rsidP="00A55544">
      <w:pPr>
        <w:jc w:val="both"/>
        <w:rPr>
          <w:rFonts w:asciiTheme="majorHAnsi" w:hAnsiTheme="majorHAnsi" w:cstheme="majorHAnsi"/>
          <w:color w:val="000000" w:themeColor="text1"/>
        </w:rPr>
      </w:pPr>
      <w:r w:rsidRPr="00A55544">
        <w:rPr>
          <w:rFonts w:asciiTheme="majorHAnsi" w:hAnsiTheme="majorHAnsi" w:cstheme="majorHAnsi"/>
          <w:color w:val="000000" w:themeColor="text1"/>
        </w:rPr>
        <w:t>The following provisions will be enforced during all Organized One-on-One Youth Mentorship Meetings</w:t>
      </w:r>
      <w:r w:rsidR="00E7066D">
        <w:rPr>
          <w:rFonts w:asciiTheme="majorHAnsi" w:hAnsiTheme="majorHAnsi" w:cstheme="majorHAnsi"/>
          <w:color w:val="000000" w:themeColor="text1"/>
        </w:rPr>
        <w:t>:</w:t>
      </w:r>
    </w:p>
    <w:p w14:paraId="3067C0B4" w14:textId="669CD970" w:rsidR="00B16D7C" w:rsidRDefault="00B16D7C" w:rsidP="006249D5">
      <w:pPr>
        <w:pStyle w:val="Heading3"/>
        <w:spacing w:before="0" w:line="240" w:lineRule="auto"/>
        <w:ind w:left="864" w:hanging="432"/>
        <w:jc w:val="both"/>
        <w:rPr>
          <w:rFonts w:cstheme="majorHAnsi"/>
          <w:color w:val="000000" w:themeColor="text1"/>
          <w:sz w:val="22"/>
          <w:szCs w:val="22"/>
        </w:rPr>
      </w:pPr>
      <w:r w:rsidRPr="00A55544">
        <w:rPr>
          <w:rFonts w:cstheme="majorHAnsi"/>
          <w:color w:val="000000" w:themeColor="text1"/>
          <w:sz w:val="22"/>
          <w:szCs w:val="22"/>
        </w:rPr>
        <w:t xml:space="preserve">Before an Organized One-on-One Youth Mentorship relationship </w:t>
      </w:r>
      <w:r w:rsidR="003E7391" w:rsidRPr="00A55544">
        <w:rPr>
          <w:rFonts w:cstheme="majorHAnsi"/>
          <w:color w:val="000000" w:themeColor="text1"/>
          <w:sz w:val="22"/>
          <w:szCs w:val="22"/>
        </w:rPr>
        <w:t>may</w:t>
      </w:r>
      <w:r w:rsidRPr="00A55544">
        <w:rPr>
          <w:rFonts w:cstheme="majorHAnsi"/>
          <w:color w:val="000000" w:themeColor="text1"/>
          <w:sz w:val="22"/>
          <w:szCs w:val="22"/>
        </w:rPr>
        <w:t xml:space="preserve"> commence, parents must give their written consent </w:t>
      </w:r>
      <w:r w:rsidR="003E7391" w:rsidRPr="00A55544">
        <w:rPr>
          <w:rFonts w:cstheme="majorHAnsi"/>
          <w:color w:val="000000" w:themeColor="text1"/>
          <w:sz w:val="22"/>
          <w:szCs w:val="22"/>
        </w:rPr>
        <w:t xml:space="preserve">to the </w:t>
      </w:r>
      <w:r w:rsidR="00315035">
        <w:rPr>
          <w:rFonts w:cstheme="majorHAnsi"/>
          <w:color w:val="000000" w:themeColor="text1"/>
          <w:sz w:val="22"/>
          <w:szCs w:val="22"/>
        </w:rPr>
        <w:t>Director of Youth Ministry</w:t>
      </w:r>
      <w:r w:rsidR="005D2BC9" w:rsidRPr="00A55544">
        <w:rPr>
          <w:rFonts w:cstheme="majorHAnsi"/>
          <w:color w:val="000000" w:themeColor="text1"/>
          <w:sz w:val="22"/>
          <w:szCs w:val="22"/>
        </w:rPr>
        <w:t xml:space="preserve"> using the </w:t>
      </w:r>
      <w:r w:rsidR="006928E9">
        <w:rPr>
          <w:rFonts w:cstheme="majorHAnsi"/>
          <w:color w:val="000000" w:themeColor="text1"/>
          <w:sz w:val="22"/>
          <w:szCs w:val="22"/>
        </w:rPr>
        <w:t xml:space="preserve">Organized </w:t>
      </w:r>
      <w:r w:rsidR="001F6519">
        <w:rPr>
          <w:rFonts w:cstheme="majorHAnsi"/>
          <w:color w:val="000000" w:themeColor="text1"/>
          <w:sz w:val="22"/>
          <w:szCs w:val="22"/>
        </w:rPr>
        <w:t>One-on-One</w:t>
      </w:r>
      <w:r w:rsidR="005D2BC9" w:rsidRPr="00A55544">
        <w:rPr>
          <w:rFonts w:cstheme="majorHAnsi"/>
          <w:color w:val="000000" w:themeColor="text1"/>
          <w:sz w:val="22"/>
          <w:szCs w:val="22"/>
        </w:rPr>
        <w:t xml:space="preserve"> Youth Mentorship Release Form (Appendix </w:t>
      </w:r>
      <w:r w:rsidR="00004A08" w:rsidRPr="00A55544">
        <w:rPr>
          <w:rFonts w:cstheme="majorHAnsi"/>
          <w:color w:val="000000" w:themeColor="text1"/>
          <w:sz w:val="22"/>
          <w:szCs w:val="22"/>
        </w:rPr>
        <w:t>D</w:t>
      </w:r>
      <w:r w:rsidR="005D2BC9" w:rsidRPr="00A55544">
        <w:rPr>
          <w:rFonts w:cstheme="majorHAnsi"/>
          <w:color w:val="000000" w:themeColor="text1"/>
          <w:sz w:val="22"/>
          <w:szCs w:val="22"/>
        </w:rPr>
        <w:t xml:space="preserve">). </w:t>
      </w:r>
    </w:p>
    <w:p w14:paraId="5591D3E0" w14:textId="77777777" w:rsidR="006249D5" w:rsidRPr="006249D5" w:rsidRDefault="006249D5" w:rsidP="006249D5">
      <w:pPr>
        <w:spacing w:line="240" w:lineRule="auto"/>
      </w:pPr>
    </w:p>
    <w:p w14:paraId="50EA3F58" w14:textId="644D4C93" w:rsidR="00B16D7C" w:rsidRDefault="00B16D7C" w:rsidP="006249D5">
      <w:pPr>
        <w:pStyle w:val="Heading3"/>
        <w:spacing w:before="0" w:line="240" w:lineRule="auto"/>
        <w:ind w:left="864" w:hanging="432"/>
        <w:jc w:val="both"/>
        <w:rPr>
          <w:rFonts w:cstheme="majorHAnsi"/>
          <w:color w:val="000000" w:themeColor="text1"/>
          <w:sz w:val="22"/>
          <w:szCs w:val="22"/>
        </w:rPr>
      </w:pPr>
      <w:r w:rsidRPr="00A55544">
        <w:rPr>
          <w:rFonts w:cstheme="majorHAnsi"/>
          <w:color w:val="000000" w:themeColor="text1"/>
          <w:sz w:val="22"/>
          <w:szCs w:val="22"/>
        </w:rPr>
        <w:t xml:space="preserve">Youth Workers involved in Organized One-on-One Youth Mentorship relationships must be of the same </w:t>
      </w:r>
      <w:r w:rsidR="00D41AB1">
        <w:rPr>
          <w:rFonts w:cstheme="majorHAnsi"/>
          <w:color w:val="000000" w:themeColor="text1"/>
          <w:sz w:val="22"/>
          <w:szCs w:val="22"/>
        </w:rPr>
        <w:t>sex</w:t>
      </w:r>
      <w:r w:rsidRPr="00A55544">
        <w:rPr>
          <w:rFonts w:cstheme="majorHAnsi"/>
          <w:color w:val="000000" w:themeColor="text1"/>
          <w:sz w:val="22"/>
          <w:szCs w:val="22"/>
        </w:rPr>
        <w:t xml:space="preserve"> as the Youth they are mentoring.</w:t>
      </w:r>
    </w:p>
    <w:p w14:paraId="234D82D6" w14:textId="77777777" w:rsidR="006249D5" w:rsidRPr="006249D5" w:rsidRDefault="006249D5" w:rsidP="006249D5">
      <w:pPr>
        <w:spacing w:line="240" w:lineRule="auto"/>
      </w:pPr>
    </w:p>
    <w:p w14:paraId="1157D505" w14:textId="246C8A86" w:rsidR="002F59A9" w:rsidRDefault="002F59A9" w:rsidP="006249D5">
      <w:pPr>
        <w:pStyle w:val="Heading3"/>
        <w:spacing w:before="0" w:line="240" w:lineRule="auto"/>
        <w:ind w:left="864" w:hanging="432"/>
        <w:jc w:val="both"/>
        <w:rPr>
          <w:rFonts w:cstheme="majorHAnsi"/>
          <w:color w:val="000000" w:themeColor="text1"/>
          <w:sz w:val="22"/>
          <w:szCs w:val="22"/>
        </w:rPr>
      </w:pPr>
      <w:r w:rsidRPr="00234469">
        <w:rPr>
          <w:rFonts w:cstheme="majorHAnsi"/>
          <w:b/>
          <w:bCs/>
          <w:color w:val="000000" w:themeColor="text1"/>
          <w:sz w:val="22"/>
          <w:szCs w:val="22"/>
        </w:rPr>
        <w:t>The Rule of Public Settings:</w:t>
      </w:r>
      <w:r w:rsidRPr="00A55544">
        <w:rPr>
          <w:rFonts w:cstheme="majorHAnsi"/>
          <w:color w:val="000000" w:themeColor="text1"/>
          <w:sz w:val="22"/>
          <w:szCs w:val="22"/>
        </w:rPr>
        <w:t xml:space="preserve">  When a Youth Worker meets with a Youth during an Organized One-on-One Youth Mentorship </w:t>
      </w:r>
      <w:r w:rsidR="006928E9">
        <w:rPr>
          <w:rFonts w:cstheme="majorHAnsi"/>
          <w:color w:val="000000" w:themeColor="text1"/>
          <w:sz w:val="22"/>
          <w:szCs w:val="22"/>
        </w:rPr>
        <w:t>m</w:t>
      </w:r>
      <w:r w:rsidRPr="00A55544">
        <w:rPr>
          <w:rFonts w:cstheme="majorHAnsi"/>
          <w:color w:val="000000" w:themeColor="text1"/>
          <w:sz w:val="22"/>
          <w:szCs w:val="22"/>
        </w:rPr>
        <w:t xml:space="preserve">eeting, the meeting must take place in a public setting with at least three other adults present </w:t>
      </w:r>
      <w:r w:rsidR="003E7391" w:rsidRPr="00A55544">
        <w:rPr>
          <w:rFonts w:cstheme="majorHAnsi"/>
          <w:color w:val="000000" w:themeColor="text1"/>
          <w:sz w:val="22"/>
          <w:szCs w:val="22"/>
        </w:rPr>
        <w:t xml:space="preserve">on the premises </w:t>
      </w:r>
      <w:r w:rsidRPr="00A55544">
        <w:rPr>
          <w:rFonts w:cstheme="majorHAnsi"/>
          <w:color w:val="000000" w:themeColor="text1"/>
          <w:sz w:val="22"/>
          <w:szCs w:val="22"/>
        </w:rPr>
        <w:t>at all time</w:t>
      </w:r>
      <w:r w:rsidR="0056598E">
        <w:rPr>
          <w:rFonts w:cstheme="majorHAnsi"/>
          <w:color w:val="000000" w:themeColor="text1"/>
          <w:sz w:val="22"/>
          <w:szCs w:val="22"/>
        </w:rPr>
        <w:t xml:space="preserve">s, except in the case of transportation </w:t>
      </w:r>
      <w:r w:rsidR="00BE3DA0">
        <w:rPr>
          <w:rFonts w:cstheme="majorHAnsi"/>
          <w:color w:val="000000" w:themeColor="text1"/>
          <w:sz w:val="22"/>
          <w:szCs w:val="22"/>
        </w:rPr>
        <w:t>of the Youth by the Youth Worker</w:t>
      </w:r>
      <w:r w:rsidR="0056598E">
        <w:rPr>
          <w:rFonts w:cstheme="majorHAnsi"/>
          <w:color w:val="000000" w:themeColor="text1"/>
          <w:sz w:val="22"/>
          <w:szCs w:val="22"/>
        </w:rPr>
        <w:t xml:space="preserve"> where the Transportation Consent &amp; Release Form </w:t>
      </w:r>
      <w:r w:rsidR="00DE125B" w:rsidRPr="00A55544">
        <w:rPr>
          <w:rFonts w:cstheme="majorHAnsi"/>
          <w:color w:val="000000" w:themeColor="text1"/>
          <w:sz w:val="22"/>
          <w:szCs w:val="22"/>
        </w:rPr>
        <w:t>is secured from the Youth’s parent or guardian (Appendix C)</w:t>
      </w:r>
      <w:r w:rsidR="001E111D">
        <w:rPr>
          <w:rFonts w:cstheme="majorHAnsi"/>
          <w:color w:val="000000" w:themeColor="text1"/>
          <w:sz w:val="22"/>
          <w:szCs w:val="22"/>
        </w:rPr>
        <w:t>, unless taking place in the Youth’s home with a parent present (see #5 below).</w:t>
      </w:r>
    </w:p>
    <w:p w14:paraId="11F55048" w14:textId="77777777" w:rsidR="006249D5" w:rsidRPr="006249D5" w:rsidRDefault="006249D5" w:rsidP="006249D5">
      <w:pPr>
        <w:spacing w:line="240" w:lineRule="auto"/>
      </w:pPr>
    </w:p>
    <w:p w14:paraId="75BAB60A" w14:textId="6D0E09AB" w:rsidR="00945DCE" w:rsidRDefault="00945DCE" w:rsidP="006249D5">
      <w:pPr>
        <w:pStyle w:val="Heading3"/>
        <w:spacing w:before="0" w:line="240" w:lineRule="auto"/>
        <w:ind w:left="864" w:hanging="432"/>
        <w:jc w:val="both"/>
        <w:rPr>
          <w:rFonts w:cstheme="majorHAnsi"/>
          <w:color w:val="000000" w:themeColor="text1"/>
          <w:sz w:val="22"/>
          <w:szCs w:val="22"/>
        </w:rPr>
      </w:pPr>
      <w:r w:rsidRPr="00A55544">
        <w:rPr>
          <w:rFonts w:cstheme="majorHAnsi"/>
          <w:color w:val="000000" w:themeColor="text1"/>
          <w:sz w:val="22"/>
          <w:szCs w:val="22"/>
        </w:rPr>
        <w:t xml:space="preserve">At no time should a Youth Worker be alone with a Youth in a vehicle unless a signed </w:t>
      </w:r>
      <w:r w:rsidR="003E7391" w:rsidRPr="00A55544">
        <w:rPr>
          <w:rFonts w:cstheme="majorHAnsi"/>
          <w:color w:val="000000" w:themeColor="text1"/>
          <w:sz w:val="22"/>
          <w:szCs w:val="22"/>
        </w:rPr>
        <w:t>Transportation Consent &amp; Release From is secured</w:t>
      </w:r>
      <w:r w:rsidRPr="00A55544">
        <w:rPr>
          <w:rFonts w:cstheme="majorHAnsi"/>
          <w:color w:val="000000" w:themeColor="text1"/>
          <w:sz w:val="22"/>
          <w:szCs w:val="22"/>
        </w:rPr>
        <w:t xml:space="preserve"> from the </w:t>
      </w:r>
      <w:r w:rsidR="003E7391" w:rsidRPr="00A55544">
        <w:rPr>
          <w:rFonts w:cstheme="majorHAnsi"/>
          <w:color w:val="000000" w:themeColor="text1"/>
          <w:sz w:val="22"/>
          <w:szCs w:val="22"/>
        </w:rPr>
        <w:t xml:space="preserve">Youth’s </w:t>
      </w:r>
      <w:r w:rsidRPr="00A55544">
        <w:rPr>
          <w:rFonts w:cstheme="majorHAnsi"/>
          <w:color w:val="000000" w:themeColor="text1"/>
          <w:sz w:val="22"/>
          <w:szCs w:val="22"/>
        </w:rPr>
        <w:t>parent</w:t>
      </w:r>
      <w:r w:rsidR="003E7391" w:rsidRPr="00A55544">
        <w:rPr>
          <w:rFonts w:cstheme="majorHAnsi"/>
          <w:color w:val="000000" w:themeColor="text1"/>
          <w:sz w:val="22"/>
          <w:szCs w:val="22"/>
        </w:rPr>
        <w:t xml:space="preserve"> or </w:t>
      </w:r>
      <w:r w:rsidRPr="00A55544">
        <w:rPr>
          <w:rFonts w:cstheme="majorHAnsi"/>
          <w:color w:val="000000" w:themeColor="text1"/>
          <w:sz w:val="22"/>
          <w:szCs w:val="22"/>
        </w:rPr>
        <w:t xml:space="preserve">guardian (Appendix </w:t>
      </w:r>
      <w:r w:rsidR="00A4539C" w:rsidRPr="00A55544">
        <w:rPr>
          <w:rFonts w:cstheme="majorHAnsi"/>
          <w:color w:val="000000" w:themeColor="text1"/>
          <w:sz w:val="22"/>
          <w:szCs w:val="22"/>
        </w:rPr>
        <w:t>C</w:t>
      </w:r>
      <w:r w:rsidRPr="00A55544">
        <w:rPr>
          <w:rFonts w:cstheme="majorHAnsi"/>
          <w:color w:val="000000" w:themeColor="text1"/>
          <w:sz w:val="22"/>
          <w:szCs w:val="22"/>
        </w:rPr>
        <w:t>).</w:t>
      </w:r>
    </w:p>
    <w:p w14:paraId="55C7876F" w14:textId="77777777" w:rsidR="006249D5" w:rsidRPr="006249D5" w:rsidRDefault="006249D5" w:rsidP="006249D5">
      <w:pPr>
        <w:spacing w:line="240" w:lineRule="auto"/>
      </w:pPr>
    </w:p>
    <w:p w14:paraId="2B3FC6A6" w14:textId="79B60B32" w:rsidR="00DE125B" w:rsidRDefault="00DE125B" w:rsidP="006249D5">
      <w:pPr>
        <w:pStyle w:val="Heading3"/>
        <w:spacing w:before="0" w:line="240" w:lineRule="auto"/>
        <w:ind w:left="864" w:hanging="432"/>
        <w:jc w:val="both"/>
        <w:rPr>
          <w:rFonts w:cstheme="majorHAnsi"/>
          <w:color w:val="000000" w:themeColor="text1"/>
          <w:sz w:val="22"/>
          <w:szCs w:val="22"/>
        </w:rPr>
      </w:pPr>
      <w:r w:rsidRPr="00A55544">
        <w:rPr>
          <w:rFonts w:cstheme="majorHAnsi"/>
          <w:color w:val="000000" w:themeColor="text1"/>
          <w:sz w:val="22"/>
          <w:szCs w:val="22"/>
        </w:rPr>
        <w:lastRenderedPageBreak/>
        <w:t xml:space="preserve">In a </w:t>
      </w:r>
      <w:r>
        <w:rPr>
          <w:rFonts w:cstheme="majorHAnsi"/>
          <w:color w:val="000000" w:themeColor="text1"/>
          <w:sz w:val="22"/>
          <w:szCs w:val="22"/>
        </w:rPr>
        <w:t>One-on-One Mentorship</w:t>
      </w:r>
      <w:r w:rsidRPr="00A55544">
        <w:rPr>
          <w:rFonts w:cstheme="majorHAnsi"/>
          <w:color w:val="000000" w:themeColor="text1"/>
          <w:sz w:val="22"/>
          <w:szCs w:val="22"/>
        </w:rPr>
        <w:t xml:space="preserve"> </w:t>
      </w:r>
      <w:r w:rsidR="006928E9">
        <w:rPr>
          <w:rFonts w:cstheme="majorHAnsi"/>
          <w:color w:val="000000" w:themeColor="text1"/>
          <w:sz w:val="22"/>
          <w:szCs w:val="22"/>
        </w:rPr>
        <w:t>m</w:t>
      </w:r>
      <w:r w:rsidRPr="00A55544">
        <w:rPr>
          <w:rFonts w:cstheme="majorHAnsi"/>
          <w:color w:val="000000" w:themeColor="text1"/>
          <w:sz w:val="22"/>
          <w:szCs w:val="22"/>
        </w:rPr>
        <w:t>eeting at a Youth’s residence, a parent must be present in the room at all times</w:t>
      </w:r>
      <w:r w:rsidR="001E111D">
        <w:rPr>
          <w:rFonts w:cstheme="majorHAnsi"/>
          <w:color w:val="000000" w:themeColor="text1"/>
          <w:sz w:val="22"/>
          <w:szCs w:val="22"/>
        </w:rPr>
        <w:t xml:space="preserve"> or, if outside, able to visibly observe the meeting for its entire duration.</w:t>
      </w:r>
    </w:p>
    <w:p w14:paraId="3A05FF95" w14:textId="77777777" w:rsidR="006249D5" w:rsidRPr="006249D5" w:rsidRDefault="006249D5" w:rsidP="006249D5">
      <w:pPr>
        <w:spacing w:line="240" w:lineRule="auto"/>
      </w:pPr>
    </w:p>
    <w:p w14:paraId="0421344E" w14:textId="3ACDA2FF" w:rsidR="00945DCE" w:rsidRDefault="00945DCE" w:rsidP="006249D5">
      <w:pPr>
        <w:pStyle w:val="Heading3"/>
        <w:spacing w:before="0" w:line="240" w:lineRule="auto"/>
        <w:ind w:left="864" w:hanging="432"/>
        <w:jc w:val="both"/>
        <w:rPr>
          <w:rFonts w:cstheme="majorHAnsi"/>
          <w:color w:val="000000" w:themeColor="text1"/>
          <w:sz w:val="22"/>
          <w:szCs w:val="22"/>
        </w:rPr>
      </w:pPr>
      <w:r w:rsidRPr="00A55544">
        <w:rPr>
          <w:rFonts w:cstheme="majorHAnsi"/>
          <w:color w:val="000000" w:themeColor="text1"/>
          <w:sz w:val="22"/>
          <w:szCs w:val="22"/>
        </w:rPr>
        <w:t xml:space="preserve">The mentoring relationship is concluded when the Youth, Youth’s parent(s), and/or the Youth Worker alert the </w:t>
      </w:r>
      <w:r w:rsidR="00315035">
        <w:rPr>
          <w:rFonts w:cstheme="majorHAnsi"/>
          <w:color w:val="000000" w:themeColor="text1"/>
          <w:sz w:val="22"/>
          <w:szCs w:val="22"/>
        </w:rPr>
        <w:t>Director of Youth Ministry</w:t>
      </w:r>
      <w:r w:rsidRPr="00A55544">
        <w:rPr>
          <w:rFonts w:cstheme="majorHAnsi"/>
          <w:color w:val="000000" w:themeColor="text1"/>
          <w:sz w:val="22"/>
          <w:szCs w:val="22"/>
        </w:rPr>
        <w:t xml:space="preserve"> of its conclusion </w:t>
      </w:r>
      <w:r w:rsidR="00B377BF" w:rsidRPr="00A55544">
        <w:rPr>
          <w:rFonts w:cstheme="majorHAnsi"/>
          <w:color w:val="000000" w:themeColor="text1"/>
          <w:sz w:val="22"/>
          <w:szCs w:val="22"/>
        </w:rPr>
        <w:t xml:space="preserve">in writing </w:t>
      </w:r>
      <w:r w:rsidRPr="00A55544">
        <w:rPr>
          <w:rFonts w:cstheme="majorHAnsi"/>
          <w:color w:val="000000" w:themeColor="text1"/>
          <w:sz w:val="22"/>
          <w:szCs w:val="22"/>
        </w:rPr>
        <w:t>or upon the cessation of formal meetings between the Youth and the Youth Worker for nine consecutive months.</w:t>
      </w:r>
    </w:p>
    <w:p w14:paraId="69976EAE" w14:textId="77777777" w:rsidR="006249D5" w:rsidRPr="006249D5" w:rsidRDefault="006249D5" w:rsidP="006249D5">
      <w:pPr>
        <w:spacing w:line="240" w:lineRule="auto"/>
      </w:pPr>
    </w:p>
    <w:p w14:paraId="7CCDA506" w14:textId="50124616" w:rsidR="00E83BA1" w:rsidRDefault="001B77F8" w:rsidP="006249D5">
      <w:pPr>
        <w:pStyle w:val="Heading3"/>
        <w:spacing w:before="0" w:after="240" w:line="240" w:lineRule="auto"/>
        <w:ind w:left="864" w:hanging="432"/>
        <w:jc w:val="both"/>
        <w:rPr>
          <w:rFonts w:cstheme="majorHAnsi"/>
          <w:color w:val="000000" w:themeColor="text1"/>
          <w:sz w:val="22"/>
          <w:szCs w:val="22"/>
        </w:rPr>
      </w:pPr>
      <w:r w:rsidRPr="00A55544">
        <w:rPr>
          <w:rFonts w:cstheme="majorHAnsi"/>
          <w:b/>
          <w:bCs/>
          <w:color w:val="000000" w:themeColor="text1"/>
          <w:sz w:val="22"/>
          <w:szCs w:val="22"/>
        </w:rPr>
        <w:t>Limitation:</w:t>
      </w:r>
      <w:r w:rsidRPr="00A55544">
        <w:rPr>
          <w:rFonts w:cstheme="majorHAnsi"/>
          <w:color w:val="000000" w:themeColor="text1"/>
          <w:sz w:val="22"/>
          <w:szCs w:val="22"/>
        </w:rPr>
        <w:t xml:space="preserve"> </w:t>
      </w:r>
      <w:r w:rsidR="00A4760F" w:rsidRPr="00A55544">
        <w:rPr>
          <w:rFonts w:cstheme="majorHAnsi"/>
          <w:color w:val="000000" w:themeColor="text1"/>
          <w:sz w:val="22"/>
          <w:szCs w:val="22"/>
        </w:rPr>
        <w:t>A</w:t>
      </w:r>
      <w:r w:rsidR="00945DCE" w:rsidRPr="00A55544">
        <w:rPr>
          <w:rFonts w:cstheme="majorHAnsi"/>
          <w:color w:val="000000" w:themeColor="text1"/>
          <w:sz w:val="22"/>
          <w:szCs w:val="22"/>
        </w:rPr>
        <w:t>ny one-on-one meetings between a Youth and a Youth Worker not within the parameters of this section of Organized One-on-One Youth Mentorship is not within the purview of the Youth Ministry and does not fall under the Youth Ministry Protection Policy.</w:t>
      </w:r>
    </w:p>
    <w:p w14:paraId="2F76043E" w14:textId="1616D030" w:rsidR="00212500" w:rsidRPr="00A55544" w:rsidRDefault="003B61BB" w:rsidP="00A55544">
      <w:pPr>
        <w:pStyle w:val="Heading2"/>
        <w:spacing w:after="240"/>
        <w:ind w:left="0"/>
        <w:jc w:val="both"/>
        <w:rPr>
          <w:rFonts w:cstheme="majorHAnsi"/>
          <w:b/>
          <w:bCs/>
          <w:color w:val="000000" w:themeColor="text1"/>
        </w:rPr>
      </w:pPr>
      <w:r w:rsidRPr="00A55544">
        <w:rPr>
          <w:rFonts w:cstheme="majorHAnsi"/>
          <w:b/>
          <w:bCs/>
          <w:color w:val="000000" w:themeColor="text1"/>
        </w:rPr>
        <w:t xml:space="preserve"> Supervision of </w:t>
      </w:r>
      <w:r w:rsidR="00BE2DF4" w:rsidRPr="00A55544">
        <w:rPr>
          <w:rFonts w:cstheme="majorHAnsi"/>
          <w:b/>
          <w:bCs/>
          <w:color w:val="000000" w:themeColor="text1"/>
        </w:rPr>
        <w:t>O</w:t>
      </w:r>
      <w:r w:rsidRPr="00A55544">
        <w:rPr>
          <w:rFonts w:cstheme="majorHAnsi"/>
          <w:b/>
          <w:bCs/>
          <w:color w:val="000000" w:themeColor="text1"/>
        </w:rPr>
        <w:t xml:space="preserve">vernight </w:t>
      </w:r>
      <w:r w:rsidR="00BE2DF4" w:rsidRPr="00A55544">
        <w:rPr>
          <w:rFonts w:cstheme="majorHAnsi"/>
          <w:b/>
          <w:bCs/>
          <w:color w:val="000000" w:themeColor="text1"/>
        </w:rPr>
        <w:t>E</w:t>
      </w:r>
      <w:r w:rsidRPr="00A55544">
        <w:rPr>
          <w:rFonts w:cstheme="majorHAnsi"/>
          <w:b/>
          <w:bCs/>
          <w:color w:val="000000" w:themeColor="text1"/>
        </w:rPr>
        <w:t>vents:</w:t>
      </w:r>
    </w:p>
    <w:p w14:paraId="5009D28E" w14:textId="23DF83A1" w:rsidR="00BE2DF4" w:rsidRPr="00A55544" w:rsidRDefault="00BE2DF4" w:rsidP="006249D5">
      <w:pPr>
        <w:spacing w:line="240" w:lineRule="auto"/>
        <w:jc w:val="both"/>
        <w:rPr>
          <w:rFonts w:asciiTheme="majorHAnsi" w:hAnsiTheme="majorHAnsi" w:cstheme="majorHAnsi"/>
          <w:color w:val="000000" w:themeColor="text1"/>
        </w:rPr>
      </w:pPr>
      <w:r w:rsidRPr="00A55544">
        <w:rPr>
          <w:rFonts w:asciiTheme="majorHAnsi" w:hAnsiTheme="majorHAnsi" w:cstheme="majorHAnsi"/>
          <w:color w:val="000000" w:themeColor="text1"/>
        </w:rPr>
        <w:t>In addition to the provisions noted for all Organized Youth Activities, the following rules apply:</w:t>
      </w:r>
    </w:p>
    <w:p w14:paraId="28118073" w14:textId="4F4B1C95" w:rsidR="00212500" w:rsidRDefault="003B61BB" w:rsidP="006249D5">
      <w:pPr>
        <w:pStyle w:val="Heading3"/>
        <w:spacing w:before="0" w:line="240" w:lineRule="auto"/>
        <w:ind w:left="864" w:hanging="432"/>
        <w:jc w:val="both"/>
        <w:rPr>
          <w:rFonts w:cstheme="majorHAnsi"/>
          <w:color w:val="000000" w:themeColor="text1"/>
          <w:sz w:val="22"/>
          <w:szCs w:val="22"/>
        </w:rPr>
      </w:pPr>
      <w:r w:rsidRPr="00A55544">
        <w:rPr>
          <w:rFonts w:cstheme="majorHAnsi"/>
          <w:color w:val="000000" w:themeColor="text1"/>
          <w:sz w:val="22"/>
          <w:szCs w:val="22"/>
        </w:rPr>
        <w:t xml:space="preserve">At least two </w:t>
      </w:r>
      <w:r w:rsidR="00212500" w:rsidRPr="00A55544">
        <w:rPr>
          <w:rFonts w:cstheme="majorHAnsi"/>
          <w:color w:val="000000" w:themeColor="text1"/>
          <w:sz w:val="22"/>
          <w:szCs w:val="22"/>
        </w:rPr>
        <w:t xml:space="preserve">Youth </w:t>
      </w:r>
      <w:r w:rsidR="00387D83" w:rsidRPr="00A55544">
        <w:rPr>
          <w:rFonts w:cstheme="majorHAnsi"/>
          <w:color w:val="000000" w:themeColor="text1"/>
          <w:sz w:val="22"/>
          <w:szCs w:val="22"/>
        </w:rPr>
        <w:t>Workers</w:t>
      </w:r>
      <w:r w:rsidRPr="00A55544">
        <w:rPr>
          <w:rFonts w:cstheme="majorHAnsi"/>
          <w:color w:val="000000" w:themeColor="text1"/>
          <w:sz w:val="22"/>
          <w:szCs w:val="22"/>
        </w:rPr>
        <w:t xml:space="preserve"> must be present at overnight events.</w:t>
      </w:r>
    </w:p>
    <w:p w14:paraId="72D0874E" w14:textId="77777777" w:rsidR="006249D5" w:rsidRPr="006249D5" w:rsidRDefault="006249D5" w:rsidP="006249D5">
      <w:pPr>
        <w:spacing w:after="0" w:line="240" w:lineRule="auto"/>
      </w:pPr>
    </w:p>
    <w:p w14:paraId="3778B588" w14:textId="4E1D1C32" w:rsidR="00B939E6" w:rsidRDefault="00B939E6" w:rsidP="006249D5">
      <w:pPr>
        <w:pStyle w:val="Heading3"/>
        <w:spacing w:before="0" w:line="240" w:lineRule="auto"/>
        <w:ind w:left="864" w:hanging="432"/>
        <w:jc w:val="both"/>
        <w:rPr>
          <w:rFonts w:cstheme="majorHAnsi"/>
          <w:color w:val="000000" w:themeColor="text1"/>
          <w:sz w:val="22"/>
          <w:szCs w:val="22"/>
        </w:rPr>
      </w:pPr>
      <w:r w:rsidRPr="00A55544">
        <w:rPr>
          <w:rFonts w:cstheme="majorHAnsi"/>
          <w:color w:val="000000" w:themeColor="text1"/>
          <w:sz w:val="22"/>
          <w:szCs w:val="22"/>
        </w:rPr>
        <w:t xml:space="preserve">Separate sleeping areas must be provided at all overnight events for males and females. Youth Workers of the same </w:t>
      </w:r>
      <w:r w:rsidR="00F674F3">
        <w:rPr>
          <w:rFonts w:cstheme="majorHAnsi"/>
          <w:color w:val="000000" w:themeColor="text1"/>
          <w:sz w:val="22"/>
          <w:szCs w:val="22"/>
        </w:rPr>
        <w:t>sex</w:t>
      </w:r>
      <w:r w:rsidRPr="00A55544">
        <w:rPr>
          <w:rFonts w:cstheme="majorHAnsi"/>
          <w:color w:val="000000" w:themeColor="text1"/>
          <w:sz w:val="22"/>
          <w:szCs w:val="22"/>
        </w:rPr>
        <w:t xml:space="preserve"> as the Youth will be assigned to the sleeping areas. </w:t>
      </w:r>
    </w:p>
    <w:p w14:paraId="6E5C7D5D" w14:textId="77777777" w:rsidR="006249D5" w:rsidRPr="006249D5" w:rsidRDefault="006249D5" w:rsidP="006249D5">
      <w:pPr>
        <w:spacing w:after="0" w:line="240" w:lineRule="auto"/>
      </w:pPr>
    </w:p>
    <w:p w14:paraId="24921166" w14:textId="441D66FF" w:rsidR="00B939E6" w:rsidRPr="00A55544" w:rsidRDefault="00B939E6" w:rsidP="006059E4">
      <w:pPr>
        <w:pStyle w:val="Heading3"/>
        <w:spacing w:before="0" w:after="240" w:line="240" w:lineRule="auto"/>
        <w:ind w:left="864" w:hanging="432"/>
        <w:jc w:val="both"/>
        <w:rPr>
          <w:rFonts w:cstheme="majorHAnsi"/>
          <w:color w:val="000000" w:themeColor="text1"/>
          <w:sz w:val="22"/>
          <w:szCs w:val="22"/>
        </w:rPr>
      </w:pPr>
      <w:r w:rsidRPr="00A55544">
        <w:rPr>
          <w:rFonts w:cstheme="majorHAnsi"/>
          <w:color w:val="000000" w:themeColor="text1"/>
          <w:sz w:val="22"/>
          <w:szCs w:val="22"/>
        </w:rPr>
        <w:t>A Youth Worker may not share a bed nor sleep in the same bed or sleeping bag as one of the Youth.</w:t>
      </w:r>
    </w:p>
    <w:p w14:paraId="48403F5C" w14:textId="5A9B68C7" w:rsidR="00BE2DF4" w:rsidRPr="00A55544" w:rsidRDefault="00BE2DF4" w:rsidP="00A55544">
      <w:pPr>
        <w:pStyle w:val="Heading2"/>
        <w:spacing w:after="240"/>
        <w:ind w:left="0"/>
        <w:jc w:val="both"/>
        <w:rPr>
          <w:rFonts w:cstheme="majorHAnsi"/>
          <w:b/>
          <w:bCs/>
          <w:color w:val="000000" w:themeColor="text1"/>
        </w:rPr>
      </w:pPr>
      <w:r w:rsidRPr="00A55544">
        <w:rPr>
          <w:rFonts w:cstheme="majorHAnsi"/>
          <w:b/>
          <w:bCs/>
          <w:color w:val="000000" w:themeColor="text1"/>
        </w:rPr>
        <w:t>Supervision of Off-Site Event</w:t>
      </w:r>
      <w:r w:rsidR="00B939E6" w:rsidRPr="00A55544">
        <w:rPr>
          <w:rFonts w:cstheme="majorHAnsi"/>
          <w:b/>
          <w:bCs/>
          <w:color w:val="000000" w:themeColor="text1"/>
        </w:rPr>
        <w:t>s</w:t>
      </w:r>
      <w:r w:rsidRPr="00A55544">
        <w:rPr>
          <w:rFonts w:cstheme="majorHAnsi"/>
          <w:b/>
          <w:bCs/>
          <w:color w:val="000000" w:themeColor="text1"/>
        </w:rPr>
        <w:t>:</w:t>
      </w:r>
    </w:p>
    <w:p w14:paraId="26DC3B48" w14:textId="3078249B" w:rsidR="00BE2DF4" w:rsidRPr="00A55544" w:rsidRDefault="00BE2DF4" w:rsidP="00A55544">
      <w:pPr>
        <w:jc w:val="both"/>
        <w:rPr>
          <w:rFonts w:asciiTheme="majorHAnsi" w:hAnsiTheme="majorHAnsi" w:cstheme="majorHAnsi"/>
          <w:color w:val="000000" w:themeColor="text1"/>
        </w:rPr>
      </w:pPr>
      <w:r w:rsidRPr="00A55544">
        <w:rPr>
          <w:rFonts w:asciiTheme="majorHAnsi" w:hAnsiTheme="majorHAnsi" w:cstheme="majorHAnsi"/>
          <w:color w:val="000000" w:themeColor="text1"/>
        </w:rPr>
        <w:t>In addition to the provisions noted for all Organized Youth Activities, the following rules apply:</w:t>
      </w:r>
    </w:p>
    <w:p w14:paraId="5661D47B" w14:textId="29A841A2" w:rsidR="00BE2DF4" w:rsidRPr="00BE2DF4" w:rsidRDefault="00BE2DF4" w:rsidP="00A55544">
      <w:pPr>
        <w:pStyle w:val="Heading3"/>
        <w:spacing w:after="240"/>
        <w:ind w:left="864" w:hanging="432"/>
        <w:jc w:val="both"/>
        <w:rPr>
          <w:rFonts w:cstheme="majorHAnsi"/>
          <w:color w:val="000000" w:themeColor="text1"/>
          <w:sz w:val="22"/>
          <w:szCs w:val="22"/>
        </w:rPr>
      </w:pPr>
      <w:r w:rsidRPr="00BE2DF4">
        <w:rPr>
          <w:rFonts w:cstheme="majorHAnsi"/>
          <w:color w:val="000000" w:themeColor="text1"/>
          <w:sz w:val="22"/>
          <w:szCs w:val="22"/>
        </w:rPr>
        <w:t>Parents shall be notified of pertinent information surrounding any trips, including the specific activities participated in, location and transportation details, contact numbers, and any applicable accommodations.</w:t>
      </w:r>
    </w:p>
    <w:p w14:paraId="02214841" w14:textId="36EABF0A" w:rsidR="00BE2DF4" w:rsidRPr="00BE2DF4" w:rsidRDefault="00BE2DF4" w:rsidP="00A55544">
      <w:pPr>
        <w:pStyle w:val="Heading3"/>
        <w:spacing w:after="240"/>
        <w:ind w:left="864" w:hanging="432"/>
        <w:jc w:val="both"/>
        <w:rPr>
          <w:rFonts w:cstheme="majorHAnsi"/>
          <w:color w:val="000000" w:themeColor="text1"/>
          <w:sz w:val="22"/>
          <w:szCs w:val="22"/>
        </w:rPr>
      </w:pPr>
      <w:r w:rsidRPr="00BE2DF4">
        <w:rPr>
          <w:rFonts w:cstheme="majorHAnsi"/>
          <w:color w:val="000000" w:themeColor="text1"/>
          <w:sz w:val="22"/>
          <w:szCs w:val="22"/>
        </w:rPr>
        <w:t>Parents shall notify a Deacon/Deaconess of Youth Ministry of any medication or special instructions involved in caring for their Youth while in the care of the Youth Ministry</w:t>
      </w:r>
      <w:r w:rsidRPr="00A55544">
        <w:rPr>
          <w:rFonts w:cstheme="majorHAnsi"/>
          <w:color w:val="000000" w:themeColor="text1"/>
          <w:sz w:val="22"/>
          <w:szCs w:val="22"/>
        </w:rPr>
        <w:t>.</w:t>
      </w:r>
    </w:p>
    <w:p w14:paraId="30B0365D" w14:textId="64824E5E" w:rsidR="00BE2DF4" w:rsidRPr="00BE2DF4" w:rsidRDefault="00BE2DF4" w:rsidP="00A55544">
      <w:pPr>
        <w:pStyle w:val="Heading3"/>
        <w:spacing w:after="240"/>
        <w:ind w:left="864" w:hanging="432"/>
        <w:jc w:val="both"/>
        <w:rPr>
          <w:rFonts w:cstheme="majorHAnsi"/>
          <w:color w:val="000000" w:themeColor="text1"/>
          <w:sz w:val="22"/>
          <w:szCs w:val="22"/>
        </w:rPr>
      </w:pPr>
      <w:r w:rsidRPr="00BE2DF4">
        <w:rPr>
          <w:rFonts w:cstheme="majorHAnsi"/>
          <w:color w:val="000000" w:themeColor="text1"/>
          <w:sz w:val="22"/>
          <w:szCs w:val="22"/>
        </w:rPr>
        <w:t>If a</w:t>
      </w:r>
      <w:r w:rsidR="00C24F81" w:rsidRPr="00A55544">
        <w:rPr>
          <w:rFonts w:cstheme="majorHAnsi"/>
          <w:color w:val="000000" w:themeColor="text1"/>
          <w:sz w:val="22"/>
          <w:szCs w:val="22"/>
        </w:rPr>
        <w:t>n</w:t>
      </w:r>
      <w:r w:rsidR="00593E55" w:rsidRPr="00A55544">
        <w:rPr>
          <w:rFonts w:cstheme="majorHAnsi"/>
          <w:color w:val="000000" w:themeColor="text1"/>
          <w:sz w:val="22"/>
          <w:szCs w:val="22"/>
        </w:rPr>
        <w:t xml:space="preserve"> off-site</w:t>
      </w:r>
      <w:r w:rsidR="00C24F81" w:rsidRPr="00A55544">
        <w:rPr>
          <w:rFonts w:cstheme="majorHAnsi"/>
          <w:color w:val="000000" w:themeColor="text1"/>
          <w:sz w:val="22"/>
          <w:szCs w:val="22"/>
        </w:rPr>
        <w:t xml:space="preserve"> Organized </w:t>
      </w:r>
      <w:r w:rsidRPr="00BE2DF4">
        <w:rPr>
          <w:rFonts w:cstheme="majorHAnsi"/>
          <w:color w:val="000000" w:themeColor="text1"/>
          <w:sz w:val="22"/>
          <w:szCs w:val="22"/>
        </w:rPr>
        <w:t>Youth Activity is held in a private residence</w:t>
      </w:r>
      <w:r w:rsidRPr="00A55544">
        <w:rPr>
          <w:rFonts w:cstheme="majorHAnsi"/>
          <w:color w:val="000000" w:themeColor="text1"/>
          <w:sz w:val="22"/>
          <w:szCs w:val="22"/>
        </w:rPr>
        <w:t>, it</w:t>
      </w:r>
      <w:r w:rsidRPr="00BE2DF4">
        <w:rPr>
          <w:rFonts w:cstheme="majorHAnsi"/>
          <w:color w:val="000000" w:themeColor="text1"/>
          <w:sz w:val="22"/>
          <w:szCs w:val="22"/>
        </w:rPr>
        <w:t xml:space="preserve"> must be at the home of a CHBC membe</w:t>
      </w:r>
      <w:r w:rsidR="00593E55" w:rsidRPr="00A55544">
        <w:rPr>
          <w:rFonts w:cstheme="majorHAnsi"/>
          <w:color w:val="000000" w:themeColor="text1"/>
          <w:sz w:val="22"/>
          <w:szCs w:val="22"/>
        </w:rPr>
        <w:t>r,</w:t>
      </w:r>
      <w:r w:rsidRPr="00BE2DF4">
        <w:rPr>
          <w:rFonts w:cstheme="majorHAnsi"/>
          <w:color w:val="000000" w:themeColor="text1"/>
          <w:sz w:val="22"/>
          <w:szCs w:val="22"/>
        </w:rPr>
        <w:t xml:space="preserve"> and</w:t>
      </w:r>
      <w:r w:rsidRPr="00A55544">
        <w:rPr>
          <w:rFonts w:cstheme="majorHAnsi"/>
          <w:color w:val="000000" w:themeColor="text1"/>
          <w:sz w:val="22"/>
          <w:szCs w:val="22"/>
        </w:rPr>
        <w:t xml:space="preserve"> the </w:t>
      </w:r>
      <w:r w:rsidR="00315035">
        <w:rPr>
          <w:rFonts w:cstheme="majorHAnsi"/>
          <w:color w:val="000000" w:themeColor="text1"/>
          <w:sz w:val="22"/>
          <w:szCs w:val="22"/>
        </w:rPr>
        <w:t>Director of Youth Ministry</w:t>
      </w:r>
      <w:r w:rsidRPr="00BE2DF4">
        <w:rPr>
          <w:rFonts w:cstheme="majorHAnsi"/>
          <w:color w:val="000000" w:themeColor="text1"/>
          <w:sz w:val="22"/>
          <w:szCs w:val="22"/>
        </w:rPr>
        <w:t xml:space="preserve"> must have approved the event. </w:t>
      </w:r>
    </w:p>
    <w:p w14:paraId="63378866" w14:textId="168990DD" w:rsidR="00597522" w:rsidRPr="00E82324" w:rsidRDefault="00BE2DF4" w:rsidP="00C3407F">
      <w:pPr>
        <w:pStyle w:val="Heading3"/>
        <w:spacing w:after="360"/>
        <w:ind w:left="864" w:hanging="432"/>
        <w:jc w:val="both"/>
        <w:rPr>
          <w:rFonts w:cstheme="majorHAnsi"/>
          <w:color w:val="000000" w:themeColor="text1"/>
          <w:sz w:val="22"/>
          <w:szCs w:val="22"/>
        </w:rPr>
      </w:pPr>
      <w:r w:rsidRPr="00BE2DF4">
        <w:rPr>
          <w:rFonts w:cstheme="majorHAnsi"/>
          <w:color w:val="000000" w:themeColor="text1"/>
          <w:sz w:val="22"/>
          <w:szCs w:val="22"/>
        </w:rPr>
        <w:t>When off-site events are held in private residences, at least two Youth Workers must be present</w:t>
      </w:r>
      <w:r w:rsidR="00B939E6" w:rsidRPr="00A55544">
        <w:rPr>
          <w:rFonts w:cstheme="majorHAnsi"/>
          <w:color w:val="000000" w:themeColor="text1"/>
          <w:sz w:val="22"/>
          <w:szCs w:val="22"/>
        </w:rPr>
        <w:t xml:space="preserve">. </w:t>
      </w:r>
    </w:p>
    <w:p w14:paraId="541F6264" w14:textId="50D79E08" w:rsidR="00877B18" w:rsidRPr="00673E6D" w:rsidRDefault="00877B18" w:rsidP="00212500">
      <w:pPr>
        <w:pStyle w:val="Heading1"/>
        <w:jc w:val="center"/>
        <w:rPr>
          <w:rFonts w:cstheme="majorHAnsi"/>
          <w:b/>
          <w:bCs/>
          <w:color w:val="000000" w:themeColor="text1"/>
        </w:rPr>
      </w:pPr>
      <w:r w:rsidRPr="00673E6D">
        <w:rPr>
          <w:rFonts w:cstheme="majorHAnsi"/>
          <w:b/>
          <w:bCs/>
          <w:color w:val="000000" w:themeColor="text1"/>
        </w:rPr>
        <w:t>CONDUCT POLICY</w:t>
      </w:r>
    </w:p>
    <w:p w14:paraId="213C8203" w14:textId="77777777" w:rsidR="00877B18" w:rsidRPr="00673E6D" w:rsidRDefault="00877B18" w:rsidP="00A55544">
      <w:pPr>
        <w:spacing w:before="240" w:after="240"/>
        <w:jc w:val="both"/>
        <w:rPr>
          <w:rFonts w:asciiTheme="majorHAnsi" w:hAnsiTheme="majorHAnsi" w:cstheme="majorHAnsi"/>
          <w:color w:val="000000" w:themeColor="text1"/>
        </w:rPr>
      </w:pPr>
      <w:r w:rsidRPr="00673E6D">
        <w:rPr>
          <w:rFonts w:asciiTheme="majorHAnsi" w:hAnsiTheme="majorHAnsi" w:cstheme="majorHAnsi"/>
          <w:color w:val="000000" w:themeColor="text1"/>
        </w:rPr>
        <w:t>We desire for our Youth Workers to build friendships with the Youth, but they must be within certain boundaries:</w:t>
      </w:r>
    </w:p>
    <w:p w14:paraId="21331619" w14:textId="027AC031" w:rsidR="00877B18" w:rsidRPr="00A55544" w:rsidRDefault="00877B18" w:rsidP="00A55544">
      <w:pPr>
        <w:pStyle w:val="Heading2"/>
        <w:spacing w:after="240"/>
        <w:ind w:left="432"/>
        <w:jc w:val="both"/>
        <w:rPr>
          <w:rFonts w:cstheme="majorHAnsi"/>
          <w:b/>
          <w:bCs/>
          <w:color w:val="000000" w:themeColor="text1"/>
        </w:rPr>
      </w:pPr>
      <w:r w:rsidRPr="00A55544">
        <w:rPr>
          <w:rFonts w:cstheme="majorHAnsi"/>
          <w:b/>
          <w:bCs/>
          <w:color w:val="000000" w:themeColor="text1"/>
        </w:rPr>
        <w:t>Youth-to-Youth Worker Interaction</w:t>
      </w:r>
    </w:p>
    <w:p w14:paraId="152CEF07" w14:textId="77777777" w:rsidR="00877B18" w:rsidRPr="00A55544" w:rsidRDefault="00877B18" w:rsidP="00A55544">
      <w:pPr>
        <w:pStyle w:val="Heading3"/>
        <w:spacing w:after="120"/>
        <w:ind w:left="1296" w:hanging="432"/>
        <w:jc w:val="both"/>
        <w:rPr>
          <w:rFonts w:cstheme="majorHAnsi"/>
          <w:color w:val="000000" w:themeColor="text1"/>
          <w:sz w:val="22"/>
          <w:szCs w:val="22"/>
        </w:rPr>
      </w:pPr>
      <w:r w:rsidRPr="00A55544">
        <w:rPr>
          <w:rFonts w:cstheme="majorHAnsi"/>
          <w:color w:val="000000" w:themeColor="text1"/>
          <w:sz w:val="22"/>
          <w:szCs w:val="22"/>
        </w:rPr>
        <w:t>Non-platonic interactions or relationships between Youth Workers and Youth are explicitly forbidden.</w:t>
      </w:r>
    </w:p>
    <w:p w14:paraId="77DAA4D9" w14:textId="1A794C8A" w:rsidR="00877B18" w:rsidRPr="00A55544" w:rsidRDefault="00877B18" w:rsidP="00A55544">
      <w:pPr>
        <w:pStyle w:val="Heading3"/>
        <w:spacing w:after="120"/>
        <w:ind w:left="1296" w:hanging="432"/>
        <w:jc w:val="both"/>
        <w:rPr>
          <w:rFonts w:cstheme="majorHAnsi"/>
          <w:color w:val="000000" w:themeColor="text1"/>
          <w:sz w:val="22"/>
          <w:szCs w:val="22"/>
        </w:rPr>
      </w:pPr>
      <w:r w:rsidRPr="00A55544">
        <w:rPr>
          <w:rFonts w:cstheme="majorHAnsi"/>
          <w:color w:val="000000" w:themeColor="text1"/>
          <w:sz w:val="22"/>
          <w:szCs w:val="22"/>
        </w:rPr>
        <w:t>Youth Workers m</w:t>
      </w:r>
      <w:r w:rsidR="00BE3DA0">
        <w:rPr>
          <w:rFonts w:cstheme="majorHAnsi"/>
          <w:color w:val="000000" w:themeColor="text1"/>
          <w:sz w:val="22"/>
          <w:szCs w:val="22"/>
        </w:rPr>
        <w:t>ust</w:t>
      </w:r>
      <w:r w:rsidRPr="00A55544">
        <w:rPr>
          <w:rFonts w:cstheme="majorHAnsi"/>
          <w:color w:val="000000" w:themeColor="text1"/>
          <w:sz w:val="22"/>
          <w:szCs w:val="22"/>
        </w:rPr>
        <w:t xml:space="preserve"> not speak to Youth harshly or in a sexually suggestive manner</w:t>
      </w:r>
      <w:r w:rsidR="00BE3DA0">
        <w:rPr>
          <w:rFonts w:cstheme="majorHAnsi"/>
          <w:color w:val="000000" w:themeColor="text1"/>
          <w:sz w:val="22"/>
          <w:szCs w:val="22"/>
        </w:rPr>
        <w:t xml:space="preserve"> and must act in conformity with the Appropriate Behavior Redirection Policy (Section XI) as noted below.</w:t>
      </w:r>
    </w:p>
    <w:p w14:paraId="19F319B6" w14:textId="1220DD96" w:rsidR="00877B18" w:rsidRDefault="00877B18" w:rsidP="004E1545">
      <w:pPr>
        <w:pStyle w:val="Heading3"/>
        <w:spacing w:line="240" w:lineRule="auto"/>
        <w:ind w:left="1296" w:hanging="432"/>
        <w:jc w:val="both"/>
        <w:rPr>
          <w:rFonts w:cstheme="majorHAnsi"/>
          <w:color w:val="000000" w:themeColor="text1"/>
          <w:sz w:val="22"/>
          <w:szCs w:val="22"/>
        </w:rPr>
      </w:pPr>
      <w:r w:rsidRPr="00A55544">
        <w:rPr>
          <w:rFonts w:cstheme="majorHAnsi"/>
          <w:color w:val="000000" w:themeColor="text1"/>
          <w:sz w:val="22"/>
          <w:szCs w:val="22"/>
        </w:rPr>
        <w:t>Youth Workers and Youth must abide by both the Physical Touch Policy</w:t>
      </w:r>
      <w:r w:rsidR="00BE3DA0">
        <w:rPr>
          <w:rFonts w:cstheme="majorHAnsi"/>
          <w:color w:val="000000" w:themeColor="text1"/>
          <w:sz w:val="22"/>
          <w:szCs w:val="22"/>
        </w:rPr>
        <w:t xml:space="preserve"> (Section IX)</w:t>
      </w:r>
      <w:r w:rsidRPr="00A55544">
        <w:rPr>
          <w:rFonts w:cstheme="majorHAnsi"/>
          <w:color w:val="000000" w:themeColor="text1"/>
          <w:sz w:val="22"/>
          <w:szCs w:val="22"/>
        </w:rPr>
        <w:t xml:space="preserve"> and Electronic Communication Policy</w:t>
      </w:r>
      <w:r w:rsidR="00BE3DA0">
        <w:rPr>
          <w:rFonts w:cstheme="majorHAnsi"/>
          <w:color w:val="000000" w:themeColor="text1"/>
          <w:sz w:val="22"/>
          <w:szCs w:val="22"/>
        </w:rPr>
        <w:t xml:space="preserve"> (Section XII)</w:t>
      </w:r>
      <w:r w:rsidRPr="00A55544">
        <w:rPr>
          <w:rFonts w:cstheme="majorHAnsi"/>
          <w:color w:val="000000" w:themeColor="text1"/>
          <w:sz w:val="22"/>
          <w:szCs w:val="22"/>
        </w:rPr>
        <w:t xml:space="preserve"> as noted below.</w:t>
      </w:r>
    </w:p>
    <w:p w14:paraId="5FFBA9A4" w14:textId="77777777" w:rsidR="004E1545" w:rsidRPr="004E1545" w:rsidRDefault="004E1545" w:rsidP="004E1545">
      <w:pPr>
        <w:spacing w:after="0" w:line="240" w:lineRule="auto"/>
      </w:pPr>
    </w:p>
    <w:p w14:paraId="73B775B5" w14:textId="77777777" w:rsidR="00E82324" w:rsidRPr="00A55544" w:rsidRDefault="00E82324" w:rsidP="00E82324">
      <w:pPr>
        <w:pStyle w:val="Heading2"/>
        <w:spacing w:after="240"/>
        <w:ind w:left="432"/>
        <w:jc w:val="both"/>
        <w:rPr>
          <w:rFonts w:cstheme="majorHAnsi"/>
          <w:b/>
          <w:bCs/>
          <w:color w:val="000000" w:themeColor="text1"/>
        </w:rPr>
      </w:pPr>
      <w:r w:rsidRPr="00A55544">
        <w:rPr>
          <w:rFonts w:cstheme="majorHAnsi"/>
          <w:b/>
          <w:bCs/>
          <w:color w:val="000000" w:themeColor="text1"/>
        </w:rPr>
        <w:lastRenderedPageBreak/>
        <w:t>Youth-to-Youth Interaction</w:t>
      </w:r>
    </w:p>
    <w:p w14:paraId="602BA1DB" w14:textId="77777777" w:rsidR="00E82324" w:rsidRPr="00A55544" w:rsidRDefault="00E82324" w:rsidP="00E82324">
      <w:pPr>
        <w:pStyle w:val="Heading3"/>
        <w:spacing w:after="120"/>
        <w:ind w:left="1296" w:hanging="432"/>
        <w:jc w:val="both"/>
        <w:rPr>
          <w:rFonts w:cstheme="majorHAnsi"/>
          <w:color w:val="000000" w:themeColor="text1"/>
          <w:sz w:val="22"/>
          <w:szCs w:val="22"/>
        </w:rPr>
      </w:pPr>
      <w:r w:rsidRPr="00A55544">
        <w:rPr>
          <w:rFonts w:cstheme="majorHAnsi"/>
          <w:color w:val="000000" w:themeColor="text1"/>
          <w:sz w:val="22"/>
          <w:szCs w:val="22"/>
        </w:rPr>
        <w:t>Youth may not separate themselves from any group during an Organized Youth Activity unless specifically permitted by a Youth Worker and the precise whereabouts of the Youth monitored by at least two Youth Workers.</w:t>
      </w:r>
    </w:p>
    <w:p w14:paraId="04ED2734" w14:textId="77777777" w:rsidR="00E82324" w:rsidRPr="00A55544" w:rsidRDefault="00E82324" w:rsidP="00E82324">
      <w:pPr>
        <w:pStyle w:val="Heading3"/>
        <w:spacing w:after="120"/>
        <w:ind w:left="1296" w:hanging="432"/>
        <w:jc w:val="both"/>
        <w:rPr>
          <w:rFonts w:cstheme="majorHAnsi"/>
          <w:color w:val="000000" w:themeColor="text1"/>
          <w:sz w:val="22"/>
          <w:szCs w:val="22"/>
        </w:rPr>
      </w:pPr>
      <w:r w:rsidRPr="00A55544">
        <w:rPr>
          <w:rFonts w:cstheme="majorHAnsi"/>
          <w:color w:val="000000" w:themeColor="text1"/>
          <w:sz w:val="22"/>
          <w:szCs w:val="22"/>
        </w:rPr>
        <w:t xml:space="preserve">Youth </w:t>
      </w:r>
      <w:r>
        <w:rPr>
          <w:rFonts w:cstheme="majorHAnsi"/>
          <w:color w:val="000000" w:themeColor="text1"/>
          <w:sz w:val="22"/>
          <w:szCs w:val="22"/>
        </w:rPr>
        <w:t>may</w:t>
      </w:r>
      <w:r w:rsidRPr="00A55544">
        <w:rPr>
          <w:rFonts w:cstheme="majorHAnsi"/>
          <w:color w:val="000000" w:themeColor="text1"/>
          <w:sz w:val="22"/>
          <w:szCs w:val="22"/>
        </w:rPr>
        <w:t xml:space="preserve"> not engage in any form of verbal, emotional, or physical abuse of another nor engage in any speech that can be considered detrimental to relationships with other Youth or Youth Workers. Youth who fail to abide by this obligation will be sent home.</w:t>
      </w:r>
    </w:p>
    <w:p w14:paraId="1905A4CC" w14:textId="77777777" w:rsidR="00E82324" w:rsidRPr="00A55544" w:rsidRDefault="00E82324" w:rsidP="00C3407F">
      <w:pPr>
        <w:pStyle w:val="Heading3"/>
        <w:spacing w:after="360"/>
        <w:ind w:left="1296" w:hanging="432"/>
        <w:jc w:val="both"/>
        <w:rPr>
          <w:rFonts w:cstheme="majorHAnsi"/>
          <w:color w:val="000000" w:themeColor="text1"/>
          <w:sz w:val="22"/>
          <w:szCs w:val="22"/>
        </w:rPr>
      </w:pPr>
      <w:r w:rsidRPr="00A55544">
        <w:rPr>
          <w:rFonts w:cstheme="majorHAnsi"/>
          <w:color w:val="000000" w:themeColor="text1"/>
          <w:sz w:val="22"/>
          <w:szCs w:val="22"/>
        </w:rPr>
        <w:t>Youth must abide by the Physical Touch Policy below and Electronic Communication Policy as noted below.</w:t>
      </w:r>
    </w:p>
    <w:p w14:paraId="36E80F45" w14:textId="2F9CF862" w:rsidR="00877B18" w:rsidRPr="00673E6D" w:rsidRDefault="00877B18" w:rsidP="00212500">
      <w:pPr>
        <w:pStyle w:val="Heading1"/>
        <w:jc w:val="center"/>
        <w:rPr>
          <w:rFonts w:cstheme="majorHAnsi"/>
          <w:b/>
          <w:bCs/>
          <w:color w:val="000000" w:themeColor="text1"/>
        </w:rPr>
      </w:pPr>
      <w:r w:rsidRPr="00673E6D">
        <w:rPr>
          <w:rFonts w:cstheme="majorHAnsi"/>
          <w:b/>
          <w:bCs/>
          <w:color w:val="000000" w:themeColor="text1"/>
        </w:rPr>
        <w:t>PHYSICAL TOUCH POLICY</w:t>
      </w:r>
    </w:p>
    <w:p w14:paraId="3717DFEA" w14:textId="77777777" w:rsidR="00877B18" w:rsidRPr="00877B18" w:rsidRDefault="00877B18" w:rsidP="00A55544">
      <w:pPr>
        <w:spacing w:before="240" w:after="240" w:line="240" w:lineRule="auto"/>
        <w:jc w:val="both"/>
        <w:rPr>
          <w:rFonts w:asciiTheme="majorHAnsi" w:eastAsia="Times New Roman" w:hAnsiTheme="majorHAnsi" w:cstheme="majorHAnsi"/>
          <w:color w:val="000000" w:themeColor="text1"/>
          <w:sz w:val="24"/>
          <w:szCs w:val="24"/>
        </w:rPr>
      </w:pPr>
      <w:r w:rsidRPr="00877B18">
        <w:rPr>
          <w:rFonts w:asciiTheme="majorHAnsi" w:eastAsia="Times New Roman" w:hAnsiTheme="majorHAnsi" w:cstheme="majorHAnsi"/>
          <w:color w:val="000000" w:themeColor="text1"/>
        </w:rPr>
        <w:t>Two types of relationships are important to consider: Youth-to-Youth Worker and Youth-to-Youth.</w:t>
      </w:r>
    </w:p>
    <w:p w14:paraId="29F5DABE" w14:textId="3E66AD2B" w:rsidR="00877B18" w:rsidRPr="00A55544" w:rsidRDefault="00877B18" w:rsidP="00A55544">
      <w:pPr>
        <w:pStyle w:val="Heading2"/>
        <w:ind w:left="432"/>
        <w:jc w:val="both"/>
        <w:rPr>
          <w:rFonts w:eastAsia="Times New Roman" w:cstheme="majorHAnsi"/>
          <w:b/>
          <w:bCs/>
          <w:color w:val="000000" w:themeColor="text1"/>
          <w:sz w:val="24"/>
          <w:szCs w:val="24"/>
        </w:rPr>
      </w:pPr>
      <w:r w:rsidRPr="00A55544">
        <w:rPr>
          <w:rFonts w:eastAsia="Times New Roman" w:cstheme="majorHAnsi"/>
          <w:b/>
          <w:bCs/>
          <w:color w:val="000000" w:themeColor="text1"/>
        </w:rPr>
        <w:t>Youth-to-Youth Worker</w:t>
      </w:r>
    </w:p>
    <w:p w14:paraId="57D5707B" w14:textId="77777777" w:rsidR="00877B18" w:rsidRPr="00877B18" w:rsidRDefault="00877B18" w:rsidP="00A55544">
      <w:pPr>
        <w:spacing w:before="240" w:after="240" w:line="240" w:lineRule="auto"/>
        <w:jc w:val="both"/>
        <w:rPr>
          <w:rFonts w:asciiTheme="majorHAnsi" w:eastAsia="Times New Roman" w:hAnsiTheme="majorHAnsi" w:cstheme="majorHAnsi"/>
          <w:color w:val="000000" w:themeColor="text1"/>
          <w:sz w:val="24"/>
          <w:szCs w:val="24"/>
        </w:rPr>
      </w:pPr>
      <w:r w:rsidRPr="00877B18">
        <w:rPr>
          <w:rFonts w:asciiTheme="majorHAnsi" w:eastAsia="Times New Roman" w:hAnsiTheme="majorHAnsi" w:cstheme="majorHAnsi"/>
          <w:color w:val="000000" w:themeColor="text1"/>
        </w:rPr>
        <w:t>While appropriate physical contact with Youth can be an effective means of aiding in communication, redirecting attention, or showing godly love and care, it can also be easily misinterpreted.  The following policies will help Youth Workers avoid any compromise or concerns in this area:</w:t>
      </w:r>
    </w:p>
    <w:p w14:paraId="32490723" w14:textId="1AC01CEE" w:rsidR="00877B18" w:rsidRPr="00673E6D" w:rsidRDefault="00877B18" w:rsidP="00A55544">
      <w:pPr>
        <w:numPr>
          <w:ilvl w:val="0"/>
          <w:numId w:val="18"/>
        </w:numPr>
        <w:spacing w:after="120" w:line="240" w:lineRule="auto"/>
        <w:ind w:left="1296" w:hanging="432"/>
        <w:jc w:val="both"/>
        <w:textAlignment w:val="baseline"/>
        <w:rPr>
          <w:rFonts w:asciiTheme="majorHAnsi" w:eastAsia="Times New Roman" w:hAnsiTheme="majorHAnsi" w:cstheme="majorHAnsi"/>
          <w:color w:val="000000" w:themeColor="text1"/>
        </w:rPr>
      </w:pPr>
      <w:r w:rsidRPr="00673E6D">
        <w:rPr>
          <w:rFonts w:asciiTheme="majorHAnsi" w:eastAsia="Times New Roman" w:hAnsiTheme="majorHAnsi" w:cstheme="majorHAnsi"/>
          <w:color w:val="000000" w:themeColor="text1"/>
        </w:rPr>
        <w:t>The following types of physical interaction between Youth and Youth Workers are prohibited: Rough-housing, wrestling, shoulder or piggy-back rides, rubbing/ massaging, sitting on laps, and any other physical activity that requires extended periods of physical contact.</w:t>
      </w:r>
    </w:p>
    <w:p w14:paraId="68E28DF3" w14:textId="356ED803" w:rsidR="00EE10EA" w:rsidRDefault="00877B18" w:rsidP="00A55544">
      <w:pPr>
        <w:numPr>
          <w:ilvl w:val="0"/>
          <w:numId w:val="18"/>
        </w:numPr>
        <w:spacing w:after="120" w:line="240" w:lineRule="auto"/>
        <w:ind w:left="1296" w:hanging="432"/>
        <w:jc w:val="both"/>
        <w:textAlignment w:val="baseline"/>
        <w:rPr>
          <w:rFonts w:asciiTheme="majorHAnsi" w:eastAsia="Times New Roman" w:hAnsiTheme="majorHAnsi" w:cstheme="majorHAnsi"/>
          <w:color w:val="000000" w:themeColor="text1"/>
        </w:rPr>
      </w:pPr>
      <w:r w:rsidRPr="00877B18">
        <w:rPr>
          <w:rFonts w:asciiTheme="majorHAnsi" w:eastAsia="Times New Roman" w:hAnsiTheme="majorHAnsi" w:cstheme="majorHAnsi"/>
          <w:color w:val="000000" w:themeColor="text1"/>
        </w:rPr>
        <w:t>Youth Workers may only touch Youth in “safe” areas and for a brief time. “Safe” areas generally include hands, arms, shoulders,</w:t>
      </w:r>
      <w:r w:rsidR="00C33AA0">
        <w:rPr>
          <w:rFonts w:asciiTheme="majorHAnsi" w:eastAsia="Times New Roman" w:hAnsiTheme="majorHAnsi" w:cstheme="majorHAnsi"/>
          <w:color w:val="000000" w:themeColor="text1"/>
        </w:rPr>
        <w:t xml:space="preserve"> and</w:t>
      </w:r>
      <w:r w:rsidRPr="00877B18">
        <w:rPr>
          <w:rFonts w:asciiTheme="majorHAnsi" w:eastAsia="Times New Roman" w:hAnsiTheme="majorHAnsi" w:cstheme="majorHAnsi"/>
          <w:color w:val="000000" w:themeColor="text1"/>
        </w:rPr>
        <w:t xml:space="preserve"> upper back.  Youth Workers may never touch a Youth on or near any region that is private or personal.</w:t>
      </w:r>
      <w:r w:rsidR="00EE10EA">
        <w:rPr>
          <w:rFonts w:asciiTheme="majorHAnsi" w:eastAsia="Times New Roman" w:hAnsiTheme="majorHAnsi" w:cstheme="majorHAnsi"/>
          <w:color w:val="000000" w:themeColor="text1"/>
        </w:rPr>
        <w:t xml:space="preserve"> </w:t>
      </w:r>
    </w:p>
    <w:p w14:paraId="36A38522" w14:textId="1645E7D1" w:rsidR="00877B18" w:rsidRPr="00877B18" w:rsidRDefault="00EE10EA" w:rsidP="00A55544">
      <w:pPr>
        <w:numPr>
          <w:ilvl w:val="0"/>
          <w:numId w:val="18"/>
        </w:numPr>
        <w:spacing w:after="120" w:line="240" w:lineRule="auto"/>
        <w:ind w:left="1296" w:hanging="432"/>
        <w:jc w:val="both"/>
        <w:textAlignment w:val="baseline"/>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Hugs: </w:t>
      </w:r>
      <w:r w:rsidR="00A63B72">
        <w:rPr>
          <w:rFonts w:asciiTheme="majorHAnsi" w:eastAsia="Times New Roman" w:hAnsiTheme="majorHAnsi" w:cstheme="majorHAnsi"/>
          <w:color w:val="000000" w:themeColor="text1"/>
        </w:rPr>
        <w:t xml:space="preserve">Female </w:t>
      </w:r>
      <w:r w:rsidR="00CB4C4B">
        <w:rPr>
          <w:rFonts w:asciiTheme="majorHAnsi" w:eastAsia="Times New Roman" w:hAnsiTheme="majorHAnsi" w:cstheme="majorHAnsi"/>
          <w:color w:val="000000" w:themeColor="text1"/>
        </w:rPr>
        <w:t>Youth Workers</w:t>
      </w:r>
      <w:r w:rsidR="00A63B72">
        <w:rPr>
          <w:rFonts w:asciiTheme="majorHAnsi" w:eastAsia="Times New Roman" w:hAnsiTheme="majorHAnsi" w:cstheme="majorHAnsi"/>
          <w:color w:val="000000" w:themeColor="text1"/>
        </w:rPr>
        <w:t xml:space="preserve"> may briefly hug female </w:t>
      </w:r>
      <w:r w:rsidR="00CB4C4B">
        <w:rPr>
          <w:rFonts w:asciiTheme="majorHAnsi" w:eastAsia="Times New Roman" w:hAnsiTheme="majorHAnsi" w:cstheme="majorHAnsi"/>
          <w:color w:val="000000" w:themeColor="text1"/>
        </w:rPr>
        <w:t>Y</w:t>
      </w:r>
      <w:r w:rsidR="00A63B72">
        <w:rPr>
          <w:rFonts w:asciiTheme="majorHAnsi" w:eastAsia="Times New Roman" w:hAnsiTheme="majorHAnsi" w:cstheme="majorHAnsi"/>
          <w:color w:val="000000" w:themeColor="text1"/>
        </w:rPr>
        <w:t>outh</w:t>
      </w:r>
      <w:r>
        <w:rPr>
          <w:rFonts w:asciiTheme="majorHAnsi" w:eastAsia="Times New Roman" w:hAnsiTheme="majorHAnsi" w:cstheme="majorHAnsi"/>
          <w:color w:val="000000" w:themeColor="text1"/>
        </w:rPr>
        <w:t xml:space="preserve">. Hugs from the side are permitted </w:t>
      </w:r>
      <w:r w:rsidR="00A63B72">
        <w:rPr>
          <w:rFonts w:asciiTheme="majorHAnsi" w:eastAsia="Times New Roman" w:hAnsiTheme="majorHAnsi" w:cstheme="majorHAnsi"/>
          <w:color w:val="000000" w:themeColor="text1"/>
        </w:rPr>
        <w:t xml:space="preserve">for all </w:t>
      </w:r>
      <w:r>
        <w:rPr>
          <w:rFonts w:asciiTheme="majorHAnsi" w:eastAsia="Times New Roman" w:hAnsiTheme="majorHAnsi" w:cstheme="majorHAnsi"/>
          <w:color w:val="000000" w:themeColor="text1"/>
        </w:rPr>
        <w:t xml:space="preserve">if brief. </w:t>
      </w:r>
    </w:p>
    <w:p w14:paraId="3A3744C4" w14:textId="63D8894A" w:rsidR="00877B18" w:rsidRPr="00877B18" w:rsidRDefault="00877B18" w:rsidP="00C3407F">
      <w:pPr>
        <w:numPr>
          <w:ilvl w:val="0"/>
          <w:numId w:val="18"/>
        </w:numPr>
        <w:spacing w:after="240" w:line="240" w:lineRule="auto"/>
        <w:ind w:left="1296" w:hanging="432"/>
        <w:contextualSpacing/>
        <w:jc w:val="both"/>
        <w:textAlignment w:val="baseline"/>
        <w:rPr>
          <w:rFonts w:asciiTheme="majorHAnsi" w:eastAsia="Times New Roman" w:hAnsiTheme="majorHAnsi" w:cstheme="majorHAnsi"/>
          <w:color w:val="000000" w:themeColor="text1"/>
        </w:rPr>
      </w:pPr>
      <w:r w:rsidRPr="00877B18">
        <w:rPr>
          <w:rFonts w:asciiTheme="majorHAnsi" w:eastAsia="Times New Roman" w:hAnsiTheme="majorHAnsi" w:cstheme="majorHAnsi"/>
          <w:color w:val="000000" w:themeColor="text1"/>
        </w:rPr>
        <w:t>Youth Workers may never touch Youth out of frustration or anger. Physical discipline is explicitly prohibited.</w:t>
      </w:r>
    </w:p>
    <w:p w14:paraId="00D58B45" w14:textId="59B01B73" w:rsidR="00A55544" w:rsidRPr="00A55544" w:rsidRDefault="00877B18" w:rsidP="00A55544">
      <w:pPr>
        <w:pStyle w:val="Heading2"/>
        <w:spacing w:after="240"/>
        <w:ind w:left="432"/>
        <w:jc w:val="both"/>
        <w:rPr>
          <w:rFonts w:cstheme="majorHAnsi"/>
          <w:b/>
          <w:bCs/>
          <w:color w:val="000000" w:themeColor="text1"/>
        </w:rPr>
      </w:pPr>
      <w:r w:rsidRPr="00A55544">
        <w:rPr>
          <w:rFonts w:cstheme="majorHAnsi"/>
          <w:b/>
          <w:bCs/>
          <w:color w:val="000000" w:themeColor="text1"/>
        </w:rPr>
        <w:t>Youth-to-Youth</w:t>
      </w:r>
    </w:p>
    <w:p w14:paraId="3ED6CE14" w14:textId="337F3E55" w:rsidR="006773C8" w:rsidRPr="00A55544" w:rsidRDefault="00877B18" w:rsidP="00A55544">
      <w:pPr>
        <w:pStyle w:val="Heading3"/>
        <w:spacing w:after="120"/>
        <w:ind w:left="1296" w:hanging="432"/>
        <w:jc w:val="both"/>
        <w:rPr>
          <w:rFonts w:eastAsia="Times New Roman" w:cstheme="majorHAnsi"/>
          <w:color w:val="000000" w:themeColor="text1"/>
          <w:sz w:val="22"/>
          <w:szCs w:val="22"/>
        </w:rPr>
      </w:pPr>
      <w:r w:rsidRPr="00A55544">
        <w:rPr>
          <w:rFonts w:eastAsia="Times New Roman" w:cstheme="majorHAnsi"/>
          <w:color w:val="000000" w:themeColor="text1"/>
          <w:sz w:val="22"/>
          <w:szCs w:val="22"/>
        </w:rPr>
        <w:t>No inappropriate touching of any kind will be accepted. Inappropriate touching can include, but is not limited to: extended hugging, kissing, rough-housing, wrestling, shoulder or piggy-back rides, rubbing/ massaging, sitting on laps, and any other physical activity that requires extended periods of physical contact</w:t>
      </w:r>
      <w:r w:rsidR="006773C8" w:rsidRPr="00A55544">
        <w:rPr>
          <w:rFonts w:eastAsia="Times New Roman" w:cstheme="majorHAnsi"/>
          <w:color w:val="000000" w:themeColor="text1"/>
          <w:sz w:val="22"/>
          <w:szCs w:val="22"/>
        </w:rPr>
        <w:t>.</w:t>
      </w:r>
    </w:p>
    <w:p w14:paraId="4E9AF95A" w14:textId="62880C04" w:rsidR="00877B18" w:rsidRDefault="00877B18" w:rsidP="00C3407F">
      <w:pPr>
        <w:pStyle w:val="Heading3"/>
        <w:spacing w:after="360"/>
        <w:ind w:left="1296" w:hanging="432"/>
        <w:jc w:val="both"/>
        <w:rPr>
          <w:rFonts w:eastAsia="Times New Roman" w:cstheme="majorHAnsi"/>
          <w:color w:val="000000" w:themeColor="text1"/>
          <w:sz w:val="22"/>
          <w:szCs w:val="22"/>
        </w:rPr>
      </w:pPr>
      <w:r w:rsidRPr="00A55544">
        <w:rPr>
          <w:rFonts w:eastAsia="Times New Roman" w:cstheme="majorHAnsi"/>
          <w:color w:val="000000" w:themeColor="text1"/>
          <w:sz w:val="22"/>
          <w:szCs w:val="22"/>
        </w:rPr>
        <w:t>Fighting will not be tolerated. Any Youth participating in violent action will be dismissed from an activity and placed into their parent’s care.</w:t>
      </w:r>
    </w:p>
    <w:p w14:paraId="47B6509A" w14:textId="77777777" w:rsidR="00C3407F" w:rsidRDefault="00C3407F" w:rsidP="00C3407F"/>
    <w:p w14:paraId="6258E82D" w14:textId="77777777" w:rsidR="00C3407F" w:rsidRDefault="00C3407F" w:rsidP="00C3407F"/>
    <w:p w14:paraId="4CF521D1" w14:textId="77777777" w:rsidR="00C3407F" w:rsidRDefault="00C3407F" w:rsidP="00C3407F"/>
    <w:p w14:paraId="0CED3E92" w14:textId="77777777" w:rsidR="00C3407F" w:rsidRPr="00C3407F" w:rsidRDefault="00C3407F" w:rsidP="00C3407F"/>
    <w:p w14:paraId="4E4068F6" w14:textId="307C8E63" w:rsidR="002E11B7" w:rsidRPr="00673E6D" w:rsidRDefault="002E11B7" w:rsidP="006773C8">
      <w:pPr>
        <w:pStyle w:val="Heading1"/>
        <w:jc w:val="center"/>
        <w:rPr>
          <w:rFonts w:cstheme="majorHAnsi"/>
          <w:b/>
          <w:bCs/>
          <w:color w:val="000000" w:themeColor="text1"/>
        </w:rPr>
      </w:pPr>
      <w:r w:rsidRPr="00673E6D">
        <w:rPr>
          <w:rFonts w:cstheme="majorHAnsi"/>
          <w:b/>
          <w:bCs/>
          <w:color w:val="000000" w:themeColor="text1"/>
        </w:rPr>
        <w:lastRenderedPageBreak/>
        <w:t>PORNOGRAPHY POLICY</w:t>
      </w:r>
    </w:p>
    <w:p w14:paraId="356F4295" w14:textId="085A2713" w:rsidR="002E11B7" w:rsidRPr="00673E6D" w:rsidRDefault="002E11B7" w:rsidP="004E1545">
      <w:pPr>
        <w:spacing w:after="0" w:line="240" w:lineRule="auto"/>
        <w:rPr>
          <w:rFonts w:asciiTheme="majorHAnsi" w:hAnsiTheme="majorHAnsi" w:cstheme="majorHAnsi"/>
          <w:color w:val="000000" w:themeColor="text1"/>
        </w:rPr>
      </w:pPr>
    </w:p>
    <w:p w14:paraId="26067D9B" w14:textId="77777777" w:rsidR="002E11B7" w:rsidRPr="002E11B7" w:rsidRDefault="002E11B7" w:rsidP="004E1545">
      <w:pPr>
        <w:spacing w:after="240" w:line="240" w:lineRule="auto"/>
        <w:jc w:val="both"/>
        <w:rPr>
          <w:rFonts w:asciiTheme="majorHAnsi" w:eastAsia="Times New Roman" w:hAnsiTheme="majorHAnsi" w:cstheme="majorHAnsi"/>
          <w:color w:val="000000" w:themeColor="text1"/>
          <w:sz w:val="24"/>
          <w:szCs w:val="24"/>
        </w:rPr>
      </w:pPr>
      <w:r w:rsidRPr="002E11B7">
        <w:rPr>
          <w:rFonts w:asciiTheme="majorHAnsi" w:eastAsia="Times New Roman" w:hAnsiTheme="majorHAnsi" w:cstheme="majorHAnsi"/>
          <w:color w:val="000000" w:themeColor="text1"/>
        </w:rPr>
        <w:t>If a Youth Worker is suspected of viewing, producing or distributing child or teen pornography:</w:t>
      </w:r>
    </w:p>
    <w:p w14:paraId="620D7487" w14:textId="0E6BA2CC" w:rsidR="002E11B7" w:rsidRPr="00673E6D" w:rsidRDefault="002E11B7" w:rsidP="00A55544">
      <w:pPr>
        <w:numPr>
          <w:ilvl w:val="0"/>
          <w:numId w:val="23"/>
        </w:numPr>
        <w:spacing w:after="120" w:line="240" w:lineRule="auto"/>
        <w:jc w:val="both"/>
        <w:textAlignment w:val="baseline"/>
        <w:rPr>
          <w:rFonts w:asciiTheme="majorHAnsi" w:eastAsia="Times New Roman" w:hAnsiTheme="majorHAnsi" w:cstheme="majorHAnsi"/>
          <w:color w:val="000000" w:themeColor="text1"/>
        </w:rPr>
      </w:pPr>
      <w:r w:rsidRPr="00673E6D">
        <w:rPr>
          <w:rFonts w:asciiTheme="majorHAnsi" w:eastAsia="Times New Roman" w:hAnsiTheme="majorHAnsi" w:cstheme="majorHAnsi"/>
          <w:color w:val="000000" w:themeColor="text1"/>
        </w:rPr>
        <w:t>He or she shall be immediately removed from all contact with Youth until the completion of an internal investigation;</w:t>
      </w:r>
    </w:p>
    <w:p w14:paraId="393C5B5A" w14:textId="7A73BC4F" w:rsidR="002E11B7" w:rsidRPr="002E11B7" w:rsidRDefault="002E11B7" w:rsidP="00A55544">
      <w:pPr>
        <w:numPr>
          <w:ilvl w:val="0"/>
          <w:numId w:val="23"/>
        </w:numPr>
        <w:spacing w:after="120" w:line="240" w:lineRule="auto"/>
        <w:jc w:val="both"/>
        <w:textAlignment w:val="baseline"/>
        <w:rPr>
          <w:rFonts w:asciiTheme="majorHAnsi" w:eastAsia="Times New Roman" w:hAnsiTheme="majorHAnsi" w:cstheme="majorHAnsi"/>
          <w:color w:val="000000" w:themeColor="text1"/>
        </w:rPr>
      </w:pPr>
      <w:r w:rsidRPr="002E11B7">
        <w:rPr>
          <w:rFonts w:asciiTheme="majorHAnsi" w:eastAsia="Times New Roman" w:hAnsiTheme="majorHAnsi" w:cstheme="majorHAnsi"/>
          <w:color w:val="000000" w:themeColor="text1"/>
        </w:rPr>
        <w:t>Allegations shall be immediately reported to the YMPC</w:t>
      </w:r>
      <w:r w:rsidR="00D50F73">
        <w:rPr>
          <w:rFonts w:asciiTheme="majorHAnsi" w:eastAsia="Times New Roman" w:hAnsiTheme="majorHAnsi" w:cstheme="majorHAnsi"/>
          <w:color w:val="000000" w:themeColor="text1"/>
        </w:rPr>
        <w:t>; and</w:t>
      </w:r>
    </w:p>
    <w:p w14:paraId="1059A23A" w14:textId="2A0A884F" w:rsidR="00D50F73" w:rsidRDefault="002E11B7" w:rsidP="00C3407F">
      <w:pPr>
        <w:numPr>
          <w:ilvl w:val="0"/>
          <w:numId w:val="23"/>
        </w:numPr>
        <w:spacing w:after="360" w:line="240" w:lineRule="auto"/>
        <w:jc w:val="both"/>
        <w:textAlignment w:val="baseline"/>
        <w:rPr>
          <w:rFonts w:asciiTheme="majorHAnsi" w:eastAsia="Times New Roman" w:hAnsiTheme="majorHAnsi" w:cstheme="majorHAnsi"/>
          <w:color w:val="000000" w:themeColor="text1"/>
        </w:rPr>
      </w:pPr>
      <w:r w:rsidRPr="002E11B7">
        <w:rPr>
          <w:rFonts w:asciiTheme="majorHAnsi" w:eastAsia="Times New Roman" w:hAnsiTheme="majorHAnsi" w:cstheme="majorHAnsi"/>
          <w:color w:val="000000" w:themeColor="text1"/>
        </w:rPr>
        <w:t>The YMPC shall consult with the CHBC Elders and legal counsel to determine the need to report to police, CPS, and any other organization.</w:t>
      </w:r>
      <w:r w:rsidR="00D50F73">
        <w:rPr>
          <w:rFonts w:asciiTheme="majorHAnsi" w:eastAsia="Times New Roman" w:hAnsiTheme="majorHAnsi" w:cstheme="majorHAnsi"/>
          <w:color w:val="000000" w:themeColor="text1"/>
        </w:rPr>
        <w:t xml:space="preserve"> (Note: Nothing</w:t>
      </w:r>
      <w:r w:rsidR="00D50F73" w:rsidRPr="00D50F73">
        <w:rPr>
          <w:rFonts w:asciiTheme="majorHAnsi" w:eastAsia="Times New Roman" w:hAnsiTheme="majorHAnsi" w:cstheme="majorHAnsi"/>
          <w:color w:val="000000" w:themeColor="text1"/>
        </w:rPr>
        <w:t xml:space="preserve"> in this Policy should suggest </w:t>
      </w:r>
      <w:r w:rsidR="00D50F73">
        <w:rPr>
          <w:rFonts w:asciiTheme="majorHAnsi" w:eastAsia="Times New Roman" w:hAnsiTheme="majorHAnsi" w:cstheme="majorHAnsi"/>
          <w:color w:val="000000" w:themeColor="text1"/>
        </w:rPr>
        <w:t>that an individual cannot report an allegation to the proper state authorities on his or her own.)</w:t>
      </w:r>
    </w:p>
    <w:p w14:paraId="68532822" w14:textId="1A30D8D0" w:rsidR="006773C8" w:rsidRPr="00673E6D" w:rsidRDefault="006773C8" w:rsidP="006773C8">
      <w:pPr>
        <w:pStyle w:val="Heading1"/>
        <w:jc w:val="center"/>
        <w:rPr>
          <w:rFonts w:cstheme="majorHAnsi"/>
          <w:b/>
          <w:bCs/>
          <w:color w:val="000000" w:themeColor="text1"/>
        </w:rPr>
      </w:pPr>
      <w:r w:rsidRPr="00673E6D">
        <w:rPr>
          <w:rFonts w:cstheme="majorHAnsi"/>
          <w:b/>
          <w:bCs/>
          <w:color w:val="000000" w:themeColor="text1"/>
        </w:rPr>
        <w:t xml:space="preserve">APPROPRIATE </w:t>
      </w:r>
      <w:r w:rsidR="00FD476B">
        <w:rPr>
          <w:rFonts w:cstheme="majorHAnsi"/>
          <w:b/>
          <w:bCs/>
          <w:color w:val="000000" w:themeColor="text1"/>
        </w:rPr>
        <w:t>BEHAVIOR REDIRECTION</w:t>
      </w:r>
      <w:r w:rsidRPr="00673E6D">
        <w:rPr>
          <w:rFonts w:cstheme="majorHAnsi"/>
          <w:b/>
          <w:bCs/>
          <w:color w:val="000000" w:themeColor="text1"/>
        </w:rPr>
        <w:t xml:space="preserve"> POLICY</w:t>
      </w:r>
    </w:p>
    <w:p w14:paraId="7867B08A" w14:textId="77777777" w:rsidR="006773C8" w:rsidRPr="00673E6D" w:rsidRDefault="006773C8" w:rsidP="00A55544">
      <w:pPr>
        <w:spacing w:before="240" w:after="240"/>
        <w:jc w:val="both"/>
        <w:rPr>
          <w:rFonts w:asciiTheme="majorHAnsi" w:hAnsiTheme="majorHAnsi" w:cstheme="majorHAnsi"/>
          <w:color w:val="000000" w:themeColor="text1"/>
        </w:rPr>
      </w:pPr>
      <w:r w:rsidRPr="00673E6D">
        <w:rPr>
          <w:rFonts w:asciiTheme="majorHAnsi" w:hAnsiTheme="majorHAnsi" w:cstheme="majorHAnsi"/>
          <w:color w:val="000000" w:themeColor="text1"/>
        </w:rPr>
        <w:t>All Youth Workers are responsible for providing a loving, respectful, and orderly atmosphere in which Youth can learn, grow and interact with others. This atmosphere shall be maintained by preparing beforehand, proactively directing Youth towards acceptable activities, verbally encouraging positive behavior, and, when necessary, correcting or redirecting inappropriate behavior.</w:t>
      </w:r>
    </w:p>
    <w:p w14:paraId="3CEC927F" w14:textId="17200671" w:rsidR="006773C8" w:rsidRPr="00673E6D" w:rsidRDefault="006773C8" w:rsidP="00A55544">
      <w:pPr>
        <w:spacing w:before="240" w:after="240"/>
        <w:jc w:val="both"/>
        <w:rPr>
          <w:rFonts w:asciiTheme="majorHAnsi" w:hAnsiTheme="majorHAnsi" w:cstheme="majorHAnsi"/>
          <w:color w:val="000000" w:themeColor="text1"/>
        </w:rPr>
      </w:pPr>
      <w:r w:rsidRPr="00673E6D">
        <w:rPr>
          <w:rFonts w:asciiTheme="majorHAnsi" w:hAnsiTheme="majorHAnsi" w:cstheme="majorHAnsi"/>
          <w:color w:val="000000" w:themeColor="text1"/>
        </w:rPr>
        <w:t>Acceptable means of redirecting inappropriate behavior include correcting the Youth verbally by withholding a certain privilege or activity for a brief time or separating a Youth from the group for a brief time (particularly if his or her behavior is endangering or upsetting other Youth). During correction, Youth</w:t>
      </w:r>
      <w:r w:rsidR="00D41303">
        <w:rPr>
          <w:rFonts w:asciiTheme="majorHAnsi" w:hAnsiTheme="majorHAnsi" w:cstheme="majorHAnsi"/>
          <w:color w:val="000000" w:themeColor="text1"/>
        </w:rPr>
        <w:t xml:space="preserve"> must</w:t>
      </w:r>
      <w:r w:rsidRPr="00673E6D">
        <w:rPr>
          <w:rFonts w:asciiTheme="majorHAnsi" w:hAnsiTheme="majorHAnsi" w:cstheme="majorHAnsi"/>
          <w:color w:val="000000" w:themeColor="text1"/>
        </w:rPr>
        <w:t xml:space="preserve"> never be isolated with the Youth Worker.</w:t>
      </w:r>
    </w:p>
    <w:p w14:paraId="5ABCEF6C" w14:textId="77777777" w:rsidR="006773C8" w:rsidRPr="00673E6D" w:rsidRDefault="006773C8" w:rsidP="00A55544">
      <w:pPr>
        <w:spacing w:before="240" w:after="240"/>
        <w:jc w:val="both"/>
        <w:rPr>
          <w:rFonts w:asciiTheme="majorHAnsi" w:hAnsiTheme="majorHAnsi" w:cstheme="majorHAnsi"/>
          <w:color w:val="000000" w:themeColor="text1"/>
        </w:rPr>
      </w:pPr>
      <w:r w:rsidRPr="00673E6D">
        <w:rPr>
          <w:rFonts w:asciiTheme="majorHAnsi" w:hAnsiTheme="majorHAnsi" w:cstheme="majorHAnsi"/>
          <w:color w:val="000000" w:themeColor="text1"/>
        </w:rPr>
        <w:t>Steps of correction may include (1) removing the Youth from the situation or problem; (2) pointing out the problematic behavior; talking to the Youth about his/her sin and his/her need for Christ; (3) praying for the Youth and redirecting; and (4) helping the Youth to reconcile with another Youth when appropriate. Youth Workers should view misbehavior as an opportunity to re-introduce Youth to the gospel. </w:t>
      </w:r>
    </w:p>
    <w:p w14:paraId="1D39E18C" w14:textId="61E60EF6" w:rsidR="006773C8" w:rsidRPr="00673E6D" w:rsidRDefault="006773C8" w:rsidP="00A55544">
      <w:pPr>
        <w:spacing w:before="240" w:after="240"/>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Youth Workers shall never use any form of corporal punishment, and shall never slap, kick, punch, spank, or hit a Youth. They </w:t>
      </w:r>
      <w:r w:rsidR="00D41303">
        <w:rPr>
          <w:rFonts w:asciiTheme="majorHAnsi" w:hAnsiTheme="majorHAnsi" w:cstheme="majorHAnsi"/>
          <w:color w:val="000000" w:themeColor="text1"/>
        </w:rPr>
        <w:t>shall</w:t>
      </w:r>
      <w:r w:rsidRPr="00673E6D">
        <w:rPr>
          <w:rFonts w:asciiTheme="majorHAnsi" w:hAnsiTheme="majorHAnsi" w:cstheme="majorHAnsi"/>
          <w:color w:val="000000" w:themeColor="text1"/>
        </w:rPr>
        <w:t xml:space="preserve"> never speak harsh words, insults, belittling comments, threatening words, or any other verbal humiliation to Youth. </w:t>
      </w:r>
    </w:p>
    <w:p w14:paraId="508E6D22" w14:textId="62A86231" w:rsidR="006773C8" w:rsidRPr="00673E6D" w:rsidRDefault="006773C8" w:rsidP="00A55544">
      <w:pPr>
        <w:spacing w:before="240" w:after="240"/>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If a Youth’s behavior is uncontrollable or the Youth does not respond to the acceptable means of </w:t>
      </w:r>
      <w:r w:rsidR="00FD476B">
        <w:rPr>
          <w:rFonts w:asciiTheme="majorHAnsi" w:hAnsiTheme="majorHAnsi" w:cstheme="majorHAnsi"/>
          <w:color w:val="000000" w:themeColor="text1"/>
        </w:rPr>
        <w:t>behavior correction or redirection</w:t>
      </w:r>
      <w:r w:rsidRPr="00673E6D">
        <w:rPr>
          <w:rFonts w:asciiTheme="majorHAnsi" w:hAnsiTheme="majorHAnsi" w:cstheme="majorHAnsi"/>
          <w:color w:val="000000" w:themeColor="text1"/>
        </w:rPr>
        <w:t xml:space="preserve"> indicated above, the parents shall be immediately contacted by the </w:t>
      </w:r>
      <w:r w:rsidR="00315035">
        <w:rPr>
          <w:rFonts w:asciiTheme="majorHAnsi" w:hAnsiTheme="majorHAnsi" w:cstheme="majorHAnsi"/>
          <w:color w:val="000000" w:themeColor="text1"/>
        </w:rPr>
        <w:t>Director of Youth Ministry</w:t>
      </w:r>
      <w:r w:rsidR="001236CE">
        <w:rPr>
          <w:rFonts w:asciiTheme="majorHAnsi" w:hAnsiTheme="majorHAnsi" w:cstheme="majorHAnsi"/>
          <w:color w:val="000000" w:themeColor="text1"/>
        </w:rPr>
        <w:t xml:space="preserve">, a </w:t>
      </w:r>
      <w:r w:rsidRPr="00673E6D">
        <w:rPr>
          <w:rFonts w:asciiTheme="majorHAnsi" w:hAnsiTheme="majorHAnsi" w:cstheme="majorHAnsi"/>
          <w:color w:val="000000" w:themeColor="text1"/>
        </w:rPr>
        <w:t xml:space="preserve">Deacon/Deaconess of Youth Ministry or </w:t>
      </w:r>
      <w:r w:rsidR="001236CE">
        <w:rPr>
          <w:rFonts w:asciiTheme="majorHAnsi" w:hAnsiTheme="majorHAnsi" w:cstheme="majorHAnsi"/>
          <w:color w:val="000000" w:themeColor="text1"/>
        </w:rPr>
        <w:t>a Designee</w:t>
      </w:r>
      <w:r w:rsidRPr="00673E6D">
        <w:rPr>
          <w:rFonts w:asciiTheme="majorHAnsi" w:hAnsiTheme="majorHAnsi" w:cstheme="majorHAnsi"/>
          <w:color w:val="000000" w:themeColor="text1"/>
        </w:rPr>
        <w:t>.  If the Youth assaults, harasses or bullies other Youth, misbehaves beyond minor correction, or has a pattern of misbehavior, he or she shall be immediately removed by the</w:t>
      </w:r>
      <w:r w:rsidR="001236CE" w:rsidRPr="00673E6D">
        <w:rPr>
          <w:rFonts w:asciiTheme="majorHAnsi" w:hAnsiTheme="majorHAnsi" w:cstheme="majorHAnsi"/>
          <w:color w:val="000000" w:themeColor="text1"/>
        </w:rPr>
        <w:t xml:space="preserve"> </w:t>
      </w:r>
      <w:r w:rsidR="009A0B0F">
        <w:rPr>
          <w:rFonts w:asciiTheme="majorHAnsi" w:hAnsiTheme="majorHAnsi" w:cstheme="majorHAnsi"/>
          <w:color w:val="000000" w:themeColor="text1"/>
        </w:rPr>
        <w:t>Director of Youth Ministry</w:t>
      </w:r>
      <w:r w:rsidR="001236CE">
        <w:rPr>
          <w:rFonts w:asciiTheme="majorHAnsi" w:hAnsiTheme="majorHAnsi" w:cstheme="majorHAnsi"/>
          <w:color w:val="000000" w:themeColor="text1"/>
        </w:rPr>
        <w:t xml:space="preserve">, a </w:t>
      </w:r>
      <w:r w:rsidR="001236CE" w:rsidRPr="00673E6D">
        <w:rPr>
          <w:rFonts w:asciiTheme="majorHAnsi" w:hAnsiTheme="majorHAnsi" w:cstheme="majorHAnsi"/>
          <w:color w:val="000000" w:themeColor="text1"/>
        </w:rPr>
        <w:t xml:space="preserve">Deacon/Deaconess of Youth Ministry or </w:t>
      </w:r>
      <w:r w:rsidR="001236CE">
        <w:rPr>
          <w:rFonts w:asciiTheme="majorHAnsi" w:hAnsiTheme="majorHAnsi" w:cstheme="majorHAnsi"/>
          <w:color w:val="000000" w:themeColor="text1"/>
        </w:rPr>
        <w:t>a Designee</w:t>
      </w:r>
      <w:r w:rsidR="001236CE"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 xml:space="preserve">and the parents called. Youth Workers are allowed to physically restrain a Youth if he/she is physically endangering other Youth.  A Youth Worker must immediately report any of these problems (as well as the appropriate response taken to deal with the behavior) to the </w:t>
      </w:r>
      <w:r w:rsidR="00315035">
        <w:rPr>
          <w:rFonts w:asciiTheme="majorHAnsi" w:hAnsiTheme="majorHAnsi" w:cstheme="majorHAnsi"/>
          <w:color w:val="000000" w:themeColor="text1"/>
        </w:rPr>
        <w:t>Director of Youth Ministry</w:t>
      </w:r>
      <w:r w:rsidRPr="00673E6D">
        <w:rPr>
          <w:rFonts w:asciiTheme="majorHAnsi" w:hAnsiTheme="majorHAnsi" w:cstheme="majorHAnsi"/>
          <w:color w:val="000000" w:themeColor="text1"/>
        </w:rPr>
        <w:t xml:space="preserve"> after their occurrence and submit an</w:t>
      </w:r>
      <w:r w:rsidR="009A4020">
        <w:rPr>
          <w:rFonts w:asciiTheme="majorHAnsi" w:hAnsiTheme="majorHAnsi" w:cstheme="majorHAnsi"/>
          <w:color w:val="000000" w:themeColor="text1"/>
        </w:rPr>
        <w:t xml:space="preserve"> Accident or</w:t>
      </w:r>
      <w:r w:rsidRPr="00673E6D">
        <w:rPr>
          <w:rFonts w:asciiTheme="majorHAnsi" w:hAnsiTheme="majorHAnsi" w:cstheme="majorHAnsi"/>
          <w:color w:val="000000" w:themeColor="text1"/>
        </w:rPr>
        <w:t xml:space="preserve"> Incident Report Form</w:t>
      </w:r>
      <w:r w:rsidR="009A4020">
        <w:rPr>
          <w:rFonts w:asciiTheme="majorHAnsi" w:hAnsiTheme="majorHAnsi" w:cstheme="majorHAnsi"/>
          <w:color w:val="000000" w:themeColor="text1"/>
        </w:rPr>
        <w:t xml:space="preserve"> (Appendix </w:t>
      </w:r>
      <w:r w:rsidR="00004A08">
        <w:rPr>
          <w:rFonts w:asciiTheme="majorHAnsi" w:hAnsiTheme="majorHAnsi" w:cstheme="majorHAnsi"/>
          <w:color w:val="000000" w:themeColor="text1"/>
        </w:rPr>
        <w:t>H</w:t>
      </w:r>
      <w:r w:rsidR="009A4020">
        <w:rPr>
          <w:rFonts w:asciiTheme="majorHAnsi" w:hAnsiTheme="majorHAnsi" w:cstheme="majorHAnsi"/>
          <w:color w:val="000000" w:themeColor="text1"/>
        </w:rPr>
        <w:t>)</w:t>
      </w:r>
      <w:r w:rsidRPr="00673E6D">
        <w:rPr>
          <w:rFonts w:asciiTheme="majorHAnsi" w:hAnsiTheme="majorHAnsi" w:cstheme="majorHAnsi"/>
          <w:color w:val="000000" w:themeColor="text1"/>
        </w:rPr>
        <w:t xml:space="preserve"> to the </w:t>
      </w:r>
      <w:r w:rsidR="00315035">
        <w:rPr>
          <w:rFonts w:asciiTheme="majorHAnsi" w:hAnsiTheme="majorHAnsi" w:cstheme="majorHAnsi"/>
          <w:color w:val="000000" w:themeColor="text1"/>
        </w:rPr>
        <w:t>Director of Youth Ministry</w:t>
      </w:r>
      <w:r w:rsidRPr="00673E6D">
        <w:rPr>
          <w:rFonts w:asciiTheme="majorHAnsi" w:hAnsiTheme="majorHAnsi" w:cstheme="majorHAnsi"/>
          <w:color w:val="000000" w:themeColor="text1"/>
        </w:rPr>
        <w:t xml:space="preserve"> and the YMPC.</w:t>
      </w:r>
    </w:p>
    <w:p w14:paraId="0F500E91" w14:textId="22A5BCA8" w:rsidR="00A55544" w:rsidRDefault="006773C8" w:rsidP="00C3407F">
      <w:pPr>
        <w:spacing w:before="240" w:after="360"/>
        <w:jc w:val="both"/>
        <w:rPr>
          <w:rFonts w:asciiTheme="majorHAnsi" w:hAnsiTheme="majorHAnsi" w:cstheme="majorHAnsi"/>
          <w:color w:val="000000" w:themeColor="text1"/>
        </w:rPr>
      </w:pPr>
      <w:r w:rsidRPr="00673E6D">
        <w:rPr>
          <w:rFonts w:asciiTheme="majorHAnsi" w:hAnsiTheme="majorHAnsi" w:cstheme="majorHAnsi"/>
          <w:color w:val="000000" w:themeColor="text1"/>
        </w:rPr>
        <w:t>If the offense is significant enough to elicit removal from a</w:t>
      </w:r>
      <w:r w:rsidR="00C24F81">
        <w:rPr>
          <w:rFonts w:asciiTheme="majorHAnsi" w:hAnsiTheme="majorHAnsi" w:cstheme="majorHAnsi"/>
          <w:color w:val="000000" w:themeColor="text1"/>
        </w:rPr>
        <w:t>n Organized</w:t>
      </w:r>
      <w:r w:rsidRPr="00673E6D">
        <w:rPr>
          <w:rFonts w:asciiTheme="majorHAnsi" w:hAnsiTheme="majorHAnsi" w:cstheme="majorHAnsi"/>
          <w:color w:val="000000" w:themeColor="text1"/>
        </w:rPr>
        <w:t xml:space="preserve"> Youth Activity, the </w:t>
      </w:r>
      <w:r w:rsidR="009A4020">
        <w:rPr>
          <w:rFonts w:asciiTheme="majorHAnsi" w:hAnsiTheme="majorHAnsi" w:cstheme="majorHAnsi"/>
          <w:color w:val="000000" w:themeColor="text1"/>
        </w:rPr>
        <w:t>Youth</w:t>
      </w:r>
      <w:r w:rsidRPr="00673E6D">
        <w:rPr>
          <w:rFonts w:asciiTheme="majorHAnsi" w:hAnsiTheme="majorHAnsi" w:cstheme="majorHAnsi"/>
          <w:color w:val="000000" w:themeColor="text1"/>
        </w:rPr>
        <w:t xml:space="preserve"> may be prohibited from returning to the Youth Ministry. A Youth may be reinstated if the risk of re-offense has been adequately reduced. Ultimately, reinstatement is optional and is determined by the </w:t>
      </w:r>
      <w:r w:rsidR="00315035">
        <w:rPr>
          <w:rFonts w:asciiTheme="majorHAnsi" w:hAnsiTheme="majorHAnsi" w:cstheme="majorHAnsi"/>
          <w:color w:val="000000" w:themeColor="text1"/>
        </w:rPr>
        <w:t>Director of Youth Ministry</w:t>
      </w:r>
      <w:r w:rsidRPr="00673E6D">
        <w:rPr>
          <w:rFonts w:asciiTheme="majorHAnsi" w:hAnsiTheme="majorHAnsi" w:cstheme="majorHAnsi"/>
          <w:color w:val="000000" w:themeColor="text1"/>
        </w:rPr>
        <w:t>. </w:t>
      </w:r>
    </w:p>
    <w:p w14:paraId="26161E40" w14:textId="77777777" w:rsidR="00C3407F" w:rsidRDefault="00C3407F" w:rsidP="00C3407F">
      <w:pPr>
        <w:spacing w:before="240" w:after="360"/>
        <w:jc w:val="both"/>
        <w:rPr>
          <w:rFonts w:asciiTheme="majorHAnsi" w:hAnsiTheme="majorHAnsi" w:cstheme="majorHAnsi"/>
          <w:color w:val="000000" w:themeColor="text1"/>
        </w:rPr>
      </w:pPr>
    </w:p>
    <w:p w14:paraId="6A384493" w14:textId="13904288" w:rsidR="00580BE0" w:rsidRDefault="00580BE0" w:rsidP="00212500">
      <w:pPr>
        <w:pStyle w:val="Heading1"/>
        <w:jc w:val="center"/>
        <w:rPr>
          <w:rFonts w:cstheme="majorHAnsi"/>
          <w:b/>
          <w:bCs/>
          <w:color w:val="000000" w:themeColor="text1"/>
        </w:rPr>
      </w:pPr>
      <w:r>
        <w:rPr>
          <w:rFonts w:cstheme="majorHAnsi"/>
          <w:b/>
          <w:bCs/>
          <w:color w:val="000000" w:themeColor="text1"/>
        </w:rPr>
        <w:lastRenderedPageBreak/>
        <w:t>SECURITY POLICY</w:t>
      </w:r>
    </w:p>
    <w:p w14:paraId="2055297C" w14:textId="77777777" w:rsidR="00580BE0" w:rsidRPr="00580BE0" w:rsidRDefault="00580BE0" w:rsidP="004B3771">
      <w:pPr>
        <w:spacing w:after="0"/>
      </w:pPr>
    </w:p>
    <w:p w14:paraId="041AB905" w14:textId="12F4FB5E" w:rsidR="0069533E" w:rsidRDefault="00580BE0" w:rsidP="00580BE0">
      <w:pPr>
        <w:rPr>
          <w:rFonts w:asciiTheme="majorHAnsi" w:hAnsiTheme="majorHAnsi" w:cstheme="majorHAnsi"/>
        </w:rPr>
      </w:pPr>
      <w:r w:rsidRPr="00634706">
        <w:rPr>
          <w:rFonts w:asciiTheme="majorHAnsi" w:hAnsiTheme="majorHAnsi" w:cstheme="majorHAnsi"/>
        </w:rPr>
        <w:t xml:space="preserve">The following security procedures must be employed for all Organized Youth Activities at the Church. </w:t>
      </w:r>
      <w:r w:rsidR="001236CE">
        <w:rPr>
          <w:rFonts w:asciiTheme="majorHAnsi" w:hAnsiTheme="majorHAnsi" w:cstheme="majorHAnsi"/>
        </w:rPr>
        <w:t xml:space="preserve">The </w:t>
      </w:r>
      <w:r w:rsidR="00315035">
        <w:rPr>
          <w:rFonts w:asciiTheme="majorHAnsi" w:hAnsiTheme="majorHAnsi" w:cstheme="majorHAnsi"/>
          <w:color w:val="000000" w:themeColor="text1"/>
        </w:rPr>
        <w:t>Director of Youth Ministry</w:t>
      </w:r>
      <w:r w:rsidR="001236CE">
        <w:rPr>
          <w:rFonts w:asciiTheme="majorHAnsi" w:hAnsiTheme="majorHAnsi" w:cstheme="majorHAnsi"/>
          <w:color w:val="000000" w:themeColor="text1"/>
        </w:rPr>
        <w:t xml:space="preserve">, a </w:t>
      </w:r>
      <w:r w:rsidR="001236CE" w:rsidRPr="00673E6D">
        <w:rPr>
          <w:rFonts w:asciiTheme="majorHAnsi" w:hAnsiTheme="majorHAnsi" w:cstheme="majorHAnsi"/>
          <w:color w:val="000000" w:themeColor="text1"/>
        </w:rPr>
        <w:t xml:space="preserve">Deacon/Deaconess of Youth Ministry or </w:t>
      </w:r>
      <w:r w:rsidR="001236CE">
        <w:rPr>
          <w:rFonts w:asciiTheme="majorHAnsi" w:hAnsiTheme="majorHAnsi" w:cstheme="majorHAnsi"/>
          <w:color w:val="000000" w:themeColor="text1"/>
        </w:rPr>
        <w:t>a Designee</w:t>
      </w:r>
      <w:r w:rsidR="001236CE" w:rsidRPr="00634706">
        <w:rPr>
          <w:rFonts w:asciiTheme="majorHAnsi" w:hAnsiTheme="majorHAnsi" w:cstheme="majorHAnsi"/>
        </w:rPr>
        <w:t xml:space="preserve"> </w:t>
      </w:r>
      <w:r w:rsidR="001236CE">
        <w:rPr>
          <w:rFonts w:asciiTheme="majorHAnsi" w:hAnsiTheme="majorHAnsi" w:cstheme="majorHAnsi"/>
        </w:rPr>
        <w:t xml:space="preserve">(in order of available priority) </w:t>
      </w:r>
      <w:r w:rsidRPr="00634706">
        <w:rPr>
          <w:rFonts w:asciiTheme="majorHAnsi" w:hAnsiTheme="majorHAnsi" w:cstheme="majorHAnsi"/>
        </w:rPr>
        <w:t>will be charged with making sure these rules are followed for each Organized Youth Activity.</w:t>
      </w:r>
    </w:p>
    <w:p w14:paraId="1DCED0AD" w14:textId="77777777" w:rsidR="004B3771" w:rsidRPr="004B3771" w:rsidRDefault="004B3771" w:rsidP="004B3771">
      <w:pPr>
        <w:ind w:left="432" w:hanging="432"/>
        <w:rPr>
          <w:rFonts w:asciiTheme="majorHAnsi" w:hAnsiTheme="majorHAnsi" w:cstheme="majorHAnsi"/>
        </w:rPr>
      </w:pPr>
      <w:r w:rsidRPr="004B3771">
        <w:rPr>
          <w:rFonts w:asciiTheme="majorHAnsi" w:hAnsiTheme="majorHAnsi" w:cstheme="majorHAnsi"/>
        </w:rPr>
        <w:t>1.</w:t>
      </w:r>
      <w:r w:rsidRPr="004B3771">
        <w:rPr>
          <w:rFonts w:asciiTheme="majorHAnsi" w:hAnsiTheme="majorHAnsi" w:cstheme="majorHAnsi"/>
        </w:rPr>
        <w:tab/>
        <w:t>Except in the case of an organized church event (</w:t>
      </w:r>
      <w:r w:rsidRPr="00E506F0">
        <w:rPr>
          <w:rFonts w:asciiTheme="majorHAnsi" w:hAnsiTheme="majorHAnsi" w:cstheme="majorHAnsi"/>
          <w:i/>
          <w:iCs/>
        </w:rPr>
        <w:t>i.e.</w:t>
      </w:r>
      <w:r w:rsidRPr="004B3771">
        <w:rPr>
          <w:rFonts w:asciiTheme="majorHAnsi" w:hAnsiTheme="majorHAnsi" w:cstheme="majorHAnsi"/>
        </w:rPr>
        <w:t>, wedding, funeral), all doors to the Church must be closed and locked at least one hour prior to an Organized Youth Activity and must remain so until the last Youth leaves the Activity.</w:t>
      </w:r>
    </w:p>
    <w:p w14:paraId="22283678" w14:textId="453E3ED0" w:rsidR="004B3771" w:rsidRPr="004B3771" w:rsidRDefault="004B3771" w:rsidP="004B3771">
      <w:pPr>
        <w:ind w:left="432" w:hanging="432"/>
        <w:rPr>
          <w:rFonts w:asciiTheme="majorHAnsi" w:hAnsiTheme="majorHAnsi" w:cstheme="majorHAnsi"/>
        </w:rPr>
      </w:pPr>
      <w:r w:rsidRPr="004B3771">
        <w:rPr>
          <w:rFonts w:asciiTheme="majorHAnsi" w:hAnsiTheme="majorHAnsi" w:cstheme="majorHAnsi"/>
        </w:rPr>
        <w:t>2.</w:t>
      </w:r>
      <w:r w:rsidRPr="004B3771">
        <w:rPr>
          <w:rFonts w:asciiTheme="majorHAnsi" w:hAnsiTheme="majorHAnsi" w:cstheme="majorHAnsi"/>
        </w:rPr>
        <w:tab/>
        <w:t xml:space="preserve">Only the </w:t>
      </w:r>
      <w:r w:rsidR="00315035">
        <w:rPr>
          <w:rFonts w:asciiTheme="majorHAnsi" w:hAnsiTheme="majorHAnsi" w:cstheme="majorHAnsi"/>
        </w:rPr>
        <w:t>Director of Youth Ministry</w:t>
      </w:r>
      <w:r w:rsidRPr="004B3771">
        <w:rPr>
          <w:rFonts w:asciiTheme="majorHAnsi" w:hAnsiTheme="majorHAnsi" w:cstheme="majorHAnsi"/>
        </w:rPr>
        <w:t xml:space="preserve">, Deacons/Deaconesses of Youth Ministry, and approved Youth Workers are allowed in the rooms where Youth are meeting. </w:t>
      </w:r>
      <w:r w:rsidR="00AA7214">
        <w:rPr>
          <w:rFonts w:asciiTheme="majorHAnsi" w:hAnsiTheme="majorHAnsi" w:cstheme="majorHAnsi"/>
        </w:rPr>
        <w:t xml:space="preserve">The Director of Youth Ministry may grant </w:t>
      </w:r>
      <w:r w:rsidR="005D5C88">
        <w:rPr>
          <w:rFonts w:asciiTheme="majorHAnsi" w:hAnsiTheme="majorHAnsi" w:cstheme="majorHAnsi"/>
        </w:rPr>
        <w:t xml:space="preserve">guests the ability to participate in Organized Youth Activities on a limited basis. Such guests may include, but are not limited to, </w:t>
      </w:r>
      <w:r w:rsidR="00AA7214">
        <w:rPr>
          <w:rFonts w:asciiTheme="majorHAnsi" w:hAnsiTheme="majorHAnsi" w:cstheme="majorHAnsi"/>
        </w:rPr>
        <w:t xml:space="preserve">former Youth, CHBC Pastoral Interns, CHBC Elders, </w:t>
      </w:r>
      <w:r w:rsidR="005D5C88">
        <w:rPr>
          <w:rFonts w:asciiTheme="majorHAnsi" w:hAnsiTheme="majorHAnsi" w:cstheme="majorHAnsi"/>
        </w:rPr>
        <w:t>Youth Retreat Speakers</w:t>
      </w:r>
      <w:r w:rsidR="00685192">
        <w:rPr>
          <w:rFonts w:asciiTheme="majorHAnsi" w:hAnsiTheme="majorHAnsi" w:cstheme="majorHAnsi"/>
        </w:rPr>
        <w:t>, and Parents of Youth</w:t>
      </w:r>
      <w:r w:rsidR="005D5C88">
        <w:rPr>
          <w:rFonts w:asciiTheme="majorHAnsi" w:hAnsiTheme="majorHAnsi" w:cstheme="majorHAnsi"/>
        </w:rPr>
        <w:t xml:space="preserve">. While participating in Organized Youth Activities, approved guests must observe the same code of conduct required of Youth Workers as outlined in Sections VII-IX. </w:t>
      </w:r>
    </w:p>
    <w:p w14:paraId="7BBE6737" w14:textId="337B845C" w:rsidR="004B3771" w:rsidRPr="004B3771" w:rsidRDefault="004B3771" w:rsidP="004B3771">
      <w:pPr>
        <w:ind w:left="432" w:hanging="432"/>
        <w:rPr>
          <w:rFonts w:asciiTheme="majorHAnsi" w:hAnsiTheme="majorHAnsi" w:cstheme="majorHAnsi"/>
        </w:rPr>
      </w:pPr>
      <w:r w:rsidRPr="004B3771">
        <w:rPr>
          <w:rFonts w:asciiTheme="majorHAnsi" w:hAnsiTheme="majorHAnsi" w:cstheme="majorHAnsi"/>
        </w:rPr>
        <w:t>3.</w:t>
      </w:r>
      <w:r w:rsidRPr="004B3771">
        <w:rPr>
          <w:rFonts w:asciiTheme="majorHAnsi" w:hAnsiTheme="majorHAnsi" w:cstheme="majorHAnsi"/>
        </w:rPr>
        <w:tab/>
        <w:t xml:space="preserve">One Youth Worker will be designated as a hall monitor during each Organized Youth Activity at the Church. The designated hall monitor will ensure that Youth are not in the hallways or in other unapproved rooms. The hall monitor will also monitor for unapproved adults in the building and notify the </w:t>
      </w:r>
      <w:r w:rsidR="00315035">
        <w:rPr>
          <w:rFonts w:asciiTheme="majorHAnsi" w:hAnsiTheme="majorHAnsi" w:cstheme="majorHAnsi"/>
        </w:rPr>
        <w:t>Director of Youth Ministry</w:t>
      </w:r>
      <w:r w:rsidRPr="004B3771">
        <w:rPr>
          <w:rFonts w:asciiTheme="majorHAnsi" w:hAnsiTheme="majorHAnsi" w:cstheme="majorHAnsi"/>
        </w:rPr>
        <w:t xml:space="preserve">, a Deacon/Deaconess of Youth Ministry, or a Designee if one or more should present. The </w:t>
      </w:r>
      <w:r w:rsidR="00315035">
        <w:rPr>
          <w:rFonts w:asciiTheme="majorHAnsi" w:hAnsiTheme="majorHAnsi" w:cstheme="majorHAnsi"/>
        </w:rPr>
        <w:t>Director of Youth Ministry</w:t>
      </w:r>
      <w:r w:rsidRPr="004B3771">
        <w:rPr>
          <w:rFonts w:asciiTheme="majorHAnsi" w:hAnsiTheme="majorHAnsi" w:cstheme="majorHAnsi"/>
        </w:rPr>
        <w:t>, a Deacon/Deaconess of Youth Ministry, or a Designee will take the necessary steps to secure the area of the building where the Youth are meeting.</w:t>
      </w:r>
    </w:p>
    <w:p w14:paraId="528AB013" w14:textId="17356343" w:rsidR="004B3771" w:rsidRPr="004B3771" w:rsidRDefault="004B3771" w:rsidP="004B3771">
      <w:pPr>
        <w:ind w:left="432" w:hanging="432"/>
        <w:rPr>
          <w:rFonts w:asciiTheme="majorHAnsi" w:hAnsiTheme="majorHAnsi" w:cstheme="majorHAnsi"/>
        </w:rPr>
      </w:pPr>
      <w:r w:rsidRPr="004B3771">
        <w:rPr>
          <w:rFonts w:asciiTheme="majorHAnsi" w:hAnsiTheme="majorHAnsi" w:cstheme="majorHAnsi"/>
        </w:rPr>
        <w:t>4.</w:t>
      </w:r>
      <w:r w:rsidRPr="004B3771">
        <w:rPr>
          <w:rFonts w:asciiTheme="majorHAnsi" w:hAnsiTheme="majorHAnsi" w:cstheme="majorHAnsi"/>
        </w:rPr>
        <w:tab/>
        <w:t xml:space="preserve">Suspicious Person Procedure:  Upon the identification of a suspicious person by a Youth or Youth Worker, a report should be made immediately to the </w:t>
      </w:r>
      <w:r w:rsidR="00315035">
        <w:rPr>
          <w:rFonts w:asciiTheme="majorHAnsi" w:hAnsiTheme="majorHAnsi" w:cstheme="majorHAnsi"/>
        </w:rPr>
        <w:t>Director of Youth Ministry</w:t>
      </w:r>
      <w:r w:rsidRPr="004B3771">
        <w:rPr>
          <w:rFonts w:asciiTheme="majorHAnsi" w:hAnsiTheme="majorHAnsi" w:cstheme="majorHAnsi"/>
        </w:rPr>
        <w:t xml:space="preserve">, Deacon/Deaconess of Youth Ministry, or a Designee (in order of available priority) and the person’s location noted. Once reported, the </w:t>
      </w:r>
      <w:r w:rsidR="00315035">
        <w:rPr>
          <w:rFonts w:asciiTheme="majorHAnsi" w:hAnsiTheme="majorHAnsi" w:cstheme="majorHAnsi"/>
        </w:rPr>
        <w:t>Director of Youth Ministry</w:t>
      </w:r>
      <w:r w:rsidRPr="004B3771">
        <w:rPr>
          <w:rFonts w:asciiTheme="majorHAnsi" w:hAnsiTheme="majorHAnsi" w:cstheme="majorHAnsi"/>
        </w:rPr>
        <w:t>, Deacon/Deaconess of Youth Ministry, or a Designee should assemble a team of Youth Workers to observe the individual from a distance. The team should generally stay far enough from the suspicious person so as to not be distracting, but close enough that they can act quickly if the individual does something of concern. At no time should the individual be allowed near the Youth. In accordance with their training and judgment, Youth Workers may choose from the following interventions: Observe from a distance; observe closer in; speak to the person; escort the person out of the building; or restrain the suspicious person. Restraint should be done only if an individual will not leave the building as instructed or if the individual poses an imminent threat to himself/herself or others. Generally, the police should be called prior to any physical restraint.</w:t>
      </w:r>
    </w:p>
    <w:p w14:paraId="2D91B5ED" w14:textId="77777777" w:rsidR="004B3771" w:rsidRPr="004B3771" w:rsidRDefault="004B3771" w:rsidP="004B3771">
      <w:pPr>
        <w:ind w:left="432" w:hanging="432"/>
        <w:rPr>
          <w:rFonts w:asciiTheme="majorHAnsi" w:hAnsiTheme="majorHAnsi" w:cstheme="majorHAnsi"/>
        </w:rPr>
      </w:pPr>
      <w:r w:rsidRPr="004B3771">
        <w:rPr>
          <w:rFonts w:asciiTheme="majorHAnsi" w:hAnsiTheme="majorHAnsi" w:cstheme="majorHAnsi"/>
        </w:rPr>
        <w:t>5.</w:t>
      </w:r>
      <w:r w:rsidRPr="004B3771">
        <w:rPr>
          <w:rFonts w:asciiTheme="majorHAnsi" w:hAnsiTheme="majorHAnsi" w:cstheme="majorHAnsi"/>
        </w:rPr>
        <w:tab/>
        <w:t>In the event of an emergency involving a hostile intruder, active shooter, or bomb threat, the Youth Ministry will abide by the policies and procedures documented in the Capitol Hill Baptist Church Building Safety and Security Procedures Manual. Youth Workers will be trained on these policies and procedures on an annual basis.</w:t>
      </w:r>
    </w:p>
    <w:p w14:paraId="49FD0396" w14:textId="77777777" w:rsidR="004B3771" w:rsidRPr="004B3771" w:rsidRDefault="004B3771" w:rsidP="004B3771">
      <w:pPr>
        <w:ind w:left="432" w:hanging="432"/>
        <w:rPr>
          <w:rFonts w:asciiTheme="majorHAnsi" w:hAnsiTheme="majorHAnsi" w:cstheme="majorHAnsi"/>
        </w:rPr>
      </w:pPr>
      <w:r w:rsidRPr="004B3771">
        <w:rPr>
          <w:rFonts w:asciiTheme="majorHAnsi" w:hAnsiTheme="majorHAnsi" w:cstheme="majorHAnsi"/>
        </w:rPr>
        <w:t>6.</w:t>
      </w:r>
      <w:r w:rsidRPr="004B3771">
        <w:rPr>
          <w:rFonts w:asciiTheme="majorHAnsi" w:hAnsiTheme="majorHAnsi" w:cstheme="majorHAnsi"/>
        </w:rPr>
        <w:tab/>
        <w:t>Missing, Lost, or Abducted Youth Procedure: In the case of a missing, lost, or abducted Youth, the Youth Ministry will follow the policies and procedures documented below:</w:t>
      </w:r>
    </w:p>
    <w:p w14:paraId="34F9FE12" w14:textId="15D28809" w:rsidR="004B3771" w:rsidRDefault="004B3771" w:rsidP="004B3771">
      <w:pPr>
        <w:ind w:left="864" w:hanging="432"/>
        <w:rPr>
          <w:rFonts w:asciiTheme="majorHAnsi" w:hAnsiTheme="majorHAnsi" w:cstheme="majorHAnsi"/>
        </w:rPr>
      </w:pPr>
      <w:r w:rsidRPr="004B3771">
        <w:rPr>
          <w:rFonts w:asciiTheme="majorHAnsi" w:hAnsiTheme="majorHAnsi" w:cstheme="majorHAnsi"/>
        </w:rPr>
        <w:t>a)</w:t>
      </w:r>
      <w:r w:rsidRPr="004B3771">
        <w:rPr>
          <w:rFonts w:asciiTheme="majorHAnsi" w:hAnsiTheme="majorHAnsi" w:cstheme="majorHAnsi"/>
        </w:rPr>
        <w:tab/>
        <w:t xml:space="preserve">Missing/Lost Youth - In the case of a missing or lost Youth, a Youth Worker will first do a thorough check of the Church building to make sure the Youth is not in another part of the building. If the Youth is not found after a thorough check of the Church building, a Youth Worker should notify the </w:t>
      </w:r>
      <w:r w:rsidR="00315035">
        <w:rPr>
          <w:rFonts w:asciiTheme="majorHAnsi" w:hAnsiTheme="majorHAnsi" w:cstheme="majorHAnsi"/>
        </w:rPr>
        <w:t>Director of Youth Ministry</w:t>
      </w:r>
      <w:r w:rsidRPr="004B3771">
        <w:rPr>
          <w:rFonts w:asciiTheme="majorHAnsi" w:hAnsiTheme="majorHAnsi" w:cstheme="majorHAnsi"/>
        </w:rPr>
        <w:t xml:space="preserve">, a Deacon/Deaconess of Youth Ministry, or a Designee who will then instruct Youth Workers to block door access to and from the building until otherwise notified by the </w:t>
      </w:r>
      <w:r w:rsidR="00315035">
        <w:rPr>
          <w:rFonts w:asciiTheme="majorHAnsi" w:hAnsiTheme="majorHAnsi" w:cstheme="majorHAnsi"/>
        </w:rPr>
        <w:t>Director of Youth Ministry</w:t>
      </w:r>
      <w:r w:rsidRPr="004B3771">
        <w:rPr>
          <w:rFonts w:asciiTheme="majorHAnsi" w:hAnsiTheme="majorHAnsi" w:cstheme="majorHAnsi"/>
        </w:rPr>
        <w:t xml:space="preserve">, a Deacon/Deaconess of Youth Ministry, or a Designee </w:t>
      </w:r>
      <w:r w:rsidR="007102F0">
        <w:rPr>
          <w:rFonts w:asciiTheme="majorHAnsi" w:hAnsiTheme="majorHAnsi" w:cstheme="majorHAnsi"/>
        </w:rPr>
        <w:t>i</w:t>
      </w:r>
      <w:r w:rsidR="007102F0" w:rsidRPr="004B3771">
        <w:rPr>
          <w:rFonts w:asciiTheme="majorHAnsi" w:hAnsiTheme="majorHAnsi" w:cstheme="majorHAnsi"/>
        </w:rPr>
        <w:t xml:space="preserve">f </w:t>
      </w:r>
      <w:r w:rsidRPr="004B3771">
        <w:rPr>
          <w:rFonts w:asciiTheme="majorHAnsi" w:hAnsiTheme="majorHAnsi" w:cstheme="majorHAnsi"/>
        </w:rPr>
        <w:t xml:space="preserve">the Youth is not found, the </w:t>
      </w:r>
      <w:r w:rsidR="00315035">
        <w:rPr>
          <w:rFonts w:asciiTheme="majorHAnsi" w:hAnsiTheme="majorHAnsi" w:cstheme="majorHAnsi"/>
        </w:rPr>
        <w:t>Director of Youth Ministry</w:t>
      </w:r>
      <w:r w:rsidRPr="004B3771">
        <w:rPr>
          <w:rFonts w:asciiTheme="majorHAnsi" w:hAnsiTheme="majorHAnsi" w:cstheme="majorHAnsi"/>
        </w:rPr>
        <w:t xml:space="preserve">, a Deacon/Deaconess of Youth Ministry, or a Designee must notify the Youth’s parent(s) or </w:t>
      </w:r>
      <w:r w:rsidRPr="004B3771">
        <w:rPr>
          <w:rFonts w:asciiTheme="majorHAnsi" w:hAnsiTheme="majorHAnsi" w:cstheme="majorHAnsi"/>
        </w:rPr>
        <w:lastRenderedPageBreak/>
        <w:t xml:space="preserve">guardian. After notifying the parent(s) or guardian, the </w:t>
      </w:r>
      <w:r w:rsidR="00315035">
        <w:rPr>
          <w:rFonts w:asciiTheme="majorHAnsi" w:hAnsiTheme="majorHAnsi" w:cstheme="majorHAnsi"/>
        </w:rPr>
        <w:t>Director of Youth Ministry</w:t>
      </w:r>
      <w:r w:rsidRPr="004B3771">
        <w:rPr>
          <w:rFonts w:asciiTheme="majorHAnsi" w:hAnsiTheme="majorHAnsi" w:cstheme="majorHAnsi"/>
        </w:rPr>
        <w:t>, a Deacon/Deaconess of Youth Ministry, or a Designee shall call the police to secure help.</w:t>
      </w:r>
    </w:p>
    <w:p w14:paraId="362BDA85" w14:textId="4AAAC62C" w:rsidR="002412A9" w:rsidRPr="004B3771" w:rsidRDefault="004B3771" w:rsidP="004B3771">
      <w:pPr>
        <w:ind w:left="864" w:hanging="432"/>
        <w:rPr>
          <w:rFonts w:asciiTheme="majorHAnsi" w:hAnsiTheme="majorHAnsi" w:cstheme="majorHAnsi"/>
        </w:rPr>
      </w:pPr>
      <w:r w:rsidRPr="004B3771">
        <w:rPr>
          <w:rFonts w:asciiTheme="majorHAnsi" w:hAnsiTheme="majorHAnsi" w:cstheme="majorHAnsi"/>
        </w:rPr>
        <w:t xml:space="preserve">b) </w:t>
      </w:r>
      <w:r>
        <w:rPr>
          <w:rFonts w:asciiTheme="majorHAnsi" w:hAnsiTheme="majorHAnsi" w:cstheme="majorHAnsi"/>
        </w:rPr>
        <w:tab/>
      </w:r>
      <w:r w:rsidR="002412A9" w:rsidRPr="004B3771">
        <w:rPr>
          <w:rFonts w:asciiTheme="majorHAnsi" w:hAnsiTheme="majorHAnsi" w:cstheme="majorHAnsi"/>
        </w:rPr>
        <w:t>Abducted Youth</w:t>
      </w:r>
      <w:r w:rsidR="00F91E62" w:rsidRPr="004B3771">
        <w:rPr>
          <w:rFonts w:asciiTheme="majorHAnsi" w:hAnsiTheme="majorHAnsi" w:cstheme="majorHAnsi"/>
        </w:rPr>
        <w:t xml:space="preserve"> - </w:t>
      </w:r>
      <w:r w:rsidR="002412A9" w:rsidRPr="004B3771">
        <w:rPr>
          <w:rFonts w:asciiTheme="majorHAnsi" w:hAnsiTheme="majorHAnsi" w:cstheme="majorHAnsi"/>
        </w:rPr>
        <w:t>In the case of an apparent Youth abduction, response should be initiated immediately by an individual who observed the abduction.</w:t>
      </w:r>
      <w:r w:rsidR="00F91E62" w:rsidRPr="004B3771">
        <w:rPr>
          <w:rFonts w:asciiTheme="majorHAnsi" w:hAnsiTheme="majorHAnsi" w:cstheme="majorHAnsi"/>
        </w:rPr>
        <w:t xml:space="preserve"> </w:t>
      </w:r>
      <w:r w:rsidR="002412A9" w:rsidRPr="004B3771">
        <w:rPr>
          <w:rFonts w:asciiTheme="majorHAnsi" w:hAnsiTheme="majorHAnsi" w:cstheme="majorHAnsi"/>
        </w:rPr>
        <w:t xml:space="preserve">The individual who observed the abduction should call 911 to secure help from the police and contact the </w:t>
      </w:r>
      <w:r w:rsidR="00315035">
        <w:rPr>
          <w:rFonts w:asciiTheme="majorHAnsi" w:hAnsiTheme="majorHAnsi" w:cstheme="majorHAnsi"/>
        </w:rPr>
        <w:t>Director of Youth Ministry</w:t>
      </w:r>
      <w:r w:rsidR="002412A9" w:rsidRPr="004B3771">
        <w:rPr>
          <w:rFonts w:asciiTheme="majorHAnsi" w:hAnsiTheme="majorHAnsi" w:cstheme="majorHAnsi"/>
        </w:rPr>
        <w:t xml:space="preserve"> and/or a Deacon/Deaconess of Youth Ministry. The </w:t>
      </w:r>
      <w:r w:rsidR="00315035">
        <w:rPr>
          <w:rFonts w:asciiTheme="majorHAnsi" w:hAnsiTheme="majorHAnsi" w:cstheme="majorHAnsi"/>
        </w:rPr>
        <w:t>Director of Youth Ministry</w:t>
      </w:r>
      <w:r w:rsidR="002412A9" w:rsidRPr="004B3771">
        <w:rPr>
          <w:rFonts w:asciiTheme="majorHAnsi" w:hAnsiTheme="majorHAnsi" w:cstheme="majorHAnsi"/>
        </w:rPr>
        <w:t xml:space="preserve"> and/or a Deacon/Deaconess of Youth Ministry should call 911 if that has not already been done and notify the Youth’s parent(s) or guardian.</w:t>
      </w:r>
    </w:p>
    <w:p w14:paraId="0F817D45" w14:textId="7B0CB593" w:rsidR="00E663C3" w:rsidRPr="004B3771" w:rsidRDefault="00483106" w:rsidP="00C3407F">
      <w:pPr>
        <w:pStyle w:val="Heading3"/>
        <w:numPr>
          <w:ilvl w:val="2"/>
          <w:numId w:val="27"/>
        </w:numPr>
        <w:spacing w:after="360"/>
        <w:ind w:left="432" w:hanging="432"/>
        <w:rPr>
          <w:rFonts w:cstheme="majorHAnsi"/>
          <w:color w:val="auto"/>
          <w:sz w:val="22"/>
          <w:szCs w:val="22"/>
        </w:rPr>
      </w:pPr>
      <w:r w:rsidRPr="004B3771">
        <w:rPr>
          <w:rFonts w:cstheme="majorHAnsi"/>
          <w:color w:val="auto"/>
          <w:sz w:val="22"/>
          <w:szCs w:val="22"/>
        </w:rPr>
        <w:t xml:space="preserve">Lockdown Procedure: Should Youth Workers encounter a safety threat during an Organized Youth Activity and they cannot or should not escape from the indoor facility in which they are meeting, it is important that they find a secure place to shelter with an alternate means of escape. If in the Church building, the suggested lockdown location is the church office. Strategic lockdown locations and escape routes can be found in the Capitol Hill Baptist Church Building Safety and Security Procedures Manual. Youth Workers will be trained on these policies and procedures on an annual basis. If a lockdown is necessary during an Organized Youth Activity, the </w:t>
      </w:r>
      <w:r w:rsidR="00315035">
        <w:rPr>
          <w:rFonts w:cstheme="majorHAnsi"/>
          <w:color w:val="auto"/>
          <w:sz w:val="22"/>
          <w:szCs w:val="22"/>
        </w:rPr>
        <w:t>Director of Youth Ministry</w:t>
      </w:r>
      <w:r w:rsidRPr="004B3771">
        <w:rPr>
          <w:rFonts w:cstheme="majorHAnsi"/>
          <w:color w:val="auto"/>
          <w:sz w:val="22"/>
          <w:szCs w:val="22"/>
        </w:rPr>
        <w:t xml:space="preserve">, Deacon/Deaconess of Youth Ministry, or Designee </w:t>
      </w:r>
      <w:r w:rsidR="00191F83" w:rsidRPr="004B3771">
        <w:rPr>
          <w:rFonts w:cstheme="majorHAnsi"/>
          <w:color w:val="auto"/>
          <w:sz w:val="22"/>
          <w:szCs w:val="22"/>
        </w:rPr>
        <w:t xml:space="preserve">(in order of available priority) </w:t>
      </w:r>
      <w:r w:rsidRPr="004B3771">
        <w:rPr>
          <w:rFonts w:cstheme="majorHAnsi"/>
          <w:color w:val="auto"/>
          <w:sz w:val="22"/>
          <w:szCs w:val="22"/>
        </w:rPr>
        <w:t>should gather Youth Workers and Youth in a designated lockdown location, lock and barricade doors, silence cell phones and other noise-making devices, turn off all lights, call 911, and prepare to fight an intruder if necessary. All individuals should remain in the lockdown until individuals are forced to escape the building or until police officers arrive with the predetermined code word.</w:t>
      </w:r>
    </w:p>
    <w:p w14:paraId="7C24BEC7" w14:textId="3AC9C932" w:rsidR="00597522" w:rsidRPr="00673E6D" w:rsidRDefault="00597522" w:rsidP="00C3407F">
      <w:pPr>
        <w:pStyle w:val="Heading1"/>
        <w:spacing w:after="240"/>
        <w:jc w:val="center"/>
        <w:rPr>
          <w:rFonts w:cstheme="majorHAnsi"/>
          <w:b/>
          <w:bCs/>
          <w:color w:val="000000" w:themeColor="text1"/>
        </w:rPr>
      </w:pPr>
      <w:r w:rsidRPr="00673E6D">
        <w:rPr>
          <w:rFonts w:cstheme="majorHAnsi"/>
          <w:b/>
          <w:bCs/>
          <w:color w:val="000000" w:themeColor="text1"/>
        </w:rPr>
        <w:t>ELECTRONIC COMMUNICATION POLICY</w:t>
      </w:r>
    </w:p>
    <w:p w14:paraId="32F2A6A4" w14:textId="77777777" w:rsidR="00597522" w:rsidRPr="00673E6D" w:rsidRDefault="00597522" w:rsidP="00A55544">
      <w:pPr>
        <w:spacing w:before="120" w:after="240"/>
        <w:jc w:val="both"/>
        <w:rPr>
          <w:rFonts w:asciiTheme="majorHAnsi" w:hAnsiTheme="majorHAnsi" w:cstheme="majorHAnsi"/>
          <w:color w:val="000000" w:themeColor="text1"/>
        </w:rPr>
      </w:pPr>
      <w:r w:rsidRPr="00673E6D">
        <w:rPr>
          <w:rFonts w:asciiTheme="majorHAnsi" w:hAnsiTheme="majorHAnsi" w:cstheme="majorHAnsi"/>
          <w:color w:val="000000" w:themeColor="text1"/>
        </w:rPr>
        <w:t>Electronic communication has become a primary means of communication between Youth and other Youth as well as between Youth and Youth Workers. However, its improper use can produce serious consequences. This policy is designed to enforce positive, encouraging, biblical communication between both subsets while using electronic communication. To that end:</w:t>
      </w:r>
    </w:p>
    <w:p w14:paraId="21EFABE9" w14:textId="086C3641" w:rsidR="00597522" w:rsidRPr="00673E6D" w:rsidRDefault="00597522" w:rsidP="00A55544">
      <w:pPr>
        <w:spacing w:before="120" w:after="240"/>
        <w:ind w:left="432" w:hanging="432"/>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1. </w:t>
      </w:r>
      <w:r w:rsidRPr="00673E6D">
        <w:rPr>
          <w:rFonts w:asciiTheme="majorHAnsi" w:hAnsiTheme="majorHAnsi" w:cstheme="majorHAnsi"/>
          <w:color w:val="000000" w:themeColor="text1"/>
        </w:rPr>
        <w:tab/>
        <w:t>Youth Workers may not transmit any content that is illicit, unsavory, abusive, pornographic, discriminatory, harassing, or disrespectful when communicating with Youth. </w:t>
      </w:r>
      <w:r w:rsidR="0013293C">
        <w:rPr>
          <w:rFonts w:asciiTheme="majorHAnsi" w:hAnsiTheme="majorHAnsi" w:cstheme="majorHAnsi"/>
          <w:color w:val="000000" w:themeColor="text1"/>
        </w:rPr>
        <w:t xml:space="preserve">Furthermore, Youth Workers may not post pictures of Youth on social media or otherwise publicly disseminate information about Youth on social media accounts. </w:t>
      </w:r>
    </w:p>
    <w:p w14:paraId="0D7A5D01" w14:textId="7137416B" w:rsidR="009F6A0A" w:rsidRPr="009F6A0A" w:rsidRDefault="00597522" w:rsidP="009F6A0A">
      <w:pPr>
        <w:spacing w:before="120" w:after="240"/>
        <w:ind w:left="432" w:hanging="432"/>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2. </w:t>
      </w:r>
      <w:r w:rsidRPr="00673E6D">
        <w:rPr>
          <w:rFonts w:asciiTheme="majorHAnsi" w:hAnsiTheme="majorHAnsi" w:cstheme="majorHAnsi"/>
          <w:color w:val="000000" w:themeColor="text1"/>
        </w:rPr>
        <w:tab/>
        <w:t>Youth may not transmit content that is illicit, unsavory, abusive, pornographic, discriminatory, harassing, or disrespectful when communicating with another Youth or with a Youth Worker during a</w:t>
      </w:r>
      <w:r w:rsidR="00C24F81">
        <w:rPr>
          <w:rFonts w:asciiTheme="majorHAnsi" w:hAnsiTheme="majorHAnsi" w:cstheme="majorHAnsi"/>
          <w:color w:val="000000" w:themeColor="text1"/>
        </w:rPr>
        <w:t>n Organized</w:t>
      </w:r>
      <w:r w:rsidRPr="00673E6D">
        <w:rPr>
          <w:rFonts w:asciiTheme="majorHAnsi" w:hAnsiTheme="majorHAnsi" w:cstheme="majorHAnsi"/>
          <w:color w:val="000000" w:themeColor="text1"/>
        </w:rPr>
        <w:t xml:space="preserve"> Youth Activity. This prohibition extends to communication through any electronic medium run by or overseen by Youth Workers, such as a group chat or social networking platform.</w:t>
      </w:r>
    </w:p>
    <w:p w14:paraId="39521385" w14:textId="56CC0A28" w:rsidR="00597522" w:rsidRPr="00673E6D" w:rsidRDefault="009F6A0A" w:rsidP="00A55544">
      <w:pPr>
        <w:spacing w:before="120" w:after="240"/>
        <w:ind w:left="432" w:hanging="432"/>
        <w:jc w:val="both"/>
        <w:rPr>
          <w:rFonts w:asciiTheme="majorHAnsi" w:hAnsiTheme="majorHAnsi" w:cstheme="majorHAnsi"/>
          <w:color w:val="000000" w:themeColor="text1"/>
        </w:rPr>
      </w:pPr>
      <w:r>
        <w:rPr>
          <w:rFonts w:asciiTheme="majorHAnsi" w:hAnsiTheme="majorHAnsi" w:cstheme="majorHAnsi"/>
          <w:color w:val="000000" w:themeColor="text1"/>
        </w:rPr>
        <w:t>3.</w:t>
      </w:r>
      <w:r>
        <w:rPr>
          <w:rFonts w:asciiTheme="majorHAnsi" w:hAnsiTheme="majorHAnsi" w:cstheme="majorHAnsi"/>
          <w:color w:val="000000" w:themeColor="text1"/>
        </w:rPr>
        <w:tab/>
      </w:r>
      <w:r w:rsidR="00597522" w:rsidRPr="00673E6D">
        <w:rPr>
          <w:rFonts w:asciiTheme="majorHAnsi" w:hAnsiTheme="majorHAnsi" w:cstheme="majorHAnsi"/>
          <w:color w:val="000000" w:themeColor="text1"/>
        </w:rPr>
        <w:t xml:space="preserve">In becoming a Youth Worker, the Youth Worker consents to save all electronic communications with Youth for the duration of their involvement in the Youth Ministry and for three years after their official disinvolvement. The Youth Worker also consents to allow the </w:t>
      </w:r>
      <w:r w:rsidR="00215D23">
        <w:rPr>
          <w:rFonts w:asciiTheme="majorHAnsi" w:hAnsiTheme="majorHAnsi" w:cstheme="majorHAnsi"/>
          <w:color w:val="000000" w:themeColor="text1"/>
        </w:rPr>
        <w:t>Director of Youth Ministry</w:t>
      </w:r>
      <w:r w:rsidR="00597522" w:rsidRPr="00673E6D">
        <w:rPr>
          <w:rFonts w:asciiTheme="majorHAnsi" w:hAnsiTheme="majorHAnsi" w:cstheme="majorHAnsi"/>
          <w:color w:val="000000" w:themeColor="text1"/>
        </w:rPr>
        <w:t xml:space="preserve"> to examine the communication at any time.</w:t>
      </w:r>
      <w:r w:rsidR="009A4020">
        <w:rPr>
          <w:rFonts w:asciiTheme="majorHAnsi" w:hAnsiTheme="majorHAnsi" w:cstheme="majorHAnsi"/>
          <w:color w:val="000000" w:themeColor="text1"/>
        </w:rPr>
        <w:t xml:space="preserve"> This agreement must be memorialized by the Youth Worker in signing the Electronic Communication, Retention, and Data Release Form (Appendix </w:t>
      </w:r>
      <w:r w:rsidR="00004A08">
        <w:rPr>
          <w:rFonts w:asciiTheme="majorHAnsi" w:hAnsiTheme="majorHAnsi" w:cstheme="majorHAnsi"/>
          <w:color w:val="000000" w:themeColor="text1"/>
        </w:rPr>
        <w:t>F</w:t>
      </w:r>
      <w:r w:rsidR="009A4020">
        <w:rPr>
          <w:rFonts w:asciiTheme="majorHAnsi" w:hAnsiTheme="majorHAnsi" w:cstheme="majorHAnsi"/>
          <w:color w:val="000000" w:themeColor="text1"/>
        </w:rPr>
        <w:t>).</w:t>
      </w:r>
    </w:p>
    <w:p w14:paraId="67D3C619" w14:textId="3CA105E7" w:rsidR="009F6A0A" w:rsidRDefault="00597522" w:rsidP="00A55544">
      <w:pPr>
        <w:spacing w:before="120" w:after="240"/>
        <w:ind w:left="432" w:hanging="432"/>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4. </w:t>
      </w:r>
      <w:r w:rsidRPr="00673E6D">
        <w:rPr>
          <w:rFonts w:asciiTheme="majorHAnsi" w:hAnsiTheme="majorHAnsi" w:cstheme="majorHAnsi"/>
          <w:color w:val="000000" w:themeColor="text1"/>
        </w:rPr>
        <w:tab/>
      </w:r>
      <w:r w:rsidR="00E80825">
        <w:rPr>
          <w:rFonts w:asciiTheme="majorHAnsi" w:hAnsiTheme="majorHAnsi" w:cstheme="majorHAnsi"/>
          <w:color w:val="000000" w:themeColor="text1"/>
        </w:rPr>
        <w:t xml:space="preserve">Except in emergency or extreme situations, </w:t>
      </w:r>
      <w:r w:rsidR="009F6A0A">
        <w:rPr>
          <w:rFonts w:asciiTheme="majorHAnsi" w:hAnsiTheme="majorHAnsi" w:cstheme="majorHAnsi"/>
          <w:color w:val="000000" w:themeColor="text1"/>
        </w:rPr>
        <w:t>Youth Workers may not text, email, or message Youth of the opposite sex unless another Youth Worker</w:t>
      </w:r>
      <w:r w:rsidR="00830BCC">
        <w:rPr>
          <w:rFonts w:asciiTheme="majorHAnsi" w:hAnsiTheme="majorHAnsi" w:cstheme="majorHAnsi"/>
          <w:color w:val="000000" w:themeColor="text1"/>
        </w:rPr>
        <w:t xml:space="preserve"> or parent</w:t>
      </w:r>
      <w:r w:rsidR="009F6A0A">
        <w:rPr>
          <w:rFonts w:asciiTheme="majorHAnsi" w:hAnsiTheme="majorHAnsi" w:cstheme="majorHAnsi"/>
          <w:color w:val="000000" w:themeColor="text1"/>
        </w:rPr>
        <w:t xml:space="preserve"> is also included on the communication.</w:t>
      </w:r>
    </w:p>
    <w:p w14:paraId="1CC3A2B9" w14:textId="292F0430" w:rsidR="00597522" w:rsidRPr="00673E6D" w:rsidRDefault="00381515" w:rsidP="00A55544">
      <w:pPr>
        <w:spacing w:before="120" w:after="240"/>
        <w:ind w:left="432" w:hanging="432"/>
        <w:jc w:val="both"/>
        <w:rPr>
          <w:rFonts w:asciiTheme="majorHAnsi" w:hAnsiTheme="majorHAnsi" w:cstheme="majorHAnsi"/>
          <w:color w:val="000000" w:themeColor="text1"/>
        </w:rPr>
      </w:pPr>
      <w:r>
        <w:rPr>
          <w:rFonts w:asciiTheme="majorHAnsi" w:hAnsiTheme="majorHAnsi" w:cstheme="majorHAnsi"/>
          <w:color w:val="000000" w:themeColor="text1"/>
        </w:rPr>
        <w:t>5.</w:t>
      </w:r>
      <w:r>
        <w:rPr>
          <w:rFonts w:asciiTheme="majorHAnsi" w:hAnsiTheme="majorHAnsi" w:cstheme="majorHAnsi"/>
          <w:color w:val="000000" w:themeColor="text1"/>
        </w:rPr>
        <w:tab/>
      </w:r>
      <w:r w:rsidR="00597522" w:rsidRPr="00673E6D">
        <w:rPr>
          <w:rFonts w:asciiTheme="majorHAnsi" w:hAnsiTheme="majorHAnsi" w:cstheme="majorHAnsi"/>
          <w:color w:val="000000" w:themeColor="text1"/>
        </w:rPr>
        <w:t>Youth Workers will discourage Youth from using cell phones or other electronic devices during Youth Activities except in an emergency, to contact a parent or guardian, or to place calls specifically approved by a Youth Worker. </w:t>
      </w:r>
    </w:p>
    <w:p w14:paraId="18464FAD" w14:textId="7BC1CC57" w:rsidR="00597522" w:rsidRPr="00673E6D" w:rsidRDefault="00381515" w:rsidP="00A55544">
      <w:pPr>
        <w:spacing w:before="120" w:after="240"/>
        <w:ind w:left="432" w:hanging="432"/>
        <w:jc w:val="both"/>
        <w:rPr>
          <w:rFonts w:asciiTheme="majorHAnsi" w:hAnsiTheme="majorHAnsi" w:cstheme="majorHAnsi"/>
          <w:color w:val="000000" w:themeColor="text1"/>
        </w:rPr>
      </w:pPr>
      <w:r>
        <w:rPr>
          <w:rFonts w:asciiTheme="majorHAnsi" w:hAnsiTheme="majorHAnsi" w:cstheme="majorHAnsi"/>
          <w:color w:val="000000" w:themeColor="text1"/>
        </w:rPr>
        <w:lastRenderedPageBreak/>
        <w:t>6</w:t>
      </w:r>
      <w:r w:rsidR="00597522" w:rsidRPr="00673E6D">
        <w:rPr>
          <w:rFonts w:asciiTheme="majorHAnsi" w:hAnsiTheme="majorHAnsi" w:cstheme="majorHAnsi"/>
          <w:color w:val="000000" w:themeColor="text1"/>
        </w:rPr>
        <w:t xml:space="preserve">. </w:t>
      </w:r>
      <w:r w:rsidR="00597522" w:rsidRPr="00673E6D">
        <w:rPr>
          <w:rFonts w:asciiTheme="majorHAnsi" w:hAnsiTheme="majorHAnsi" w:cstheme="majorHAnsi"/>
          <w:color w:val="000000" w:themeColor="text1"/>
        </w:rPr>
        <w:tab/>
        <w:t xml:space="preserve">Youth Workers who become aware of possible abuse through electronic media must immediately notify the </w:t>
      </w:r>
      <w:r w:rsidR="00315035">
        <w:rPr>
          <w:rFonts w:asciiTheme="majorHAnsi" w:hAnsiTheme="majorHAnsi" w:cstheme="majorHAnsi"/>
          <w:color w:val="000000" w:themeColor="text1"/>
        </w:rPr>
        <w:t>Director of Youth Ministry</w:t>
      </w:r>
      <w:r w:rsidR="00597522" w:rsidRPr="00673E6D">
        <w:rPr>
          <w:rFonts w:asciiTheme="majorHAnsi" w:hAnsiTheme="majorHAnsi" w:cstheme="majorHAnsi"/>
          <w:color w:val="000000" w:themeColor="text1"/>
        </w:rPr>
        <w:t xml:space="preserve"> who will, in turn, report such possible abuse to the YMPC. The YMPC may consult with the Church’s attorney and report abuse as required by law. The Youth Worker must also fill out and submit an </w:t>
      </w:r>
      <w:r w:rsidR="009A4020">
        <w:rPr>
          <w:rFonts w:asciiTheme="majorHAnsi" w:hAnsiTheme="majorHAnsi" w:cstheme="majorHAnsi"/>
          <w:color w:val="000000" w:themeColor="text1"/>
        </w:rPr>
        <w:t xml:space="preserve">Accident or </w:t>
      </w:r>
      <w:r w:rsidR="00597522" w:rsidRPr="00673E6D">
        <w:rPr>
          <w:rFonts w:asciiTheme="majorHAnsi" w:hAnsiTheme="majorHAnsi" w:cstheme="majorHAnsi"/>
          <w:color w:val="000000" w:themeColor="text1"/>
        </w:rPr>
        <w:t xml:space="preserve">Incident Report Form </w:t>
      </w:r>
      <w:r w:rsidR="009A4020">
        <w:rPr>
          <w:rFonts w:asciiTheme="majorHAnsi" w:hAnsiTheme="majorHAnsi" w:cstheme="majorHAnsi"/>
          <w:color w:val="000000" w:themeColor="text1"/>
        </w:rPr>
        <w:t xml:space="preserve">(Appendix </w:t>
      </w:r>
      <w:r w:rsidR="00004A08">
        <w:rPr>
          <w:rFonts w:asciiTheme="majorHAnsi" w:hAnsiTheme="majorHAnsi" w:cstheme="majorHAnsi"/>
          <w:color w:val="000000" w:themeColor="text1"/>
        </w:rPr>
        <w:t>H</w:t>
      </w:r>
      <w:r w:rsidR="009A4020">
        <w:rPr>
          <w:rFonts w:asciiTheme="majorHAnsi" w:hAnsiTheme="majorHAnsi" w:cstheme="majorHAnsi"/>
          <w:color w:val="000000" w:themeColor="text1"/>
        </w:rPr>
        <w:t xml:space="preserve">) </w:t>
      </w:r>
      <w:r w:rsidR="00597522" w:rsidRPr="00673E6D">
        <w:rPr>
          <w:rFonts w:asciiTheme="majorHAnsi" w:hAnsiTheme="majorHAnsi" w:cstheme="majorHAnsi"/>
          <w:color w:val="000000" w:themeColor="text1"/>
        </w:rPr>
        <w:t xml:space="preserve">to the </w:t>
      </w:r>
      <w:r w:rsidR="00315035">
        <w:rPr>
          <w:rFonts w:asciiTheme="majorHAnsi" w:hAnsiTheme="majorHAnsi" w:cstheme="majorHAnsi"/>
          <w:color w:val="000000" w:themeColor="text1"/>
        </w:rPr>
        <w:t>Director of Youth Ministry</w:t>
      </w:r>
      <w:r w:rsidR="00597522" w:rsidRPr="00673E6D">
        <w:rPr>
          <w:rFonts w:asciiTheme="majorHAnsi" w:hAnsiTheme="majorHAnsi" w:cstheme="majorHAnsi"/>
          <w:color w:val="000000" w:themeColor="text1"/>
        </w:rPr>
        <w:t xml:space="preserve"> and the YMPC.</w:t>
      </w:r>
    </w:p>
    <w:p w14:paraId="5C6B69BA" w14:textId="08A3C24E" w:rsidR="00597522" w:rsidRPr="00673E6D" w:rsidRDefault="00381515" w:rsidP="00A55544">
      <w:pPr>
        <w:spacing w:before="120" w:after="240"/>
        <w:ind w:left="432" w:hanging="432"/>
        <w:jc w:val="both"/>
        <w:rPr>
          <w:rFonts w:asciiTheme="majorHAnsi" w:hAnsiTheme="majorHAnsi" w:cstheme="majorHAnsi"/>
          <w:color w:val="000000" w:themeColor="text1"/>
        </w:rPr>
      </w:pPr>
      <w:r>
        <w:rPr>
          <w:rFonts w:asciiTheme="majorHAnsi" w:hAnsiTheme="majorHAnsi" w:cstheme="majorHAnsi"/>
          <w:color w:val="000000" w:themeColor="text1"/>
        </w:rPr>
        <w:t>7</w:t>
      </w:r>
      <w:r w:rsidR="00597522" w:rsidRPr="00673E6D">
        <w:rPr>
          <w:rFonts w:asciiTheme="majorHAnsi" w:hAnsiTheme="majorHAnsi" w:cstheme="majorHAnsi"/>
          <w:color w:val="000000" w:themeColor="text1"/>
        </w:rPr>
        <w:t xml:space="preserve">. </w:t>
      </w:r>
      <w:r w:rsidR="00597522" w:rsidRPr="00673E6D">
        <w:rPr>
          <w:rFonts w:asciiTheme="majorHAnsi" w:hAnsiTheme="majorHAnsi" w:cstheme="majorHAnsi"/>
          <w:color w:val="000000" w:themeColor="text1"/>
        </w:rPr>
        <w:tab/>
        <w:t xml:space="preserve">Youth Workers who violate this policy may be removed from the Youth Ministry at the discretion of the </w:t>
      </w:r>
      <w:r w:rsidR="00315035">
        <w:rPr>
          <w:rFonts w:asciiTheme="majorHAnsi" w:hAnsiTheme="majorHAnsi" w:cstheme="majorHAnsi"/>
          <w:color w:val="000000" w:themeColor="text1"/>
        </w:rPr>
        <w:t>Director of Youth Ministry</w:t>
      </w:r>
      <w:r w:rsidR="00597522" w:rsidRPr="00673E6D">
        <w:rPr>
          <w:rFonts w:asciiTheme="majorHAnsi" w:hAnsiTheme="majorHAnsi" w:cstheme="majorHAnsi"/>
          <w:color w:val="000000" w:themeColor="text1"/>
        </w:rPr>
        <w:t xml:space="preserve"> or the YMPC.</w:t>
      </w:r>
    </w:p>
    <w:p w14:paraId="1FC3E228" w14:textId="368A50B0" w:rsidR="00597522" w:rsidRPr="00673E6D" w:rsidRDefault="00381515" w:rsidP="00A55544">
      <w:pPr>
        <w:spacing w:before="120" w:after="240"/>
        <w:ind w:left="432" w:hanging="432"/>
        <w:jc w:val="both"/>
        <w:rPr>
          <w:rFonts w:asciiTheme="majorHAnsi" w:hAnsiTheme="majorHAnsi" w:cstheme="majorHAnsi"/>
          <w:color w:val="000000" w:themeColor="text1"/>
        </w:rPr>
      </w:pPr>
      <w:r>
        <w:rPr>
          <w:rFonts w:asciiTheme="majorHAnsi" w:hAnsiTheme="majorHAnsi" w:cstheme="majorHAnsi"/>
          <w:color w:val="000000" w:themeColor="text1"/>
        </w:rPr>
        <w:t>8</w:t>
      </w:r>
      <w:r w:rsidR="00597522" w:rsidRPr="00673E6D">
        <w:rPr>
          <w:rFonts w:asciiTheme="majorHAnsi" w:hAnsiTheme="majorHAnsi" w:cstheme="majorHAnsi"/>
          <w:color w:val="000000" w:themeColor="text1"/>
        </w:rPr>
        <w:t xml:space="preserve">. </w:t>
      </w:r>
      <w:r w:rsidR="00597522" w:rsidRPr="00673E6D">
        <w:rPr>
          <w:rFonts w:asciiTheme="majorHAnsi" w:hAnsiTheme="majorHAnsi" w:cstheme="majorHAnsi"/>
          <w:color w:val="000000" w:themeColor="text1"/>
        </w:rPr>
        <w:tab/>
        <w:t xml:space="preserve">Youth who violate this policy may lose electronic communications privileges or be removed from the Youth Ministry. The </w:t>
      </w:r>
      <w:r w:rsidR="00315035">
        <w:rPr>
          <w:rFonts w:asciiTheme="majorHAnsi" w:hAnsiTheme="majorHAnsi" w:cstheme="majorHAnsi"/>
          <w:color w:val="000000" w:themeColor="text1"/>
        </w:rPr>
        <w:t>Director of Youth Ministry</w:t>
      </w:r>
      <w:r w:rsidR="00597522" w:rsidRPr="00673E6D">
        <w:rPr>
          <w:rFonts w:asciiTheme="majorHAnsi" w:hAnsiTheme="majorHAnsi" w:cstheme="majorHAnsi"/>
          <w:color w:val="000000" w:themeColor="text1"/>
        </w:rPr>
        <w:t xml:space="preserve"> will notify parents immediately of any violation. </w:t>
      </w:r>
    </w:p>
    <w:p w14:paraId="0014F3A7" w14:textId="124C1D7E" w:rsidR="00597522" w:rsidRPr="00311B29" w:rsidRDefault="00597522" w:rsidP="00C3407F">
      <w:pPr>
        <w:spacing w:after="360"/>
        <w:jc w:val="both"/>
        <w:rPr>
          <w:rFonts w:asciiTheme="majorHAnsi" w:hAnsiTheme="majorHAnsi" w:cstheme="majorHAnsi"/>
          <w:i/>
          <w:iCs/>
          <w:color w:val="000000" w:themeColor="text1"/>
        </w:rPr>
      </w:pPr>
      <w:r w:rsidRPr="00311B29">
        <w:rPr>
          <w:rFonts w:asciiTheme="majorHAnsi" w:hAnsiTheme="majorHAnsi" w:cstheme="majorHAnsi"/>
          <w:i/>
          <w:iCs/>
          <w:color w:val="000000" w:themeColor="text1"/>
          <w:u w:val="single"/>
        </w:rPr>
        <w:t>Please Note</w:t>
      </w:r>
      <w:r w:rsidRPr="00311B29">
        <w:rPr>
          <w:rFonts w:asciiTheme="majorHAnsi" w:hAnsiTheme="majorHAnsi" w:cstheme="majorHAnsi"/>
          <w:i/>
          <w:iCs/>
          <w:color w:val="000000" w:themeColor="text1"/>
        </w:rPr>
        <w:t>: Sections X</w:t>
      </w:r>
      <w:r w:rsidR="000E1B9F" w:rsidRPr="00311B29">
        <w:rPr>
          <w:rFonts w:asciiTheme="majorHAnsi" w:hAnsiTheme="majorHAnsi" w:cstheme="majorHAnsi"/>
          <w:i/>
          <w:iCs/>
          <w:color w:val="000000" w:themeColor="text1"/>
        </w:rPr>
        <w:t>I</w:t>
      </w:r>
      <w:r w:rsidR="002E11B7" w:rsidRPr="00311B29">
        <w:rPr>
          <w:rFonts w:asciiTheme="majorHAnsi" w:hAnsiTheme="majorHAnsi" w:cstheme="majorHAnsi"/>
          <w:i/>
          <w:iCs/>
          <w:color w:val="000000" w:themeColor="text1"/>
        </w:rPr>
        <w:t>I</w:t>
      </w:r>
      <w:r w:rsidR="000E1B9F" w:rsidRPr="00311B29">
        <w:rPr>
          <w:rFonts w:asciiTheme="majorHAnsi" w:hAnsiTheme="majorHAnsi" w:cstheme="majorHAnsi"/>
          <w:i/>
          <w:iCs/>
          <w:color w:val="000000" w:themeColor="text1"/>
        </w:rPr>
        <w:t>I</w:t>
      </w:r>
      <w:r w:rsidRPr="00311B29">
        <w:rPr>
          <w:rFonts w:asciiTheme="majorHAnsi" w:hAnsiTheme="majorHAnsi" w:cstheme="majorHAnsi"/>
          <w:i/>
          <w:iCs/>
          <w:color w:val="000000" w:themeColor="text1"/>
        </w:rPr>
        <w:t xml:space="preserve">, </w:t>
      </w:r>
      <w:r w:rsidR="000E1B9F" w:rsidRPr="00311B29">
        <w:rPr>
          <w:rFonts w:asciiTheme="majorHAnsi" w:hAnsiTheme="majorHAnsi" w:cstheme="majorHAnsi"/>
          <w:i/>
          <w:iCs/>
          <w:color w:val="000000" w:themeColor="text1"/>
        </w:rPr>
        <w:t>XIV</w:t>
      </w:r>
      <w:r w:rsidR="002E11B7" w:rsidRPr="00311B29">
        <w:rPr>
          <w:rFonts w:asciiTheme="majorHAnsi" w:hAnsiTheme="majorHAnsi" w:cstheme="majorHAnsi"/>
          <w:i/>
          <w:iCs/>
          <w:color w:val="000000" w:themeColor="text1"/>
        </w:rPr>
        <w:t>, and XV</w:t>
      </w:r>
      <w:r w:rsidRPr="00311B29">
        <w:rPr>
          <w:rFonts w:asciiTheme="majorHAnsi" w:hAnsiTheme="majorHAnsi" w:cstheme="majorHAnsi"/>
          <w:i/>
          <w:iCs/>
          <w:color w:val="000000" w:themeColor="text1"/>
        </w:rPr>
        <w:t xml:space="preserve"> pertain to responding to any allegations of abuse or neglect that occur within the Youth Ministry or involve CHBC or Youth </w:t>
      </w:r>
      <w:r w:rsidR="00387D83" w:rsidRPr="00311B29">
        <w:rPr>
          <w:rFonts w:asciiTheme="majorHAnsi" w:hAnsiTheme="majorHAnsi" w:cstheme="majorHAnsi"/>
          <w:i/>
          <w:iCs/>
          <w:color w:val="000000" w:themeColor="text1"/>
        </w:rPr>
        <w:t>Worker</w:t>
      </w:r>
      <w:r w:rsidR="008416C9" w:rsidRPr="00311B29">
        <w:rPr>
          <w:rFonts w:asciiTheme="majorHAnsi" w:hAnsiTheme="majorHAnsi" w:cstheme="majorHAnsi"/>
          <w:i/>
          <w:iCs/>
          <w:color w:val="000000" w:themeColor="text1"/>
        </w:rPr>
        <w:t>s</w:t>
      </w:r>
      <w:r w:rsidRPr="00311B29">
        <w:rPr>
          <w:rFonts w:asciiTheme="majorHAnsi" w:hAnsiTheme="majorHAnsi" w:cstheme="majorHAnsi"/>
          <w:i/>
          <w:iCs/>
          <w:color w:val="000000" w:themeColor="text1"/>
        </w:rPr>
        <w:t>. Copies of relevant District of Columbia</w:t>
      </w:r>
      <w:r w:rsidR="00715BC4" w:rsidRPr="00311B29">
        <w:rPr>
          <w:rFonts w:asciiTheme="majorHAnsi" w:hAnsiTheme="majorHAnsi" w:cstheme="majorHAnsi"/>
          <w:i/>
          <w:iCs/>
          <w:color w:val="000000" w:themeColor="text1"/>
        </w:rPr>
        <w:t xml:space="preserve">, Virginia, and Maryland </w:t>
      </w:r>
      <w:r w:rsidRPr="00311B29">
        <w:rPr>
          <w:rFonts w:asciiTheme="majorHAnsi" w:hAnsiTheme="majorHAnsi" w:cstheme="majorHAnsi"/>
          <w:i/>
          <w:iCs/>
          <w:color w:val="000000" w:themeColor="text1"/>
        </w:rPr>
        <w:t xml:space="preserve">child welfare laws are kept by the </w:t>
      </w:r>
      <w:r w:rsidR="00315035">
        <w:rPr>
          <w:rFonts w:asciiTheme="majorHAnsi" w:hAnsiTheme="majorHAnsi" w:cstheme="majorHAnsi"/>
          <w:i/>
          <w:iCs/>
          <w:color w:val="000000" w:themeColor="text1"/>
        </w:rPr>
        <w:t>Director of Youth Ministry</w:t>
      </w:r>
      <w:r w:rsidRPr="00311B29">
        <w:rPr>
          <w:rFonts w:asciiTheme="majorHAnsi" w:hAnsiTheme="majorHAnsi" w:cstheme="majorHAnsi"/>
          <w:i/>
          <w:iCs/>
          <w:color w:val="000000" w:themeColor="text1"/>
        </w:rPr>
        <w:t xml:space="preserve"> for reference purposes in situations involving reporting requirements and Child Protective Services (CPS) investigations.</w:t>
      </w:r>
    </w:p>
    <w:p w14:paraId="234DD86E" w14:textId="6E3180BD" w:rsidR="00212500" w:rsidRPr="00673E6D" w:rsidRDefault="00212500" w:rsidP="00C3407F">
      <w:pPr>
        <w:pStyle w:val="Heading1"/>
        <w:spacing w:after="240"/>
        <w:jc w:val="center"/>
        <w:rPr>
          <w:rFonts w:cstheme="majorHAnsi"/>
          <w:b/>
          <w:bCs/>
          <w:color w:val="000000" w:themeColor="text1"/>
        </w:rPr>
      </w:pPr>
      <w:r w:rsidRPr="00673E6D">
        <w:rPr>
          <w:rFonts w:cstheme="majorHAnsi"/>
          <w:b/>
          <w:bCs/>
          <w:color w:val="000000" w:themeColor="text1"/>
        </w:rPr>
        <w:t>C</w:t>
      </w:r>
      <w:r w:rsidR="00C66339" w:rsidRPr="00673E6D">
        <w:rPr>
          <w:rFonts w:cstheme="majorHAnsi"/>
          <w:b/>
          <w:bCs/>
          <w:color w:val="000000" w:themeColor="text1"/>
        </w:rPr>
        <w:t>ONFIDENTIALITY</w:t>
      </w:r>
    </w:p>
    <w:p w14:paraId="2E67CA03" w14:textId="565F1472" w:rsidR="003B61BB" w:rsidRPr="00A55544" w:rsidRDefault="003B61BB" w:rsidP="00A55544">
      <w:pPr>
        <w:jc w:val="both"/>
        <w:rPr>
          <w:rFonts w:asciiTheme="majorHAnsi" w:hAnsiTheme="majorHAnsi" w:cstheme="majorHAnsi"/>
          <w:color w:val="000000" w:themeColor="text1"/>
        </w:rPr>
      </w:pPr>
      <w:r w:rsidRPr="00A55544">
        <w:rPr>
          <w:rFonts w:asciiTheme="majorHAnsi" w:hAnsiTheme="majorHAnsi" w:cstheme="majorHAnsi"/>
          <w:color w:val="000000" w:themeColor="text1"/>
        </w:rPr>
        <w:t xml:space="preserve">The abuse and neglect of </w:t>
      </w:r>
      <w:r w:rsidR="00212500" w:rsidRPr="00A55544">
        <w:rPr>
          <w:rFonts w:asciiTheme="majorHAnsi" w:hAnsiTheme="majorHAnsi" w:cstheme="majorHAnsi"/>
          <w:color w:val="000000" w:themeColor="text1"/>
        </w:rPr>
        <w:t>Youth</w:t>
      </w:r>
      <w:r w:rsidRPr="00A55544">
        <w:rPr>
          <w:rFonts w:asciiTheme="majorHAnsi" w:hAnsiTheme="majorHAnsi" w:cstheme="majorHAnsi"/>
          <w:color w:val="000000" w:themeColor="text1"/>
        </w:rPr>
        <w:t>, whether alleged or proven, is very sensitive and can have a devastating</w:t>
      </w:r>
      <w:r w:rsidR="00212500" w:rsidRPr="00A55544">
        <w:rPr>
          <w:rFonts w:asciiTheme="majorHAnsi" w:hAnsiTheme="majorHAnsi" w:cstheme="majorHAnsi"/>
          <w:color w:val="000000" w:themeColor="text1"/>
        </w:rPr>
        <w:t xml:space="preserve"> </w:t>
      </w:r>
      <w:r w:rsidRPr="00A55544">
        <w:rPr>
          <w:rFonts w:asciiTheme="majorHAnsi" w:hAnsiTheme="majorHAnsi" w:cstheme="majorHAnsi"/>
          <w:color w:val="000000" w:themeColor="text1"/>
        </w:rPr>
        <w:t>impact on an alleged perpetrator, alleged victim, and any reporter of alleged abuse. The following measures</w:t>
      </w:r>
      <w:r w:rsidR="00212500" w:rsidRPr="00A55544">
        <w:rPr>
          <w:rFonts w:asciiTheme="majorHAnsi" w:hAnsiTheme="majorHAnsi" w:cstheme="majorHAnsi"/>
          <w:color w:val="000000" w:themeColor="text1"/>
        </w:rPr>
        <w:t xml:space="preserve"> </w:t>
      </w:r>
      <w:r w:rsidRPr="00A55544">
        <w:rPr>
          <w:rFonts w:asciiTheme="majorHAnsi" w:hAnsiTheme="majorHAnsi" w:cstheme="majorHAnsi"/>
          <w:color w:val="000000" w:themeColor="text1"/>
        </w:rPr>
        <w:t>are implemented to protect the privacy of all parties and to ensure that information about any alleged act is</w:t>
      </w:r>
      <w:r w:rsidR="00212500" w:rsidRPr="00A55544">
        <w:rPr>
          <w:rFonts w:asciiTheme="majorHAnsi" w:hAnsiTheme="majorHAnsi" w:cstheme="majorHAnsi"/>
          <w:color w:val="000000" w:themeColor="text1"/>
        </w:rPr>
        <w:t xml:space="preserve"> </w:t>
      </w:r>
      <w:r w:rsidRPr="00A55544">
        <w:rPr>
          <w:rFonts w:asciiTheme="majorHAnsi" w:hAnsiTheme="majorHAnsi" w:cstheme="majorHAnsi"/>
          <w:color w:val="000000" w:themeColor="text1"/>
        </w:rPr>
        <w:t>limited to essential persons:</w:t>
      </w:r>
    </w:p>
    <w:p w14:paraId="1F2CE214" w14:textId="5ADCF0C7" w:rsidR="00CD4715" w:rsidRPr="00A55544" w:rsidRDefault="00CD4715" w:rsidP="00A55544">
      <w:pPr>
        <w:pStyle w:val="Heading2"/>
        <w:spacing w:after="240"/>
        <w:ind w:left="864" w:hanging="432"/>
        <w:jc w:val="both"/>
        <w:rPr>
          <w:rFonts w:cstheme="majorHAnsi"/>
          <w:color w:val="000000" w:themeColor="text1"/>
          <w:sz w:val="22"/>
          <w:szCs w:val="22"/>
        </w:rPr>
      </w:pPr>
      <w:r w:rsidRPr="00A55544">
        <w:rPr>
          <w:rFonts w:cstheme="majorHAnsi"/>
          <w:color w:val="000000" w:themeColor="text1"/>
          <w:sz w:val="22"/>
          <w:szCs w:val="22"/>
        </w:rPr>
        <w:t>Upon a report of alleged, suspected, or witnessed abuse or neglect of Youth</w:t>
      </w:r>
      <w:r w:rsidR="00DE27CA" w:rsidRPr="00A55544">
        <w:rPr>
          <w:rFonts w:cstheme="majorHAnsi"/>
          <w:color w:val="000000" w:themeColor="text1"/>
          <w:sz w:val="22"/>
          <w:szCs w:val="22"/>
        </w:rPr>
        <w:t xml:space="preserve"> during a Youth Ministry Event</w:t>
      </w:r>
      <w:r w:rsidRPr="00A55544">
        <w:rPr>
          <w:rFonts w:cstheme="majorHAnsi"/>
          <w:color w:val="000000" w:themeColor="text1"/>
          <w:sz w:val="22"/>
          <w:szCs w:val="22"/>
        </w:rPr>
        <w:t>, every effort will be made to maintain confidentiality. Knowledge regarding the names and information in any abuse allegation shall be limited to the positions listed in following paragraph on this page – B. Every effort shall be taken to keep names and information in any abuse allegation limited to the necessary scope of actors actively overseeing and investigating the allegations. Further, any request to release names of any involved party must be first cleared by the Church’s legal counsel.</w:t>
      </w:r>
    </w:p>
    <w:p w14:paraId="070640B6" w14:textId="5B0CF5B3" w:rsidR="00CD4715" w:rsidRPr="00A55544" w:rsidRDefault="00CD4715" w:rsidP="00A55544">
      <w:pPr>
        <w:pStyle w:val="Heading2"/>
        <w:spacing w:after="240"/>
        <w:ind w:left="864" w:hanging="432"/>
        <w:jc w:val="both"/>
        <w:rPr>
          <w:rFonts w:cstheme="majorHAnsi"/>
          <w:color w:val="000000" w:themeColor="text1"/>
          <w:sz w:val="22"/>
          <w:szCs w:val="22"/>
        </w:rPr>
      </w:pPr>
      <w:r w:rsidRPr="00A55544">
        <w:rPr>
          <w:rFonts w:cstheme="majorHAnsi"/>
          <w:color w:val="000000" w:themeColor="text1"/>
          <w:sz w:val="22"/>
          <w:szCs w:val="22"/>
        </w:rPr>
        <w:t xml:space="preserve">Need-to-Know: Those positions in the need-to-know category include the following: </w:t>
      </w:r>
      <w:r w:rsidR="00315035">
        <w:rPr>
          <w:rFonts w:cstheme="majorHAnsi"/>
          <w:color w:val="000000" w:themeColor="text1"/>
          <w:sz w:val="22"/>
          <w:szCs w:val="22"/>
        </w:rPr>
        <w:t>Director of Youth Ministry</w:t>
      </w:r>
      <w:r w:rsidRPr="00A55544">
        <w:rPr>
          <w:rFonts w:cstheme="majorHAnsi"/>
          <w:color w:val="000000" w:themeColor="text1"/>
          <w:sz w:val="22"/>
          <w:szCs w:val="22"/>
        </w:rPr>
        <w:t xml:space="preserve">; Youth Ministry Protection Committee members; </w:t>
      </w:r>
      <w:r w:rsidR="003924F3">
        <w:rPr>
          <w:rFonts w:cstheme="majorHAnsi"/>
          <w:color w:val="000000" w:themeColor="text1"/>
          <w:sz w:val="22"/>
          <w:szCs w:val="22"/>
        </w:rPr>
        <w:t xml:space="preserve">Deacons/Deaconesses of Youth Ministry; </w:t>
      </w:r>
      <w:r w:rsidRPr="00A55544">
        <w:rPr>
          <w:rFonts w:cstheme="majorHAnsi"/>
          <w:color w:val="000000" w:themeColor="text1"/>
          <w:sz w:val="22"/>
          <w:szCs w:val="22"/>
        </w:rPr>
        <w:t>and CHBC Elders.</w:t>
      </w:r>
    </w:p>
    <w:p w14:paraId="08339448" w14:textId="77777777" w:rsidR="00C66339" w:rsidRPr="00A55544" w:rsidRDefault="003B61BB" w:rsidP="00A55544">
      <w:pPr>
        <w:pStyle w:val="Heading2"/>
        <w:spacing w:after="240"/>
        <w:ind w:left="864" w:hanging="432"/>
        <w:jc w:val="both"/>
        <w:rPr>
          <w:rFonts w:cstheme="majorHAnsi"/>
          <w:color w:val="000000" w:themeColor="text1"/>
          <w:sz w:val="22"/>
          <w:szCs w:val="22"/>
        </w:rPr>
      </w:pPr>
      <w:r w:rsidRPr="00A55544">
        <w:rPr>
          <w:rFonts w:cstheme="majorHAnsi"/>
          <w:color w:val="000000" w:themeColor="text1"/>
          <w:sz w:val="22"/>
          <w:szCs w:val="22"/>
        </w:rPr>
        <w:t>Violations of confidentiality by any person will be brought to the</w:t>
      </w:r>
      <w:r w:rsidR="00C66339" w:rsidRPr="00A55544">
        <w:rPr>
          <w:rFonts w:cstheme="majorHAnsi"/>
          <w:color w:val="000000" w:themeColor="text1"/>
          <w:sz w:val="22"/>
          <w:szCs w:val="22"/>
        </w:rPr>
        <w:t xml:space="preserve"> Elders</w:t>
      </w:r>
      <w:r w:rsidRPr="00A55544">
        <w:rPr>
          <w:rFonts w:cstheme="majorHAnsi"/>
          <w:color w:val="000000" w:themeColor="text1"/>
          <w:sz w:val="22"/>
          <w:szCs w:val="22"/>
        </w:rPr>
        <w:t xml:space="preserve"> to determine any disciplinary action.</w:t>
      </w:r>
    </w:p>
    <w:p w14:paraId="4FE02409" w14:textId="5AE12EDC" w:rsidR="00C66339" w:rsidRPr="00A55544" w:rsidRDefault="003B61BB" w:rsidP="00A55544">
      <w:pPr>
        <w:pStyle w:val="Heading2"/>
        <w:spacing w:after="240"/>
        <w:ind w:left="864" w:hanging="432"/>
        <w:jc w:val="both"/>
        <w:rPr>
          <w:rFonts w:cstheme="majorHAnsi"/>
          <w:color w:val="000000" w:themeColor="text1"/>
          <w:sz w:val="22"/>
          <w:szCs w:val="22"/>
        </w:rPr>
      </w:pPr>
      <w:r w:rsidRPr="00A55544">
        <w:rPr>
          <w:rFonts w:cstheme="majorHAnsi"/>
          <w:color w:val="000000" w:themeColor="text1"/>
          <w:sz w:val="22"/>
          <w:szCs w:val="22"/>
        </w:rPr>
        <w:t xml:space="preserve">Discussion by any </w:t>
      </w:r>
      <w:r w:rsidR="00C66339" w:rsidRPr="00A55544">
        <w:rPr>
          <w:rFonts w:cstheme="majorHAnsi"/>
          <w:color w:val="000000" w:themeColor="text1"/>
          <w:sz w:val="22"/>
          <w:szCs w:val="22"/>
        </w:rPr>
        <w:t>Elder or subcommittee of the Elders</w:t>
      </w:r>
      <w:r w:rsidRPr="00A55544">
        <w:rPr>
          <w:rFonts w:cstheme="majorHAnsi"/>
          <w:color w:val="000000" w:themeColor="text1"/>
          <w:sz w:val="22"/>
          <w:szCs w:val="22"/>
        </w:rPr>
        <w:t xml:space="preserve"> shall be conducted without the actual</w:t>
      </w:r>
      <w:r w:rsidR="00C66339" w:rsidRPr="00A55544">
        <w:rPr>
          <w:rFonts w:cstheme="majorHAnsi"/>
          <w:color w:val="000000" w:themeColor="text1"/>
          <w:sz w:val="22"/>
          <w:szCs w:val="22"/>
        </w:rPr>
        <w:t xml:space="preserve"> </w:t>
      </w:r>
      <w:r w:rsidRPr="00A55544">
        <w:rPr>
          <w:rFonts w:cstheme="majorHAnsi"/>
          <w:color w:val="000000" w:themeColor="text1"/>
          <w:sz w:val="22"/>
          <w:szCs w:val="22"/>
        </w:rPr>
        <w:t>names of involved persons being used. Instead, descriptions such as “reporter</w:t>
      </w:r>
      <w:r w:rsidR="00CD4715" w:rsidRPr="00A55544">
        <w:rPr>
          <w:rFonts w:cstheme="majorHAnsi"/>
          <w:color w:val="000000" w:themeColor="text1"/>
          <w:sz w:val="22"/>
          <w:szCs w:val="22"/>
        </w:rPr>
        <w:t>(s)</w:t>
      </w:r>
      <w:r w:rsidRPr="00A55544">
        <w:rPr>
          <w:rFonts w:cstheme="majorHAnsi"/>
          <w:color w:val="000000" w:themeColor="text1"/>
          <w:sz w:val="22"/>
          <w:szCs w:val="22"/>
        </w:rPr>
        <w:t>”, “alleged offender</w:t>
      </w:r>
      <w:r w:rsidR="00CD4715" w:rsidRPr="00A55544">
        <w:rPr>
          <w:rFonts w:cstheme="majorHAnsi"/>
          <w:color w:val="000000" w:themeColor="text1"/>
          <w:sz w:val="22"/>
          <w:szCs w:val="22"/>
        </w:rPr>
        <w:t>(s)</w:t>
      </w:r>
      <w:r w:rsidRPr="00A55544">
        <w:rPr>
          <w:rFonts w:cstheme="majorHAnsi"/>
          <w:color w:val="000000" w:themeColor="text1"/>
          <w:sz w:val="22"/>
          <w:szCs w:val="22"/>
        </w:rPr>
        <w:t>”, and</w:t>
      </w:r>
      <w:r w:rsidR="00C66339" w:rsidRPr="00A55544">
        <w:rPr>
          <w:rFonts w:cstheme="majorHAnsi"/>
          <w:color w:val="000000" w:themeColor="text1"/>
          <w:sz w:val="22"/>
          <w:szCs w:val="22"/>
        </w:rPr>
        <w:t xml:space="preserve"> </w:t>
      </w:r>
      <w:r w:rsidRPr="00A55544">
        <w:rPr>
          <w:rFonts w:cstheme="majorHAnsi"/>
          <w:color w:val="000000" w:themeColor="text1"/>
          <w:sz w:val="22"/>
          <w:szCs w:val="22"/>
        </w:rPr>
        <w:t>“alleged victim</w:t>
      </w:r>
      <w:r w:rsidR="00CD4715" w:rsidRPr="00A55544">
        <w:rPr>
          <w:rFonts w:cstheme="majorHAnsi"/>
          <w:color w:val="000000" w:themeColor="text1"/>
          <w:sz w:val="22"/>
          <w:szCs w:val="22"/>
        </w:rPr>
        <w:t>(s)</w:t>
      </w:r>
      <w:r w:rsidRPr="00A55544">
        <w:rPr>
          <w:rFonts w:cstheme="majorHAnsi"/>
          <w:color w:val="000000" w:themeColor="text1"/>
          <w:sz w:val="22"/>
          <w:szCs w:val="22"/>
        </w:rPr>
        <w:t>” shall be used.</w:t>
      </w:r>
    </w:p>
    <w:p w14:paraId="538CF2EE" w14:textId="51C04A7F" w:rsidR="00C66339" w:rsidRPr="00A55544" w:rsidRDefault="003B61BB" w:rsidP="00A55544">
      <w:pPr>
        <w:pStyle w:val="Heading2"/>
        <w:spacing w:after="240"/>
        <w:ind w:left="864" w:hanging="432"/>
        <w:jc w:val="both"/>
        <w:rPr>
          <w:rFonts w:cstheme="majorHAnsi"/>
          <w:color w:val="000000" w:themeColor="text1"/>
          <w:sz w:val="22"/>
          <w:szCs w:val="22"/>
        </w:rPr>
      </w:pPr>
      <w:r w:rsidRPr="00A55544">
        <w:rPr>
          <w:rFonts w:cstheme="majorHAnsi"/>
          <w:color w:val="000000" w:themeColor="text1"/>
          <w:sz w:val="22"/>
          <w:szCs w:val="22"/>
        </w:rPr>
        <w:t>For reasons of confidentiality, a liaison between the legal authorities or Child Protective Services and</w:t>
      </w:r>
      <w:r w:rsidR="00C66339" w:rsidRPr="00A55544">
        <w:rPr>
          <w:rFonts w:cstheme="majorHAnsi"/>
          <w:color w:val="000000" w:themeColor="text1"/>
          <w:sz w:val="22"/>
          <w:szCs w:val="22"/>
        </w:rPr>
        <w:t xml:space="preserve"> </w:t>
      </w:r>
      <w:r w:rsidRPr="00A55544">
        <w:rPr>
          <w:rFonts w:cstheme="majorHAnsi"/>
          <w:color w:val="000000" w:themeColor="text1"/>
          <w:sz w:val="22"/>
          <w:szCs w:val="22"/>
        </w:rPr>
        <w:t xml:space="preserve">the </w:t>
      </w:r>
      <w:r w:rsidR="00C66339" w:rsidRPr="00A55544">
        <w:rPr>
          <w:rFonts w:cstheme="majorHAnsi"/>
          <w:color w:val="000000" w:themeColor="text1"/>
          <w:sz w:val="22"/>
          <w:szCs w:val="22"/>
        </w:rPr>
        <w:t>Elders</w:t>
      </w:r>
      <w:r w:rsidRPr="00A55544">
        <w:rPr>
          <w:rFonts w:cstheme="majorHAnsi"/>
          <w:color w:val="000000" w:themeColor="text1"/>
          <w:sz w:val="22"/>
          <w:szCs w:val="22"/>
        </w:rPr>
        <w:t xml:space="preserve"> </w:t>
      </w:r>
      <w:r w:rsidR="00CD4715" w:rsidRPr="00A55544">
        <w:rPr>
          <w:rFonts w:cstheme="majorHAnsi"/>
          <w:color w:val="000000" w:themeColor="text1"/>
          <w:sz w:val="22"/>
          <w:szCs w:val="22"/>
        </w:rPr>
        <w:t xml:space="preserve">may </w:t>
      </w:r>
      <w:r w:rsidRPr="00A55544">
        <w:rPr>
          <w:rFonts w:cstheme="majorHAnsi"/>
          <w:color w:val="000000" w:themeColor="text1"/>
          <w:sz w:val="22"/>
          <w:szCs w:val="22"/>
        </w:rPr>
        <w:t xml:space="preserve">be appointed. This liaison </w:t>
      </w:r>
      <w:r w:rsidR="00CD4715" w:rsidRPr="00A55544">
        <w:rPr>
          <w:rFonts w:cstheme="majorHAnsi"/>
          <w:color w:val="000000" w:themeColor="text1"/>
          <w:sz w:val="22"/>
          <w:szCs w:val="22"/>
        </w:rPr>
        <w:t>must</w:t>
      </w:r>
      <w:r w:rsidR="00C66339" w:rsidRPr="00A55544">
        <w:rPr>
          <w:rFonts w:cstheme="majorHAnsi"/>
          <w:color w:val="000000" w:themeColor="text1"/>
          <w:sz w:val="22"/>
          <w:szCs w:val="22"/>
        </w:rPr>
        <w:t xml:space="preserve"> be a member of the Youth Ministry Protection Committee.</w:t>
      </w:r>
    </w:p>
    <w:p w14:paraId="350021D2" w14:textId="4569B56E" w:rsidR="0031251F" w:rsidRPr="00A55544" w:rsidRDefault="003B61BB" w:rsidP="00A55544">
      <w:pPr>
        <w:pStyle w:val="Heading2"/>
        <w:spacing w:after="240"/>
        <w:ind w:left="864" w:hanging="432"/>
        <w:jc w:val="both"/>
        <w:rPr>
          <w:rFonts w:cstheme="majorHAnsi"/>
          <w:color w:val="000000" w:themeColor="text1"/>
          <w:sz w:val="22"/>
          <w:szCs w:val="22"/>
        </w:rPr>
      </w:pPr>
      <w:r w:rsidRPr="00A55544">
        <w:rPr>
          <w:rFonts w:cstheme="majorHAnsi"/>
          <w:color w:val="000000" w:themeColor="text1"/>
          <w:sz w:val="22"/>
          <w:szCs w:val="22"/>
        </w:rPr>
        <w:t xml:space="preserve">Rumors regarding </w:t>
      </w:r>
      <w:r w:rsidR="00AE05E9">
        <w:rPr>
          <w:rFonts w:cstheme="majorHAnsi"/>
          <w:color w:val="000000" w:themeColor="text1"/>
          <w:sz w:val="22"/>
          <w:szCs w:val="22"/>
        </w:rPr>
        <w:t>an active investigation into</w:t>
      </w:r>
      <w:r w:rsidRPr="00A55544">
        <w:rPr>
          <w:rFonts w:cstheme="majorHAnsi"/>
          <w:color w:val="000000" w:themeColor="text1"/>
          <w:sz w:val="22"/>
          <w:szCs w:val="22"/>
        </w:rPr>
        <w:t xml:space="preserve"> allegations</w:t>
      </w:r>
      <w:r w:rsidR="00AE05E9">
        <w:rPr>
          <w:rFonts w:cstheme="majorHAnsi"/>
          <w:color w:val="000000" w:themeColor="text1"/>
          <w:sz w:val="22"/>
          <w:szCs w:val="22"/>
        </w:rPr>
        <w:t xml:space="preserve"> of abuse</w:t>
      </w:r>
      <w:r w:rsidRPr="00A55544">
        <w:rPr>
          <w:rFonts w:cstheme="majorHAnsi"/>
          <w:color w:val="000000" w:themeColor="text1"/>
          <w:sz w:val="22"/>
          <w:szCs w:val="22"/>
        </w:rPr>
        <w:t xml:space="preserve"> will not be responded to</w:t>
      </w:r>
      <w:r w:rsidR="00AE05E9">
        <w:rPr>
          <w:rFonts w:cstheme="majorHAnsi"/>
          <w:color w:val="000000" w:themeColor="text1"/>
          <w:sz w:val="22"/>
          <w:szCs w:val="22"/>
        </w:rPr>
        <w:t xml:space="preserve"> by the Church</w:t>
      </w:r>
      <w:r w:rsidRPr="00A55544">
        <w:rPr>
          <w:rFonts w:cstheme="majorHAnsi"/>
          <w:color w:val="000000" w:themeColor="text1"/>
          <w:sz w:val="22"/>
          <w:szCs w:val="22"/>
        </w:rPr>
        <w:t>. Persons with questions</w:t>
      </w:r>
      <w:r w:rsidR="00C66339" w:rsidRPr="00A55544">
        <w:rPr>
          <w:rFonts w:cstheme="majorHAnsi"/>
          <w:color w:val="000000" w:themeColor="text1"/>
          <w:sz w:val="22"/>
          <w:szCs w:val="22"/>
        </w:rPr>
        <w:t xml:space="preserve"> </w:t>
      </w:r>
      <w:r w:rsidRPr="00A55544">
        <w:rPr>
          <w:rFonts w:cstheme="majorHAnsi"/>
          <w:color w:val="000000" w:themeColor="text1"/>
          <w:sz w:val="22"/>
          <w:szCs w:val="22"/>
        </w:rPr>
        <w:t xml:space="preserve">regarding </w:t>
      </w:r>
      <w:r w:rsidR="00AE05E9">
        <w:rPr>
          <w:rFonts w:cstheme="majorHAnsi"/>
          <w:color w:val="000000" w:themeColor="text1"/>
          <w:sz w:val="22"/>
          <w:szCs w:val="22"/>
        </w:rPr>
        <w:t>an active investigation</w:t>
      </w:r>
      <w:r w:rsidR="00A66292">
        <w:rPr>
          <w:rFonts w:cstheme="majorHAnsi"/>
          <w:color w:val="000000" w:themeColor="text1"/>
          <w:sz w:val="22"/>
          <w:szCs w:val="22"/>
        </w:rPr>
        <w:t xml:space="preserve"> of abuse</w:t>
      </w:r>
      <w:r w:rsidRPr="00A55544">
        <w:rPr>
          <w:rFonts w:cstheme="majorHAnsi"/>
          <w:color w:val="000000" w:themeColor="text1"/>
          <w:sz w:val="22"/>
          <w:szCs w:val="22"/>
        </w:rPr>
        <w:t xml:space="preserve"> will be politely informed that the information is confidential. </w:t>
      </w:r>
    </w:p>
    <w:p w14:paraId="35540A1E" w14:textId="77777777" w:rsidR="0031251F" w:rsidRPr="00A55544" w:rsidRDefault="0031251F">
      <w:pPr>
        <w:rPr>
          <w:rFonts w:asciiTheme="majorHAnsi" w:eastAsiaTheme="majorEastAsia" w:hAnsiTheme="majorHAnsi" w:cstheme="majorHAnsi"/>
          <w:color w:val="000000" w:themeColor="text1"/>
        </w:rPr>
      </w:pPr>
      <w:r w:rsidRPr="00A55544">
        <w:rPr>
          <w:rFonts w:asciiTheme="majorHAnsi" w:hAnsiTheme="majorHAnsi" w:cstheme="majorHAnsi"/>
          <w:color w:val="000000" w:themeColor="text1"/>
        </w:rPr>
        <w:br w:type="page"/>
      </w:r>
    </w:p>
    <w:p w14:paraId="611E4516" w14:textId="671D7484" w:rsidR="003B61BB" w:rsidRPr="00A55544" w:rsidRDefault="00C66339" w:rsidP="00A55544">
      <w:pPr>
        <w:pStyle w:val="Heading1"/>
        <w:spacing w:after="240"/>
        <w:jc w:val="center"/>
        <w:rPr>
          <w:rFonts w:cstheme="majorHAnsi"/>
          <w:b/>
          <w:bCs/>
          <w:color w:val="000000" w:themeColor="text1"/>
        </w:rPr>
      </w:pPr>
      <w:r w:rsidRPr="00673E6D">
        <w:rPr>
          <w:rFonts w:cstheme="majorHAnsi"/>
          <w:b/>
          <w:bCs/>
          <w:color w:val="000000" w:themeColor="text1"/>
        </w:rPr>
        <w:lastRenderedPageBreak/>
        <w:t>REPORTING SUSPECTED OR ALLEGED ABUSE</w:t>
      </w:r>
    </w:p>
    <w:p w14:paraId="3AE74CCB" w14:textId="5C32C2D2" w:rsidR="00EC43C9" w:rsidRPr="00A55544" w:rsidRDefault="00EC43C9" w:rsidP="00490C85">
      <w:pPr>
        <w:pStyle w:val="Heading2"/>
        <w:numPr>
          <w:ilvl w:val="0"/>
          <w:numId w:val="0"/>
        </w:numPr>
        <w:spacing w:after="240"/>
        <w:jc w:val="both"/>
        <w:rPr>
          <w:rFonts w:cstheme="majorHAnsi"/>
          <w:color w:val="000000" w:themeColor="text1"/>
          <w:sz w:val="22"/>
          <w:szCs w:val="22"/>
        </w:rPr>
      </w:pPr>
      <w:r w:rsidRPr="00A55544">
        <w:rPr>
          <w:rFonts w:cstheme="majorHAnsi"/>
          <w:color w:val="000000" w:themeColor="text1"/>
          <w:sz w:val="22"/>
          <w:szCs w:val="22"/>
        </w:rPr>
        <w:t xml:space="preserve">The requirements of this section </w:t>
      </w:r>
      <w:r w:rsidR="005273D4">
        <w:rPr>
          <w:rFonts w:cstheme="majorHAnsi"/>
          <w:color w:val="000000" w:themeColor="text1"/>
          <w:sz w:val="22"/>
          <w:szCs w:val="22"/>
        </w:rPr>
        <w:t>and the subsequent section of the</w:t>
      </w:r>
      <w:r w:rsidRPr="00A55544">
        <w:rPr>
          <w:rFonts w:cstheme="majorHAnsi"/>
          <w:color w:val="000000" w:themeColor="text1"/>
          <w:sz w:val="22"/>
          <w:szCs w:val="22"/>
        </w:rPr>
        <w:t xml:space="preserve"> </w:t>
      </w:r>
      <w:r w:rsidR="005273D4">
        <w:rPr>
          <w:rFonts w:cstheme="majorHAnsi"/>
          <w:color w:val="000000" w:themeColor="text1"/>
          <w:sz w:val="22"/>
          <w:szCs w:val="22"/>
        </w:rPr>
        <w:t>P</w:t>
      </w:r>
      <w:r w:rsidRPr="00A55544">
        <w:rPr>
          <w:rFonts w:cstheme="majorHAnsi"/>
          <w:color w:val="000000" w:themeColor="text1"/>
          <w:sz w:val="22"/>
          <w:szCs w:val="22"/>
        </w:rPr>
        <w:t xml:space="preserve">olicy refer only to events that take place during a Youth Ministry Event. Any events occurring outside a Youth Ministry Event are not within the purview of this Policy. </w:t>
      </w:r>
    </w:p>
    <w:p w14:paraId="144231EC" w14:textId="518CABC5" w:rsidR="00C66339" w:rsidRPr="00A55544" w:rsidRDefault="003B61BB" w:rsidP="00490C85">
      <w:pPr>
        <w:pStyle w:val="Heading2"/>
        <w:numPr>
          <w:ilvl w:val="0"/>
          <w:numId w:val="0"/>
        </w:numPr>
        <w:spacing w:after="240"/>
        <w:jc w:val="both"/>
        <w:rPr>
          <w:rFonts w:cstheme="majorHAnsi"/>
          <w:color w:val="000000" w:themeColor="text1"/>
          <w:sz w:val="22"/>
          <w:szCs w:val="22"/>
        </w:rPr>
      </w:pPr>
      <w:r w:rsidRPr="00A55544">
        <w:rPr>
          <w:rFonts w:cstheme="majorHAnsi"/>
          <w:color w:val="000000" w:themeColor="text1"/>
          <w:sz w:val="22"/>
          <w:szCs w:val="22"/>
        </w:rPr>
        <w:t xml:space="preserve">Sexual, physical, or emotional abuse allegations </w:t>
      </w:r>
      <w:r w:rsidR="00CB4C4B">
        <w:rPr>
          <w:rFonts w:cstheme="majorHAnsi"/>
          <w:color w:val="000000" w:themeColor="text1"/>
          <w:sz w:val="22"/>
          <w:szCs w:val="22"/>
        </w:rPr>
        <w:t xml:space="preserve">reported </w:t>
      </w:r>
      <w:r w:rsidRPr="00A55544">
        <w:rPr>
          <w:rFonts w:cstheme="majorHAnsi"/>
          <w:color w:val="000000" w:themeColor="text1"/>
          <w:sz w:val="22"/>
          <w:szCs w:val="22"/>
        </w:rPr>
        <w:t xml:space="preserve">by a </w:t>
      </w:r>
      <w:r w:rsidR="00C66339" w:rsidRPr="00A55544">
        <w:rPr>
          <w:rFonts w:cstheme="majorHAnsi"/>
          <w:color w:val="000000" w:themeColor="text1"/>
          <w:sz w:val="22"/>
          <w:szCs w:val="22"/>
        </w:rPr>
        <w:t>Youth</w:t>
      </w:r>
      <w:r w:rsidRPr="00A55544">
        <w:rPr>
          <w:rFonts w:cstheme="majorHAnsi"/>
          <w:color w:val="000000" w:themeColor="text1"/>
          <w:sz w:val="22"/>
          <w:szCs w:val="22"/>
        </w:rPr>
        <w:t xml:space="preserve"> involved in a</w:t>
      </w:r>
      <w:r w:rsidR="00DE27CA" w:rsidRPr="00A55544">
        <w:rPr>
          <w:rFonts w:cstheme="majorHAnsi"/>
          <w:color w:val="000000" w:themeColor="text1"/>
          <w:sz w:val="22"/>
          <w:szCs w:val="22"/>
        </w:rPr>
        <w:t xml:space="preserve"> Youth Ministry Event</w:t>
      </w:r>
      <w:r w:rsidRPr="00A55544">
        <w:rPr>
          <w:rFonts w:cstheme="majorHAnsi"/>
          <w:color w:val="000000" w:themeColor="text1"/>
          <w:sz w:val="22"/>
          <w:szCs w:val="22"/>
        </w:rPr>
        <w:t>, whether in a</w:t>
      </w:r>
      <w:r w:rsidR="00C66339" w:rsidRPr="00A55544">
        <w:rPr>
          <w:rFonts w:cstheme="majorHAnsi"/>
          <w:color w:val="000000" w:themeColor="text1"/>
          <w:sz w:val="22"/>
          <w:szCs w:val="22"/>
        </w:rPr>
        <w:t xml:space="preserve"> C</w:t>
      </w:r>
      <w:r w:rsidRPr="00A55544">
        <w:rPr>
          <w:rFonts w:cstheme="majorHAnsi"/>
          <w:color w:val="000000" w:themeColor="text1"/>
          <w:sz w:val="22"/>
          <w:szCs w:val="22"/>
        </w:rPr>
        <w:t xml:space="preserve">hurch facility or elsewhere, will be taken seriously and be handled confidentially (see Section </w:t>
      </w:r>
      <w:r w:rsidR="00E747FE">
        <w:rPr>
          <w:rFonts w:cstheme="majorHAnsi"/>
          <w:color w:val="000000" w:themeColor="text1"/>
          <w:sz w:val="22"/>
          <w:szCs w:val="22"/>
        </w:rPr>
        <w:t>XIV</w:t>
      </w:r>
      <w:r w:rsidRPr="00A55544">
        <w:rPr>
          <w:rFonts w:cstheme="majorHAnsi"/>
          <w:color w:val="000000" w:themeColor="text1"/>
          <w:sz w:val="22"/>
          <w:szCs w:val="22"/>
        </w:rPr>
        <w:t>).</w:t>
      </w:r>
      <w:r w:rsidR="00C66339" w:rsidRPr="00A55544">
        <w:rPr>
          <w:rFonts w:cstheme="majorHAnsi"/>
          <w:color w:val="000000" w:themeColor="text1"/>
          <w:sz w:val="22"/>
          <w:szCs w:val="22"/>
        </w:rPr>
        <w:t xml:space="preserve"> </w:t>
      </w:r>
      <w:r w:rsidRPr="00A55544">
        <w:rPr>
          <w:rFonts w:cstheme="majorHAnsi"/>
          <w:color w:val="000000" w:themeColor="text1"/>
          <w:sz w:val="22"/>
          <w:szCs w:val="22"/>
        </w:rPr>
        <w:t xml:space="preserve">Please refer to Appendix </w:t>
      </w:r>
      <w:r w:rsidR="00004A08" w:rsidRPr="00A55544">
        <w:rPr>
          <w:rFonts w:cstheme="majorHAnsi"/>
          <w:color w:val="000000" w:themeColor="text1"/>
          <w:sz w:val="22"/>
          <w:szCs w:val="22"/>
        </w:rPr>
        <w:t>I</w:t>
      </w:r>
      <w:r w:rsidRPr="00A55544">
        <w:rPr>
          <w:rFonts w:cstheme="majorHAnsi"/>
          <w:color w:val="000000" w:themeColor="text1"/>
          <w:sz w:val="22"/>
          <w:szCs w:val="22"/>
        </w:rPr>
        <w:t xml:space="preserve">, “Indicators of a </w:t>
      </w:r>
      <w:r w:rsidR="00A4539C" w:rsidRPr="00A55544">
        <w:rPr>
          <w:rFonts w:cstheme="majorHAnsi"/>
          <w:color w:val="000000" w:themeColor="text1"/>
          <w:sz w:val="22"/>
          <w:szCs w:val="22"/>
        </w:rPr>
        <w:t>Youth’</w:t>
      </w:r>
      <w:r w:rsidRPr="00A55544">
        <w:rPr>
          <w:rFonts w:cstheme="majorHAnsi"/>
          <w:color w:val="000000" w:themeColor="text1"/>
          <w:sz w:val="22"/>
          <w:szCs w:val="22"/>
        </w:rPr>
        <w:t>s Potential Need for Protection” for signs and</w:t>
      </w:r>
      <w:r w:rsidR="00C66339" w:rsidRPr="00A55544">
        <w:rPr>
          <w:rFonts w:cstheme="majorHAnsi"/>
          <w:color w:val="000000" w:themeColor="text1"/>
          <w:sz w:val="22"/>
          <w:szCs w:val="22"/>
        </w:rPr>
        <w:t xml:space="preserve"> </w:t>
      </w:r>
      <w:r w:rsidRPr="00A55544">
        <w:rPr>
          <w:rFonts w:cstheme="majorHAnsi"/>
          <w:color w:val="000000" w:themeColor="text1"/>
          <w:sz w:val="22"/>
          <w:szCs w:val="22"/>
        </w:rPr>
        <w:t xml:space="preserve">symptoms of abuse and Appendix </w:t>
      </w:r>
      <w:r w:rsidR="00004A08" w:rsidRPr="00A55544">
        <w:rPr>
          <w:rFonts w:cstheme="majorHAnsi"/>
          <w:color w:val="000000" w:themeColor="text1"/>
          <w:sz w:val="22"/>
          <w:szCs w:val="22"/>
        </w:rPr>
        <w:t>J</w:t>
      </w:r>
      <w:r w:rsidRPr="00A55544">
        <w:rPr>
          <w:rFonts w:cstheme="majorHAnsi"/>
          <w:color w:val="000000" w:themeColor="text1"/>
          <w:sz w:val="22"/>
          <w:szCs w:val="22"/>
        </w:rPr>
        <w:t xml:space="preserve"> on how to respond to a</w:t>
      </w:r>
      <w:r w:rsidR="00A4539C" w:rsidRPr="00A55544">
        <w:rPr>
          <w:rFonts w:cstheme="majorHAnsi"/>
          <w:color w:val="000000" w:themeColor="text1"/>
          <w:sz w:val="22"/>
          <w:szCs w:val="22"/>
        </w:rPr>
        <w:t xml:space="preserve"> Youth’s</w:t>
      </w:r>
      <w:r w:rsidRPr="00A55544">
        <w:rPr>
          <w:rFonts w:cstheme="majorHAnsi"/>
          <w:color w:val="000000" w:themeColor="text1"/>
          <w:sz w:val="22"/>
          <w:szCs w:val="22"/>
        </w:rPr>
        <w:t xml:space="preserve"> report of abuse.</w:t>
      </w:r>
    </w:p>
    <w:p w14:paraId="62E1988F" w14:textId="7DCE6F0B" w:rsidR="00490C85" w:rsidRPr="00FB1248" w:rsidRDefault="00490C85" w:rsidP="00FB1248">
      <w:pPr>
        <w:pStyle w:val="Heading2"/>
        <w:spacing w:after="240"/>
        <w:ind w:left="432" w:hanging="432"/>
        <w:jc w:val="both"/>
        <w:rPr>
          <w:rFonts w:cstheme="majorHAnsi"/>
          <w:b/>
          <w:bCs/>
          <w:color w:val="000000" w:themeColor="text1"/>
          <w:sz w:val="22"/>
          <w:szCs w:val="22"/>
        </w:rPr>
      </w:pPr>
      <w:r w:rsidRPr="00FB1248">
        <w:rPr>
          <w:rFonts w:cstheme="majorHAnsi"/>
          <w:b/>
          <w:bCs/>
          <w:color w:val="000000" w:themeColor="text1"/>
          <w:sz w:val="22"/>
          <w:szCs w:val="22"/>
        </w:rPr>
        <w:t>Procedure for Reporting Suspected or Alleged Abuse:</w:t>
      </w:r>
    </w:p>
    <w:p w14:paraId="29B34A34" w14:textId="1ED8192F" w:rsidR="00FB1248" w:rsidRPr="00FB1248" w:rsidRDefault="00490C85" w:rsidP="00EA271F">
      <w:pPr>
        <w:rPr>
          <w:rFonts w:asciiTheme="majorHAnsi" w:hAnsiTheme="majorHAnsi" w:cstheme="majorHAnsi"/>
        </w:rPr>
      </w:pPr>
      <w:r w:rsidRPr="00FB1248">
        <w:rPr>
          <w:rFonts w:asciiTheme="majorHAnsi" w:hAnsiTheme="majorHAnsi" w:cstheme="majorHAnsi"/>
        </w:rPr>
        <w:t>Upon witnessing or suspecting abuse at a Youth Ministry Event, a Youth Worker shall under</w:t>
      </w:r>
      <w:r w:rsidR="00FB1248">
        <w:rPr>
          <w:rFonts w:asciiTheme="majorHAnsi" w:hAnsiTheme="majorHAnsi" w:cstheme="majorHAnsi"/>
        </w:rPr>
        <w:t>take</w:t>
      </w:r>
      <w:r w:rsidRPr="00FB1248">
        <w:rPr>
          <w:rFonts w:asciiTheme="majorHAnsi" w:hAnsiTheme="majorHAnsi" w:cstheme="majorHAnsi"/>
        </w:rPr>
        <w:t xml:space="preserve"> the following </w:t>
      </w:r>
      <w:r w:rsidR="00FB1248">
        <w:rPr>
          <w:rFonts w:asciiTheme="majorHAnsi" w:hAnsiTheme="majorHAnsi" w:cstheme="majorHAnsi"/>
        </w:rPr>
        <w:t>actions:</w:t>
      </w:r>
    </w:p>
    <w:p w14:paraId="3B37F7AD" w14:textId="70E49122" w:rsidR="00490C85" w:rsidRPr="00FB1248" w:rsidRDefault="00EA271F" w:rsidP="00FB1248">
      <w:pPr>
        <w:pStyle w:val="Heading3"/>
        <w:spacing w:after="240"/>
        <w:ind w:left="864" w:hanging="432"/>
        <w:rPr>
          <w:rFonts w:cstheme="majorHAnsi"/>
          <w:color w:val="auto"/>
          <w:sz w:val="22"/>
          <w:szCs w:val="22"/>
        </w:rPr>
      </w:pPr>
      <w:r>
        <w:rPr>
          <w:rFonts w:cstheme="majorHAnsi"/>
          <w:b/>
          <w:bCs/>
          <w:color w:val="auto"/>
          <w:sz w:val="22"/>
          <w:szCs w:val="22"/>
        </w:rPr>
        <w:t xml:space="preserve">Step #1: </w:t>
      </w:r>
      <w:r w:rsidR="00FB1248">
        <w:rPr>
          <w:rFonts w:cstheme="majorHAnsi"/>
          <w:b/>
          <w:bCs/>
          <w:color w:val="auto"/>
          <w:sz w:val="22"/>
          <w:szCs w:val="22"/>
        </w:rPr>
        <w:t>Make Every Effort</w:t>
      </w:r>
      <w:r w:rsidR="00490C85" w:rsidRPr="00FB1248">
        <w:rPr>
          <w:rFonts w:cstheme="majorHAnsi"/>
          <w:b/>
          <w:bCs/>
          <w:color w:val="auto"/>
          <w:sz w:val="22"/>
          <w:szCs w:val="22"/>
        </w:rPr>
        <w:t xml:space="preserve"> to Stop </w:t>
      </w:r>
      <w:r w:rsidR="00FB1248">
        <w:rPr>
          <w:rFonts w:cstheme="majorHAnsi"/>
          <w:b/>
          <w:bCs/>
          <w:color w:val="auto"/>
          <w:sz w:val="22"/>
          <w:szCs w:val="22"/>
        </w:rPr>
        <w:t xml:space="preserve">the </w:t>
      </w:r>
      <w:r w:rsidR="00490C85" w:rsidRPr="00FB1248">
        <w:rPr>
          <w:rFonts w:cstheme="majorHAnsi"/>
          <w:b/>
          <w:bCs/>
          <w:color w:val="auto"/>
          <w:sz w:val="22"/>
          <w:szCs w:val="22"/>
        </w:rPr>
        <w:t>Abuse:</w:t>
      </w:r>
      <w:r w:rsidR="00490C85" w:rsidRPr="00FB1248">
        <w:rPr>
          <w:rFonts w:cstheme="majorHAnsi"/>
          <w:color w:val="auto"/>
          <w:sz w:val="22"/>
          <w:szCs w:val="22"/>
        </w:rPr>
        <w:t xml:space="preserve"> If a Youth Worker witnesses sexual, physical, or emotional abuse during a Youth Ministry Event, the Youth Worker must take every reasonable step to stop the abuse, including immediately reporting the incident to the </w:t>
      </w:r>
      <w:r w:rsidR="00315035">
        <w:rPr>
          <w:rFonts w:cstheme="majorHAnsi"/>
          <w:color w:val="auto"/>
          <w:sz w:val="22"/>
          <w:szCs w:val="22"/>
        </w:rPr>
        <w:t>Director of Youth Ministry</w:t>
      </w:r>
      <w:r w:rsidR="00490C85" w:rsidRPr="00FB1248">
        <w:rPr>
          <w:rFonts w:cstheme="majorHAnsi"/>
          <w:color w:val="auto"/>
          <w:sz w:val="22"/>
          <w:szCs w:val="22"/>
        </w:rPr>
        <w:t xml:space="preserve">, Deacon/Deaconess of Youth Ministry, and/or a Designee. </w:t>
      </w:r>
    </w:p>
    <w:p w14:paraId="4463BA0F" w14:textId="463753BB" w:rsidR="00BB5426" w:rsidRPr="00FB1248" w:rsidRDefault="00EA271F" w:rsidP="00FB1248">
      <w:pPr>
        <w:pStyle w:val="Heading3"/>
        <w:spacing w:after="240"/>
        <w:ind w:left="864" w:hanging="432"/>
        <w:rPr>
          <w:rFonts w:cstheme="majorHAnsi"/>
          <w:color w:val="auto"/>
          <w:sz w:val="22"/>
          <w:szCs w:val="22"/>
        </w:rPr>
      </w:pPr>
      <w:r>
        <w:rPr>
          <w:rFonts w:cstheme="majorHAnsi"/>
          <w:b/>
          <w:bCs/>
          <w:color w:val="auto"/>
          <w:sz w:val="22"/>
          <w:szCs w:val="22"/>
        </w:rPr>
        <w:t xml:space="preserve">Step #2: </w:t>
      </w:r>
      <w:r w:rsidR="00490C85" w:rsidRPr="00FB1248">
        <w:rPr>
          <w:rFonts w:cstheme="majorHAnsi"/>
          <w:b/>
          <w:bCs/>
          <w:color w:val="auto"/>
          <w:sz w:val="22"/>
          <w:szCs w:val="22"/>
        </w:rPr>
        <w:t>File an Accident or Incident Report (Appendix H):</w:t>
      </w:r>
      <w:r w:rsidR="00490C85" w:rsidRPr="00FB1248">
        <w:rPr>
          <w:rFonts w:cstheme="majorHAnsi"/>
          <w:color w:val="auto"/>
          <w:sz w:val="22"/>
          <w:szCs w:val="22"/>
        </w:rPr>
        <w:t xml:space="preserve">  </w:t>
      </w:r>
      <w:r w:rsidR="00BB5426" w:rsidRPr="00FB1248">
        <w:rPr>
          <w:rFonts w:cstheme="majorHAnsi"/>
          <w:color w:val="auto"/>
          <w:sz w:val="22"/>
          <w:szCs w:val="22"/>
        </w:rPr>
        <w:t xml:space="preserve">If a Youth Worker witnesses or has reason to suspect sexual, physical, or emotional abuse during a Youth Ministry Event, the Youth Worker is required to document in writing, using an Accident or Incident Report Form (Appendix </w:t>
      </w:r>
      <w:r w:rsidR="00004A08" w:rsidRPr="00FB1248">
        <w:rPr>
          <w:rFonts w:cstheme="majorHAnsi"/>
          <w:color w:val="auto"/>
          <w:sz w:val="22"/>
          <w:szCs w:val="22"/>
        </w:rPr>
        <w:t>H</w:t>
      </w:r>
      <w:r w:rsidR="00BB5426" w:rsidRPr="00FB1248">
        <w:rPr>
          <w:rFonts w:cstheme="majorHAnsi"/>
          <w:color w:val="auto"/>
          <w:sz w:val="22"/>
          <w:szCs w:val="22"/>
        </w:rPr>
        <w:t xml:space="preserve">), their observations and/or actions, including any follow-up actions they take. This documentation will be kept in a confidential, locked location in the church office that is not accessible to any person except the </w:t>
      </w:r>
      <w:r w:rsidR="009A0B0F">
        <w:rPr>
          <w:rFonts w:cstheme="majorHAnsi"/>
          <w:color w:val="auto"/>
          <w:sz w:val="22"/>
          <w:szCs w:val="22"/>
        </w:rPr>
        <w:t>Director of Youth Ministry</w:t>
      </w:r>
      <w:r w:rsidR="00BB5426" w:rsidRPr="00FB1248">
        <w:rPr>
          <w:rFonts w:cstheme="majorHAnsi"/>
          <w:color w:val="auto"/>
          <w:sz w:val="22"/>
          <w:szCs w:val="22"/>
        </w:rPr>
        <w:t xml:space="preserve"> and members of the YMPC. </w:t>
      </w:r>
      <w:bookmarkStart w:id="2" w:name="_Hlk77260393"/>
    </w:p>
    <w:p w14:paraId="05FD804D" w14:textId="1204A4B2" w:rsidR="00FB1248" w:rsidRPr="00FB1248" w:rsidRDefault="00EA271F" w:rsidP="00FB1248">
      <w:pPr>
        <w:pStyle w:val="Heading3"/>
        <w:spacing w:after="240"/>
        <w:ind w:left="864" w:hanging="432"/>
        <w:rPr>
          <w:rFonts w:cstheme="majorHAnsi"/>
          <w:b/>
          <w:bCs/>
          <w:color w:val="auto"/>
          <w:sz w:val="22"/>
          <w:szCs w:val="22"/>
        </w:rPr>
      </w:pPr>
      <w:r>
        <w:rPr>
          <w:rFonts w:cstheme="majorHAnsi"/>
          <w:b/>
          <w:bCs/>
          <w:color w:val="auto"/>
          <w:sz w:val="22"/>
          <w:szCs w:val="22"/>
        </w:rPr>
        <w:t xml:space="preserve">Step #3 (if necessary): </w:t>
      </w:r>
      <w:r w:rsidR="00490C85" w:rsidRPr="00FB1248">
        <w:rPr>
          <w:rFonts w:cstheme="majorHAnsi"/>
          <w:b/>
          <w:bCs/>
          <w:color w:val="auto"/>
          <w:sz w:val="22"/>
          <w:szCs w:val="22"/>
        </w:rPr>
        <w:t xml:space="preserve">Report to the Appropriate Authorities: </w:t>
      </w:r>
      <w:r w:rsidR="00FB1248">
        <w:rPr>
          <w:rFonts w:cstheme="majorHAnsi"/>
          <w:color w:val="auto"/>
          <w:sz w:val="22"/>
          <w:szCs w:val="22"/>
        </w:rPr>
        <w:t xml:space="preserve">Depending on the Youth Worker’s occupation, he or she may be deemed a mandatory or permissive reporter.  </w:t>
      </w:r>
    </w:p>
    <w:p w14:paraId="52AE5EA5" w14:textId="56D7D256" w:rsidR="00EA271F" w:rsidRDefault="00FB1248" w:rsidP="00FB1248">
      <w:pPr>
        <w:pStyle w:val="Heading4"/>
        <w:spacing w:after="240"/>
        <w:ind w:left="1296" w:hanging="432"/>
        <w:rPr>
          <w:rFonts w:cstheme="majorHAnsi"/>
          <w:color w:val="auto"/>
        </w:rPr>
      </w:pPr>
      <w:r w:rsidRPr="00FB1248">
        <w:rPr>
          <w:rFonts w:cstheme="majorHAnsi"/>
          <w:b/>
          <w:bCs/>
          <w:color w:val="auto"/>
        </w:rPr>
        <w:t>Mandatory Reporters</w:t>
      </w:r>
      <w:r w:rsidRPr="00FB1248">
        <w:rPr>
          <w:rFonts w:cstheme="majorHAnsi"/>
          <w:color w:val="auto"/>
        </w:rPr>
        <w:t xml:space="preserve"> - </w:t>
      </w:r>
      <w:r w:rsidR="00490C85" w:rsidRPr="00FB1248">
        <w:rPr>
          <w:rFonts w:cstheme="majorHAnsi"/>
          <w:color w:val="auto"/>
        </w:rPr>
        <w:t xml:space="preserve">Per the District of Columbia’s child protection laws, certain persons are considered mandated reporters, and are required to report suspected child abuse or neglect. These persons include, but are not limited to, the following: social workers, teachers and other school personnel, physicians and other health care workers, mental health professionals, childcare providers, law enforcement officers, and domestic violence workers. It should be clear that CHBC is not required to investigate allegations, only report them to CPS under certain scenarios (See pages on Response to Abuse below). This policy also applies to allegations of abuse or neglect concerning Youth Workers, which may be reported by persons who are not part of the Youth Ministry. (Please note that if the event occurs in a state outside the District of Columbia, that state’s mandatory reporter laws apply). If a Youth Worker suspects, witnesses, or has knowledge of abuse and is a mandatory reporter, they must follow the guidelines and laws set forth for mandatory reporters in the state where the incident happened.  In such a case, it is important that the Youth Worker knows whether to report only in the context of their professional duties or whether the obligation to report also applies when they are away from their professional duties or functioning as a Youth Worker at the Church. The Youth Worker should work with the </w:t>
      </w:r>
      <w:r w:rsidR="00315035">
        <w:rPr>
          <w:rFonts w:cstheme="majorHAnsi"/>
          <w:color w:val="auto"/>
        </w:rPr>
        <w:t>Director of Youth Ministry</w:t>
      </w:r>
      <w:r w:rsidR="00490C85" w:rsidRPr="00FB1248">
        <w:rPr>
          <w:rFonts w:cstheme="majorHAnsi"/>
          <w:color w:val="auto"/>
        </w:rPr>
        <w:t xml:space="preserve"> and the YMPC to help the Youth Worker determine if he or she has a legal obligation to report and, if so, in what capacity they must report.  Where necessary, the YMPC will consult CHBC’s legal counsel for clarification.</w:t>
      </w:r>
    </w:p>
    <w:p w14:paraId="475CDF97" w14:textId="75C19759" w:rsidR="00490C85" w:rsidRPr="00EA271F" w:rsidRDefault="00EA271F" w:rsidP="00EA271F">
      <w:pPr>
        <w:rPr>
          <w:rFonts w:asciiTheme="majorHAnsi" w:eastAsiaTheme="majorEastAsia" w:hAnsiTheme="majorHAnsi" w:cstheme="majorHAnsi"/>
          <w:i/>
          <w:iCs/>
        </w:rPr>
      </w:pPr>
      <w:r>
        <w:rPr>
          <w:rFonts w:cstheme="majorHAnsi"/>
        </w:rPr>
        <w:br w:type="page"/>
      </w:r>
    </w:p>
    <w:p w14:paraId="54F87778" w14:textId="53914EA2" w:rsidR="00490C85" w:rsidRPr="00EA271F" w:rsidRDefault="00FB1248" w:rsidP="00EA271F">
      <w:pPr>
        <w:pStyle w:val="Heading4"/>
        <w:spacing w:after="240"/>
        <w:ind w:left="1296" w:hanging="432"/>
        <w:rPr>
          <w:rFonts w:cstheme="majorHAnsi"/>
          <w:color w:val="auto"/>
        </w:rPr>
      </w:pPr>
      <w:r w:rsidRPr="00FB1248">
        <w:rPr>
          <w:rFonts w:cstheme="majorHAnsi"/>
          <w:b/>
          <w:bCs/>
          <w:color w:val="auto"/>
        </w:rPr>
        <w:lastRenderedPageBreak/>
        <w:t>Permissive Reporters</w:t>
      </w:r>
      <w:r w:rsidRPr="00FB1248">
        <w:rPr>
          <w:rFonts w:cstheme="majorHAnsi"/>
          <w:color w:val="auto"/>
        </w:rPr>
        <w:t xml:space="preserve"> – If an individual is not considered a mandatory reporter by the state in which the abuse occurred, they are considered a permissive reporter. Whereas mandatory reporters are required to report suspected or known abuse to the state, permissive reporters are not. If a Youth Worker who suspects, witnesses, or has knowledge of abuse is a permissive reporter, they should contact the </w:t>
      </w:r>
      <w:r w:rsidR="009A0B0F">
        <w:rPr>
          <w:rFonts w:cstheme="majorHAnsi"/>
          <w:color w:val="auto"/>
        </w:rPr>
        <w:t>Director of Youth Ministry</w:t>
      </w:r>
      <w:r w:rsidRPr="00FB1248">
        <w:rPr>
          <w:rFonts w:cstheme="majorHAnsi"/>
          <w:color w:val="auto"/>
        </w:rPr>
        <w:t xml:space="preserve"> and a YMPC member who will then report such information to the YMPC. If reporting to Child Protective Services or police is deemed warranted by the YMPC, the Youth Worker should report.</w:t>
      </w:r>
    </w:p>
    <w:bookmarkEnd w:id="2"/>
    <w:p w14:paraId="665B6111" w14:textId="1BB225F7" w:rsidR="002F2672" w:rsidRPr="00FB1248" w:rsidRDefault="00FB1248" w:rsidP="00FB1248">
      <w:pPr>
        <w:pStyle w:val="Heading2"/>
        <w:spacing w:after="240"/>
        <w:ind w:left="432" w:hanging="432"/>
        <w:jc w:val="both"/>
        <w:rPr>
          <w:rFonts w:cstheme="majorHAnsi"/>
          <w:color w:val="000000" w:themeColor="text1"/>
          <w:sz w:val="22"/>
          <w:szCs w:val="22"/>
        </w:rPr>
      </w:pPr>
      <w:r w:rsidRPr="00FB1248">
        <w:rPr>
          <w:rFonts w:cstheme="majorHAnsi"/>
          <w:b/>
          <w:bCs/>
          <w:color w:val="000000" w:themeColor="text1"/>
          <w:sz w:val="22"/>
          <w:szCs w:val="22"/>
        </w:rPr>
        <w:t>Questions or Concerns About Potential Abuse</w:t>
      </w:r>
      <w:r w:rsidRPr="00FB1248">
        <w:rPr>
          <w:rFonts w:cstheme="majorHAnsi"/>
          <w:color w:val="000000" w:themeColor="text1"/>
          <w:sz w:val="22"/>
          <w:szCs w:val="22"/>
        </w:rPr>
        <w:t xml:space="preserve">: </w:t>
      </w:r>
      <w:r w:rsidR="003B61BB" w:rsidRPr="00FB1248">
        <w:rPr>
          <w:rFonts w:cstheme="majorHAnsi"/>
          <w:color w:val="000000" w:themeColor="text1"/>
          <w:sz w:val="22"/>
          <w:szCs w:val="22"/>
        </w:rPr>
        <w:t xml:space="preserve">A </w:t>
      </w:r>
      <w:r w:rsidR="00C66339" w:rsidRPr="00FB1248">
        <w:rPr>
          <w:rFonts w:cstheme="majorHAnsi"/>
          <w:color w:val="000000" w:themeColor="text1"/>
          <w:sz w:val="22"/>
          <w:szCs w:val="22"/>
        </w:rPr>
        <w:t xml:space="preserve">Youth </w:t>
      </w:r>
      <w:r w:rsidR="00387D83" w:rsidRPr="00FB1248">
        <w:rPr>
          <w:rFonts w:cstheme="majorHAnsi"/>
          <w:color w:val="000000" w:themeColor="text1"/>
          <w:sz w:val="22"/>
          <w:szCs w:val="22"/>
        </w:rPr>
        <w:t xml:space="preserve">Worker </w:t>
      </w:r>
      <w:r w:rsidR="003B61BB" w:rsidRPr="00FB1248">
        <w:rPr>
          <w:rFonts w:cstheme="majorHAnsi"/>
          <w:color w:val="000000" w:themeColor="text1"/>
          <w:sz w:val="22"/>
          <w:szCs w:val="22"/>
        </w:rPr>
        <w:t>who has questions or concerns regarding possible abuse should</w:t>
      </w:r>
      <w:r w:rsidR="00C66339" w:rsidRPr="00FB1248">
        <w:rPr>
          <w:rFonts w:cstheme="majorHAnsi"/>
          <w:color w:val="000000" w:themeColor="text1"/>
          <w:sz w:val="22"/>
          <w:szCs w:val="22"/>
        </w:rPr>
        <w:t xml:space="preserve"> </w:t>
      </w:r>
      <w:r w:rsidR="003B61BB" w:rsidRPr="00FB1248">
        <w:rPr>
          <w:rFonts w:cstheme="majorHAnsi"/>
          <w:color w:val="000000" w:themeColor="text1"/>
          <w:sz w:val="22"/>
          <w:szCs w:val="22"/>
        </w:rPr>
        <w:t xml:space="preserve">immediately contact </w:t>
      </w:r>
      <w:r w:rsidR="00C66339" w:rsidRPr="00FB1248">
        <w:rPr>
          <w:rFonts w:cstheme="majorHAnsi"/>
          <w:color w:val="000000" w:themeColor="text1"/>
          <w:sz w:val="22"/>
          <w:szCs w:val="22"/>
        </w:rPr>
        <w:t xml:space="preserve">the </w:t>
      </w:r>
      <w:r w:rsidR="00315035">
        <w:rPr>
          <w:rFonts w:cstheme="majorHAnsi"/>
          <w:color w:val="000000" w:themeColor="text1"/>
          <w:sz w:val="22"/>
          <w:szCs w:val="22"/>
        </w:rPr>
        <w:t>Director of Youth Ministry</w:t>
      </w:r>
      <w:r w:rsidR="00C66339" w:rsidRPr="00FB1248">
        <w:rPr>
          <w:rFonts w:cstheme="majorHAnsi"/>
          <w:color w:val="000000" w:themeColor="text1"/>
          <w:sz w:val="22"/>
          <w:szCs w:val="22"/>
        </w:rPr>
        <w:t xml:space="preserve"> and a member of the YMPC </w:t>
      </w:r>
      <w:r w:rsidR="003B61BB" w:rsidRPr="00FB1248">
        <w:rPr>
          <w:rFonts w:cstheme="majorHAnsi"/>
          <w:color w:val="000000" w:themeColor="text1"/>
          <w:sz w:val="22"/>
          <w:szCs w:val="22"/>
        </w:rPr>
        <w:t>(Appendix A). Observations</w:t>
      </w:r>
      <w:r w:rsidR="00C66339" w:rsidRPr="00FB1248">
        <w:rPr>
          <w:rFonts w:cstheme="majorHAnsi"/>
          <w:color w:val="000000" w:themeColor="text1"/>
          <w:sz w:val="22"/>
          <w:szCs w:val="22"/>
        </w:rPr>
        <w:t xml:space="preserve"> </w:t>
      </w:r>
      <w:r w:rsidR="00A406A8">
        <w:rPr>
          <w:rFonts w:cstheme="majorHAnsi"/>
          <w:color w:val="000000" w:themeColor="text1"/>
          <w:sz w:val="22"/>
          <w:szCs w:val="22"/>
        </w:rPr>
        <w:t xml:space="preserve">or suspicions </w:t>
      </w:r>
      <w:r w:rsidR="003B61BB" w:rsidRPr="00FB1248">
        <w:rPr>
          <w:rFonts w:cstheme="majorHAnsi"/>
          <w:color w:val="000000" w:themeColor="text1"/>
          <w:sz w:val="22"/>
          <w:szCs w:val="22"/>
        </w:rPr>
        <w:t>must be document</w:t>
      </w:r>
      <w:r w:rsidR="00C66339" w:rsidRPr="00FB1248">
        <w:rPr>
          <w:rFonts w:cstheme="majorHAnsi"/>
          <w:color w:val="000000" w:themeColor="text1"/>
          <w:sz w:val="22"/>
          <w:szCs w:val="22"/>
        </w:rPr>
        <w:t>ed</w:t>
      </w:r>
      <w:r w:rsidR="003B61BB" w:rsidRPr="00FB1248">
        <w:rPr>
          <w:rFonts w:cstheme="majorHAnsi"/>
          <w:color w:val="000000" w:themeColor="text1"/>
          <w:sz w:val="22"/>
          <w:szCs w:val="22"/>
        </w:rPr>
        <w:t xml:space="preserve"> in writing</w:t>
      </w:r>
      <w:r w:rsidR="002F2672" w:rsidRPr="00FB1248">
        <w:rPr>
          <w:rFonts w:cstheme="majorHAnsi"/>
          <w:color w:val="000000" w:themeColor="text1"/>
          <w:sz w:val="22"/>
          <w:szCs w:val="22"/>
        </w:rPr>
        <w:t xml:space="preserve"> </w:t>
      </w:r>
      <w:r w:rsidR="00C92B3D" w:rsidRPr="00FB1248">
        <w:rPr>
          <w:rFonts w:cstheme="majorHAnsi"/>
          <w:color w:val="000000" w:themeColor="text1"/>
          <w:sz w:val="22"/>
          <w:szCs w:val="22"/>
        </w:rPr>
        <w:t xml:space="preserve">in an </w:t>
      </w:r>
      <w:r w:rsidR="00A4539C" w:rsidRPr="00FB1248">
        <w:rPr>
          <w:rFonts w:cstheme="majorHAnsi"/>
          <w:color w:val="000000" w:themeColor="text1"/>
          <w:sz w:val="22"/>
          <w:szCs w:val="22"/>
        </w:rPr>
        <w:t xml:space="preserve">Accident or </w:t>
      </w:r>
      <w:r w:rsidR="00C92B3D" w:rsidRPr="00FB1248">
        <w:rPr>
          <w:rFonts w:cstheme="majorHAnsi"/>
          <w:color w:val="000000" w:themeColor="text1"/>
          <w:sz w:val="22"/>
          <w:szCs w:val="22"/>
        </w:rPr>
        <w:t xml:space="preserve">Incident Report </w:t>
      </w:r>
      <w:r w:rsidR="00EC43C9" w:rsidRPr="00FB1248">
        <w:rPr>
          <w:rFonts w:cstheme="majorHAnsi"/>
          <w:color w:val="000000" w:themeColor="text1"/>
          <w:sz w:val="22"/>
          <w:szCs w:val="22"/>
        </w:rPr>
        <w:t xml:space="preserve">(Appendix </w:t>
      </w:r>
      <w:r w:rsidR="00004A08" w:rsidRPr="00FB1248">
        <w:rPr>
          <w:rFonts w:cstheme="majorHAnsi"/>
          <w:color w:val="000000" w:themeColor="text1"/>
          <w:sz w:val="22"/>
          <w:szCs w:val="22"/>
        </w:rPr>
        <w:t>H</w:t>
      </w:r>
      <w:r w:rsidR="00EC43C9" w:rsidRPr="00FB1248">
        <w:rPr>
          <w:rFonts w:cstheme="majorHAnsi"/>
          <w:color w:val="000000" w:themeColor="text1"/>
          <w:sz w:val="22"/>
          <w:szCs w:val="22"/>
        </w:rPr>
        <w:t xml:space="preserve">) </w:t>
      </w:r>
      <w:r w:rsidR="00C92B3D" w:rsidRPr="00FB1248">
        <w:rPr>
          <w:rFonts w:cstheme="majorHAnsi"/>
          <w:color w:val="000000" w:themeColor="text1"/>
          <w:sz w:val="22"/>
          <w:szCs w:val="22"/>
        </w:rPr>
        <w:t xml:space="preserve">and submitted to the </w:t>
      </w:r>
      <w:r w:rsidR="00315035">
        <w:rPr>
          <w:rFonts w:cstheme="majorHAnsi"/>
          <w:color w:val="000000" w:themeColor="text1"/>
          <w:sz w:val="22"/>
          <w:szCs w:val="22"/>
        </w:rPr>
        <w:t>Director of Youth Ministry</w:t>
      </w:r>
      <w:r w:rsidR="00C92B3D" w:rsidRPr="00FB1248">
        <w:rPr>
          <w:rFonts w:cstheme="majorHAnsi"/>
          <w:color w:val="000000" w:themeColor="text1"/>
          <w:sz w:val="22"/>
          <w:szCs w:val="22"/>
        </w:rPr>
        <w:t xml:space="preserve"> and</w:t>
      </w:r>
      <w:r w:rsidR="00EC43C9" w:rsidRPr="00FB1248">
        <w:rPr>
          <w:rFonts w:cstheme="majorHAnsi"/>
          <w:color w:val="000000" w:themeColor="text1"/>
          <w:sz w:val="22"/>
          <w:szCs w:val="22"/>
        </w:rPr>
        <w:t xml:space="preserve"> a member of</w:t>
      </w:r>
      <w:r w:rsidR="00C92B3D" w:rsidRPr="00FB1248">
        <w:rPr>
          <w:rFonts w:cstheme="majorHAnsi"/>
          <w:color w:val="000000" w:themeColor="text1"/>
          <w:sz w:val="22"/>
          <w:szCs w:val="22"/>
        </w:rPr>
        <w:t xml:space="preserve"> the YMPC</w:t>
      </w:r>
      <w:r w:rsidR="003B61BB" w:rsidRPr="00FB1248">
        <w:rPr>
          <w:rFonts w:cstheme="majorHAnsi"/>
          <w:color w:val="000000" w:themeColor="text1"/>
          <w:sz w:val="22"/>
          <w:szCs w:val="22"/>
        </w:rPr>
        <w:t xml:space="preserve">. </w:t>
      </w:r>
      <w:r w:rsidR="00C66339" w:rsidRPr="00FB1248">
        <w:rPr>
          <w:rFonts w:cstheme="majorHAnsi"/>
          <w:color w:val="000000" w:themeColor="text1"/>
          <w:sz w:val="22"/>
          <w:szCs w:val="22"/>
        </w:rPr>
        <w:t xml:space="preserve">The </w:t>
      </w:r>
      <w:r w:rsidR="00315035">
        <w:rPr>
          <w:rFonts w:cstheme="majorHAnsi"/>
          <w:color w:val="000000" w:themeColor="text1"/>
          <w:sz w:val="22"/>
          <w:szCs w:val="22"/>
        </w:rPr>
        <w:t>Director of Youth Ministry</w:t>
      </w:r>
      <w:r w:rsidR="003B61BB" w:rsidRPr="00FB1248">
        <w:rPr>
          <w:rFonts w:cstheme="majorHAnsi"/>
          <w:color w:val="000000" w:themeColor="text1"/>
          <w:sz w:val="22"/>
          <w:szCs w:val="22"/>
        </w:rPr>
        <w:t xml:space="preserve"> may consult with</w:t>
      </w:r>
      <w:r w:rsidR="00C66339" w:rsidRPr="00FB1248">
        <w:rPr>
          <w:rFonts w:cstheme="majorHAnsi"/>
          <w:color w:val="000000" w:themeColor="text1"/>
          <w:sz w:val="22"/>
          <w:szCs w:val="22"/>
        </w:rPr>
        <w:t xml:space="preserve"> </w:t>
      </w:r>
      <w:r w:rsidR="003B61BB" w:rsidRPr="00FB1248">
        <w:rPr>
          <w:rFonts w:cstheme="majorHAnsi"/>
          <w:color w:val="000000" w:themeColor="text1"/>
          <w:sz w:val="22"/>
          <w:szCs w:val="22"/>
        </w:rPr>
        <w:t xml:space="preserve">members of the </w:t>
      </w:r>
      <w:r w:rsidR="00C66339" w:rsidRPr="00FB1248">
        <w:rPr>
          <w:rFonts w:cstheme="majorHAnsi"/>
          <w:color w:val="000000" w:themeColor="text1"/>
          <w:sz w:val="22"/>
          <w:szCs w:val="22"/>
        </w:rPr>
        <w:t xml:space="preserve">YMPC </w:t>
      </w:r>
      <w:r w:rsidR="003B61BB" w:rsidRPr="00FB1248">
        <w:rPr>
          <w:rFonts w:cstheme="majorHAnsi"/>
          <w:color w:val="000000" w:themeColor="text1"/>
          <w:sz w:val="22"/>
          <w:szCs w:val="22"/>
        </w:rPr>
        <w:t>(Appendix A) in the process of</w:t>
      </w:r>
      <w:r w:rsidR="00C66339" w:rsidRPr="00FB1248">
        <w:rPr>
          <w:rFonts w:cstheme="majorHAnsi"/>
          <w:color w:val="000000" w:themeColor="text1"/>
          <w:sz w:val="22"/>
          <w:szCs w:val="22"/>
        </w:rPr>
        <w:t xml:space="preserve"> </w:t>
      </w:r>
      <w:r w:rsidR="003B61BB" w:rsidRPr="00FB1248">
        <w:rPr>
          <w:rFonts w:cstheme="majorHAnsi"/>
          <w:color w:val="000000" w:themeColor="text1"/>
          <w:sz w:val="22"/>
          <w:szCs w:val="22"/>
        </w:rPr>
        <w:t xml:space="preserve">determining next steps. </w:t>
      </w:r>
    </w:p>
    <w:p w14:paraId="29FCF374" w14:textId="12CAC84A" w:rsidR="000E1B9F" w:rsidRPr="00FB1248" w:rsidRDefault="000E1B9F" w:rsidP="0063707E">
      <w:pPr>
        <w:pStyle w:val="Heading2"/>
        <w:spacing w:after="360"/>
        <w:ind w:left="432" w:hanging="432"/>
        <w:jc w:val="both"/>
        <w:rPr>
          <w:rFonts w:cstheme="majorHAnsi"/>
          <w:color w:val="000000" w:themeColor="text1"/>
          <w:sz w:val="22"/>
          <w:szCs w:val="22"/>
        </w:rPr>
      </w:pPr>
      <w:r w:rsidRPr="00FB1248">
        <w:rPr>
          <w:rFonts w:cstheme="majorHAnsi"/>
          <w:b/>
          <w:bCs/>
          <w:color w:val="000000" w:themeColor="text1"/>
          <w:sz w:val="22"/>
          <w:szCs w:val="22"/>
        </w:rPr>
        <w:t>Important Considerations</w:t>
      </w:r>
      <w:r w:rsidRPr="00FB1248">
        <w:rPr>
          <w:rFonts w:cstheme="majorHAnsi"/>
          <w:color w:val="000000" w:themeColor="text1"/>
          <w:sz w:val="22"/>
          <w:szCs w:val="22"/>
        </w:rPr>
        <w:t xml:space="preserve"> - State and federal laws protect reporters from a civil lawsuit following a report to a Child Protection Agency or the police.  Civil officials, however, can penalize an individual for filing a frivolous or malicious report.  In some cases, state and federal laws authorize criminal penalties or civil liability for failing to report a reasonable suspicion of child abuse.  In addition, obstructing or interfering with an investigation of child abuse can result in criminal charges.</w:t>
      </w:r>
    </w:p>
    <w:p w14:paraId="24F370FF" w14:textId="77777777" w:rsidR="00C94906" w:rsidRPr="00673E6D" w:rsidRDefault="00C94906" w:rsidP="0063707E">
      <w:pPr>
        <w:pStyle w:val="Heading1"/>
        <w:spacing w:after="240"/>
        <w:jc w:val="center"/>
        <w:rPr>
          <w:rFonts w:cstheme="majorHAnsi"/>
          <w:b/>
          <w:bCs/>
          <w:color w:val="000000" w:themeColor="text1"/>
        </w:rPr>
      </w:pPr>
      <w:r w:rsidRPr="00673E6D">
        <w:rPr>
          <w:rFonts w:cstheme="majorHAnsi"/>
          <w:b/>
          <w:bCs/>
          <w:color w:val="000000" w:themeColor="text1"/>
        </w:rPr>
        <w:t>RESPONSE TO ALLEGATIONS</w:t>
      </w:r>
    </w:p>
    <w:p w14:paraId="0C9B4EDE" w14:textId="269AADFF" w:rsidR="00DA14F0" w:rsidRPr="00DA14F0" w:rsidRDefault="00DA14F0" w:rsidP="00DA14F0">
      <w:pPr>
        <w:pStyle w:val="Heading2"/>
        <w:numPr>
          <w:ilvl w:val="0"/>
          <w:numId w:val="0"/>
        </w:numPr>
        <w:spacing w:after="240"/>
        <w:jc w:val="both"/>
        <w:rPr>
          <w:rFonts w:cstheme="majorHAnsi"/>
          <w:color w:val="000000" w:themeColor="text1"/>
          <w:sz w:val="22"/>
          <w:szCs w:val="22"/>
        </w:rPr>
      </w:pPr>
      <w:r w:rsidRPr="00A55544">
        <w:rPr>
          <w:rFonts w:cstheme="majorHAnsi"/>
          <w:color w:val="000000" w:themeColor="text1"/>
          <w:sz w:val="22"/>
          <w:szCs w:val="22"/>
        </w:rPr>
        <w:t>CHBC shall ensure that a caring response is always provided to any suspicion or witnessing of abuse</w:t>
      </w:r>
      <w:r w:rsidR="005273D4">
        <w:rPr>
          <w:rFonts w:cstheme="majorHAnsi"/>
          <w:color w:val="000000" w:themeColor="text1"/>
          <w:sz w:val="22"/>
          <w:szCs w:val="22"/>
        </w:rPr>
        <w:t xml:space="preserve"> at a Youth Ministry Event</w:t>
      </w:r>
      <w:r w:rsidRPr="00A55544">
        <w:rPr>
          <w:rFonts w:cstheme="majorHAnsi"/>
          <w:color w:val="000000" w:themeColor="text1"/>
          <w:sz w:val="22"/>
          <w:szCs w:val="22"/>
        </w:rPr>
        <w:t>.  Every allegation</w:t>
      </w:r>
      <w:r w:rsidR="005273D4">
        <w:rPr>
          <w:rFonts w:cstheme="majorHAnsi"/>
          <w:color w:val="000000" w:themeColor="text1"/>
          <w:sz w:val="22"/>
          <w:szCs w:val="22"/>
        </w:rPr>
        <w:t xml:space="preserve"> of abuse</w:t>
      </w:r>
      <w:r w:rsidRPr="00A55544">
        <w:rPr>
          <w:rFonts w:cstheme="majorHAnsi"/>
          <w:color w:val="000000" w:themeColor="text1"/>
          <w:sz w:val="22"/>
          <w:szCs w:val="22"/>
        </w:rPr>
        <w:t xml:space="preserve"> shall be taken seriously. Proper guidelines for such complaints will be followed diligently and exhaustively.  </w:t>
      </w:r>
      <w:r w:rsidR="00F36E89">
        <w:rPr>
          <w:rFonts w:cstheme="majorHAnsi"/>
          <w:color w:val="000000" w:themeColor="text1"/>
          <w:sz w:val="22"/>
          <w:szCs w:val="22"/>
        </w:rPr>
        <w:t>Furthermore, s</w:t>
      </w:r>
      <w:r w:rsidRPr="00A55544">
        <w:rPr>
          <w:rFonts w:cstheme="majorHAnsi"/>
          <w:color w:val="000000" w:themeColor="text1"/>
          <w:sz w:val="22"/>
          <w:szCs w:val="22"/>
        </w:rPr>
        <w:t>ituations shall be handled forthrightly with due respect for all parties’ privacy and confidentiality.  </w:t>
      </w:r>
    </w:p>
    <w:p w14:paraId="39B27558" w14:textId="0E4C729C" w:rsidR="00DF68E0" w:rsidRPr="00DF68E0" w:rsidRDefault="00DF68E0" w:rsidP="00DF68E0">
      <w:pPr>
        <w:pStyle w:val="Heading2"/>
        <w:spacing w:after="240"/>
        <w:ind w:left="432" w:hanging="432"/>
        <w:jc w:val="both"/>
        <w:rPr>
          <w:rFonts w:cstheme="majorHAnsi"/>
          <w:color w:val="000000" w:themeColor="text1"/>
          <w:sz w:val="22"/>
          <w:szCs w:val="22"/>
        </w:rPr>
      </w:pPr>
      <w:r>
        <w:rPr>
          <w:rFonts w:cstheme="majorHAnsi"/>
          <w:b/>
          <w:bCs/>
          <w:color w:val="000000" w:themeColor="text1"/>
          <w:sz w:val="22"/>
          <w:szCs w:val="22"/>
        </w:rPr>
        <w:t>Youth Ministry Protection Committee</w:t>
      </w:r>
    </w:p>
    <w:p w14:paraId="5C100ED0" w14:textId="5C8431EF" w:rsidR="00C94906" w:rsidRDefault="00C94906" w:rsidP="00DF68E0">
      <w:pPr>
        <w:pStyle w:val="Heading2"/>
        <w:numPr>
          <w:ilvl w:val="0"/>
          <w:numId w:val="0"/>
        </w:numPr>
        <w:spacing w:after="240"/>
        <w:jc w:val="both"/>
        <w:rPr>
          <w:rFonts w:cstheme="majorHAnsi"/>
          <w:color w:val="000000" w:themeColor="text1"/>
          <w:sz w:val="22"/>
          <w:szCs w:val="22"/>
        </w:rPr>
      </w:pPr>
      <w:r w:rsidRPr="00DF68E0">
        <w:rPr>
          <w:rFonts w:cstheme="majorHAnsi"/>
          <w:color w:val="000000" w:themeColor="text1"/>
          <w:sz w:val="22"/>
          <w:szCs w:val="22"/>
        </w:rPr>
        <w:t xml:space="preserve">Upon the inception of this Policy, </w:t>
      </w:r>
      <w:r w:rsidR="009E5D8A">
        <w:rPr>
          <w:rFonts w:cstheme="majorHAnsi"/>
          <w:color w:val="000000" w:themeColor="text1"/>
          <w:sz w:val="22"/>
          <w:szCs w:val="22"/>
        </w:rPr>
        <w:t>a</w:t>
      </w:r>
      <w:r w:rsidRPr="00DF68E0">
        <w:rPr>
          <w:rFonts w:cstheme="majorHAnsi"/>
          <w:color w:val="000000" w:themeColor="text1"/>
          <w:sz w:val="22"/>
          <w:szCs w:val="22"/>
        </w:rPr>
        <w:t xml:space="preserve"> Youth Ministry Protection Committee (YMPC) shall be established to formally investigate any report of reasonably suspected or witnessed abuse of a Youth during a Youth Ministry Event as reported to it by the </w:t>
      </w:r>
      <w:r w:rsidR="00315035">
        <w:rPr>
          <w:rFonts w:cstheme="majorHAnsi"/>
          <w:color w:val="000000" w:themeColor="text1"/>
          <w:sz w:val="22"/>
          <w:szCs w:val="22"/>
        </w:rPr>
        <w:t>Director of Youth Ministry</w:t>
      </w:r>
      <w:r w:rsidRPr="00DF68E0">
        <w:rPr>
          <w:rFonts w:cstheme="majorHAnsi"/>
          <w:color w:val="000000" w:themeColor="text1"/>
          <w:sz w:val="22"/>
          <w:szCs w:val="22"/>
        </w:rPr>
        <w:t xml:space="preserve">, a Deacon/Deaconess of Youth Ministry, and/or by a Youth Worker. The YMPC shall consist of the </w:t>
      </w:r>
      <w:r w:rsidR="00315035">
        <w:rPr>
          <w:rFonts w:cstheme="majorHAnsi"/>
          <w:color w:val="000000" w:themeColor="text1"/>
          <w:sz w:val="22"/>
          <w:szCs w:val="22"/>
        </w:rPr>
        <w:t>Director of Youth Ministry</w:t>
      </w:r>
      <w:r w:rsidRPr="00DF68E0">
        <w:rPr>
          <w:rFonts w:cstheme="majorHAnsi"/>
          <w:color w:val="000000" w:themeColor="text1"/>
          <w:sz w:val="22"/>
          <w:szCs w:val="22"/>
        </w:rPr>
        <w:t>, two CHBC Elders, and two female parents of Youth currently active in the Youth Ministry. Nomination to the YMPC will be made by the Elders with terms consisting of two years.</w:t>
      </w:r>
    </w:p>
    <w:p w14:paraId="40E8B5B3" w14:textId="77777777" w:rsidR="00DF68E0" w:rsidRPr="00FB1248" w:rsidRDefault="00DF68E0" w:rsidP="00DF68E0">
      <w:pPr>
        <w:pStyle w:val="Heading2"/>
        <w:spacing w:after="240"/>
        <w:ind w:left="432" w:hanging="432"/>
        <w:jc w:val="both"/>
        <w:rPr>
          <w:rFonts w:cstheme="majorHAnsi"/>
          <w:b/>
          <w:bCs/>
          <w:color w:val="000000" w:themeColor="text1"/>
          <w:sz w:val="22"/>
          <w:szCs w:val="22"/>
        </w:rPr>
      </w:pPr>
      <w:r w:rsidRPr="00FB1248">
        <w:rPr>
          <w:rFonts w:cstheme="majorHAnsi"/>
          <w:b/>
          <w:bCs/>
          <w:color w:val="000000" w:themeColor="text1"/>
          <w:sz w:val="22"/>
          <w:szCs w:val="22"/>
        </w:rPr>
        <w:t>Procedure for Reporting Suspected or Alleged Abuse:</w:t>
      </w:r>
    </w:p>
    <w:p w14:paraId="57EF5718" w14:textId="488AF6CA" w:rsidR="00DA14F0" w:rsidRDefault="00DA14F0" w:rsidP="00DF68E0">
      <w:pPr>
        <w:pStyle w:val="Heading2"/>
        <w:numPr>
          <w:ilvl w:val="0"/>
          <w:numId w:val="0"/>
        </w:numPr>
        <w:spacing w:after="240"/>
        <w:jc w:val="both"/>
        <w:rPr>
          <w:rFonts w:cstheme="majorHAnsi"/>
          <w:color w:val="000000" w:themeColor="text1"/>
          <w:sz w:val="22"/>
          <w:szCs w:val="22"/>
        </w:rPr>
      </w:pPr>
      <w:r w:rsidRPr="00A55544">
        <w:rPr>
          <w:rFonts w:cstheme="majorHAnsi"/>
          <w:color w:val="000000" w:themeColor="text1"/>
          <w:sz w:val="22"/>
          <w:szCs w:val="22"/>
        </w:rPr>
        <w:t>Upon the reporting of an allegation, the Church will take several intentional steps.</w:t>
      </w:r>
    </w:p>
    <w:p w14:paraId="1969DD57" w14:textId="3CF6EB8A" w:rsidR="00C94906" w:rsidRPr="00D06EAC" w:rsidRDefault="00C94906" w:rsidP="00DF68E0">
      <w:pPr>
        <w:pStyle w:val="Heading3"/>
        <w:spacing w:after="120"/>
        <w:ind w:left="864" w:hanging="432"/>
        <w:rPr>
          <w:rFonts w:cstheme="majorHAnsi"/>
          <w:color w:val="auto"/>
          <w:sz w:val="22"/>
          <w:szCs w:val="22"/>
        </w:rPr>
      </w:pPr>
      <w:r w:rsidRPr="00DF68E0">
        <w:rPr>
          <w:rFonts w:cstheme="majorHAnsi"/>
          <w:b/>
          <w:bCs/>
          <w:color w:val="000000" w:themeColor="text1"/>
          <w:sz w:val="22"/>
          <w:szCs w:val="22"/>
        </w:rPr>
        <w:t>Step #1: YMPC Investigation:</w:t>
      </w:r>
      <w:r w:rsidRPr="00DF68E0">
        <w:rPr>
          <w:rFonts w:cstheme="majorHAnsi"/>
          <w:color w:val="000000" w:themeColor="text1"/>
          <w:sz w:val="22"/>
          <w:szCs w:val="22"/>
        </w:rPr>
        <w:t xml:space="preserve">  Upon receipt of an Accident or Incident Report, the YMPC shall</w:t>
      </w:r>
      <w:r w:rsidR="00307070" w:rsidRPr="00DF68E0">
        <w:rPr>
          <w:rFonts w:cstheme="majorHAnsi"/>
          <w:color w:val="000000" w:themeColor="text1"/>
          <w:sz w:val="22"/>
          <w:szCs w:val="22"/>
        </w:rPr>
        <w:t xml:space="preserve"> meet and</w:t>
      </w:r>
      <w:r w:rsidRPr="00DF68E0">
        <w:rPr>
          <w:rFonts w:cstheme="majorHAnsi"/>
          <w:color w:val="000000" w:themeColor="text1"/>
          <w:sz w:val="22"/>
          <w:szCs w:val="22"/>
        </w:rPr>
        <w:t xml:space="preserve"> investigate claims to the extent possible. The Church will seek professional assistance when deemed </w:t>
      </w:r>
      <w:r w:rsidRPr="00D06EAC">
        <w:rPr>
          <w:rFonts w:cstheme="majorHAnsi"/>
          <w:color w:val="auto"/>
          <w:sz w:val="22"/>
          <w:szCs w:val="22"/>
        </w:rPr>
        <w:t>appropriate by the YMPC. Notification will be limited to those who need to know about the allegation and to those who can provide</w:t>
      </w:r>
      <w:r w:rsidR="002633DE">
        <w:rPr>
          <w:rFonts w:cstheme="majorHAnsi"/>
          <w:color w:val="auto"/>
          <w:sz w:val="22"/>
          <w:szCs w:val="22"/>
        </w:rPr>
        <w:t xml:space="preserve"> necessary</w:t>
      </w:r>
      <w:r w:rsidRPr="00D06EAC">
        <w:rPr>
          <w:rFonts w:cstheme="majorHAnsi"/>
          <w:color w:val="auto"/>
          <w:sz w:val="22"/>
          <w:szCs w:val="22"/>
        </w:rPr>
        <w:t xml:space="preserve"> assistance in responding to abuse. The Church may:</w:t>
      </w:r>
    </w:p>
    <w:p w14:paraId="0D5D15F8" w14:textId="77777777" w:rsidR="00C94906" w:rsidRPr="00D06EAC" w:rsidRDefault="00C94906" w:rsidP="00DF68E0">
      <w:pPr>
        <w:pStyle w:val="Heading4"/>
        <w:spacing w:after="120"/>
        <w:ind w:left="1296" w:hanging="432"/>
        <w:rPr>
          <w:i w:val="0"/>
          <w:iCs w:val="0"/>
          <w:color w:val="auto"/>
        </w:rPr>
      </w:pPr>
      <w:r w:rsidRPr="00D06EAC">
        <w:rPr>
          <w:i w:val="0"/>
          <w:iCs w:val="0"/>
          <w:color w:val="auto"/>
        </w:rPr>
        <w:t>Report suspicions or firsthand accounts or any knowledge of abuse to civil authorities.  Full cooperation must be given to civil authorities under the guidance of a Church attorney.</w:t>
      </w:r>
    </w:p>
    <w:p w14:paraId="472089E2" w14:textId="77777777" w:rsidR="00C94906" w:rsidRPr="00D06EAC" w:rsidRDefault="00C94906" w:rsidP="00DF68E0">
      <w:pPr>
        <w:pStyle w:val="Heading4"/>
        <w:spacing w:after="120"/>
        <w:ind w:left="1296" w:hanging="432"/>
        <w:rPr>
          <w:i w:val="0"/>
          <w:iCs w:val="0"/>
          <w:color w:val="auto"/>
        </w:rPr>
      </w:pPr>
      <w:r w:rsidRPr="00D06EAC">
        <w:rPr>
          <w:i w:val="0"/>
          <w:iCs w:val="0"/>
          <w:color w:val="auto"/>
        </w:rPr>
        <w:t>Notify an insurance agent.</w:t>
      </w:r>
    </w:p>
    <w:p w14:paraId="4656852F" w14:textId="19421B2A" w:rsidR="00C94906" w:rsidRPr="00D06EAC" w:rsidRDefault="00C94906" w:rsidP="00DF68E0">
      <w:pPr>
        <w:pStyle w:val="Heading4"/>
        <w:spacing w:after="120"/>
        <w:ind w:left="1296" w:hanging="432"/>
        <w:rPr>
          <w:i w:val="0"/>
          <w:iCs w:val="0"/>
          <w:color w:val="auto"/>
        </w:rPr>
      </w:pPr>
      <w:r w:rsidRPr="00D06EAC">
        <w:rPr>
          <w:i w:val="0"/>
          <w:iCs w:val="0"/>
          <w:color w:val="auto"/>
        </w:rPr>
        <w:t>Notify and consult with a Church attorney.</w:t>
      </w:r>
    </w:p>
    <w:p w14:paraId="0AE4339C" w14:textId="1AE92F19" w:rsidR="00D06EAC" w:rsidRPr="00D06EAC" w:rsidRDefault="00D06EAC" w:rsidP="00D06EAC">
      <w:pPr>
        <w:pStyle w:val="Heading4"/>
        <w:spacing w:after="240"/>
        <w:ind w:left="1296" w:hanging="432"/>
        <w:rPr>
          <w:i w:val="0"/>
          <w:iCs w:val="0"/>
          <w:color w:val="auto"/>
        </w:rPr>
      </w:pPr>
      <w:r w:rsidRPr="00D06EAC">
        <w:rPr>
          <w:i w:val="0"/>
          <w:iCs w:val="0"/>
          <w:color w:val="auto"/>
        </w:rPr>
        <w:t>Notify Church counselors or medical personnel in order to obtain ongoing care for the victim</w:t>
      </w:r>
      <w:r>
        <w:rPr>
          <w:i w:val="0"/>
          <w:iCs w:val="0"/>
          <w:color w:val="auto"/>
        </w:rPr>
        <w:t>.</w:t>
      </w:r>
    </w:p>
    <w:p w14:paraId="74F940FE" w14:textId="1DEA1506" w:rsidR="00D06EAC" w:rsidRPr="00D06EAC" w:rsidRDefault="00D06EAC" w:rsidP="00D06EAC">
      <w:pPr>
        <w:pStyle w:val="Heading3"/>
        <w:spacing w:after="120"/>
        <w:ind w:left="864" w:hanging="432"/>
        <w:rPr>
          <w:rFonts w:cstheme="majorHAnsi"/>
          <w:color w:val="auto"/>
          <w:sz w:val="22"/>
          <w:szCs w:val="22"/>
        </w:rPr>
      </w:pPr>
      <w:r w:rsidRPr="00DF68E0">
        <w:rPr>
          <w:rFonts w:cstheme="majorHAnsi"/>
          <w:b/>
          <w:bCs/>
          <w:color w:val="000000" w:themeColor="text1"/>
          <w:sz w:val="22"/>
          <w:szCs w:val="22"/>
        </w:rPr>
        <w:lastRenderedPageBreak/>
        <w:t xml:space="preserve">Step </w:t>
      </w:r>
      <w:r w:rsidRPr="00D97917">
        <w:rPr>
          <w:rFonts w:cstheme="majorHAnsi"/>
          <w:b/>
          <w:bCs/>
          <w:color w:val="000000" w:themeColor="text1"/>
          <w:sz w:val="22"/>
          <w:szCs w:val="22"/>
        </w:rPr>
        <w:t xml:space="preserve">#2: </w:t>
      </w:r>
      <w:r>
        <w:rPr>
          <w:rFonts w:cstheme="majorHAnsi"/>
          <w:b/>
          <w:bCs/>
          <w:color w:val="000000" w:themeColor="text1"/>
          <w:sz w:val="22"/>
          <w:szCs w:val="22"/>
        </w:rPr>
        <w:t>YMPC Subsequent Response/Action</w:t>
      </w:r>
      <w:r w:rsidRPr="00D97917">
        <w:rPr>
          <w:rFonts w:cstheme="majorHAnsi"/>
          <w:b/>
          <w:bCs/>
          <w:color w:val="000000" w:themeColor="text1"/>
          <w:sz w:val="22"/>
          <w:szCs w:val="22"/>
        </w:rPr>
        <w:t>:</w:t>
      </w:r>
      <w:r>
        <w:rPr>
          <w:rFonts w:cstheme="majorHAnsi"/>
          <w:color w:val="000000" w:themeColor="text1"/>
          <w:sz w:val="22"/>
          <w:szCs w:val="22"/>
        </w:rPr>
        <w:t xml:space="preserve">  </w:t>
      </w:r>
      <w:r w:rsidRPr="00A55544">
        <w:rPr>
          <w:rFonts w:cstheme="majorHAnsi"/>
          <w:color w:val="000000" w:themeColor="text1"/>
          <w:sz w:val="22"/>
          <w:szCs w:val="22"/>
        </w:rPr>
        <w:t>The YMPC will decide on other appropriate responses to allegations, self-</w:t>
      </w:r>
      <w:r w:rsidRPr="00D06EAC">
        <w:rPr>
          <w:rFonts w:cstheme="majorHAnsi"/>
          <w:color w:val="auto"/>
          <w:sz w:val="22"/>
          <w:szCs w:val="22"/>
        </w:rPr>
        <w:t>admission of guilt, or criminal conviction. The YMPC may:</w:t>
      </w:r>
    </w:p>
    <w:p w14:paraId="3F70C2BB" w14:textId="6DDECAAB" w:rsidR="00D06EAC" w:rsidRPr="00D06EAC" w:rsidRDefault="00D06EAC" w:rsidP="00D06EAC">
      <w:pPr>
        <w:pStyle w:val="Heading4"/>
        <w:spacing w:after="120"/>
        <w:ind w:left="1296" w:hanging="432"/>
        <w:rPr>
          <w:i w:val="0"/>
          <w:iCs w:val="0"/>
          <w:color w:val="auto"/>
        </w:rPr>
      </w:pPr>
      <w:r w:rsidRPr="00D06EAC">
        <w:rPr>
          <w:i w:val="0"/>
          <w:iCs w:val="0"/>
          <w:color w:val="auto"/>
        </w:rPr>
        <w:t xml:space="preserve">Contact the police or Child Protective Services.  </w:t>
      </w:r>
    </w:p>
    <w:p w14:paraId="6A6F74A3" w14:textId="77777777" w:rsidR="00D06EAC" w:rsidRPr="00D06EAC" w:rsidRDefault="00D06EAC" w:rsidP="00D06EAC">
      <w:pPr>
        <w:pStyle w:val="Heading4"/>
        <w:spacing w:after="120"/>
        <w:ind w:left="1296" w:hanging="432"/>
        <w:rPr>
          <w:i w:val="0"/>
          <w:iCs w:val="0"/>
          <w:color w:val="auto"/>
        </w:rPr>
      </w:pPr>
      <w:r w:rsidRPr="00D06EAC">
        <w:rPr>
          <w:rFonts w:cstheme="majorHAnsi"/>
          <w:i w:val="0"/>
          <w:iCs w:val="0"/>
          <w:color w:val="auto"/>
        </w:rPr>
        <w:t>Suspend or terminate an alleged perpetrator who is a Youth Worker.</w:t>
      </w:r>
    </w:p>
    <w:p w14:paraId="5A88FB30" w14:textId="77777777" w:rsidR="00D06EAC" w:rsidRPr="00D06EAC" w:rsidRDefault="00D06EAC" w:rsidP="00D06EAC">
      <w:pPr>
        <w:pStyle w:val="Heading4"/>
        <w:spacing w:after="120"/>
        <w:ind w:left="1296" w:hanging="432"/>
        <w:rPr>
          <w:i w:val="0"/>
          <w:iCs w:val="0"/>
          <w:color w:val="auto"/>
        </w:rPr>
      </w:pPr>
      <w:r w:rsidRPr="00D06EAC">
        <w:rPr>
          <w:rFonts w:cstheme="majorHAnsi"/>
          <w:i w:val="0"/>
          <w:iCs w:val="0"/>
          <w:color w:val="auto"/>
        </w:rPr>
        <w:t>Notify another organization about allegations against or termination of a Youth Worker for misconduct or abuse against Youth.</w:t>
      </w:r>
    </w:p>
    <w:p w14:paraId="2C44780B" w14:textId="676CF893" w:rsidR="00D06EAC" w:rsidRPr="00D06EAC" w:rsidRDefault="00D06EAC" w:rsidP="00D06EAC">
      <w:pPr>
        <w:pStyle w:val="Heading4"/>
        <w:spacing w:after="240"/>
        <w:ind w:left="1296" w:hanging="432"/>
        <w:rPr>
          <w:i w:val="0"/>
          <w:iCs w:val="0"/>
          <w:color w:val="auto"/>
        </w:rPr>
      </w:pPr>
      <w:r w:rsidRPr="00D06EAC">
        <w:rPr>
          <w:rFonts w:cstheme="majorHAnsi"/>
          <w:i w:val="0"/>
          <w:iCs w:val="0"/>
          <w:color w:val="auto"/>
        </w:rPr>
        <w:t>Report any self-admission or criminal conviction to the Elders.</w:t>
      </w:r>
    </w:p>
    <w:p w14:paraId="6F8A303B" w14:textId="0EA57643" w:rsidR="00D06EAC" w:rsidRPr="00D06EAC" w:rsidRDefault="002478D2" w:rsidP="00D06EAC">
      <w:pPr>
        <w:pStyle w:val="Heading3"/>
        <w:spacing w:after="240"/>
        <w:ind w:left="864" w:hanging="432"/>
        <w:rPr>
          <w:color w:val="auto"/>
          <w:sz w:val="22"/>
          <w:szCs w:val="22"/>
        </w:rPr>
      </w:pPr>
      <w:r w:rsidRPr="00D06EAC">
        <w:rPr>
          <w:b/>
          <w:bCs/>
          <w:color w:val="auto"/>
          <w:sz w:val="22"/>
          <w:szCs w:val="22"/>
        </w:rPr>
        <w:t>Step #3: Annual Report:</w:t>
      </w:r>
      <w:r w:rsidRPr="00D06EAC">
        <w:rPr>
          <w:color w:val="auto"/>
          <w:sz w:val="22"/>
          <w:szCs w:val="22"/>
        </w:rPr>
        <w:t xml:space="preserve"> </w:t>
      </w:r>
      <w:r w:rsidR="009220EA" w:rsidRPr="00D06EAC">
        <w:rPr>
          <w:color w:val="auto"/>
          <w:sz w:val="22"/>
          <w:szCs w:val="22"/>
        </w:rPr>
        <w:t xml:space="preserve">At the conclusion of each calendar year, the YMPC will </w:t>
      </w:r>
      <w:r w:rsidR="00A5218B" w:rsidRPr="00D06EAC">
        <w:rPr>
          <w:color w:val="auto"/>
          <w:sz w:val="22"/>
          <w:szCs w:val="22"/>
        </w:rPr>
        <w:t xml:space="preserve">file a </w:t>
      </w:r>
      <w:r w:rsidR="009220EA" w:rsidRPr="00D06EAC">
        <w:rPr>
          <w:color w:val="auto"/>
          <w:sz w:val="22"/>
          <w:szCs w:val="22"/>
        </w:rPr>
        <w:t xml:space="preserve">report </w:t>
      </w:r>
      <w:r w:rsidR="00A5218B" w:rsidRPr="00D06EAC">
        <w:rPr>
          <w:color w:val="auto"/>
          <w:sz w:val="22"/>
          <w:szCs w:val="22"/>
        </w:rPr>
        <w:t xml:space="preserve">to the Elders </w:t>
      </w:r>
      <w:r w:rsidR="005273D4">
        <w:rPr>
          <w:color w:val="auto"/>
          <w:sz w:val="22"/>
          <w:szCs w:val="22"/>
        </w:rPr>
        <w:t>documenting</w:t>
      </w:r>
      <w:r w:rsidR="00A5218B" w:rsidRPr="00D06EAC">
        <w:rPr>
          <w:color w:val="auto"/>
          <w:sz w:val="22"/>
          <w:szCs w:val="22"/>
        </w:rPr>
        <w:t xml:space="preserve"> any allegations investigated during the past year with names redacted for privacy purposes. Upon request, individual elders may see the unredacted version of the report.</w:t>
      </w:r>
    </w:p>
    <w:p w14:paraId="5EA8D808" w14:textId="5F7DCF83" w:rsidR="00354069" w:rsidRPr="00A55544" w:rsidRDefault="00354069" w:rsidP="00D06EAC">
      <w:pPr>
        <w:pStyle w:val="Heading2"/>
        <w:spacing w:after="120"/>
        <w:ind w:left="432" w:hanging="432"/>
        <w:jc w:val="both"/>
        <w:rPr>
          <w:rFonts w:cstheme="majorHAnsi"/>
          <w:color w:val="000000" w:themeColor="text1"/>
          <w:sz w:val="22"/>
          <w:szCs w:val="22"/>
        </w:rPr>
      </w:pPr>
      <w:r w:rsidRPr="00A55544">
        <w:rPr>
          <w:rFonts w:cstheme="majorHAnsi"/>
          <w:color w:val="000000" w:themeColor="text1"/>
          <w:sz w:val="22"/>
          <w:szCs w:val="22"/>
        </w:rPr>
        <w:t xml:space="preserve">If </w:t>
      </w:r>
      <w:r w:rsidR="00AC0D97" w:rsidRPr="00A55544">
        <w:rPr>
          <w:rFonts w:cstheme="majorHAnsi"/>
          <w:color w:val="000000" w:themeColor="text1"/>
          <w:sz w:val="22"/>
          <w:szCs w:val="22"/>
        </w:rPr>
        <w:t>an Elder</w:t>
      </w:r>
      <w:r w:rsidRPr="00A55544">
        <w:rPr>
          <w:rFonts w:cstheme="majorHAnsi"/>
          <w:color w:val="000000" w:themeColor="text1"/>
          <w:sz w:val="22"/>
          <w:szCs w:val="22"/>
        </w:rPr>
        <w:t xml:space="preserve"> or member of the YMPC learns from CPS or police that allegations of abuse are being investigated or criminal charges have been filed</w:t>
      </w:r>
      <w:r w:rsidR="005273D4">
        <w:rPr>
          <w:rFonts w:cstheme="majorHAnsi"/>
          <w:color w:val="000000" w:themeColor="text1"/>
          <w:sz w:val="22"/>
          <w:szCs w:val="22"/>
        </w:rPr>
        <w:t xml:space="preserve"> against a Youth Worker</w:t>
      </w:r>
      <w:r w:rsidRPr="00A55544">
        <w:rPr>
          <w:rFonts w:cstheme="majorHAnsi"/>
          <w:color w:val="000000" w:themeColor="text1"/>
          <w:sz w:val="22"/>
          <w:szCs w:val="22"/>
        </w:rPr>
        <w:t xml:space="preserve">, the recipient of such information </w:t>
      </w:r>
      <w:r w:rsidR="00D41303">
        <w:rPr>
          <w:rFonts w:cstheme="majorHAnsi"/>
          <w:color w:val="000000" w:themeColor="text1"/>
          <w:sz w:val="22"/>
          <w:szCs w:val="22"/>
        </w:rPr>
        <w:t>must</w:t>
      </w:r>
      <w:r w:rsidR="00AC0D97" w:rsidRPr="00A55544">
        <w:rPr>
          <w:rFonts w:cstheme="majorHAnsi"/>
          <w:color w:val="000000" w:themeColor="text1"/>
          <w:sz w:val="22"/>
          <w:szCs w:val="22"/>
        </w:rPr>
        <w:t xml:space="preserve"> contact the </w:t>
      </w:r>
      <w:r w:rsidR="00315035">
        <w:rPr>
          <w:rFonts w:cstheme="majorHAnsi"/>
          <w:color w:val="000000" w:themeColor="text1"/>
          <w:sz w:val="22"/>
          <w:szCs w:val="22"/>
        </w:rPr>
        <w:t>Director of Youth Ministry</w:t>
      </w:r>
      <w:r w:rsidR="00AC0D97" w:rsidRPr="00A55544">
        <w:rPr>
          <w:rFonts w:cstheme="majorHAnsi"/>
          <w:color w:val="000000" w:themeColor="text1"/>
          <w:sz w:val="22"/>
          <w:szCs w:val="22"/>
        </w:rPr>
        <w:t xml:space="preserve"> and all members of the YMPC so that they can</w:t>
      </w:r>
      <w:r w:rsidRPr="00A55544">
        <w:rPr>
          <w:rFonts w:cstheme="majorHAnsi"/>
          <w:color w:val="000000" w:themeColor="text1"/>
          <w:sz w:val="22"/>
          <w:szCs w:val="22"/>
        </w:rPr>
        <w:t>:</w:t>
      </w:r>
    </w:p>
    <w:p w14:paraId="0E749AA1" w14:textId="77777777" w:rsidR="00354069" w:rsidRPr="00A55544" w:rsidRDefault="00354069" w:rsidP="00D06EAC">
      <w:pPr>
        <w:pStyle w:val="Heading3"/>
        <w:spacing w:after="120"/>
        <w:ind w:left="864" w:hanging="432"/>
        <w:jc w:val="both"/>
        <w:rPr>
          <w:rFonts w:cstheme="majorHAnsi"/>
          <w:color w:val="000000" w:themeColor="text1"/>
          <w:sz w:val="22"/>
          <w:szCs w:val="22"/>
        </w:rPr>
      </w:pPr>
      <w:r w:rsidRPr="00A55544">
        <w:rPr>
          <w:rFonts w:cstheme="majorHAnsi"/>
          <w:color w:val="000000" w:themeColor="text1"/>
          <w:sz w:val="22"/>
          <w:szCs w:val="22"/>
        </w:rPr>
        <w:t>Try to acquire and review written documentation of allegations and information known at that point;</w:t>
      </w:r>
    </w:p>
    <w:p w14:paraId="2A5CBF4C" w14:textId="02068B68" w:rsidR="00354069" w:rsidRPr="00A55544" w:rsidRDefault="00354069" w:rsidP="00D06EAC">
      <w:pPr>
        <w:pStyle w:val="Heading3"/>
        <w:spacing w:after="120"/>
        <w:ind w:left="864" w:hanging="432"/>
        <w:jc w:val="both"/>
        <w:rPr>
          <w:rFonts w:cstheme="majorHAnsi"/>
          <w:color w:val="000000" w:themeColor="text1"/>
          <w:sz w:val="22"/>
          <w:szCs w:val="22"/>
        </w:rPr>
      </w:pPr>
      <w:r w:rsidRPr="00A55544">
        <w:rPr>
          <w:rFonts w:cstheme="majorHAnsi"/>
          <w:color w:val="000000" w:themeColor="text1"/>
          <w:sz w:val="22"/>
          <w:szCs w:val="22"/>
        </w:rPr>
        <w:t xml:space="preserve">Prevent contact between the </w:t>
      </w:r>
      <w:r w:rsidR="00F36E89">
        <w:rPr>
          <w:rFonts w:cstheme="majorHAnsi"/>
          <w:color w:val="000000" w:themeColor="text1"/>
          <w:sz w:val="22"/>
          <w:szCs w:val="22"/>
        </w:rPr>
        <w:t>Youth Worker</w:t>
      </w:r>
      <w:r w:rsidRPr="00A55544">
        <w:rPr>
          <w:rFonts w:cstheme="majorHAnsi"/>
          <w:color w:val="000000" w:themeColor="text1"/>
          <w:sz w:val="22"/>
          <w:szCs w:val="22"/>
        </w:rPr>
        <w:t xml:space="preserve"> and the </w:t>
      </w:r>
      <w:r w:rsidR="009F6D0F">
        <w:rPr>
          <w:rFonts w:cstheme="majorHAnsi"/>
          <w:color w:val="000000" w:themeColor="text1"/>
          <w:sz w:val="22"/>
          <w:szCs w:val="22"/>
        </w:rPr>
        <w:t>alleged victim</w:t>
      </w:r>
      <w:r w:rsidRPr="00A55544">
        <w:rPr>
          <w:rFonts w:cstheme="majorHAnsi"/>
          <w:color w:val="000000" w:themeColor="text1"/>
          <w:sz w:val="22"/>
          <w:szCs w:val="22"/>
        </w:rPr>
        <w:t>;</w:t>
      </w:r>
    </w:p>
    <w:p w14:paraId="5CDBDB8E" w14:textId="4360F3C6" w:rsidR="00AD6C21" w:rsidRPr="00A55544" w:rsidRDefault="00354069" w:rsidP="00D06EAC">
      <w:pPr>
        <w:pStyle w:val="Heading3"/>
        <w:spacing w:after="240"/>
        <w:ind w:left="864" w:hanging="432"/>
        <w:jc w:val="both"/>
        <w:rPr>
          <w:rFonts w:cstheme="majorHAnsi"/>
          <w:color w:val="000000" w:themeColor="text1"/>
          <w:sz w:val="22"/>
          <w:szCs w:val="22"/>
        </w:rPr>
      </w:pPr>
      <w:r w:rsidRPr="00A55544">
        <w:rPr>
          <w:rFonts w:cstheme="majorHAnsi"/>
          <w:color w:val="000000" w:themeColor="text1"/>
          <w:sz w:val="22"/>
          <w:szCs w:val="22"/>
        </w:rPr>
        <w:t xml:space="preserve">Remove the </w:t>
      </w:r>
      <w:r w:rsidR="00F36E89">
        <w:rPr>
          <w:rFonts w:cstheme="majorHAnsi"/>
          <w:color w:val="000000" w:themeColor="text1"/>
          <w:sz w:val="22"/>
          <w:szCs w:val="22"/>
        </w:rPr>
        <w:t>Youth Worker</w:t>
      </w:r>
      <w:r w:rsidRPr="00A55544">
        <w:rPr>
          <w:rFonts w:cstheme="majorHAnsi"/>
          <w:color w:val="000000" w:themeColor="text1"/>
          <w:sz w:val="22"/>
          <w:szCs w:val="22"/>
        </w:rPr>
        <w:t xml:space="preserve"> from activities or programs involving Youth, pending the outcome of the investigation.</w:t>
      </w:r>
    </w:p>
    <w:p w14:paraId="3D4DA92B" w14:textId="0B106E18" w:rsidR="00A9274E" w:rsidRPr="00A55544" w:rsidRDefault="003B61BB" w:rsidP="00D06EAC">
      <w:pPr>
        <w:pStyle w:val="Heading2"/>
        <w:spacing w:after="240"/>
        <w:ind w:left="432" w:hanging="432"/>
        <w:jc w:val="both"/>
        <w:rPr>
          <w:rFonts w:cstheme="majorHAnsi"/>
          <w:color w:val="000000" w:themeColor="text1"/>
          <w:sz w:val="22"/>
          <w:szCs w:val="22"/>
        </w:rPr>
      </w:pPr>
      <w:r w:rsidRPr="00A55544">
        <w:rPr>
          <w:rFonts w:cstheme="majorHAnsi"/>
          <w:color w:val="000000" w:themeColor="text1"/>
          <w:sz w:val="22"/>
          <w:szCs w:val="22"/>
        </w:rPr>
        <w:t xml:space="preserve">A </w:t>
      </w:r>
      <w:r w:rsidR="00A9274E" w:rsidRPr="00A55544">
        <w:rPr>
          <w:rFonts w:cstheme="majorHAnsi"/>
          <w:color w:val="000000" w:themeColor="text1"/>
          <w:sz w:val="22"/>
          <w:szCs w:val="22"/>
        </w:rPr>
        <w:t xml:space="preserve">Youth Worker </w:t>
      </w:r>
      <w:r w:rsidRPr="00A55544">
        <w:rPr>
          <w:rFonts w:cstheme="majorHAnsi"/>
          <w:color w:val="000000" w:themeColor="text1"/>
          <w:sz w:val="22"/>
          <w:szCs w:val="22"/>
        </w:rPr>
        <w:t xml:space="preserve">suspected of abuse against a </w:t>
      </w:r>
      <w:r w:rsidR="00A9274E" w:rsidRPr="00A55544">
        <w:rPr>
          <w:rFonts w:cstheme="majorHAnsi"/>
          <w:color w:val="000000" w:themeColor="text1"/>
          <w:sz w:val="22"/>
          <w:szCs w:val="22"/>
        </w:rPr>
        <w:t>Youth</w:t>
      </w:r>
      <w:r w:rsidRPr="00A55544">
        <w:rPr>
          <w:rFonts w:cstheme="majorHAnsi"/>
          <w:color w:val="000000" w:themeColor="text1"/>
          <w:sz w:val="22"/>
          <w:szCs w:val="22"/>
        </w:rPr>
        <w:t xml:space="preserve"> </w:t>
      </w:r>
      <w:r w:rsidR="00945B60">
        <w:rPr>
          <w:rFonts w:cstheme="majorHAnsi"/>
          <w:color w:val="000000" w:themeColor="text1"/>
          <w:sz w:val="22"/>
          <w:szCs w:val="22"/>
        </w:rPr>
        <w:t>will be temporarily suspended</w:t>
      </w:r>
      <w:r w:rsidRPr="00A55544">
        <w:rPr>
          <w:rFonts w:cstheme="majorHAnsi"/>
          <w:color w:val="000000" w:themeColor="text1"/>
          <w:sz w:val="22"/>
          <w:szCs w:val="22"/>
        </w:rPr>
        <w:t xml:space="preserve"> from his or her position and any other responsibilities involving</w:t>
      </w:r>
      <w:r w:rsidR="00A9274E" w:rsidRPr="00A55544">
        <w:rPr>
          <w:rFonts w:cstheme="majorHAnsi"/>
          <w:color w:val="000000" w:themeColor="text1"/>
          <w:sz w:val="22"/>
          <w:szCs w:val="22"/>
        </w:rPr>
        <w:t xml:space="preserve"> Youth </w:t>
      </w:r>
      <w:r w:rsidRPr="00A55544">
        <w:rPr>
          <w:rFonts w:cstheme="majorHAnsi"/>
          <w:color w:val="000000" w:themeColor="text1"/>
          <w:sz w:val="22"/>
          <w:szCs w:val="22"/>
        </w:rPr>
        <w:t xml:space="preserve">until completion of the investigation. Such action </w:t>
      </w:r>
      <w:r w:rsidR="00AC0D97" w:rsidRPr="00A55544">
        <w:rPr>
          <w:rFonts w:cstheme="majorHAnsi"/>
          <w:color w:val="000000" w:themeColor="text1"/>
          <w:sz w:val="22"/>
          <w:szCs w:val="22"/>
        </w:rPr>
        <w:t>will also</w:t>
      </w:r>
      <w:r w:rsidRPr="00A55544">
        <w:rPr>
          <w:rFonts w:cstheme="majorHAnsi"/>
          <w:color w:val="000000" w:themeColor="text1"/>
          <w:sz w:val="22"/>
          <w:szCs w:val="22"/>
        </w:rPr>
        <w:t xml:space="preserve"> be taken if the persons are the subject</w:t>
      </w:r>
      <w:r w:rsidR="00A9274E" w:rsidRPr="00A55544">
        <w:rPr>
          <w:rFonts w:cstheme="majorHAnsi"/>
          <w:color w:val="000000" w:themeColor="text1"/>
          <w:sz w:val="22"/>
          <w:szCs w:val="22"/>
        </w:rPr>
        <w:t xml:space="preserve"> </w:t>
      </w:r>
      <w:r w:rsidRPr="00A55544">
        <w:rPr>
          <w:rFonts w:cstheme="majorHAnsi"/>
          <w:color w:val="000000" w:themeColor="text1"/>
          <w:sz w:val="22"/>
          <w:szCs w:val="22"/>
        </w:rPr>
        <w:t xml:space="preserve">of allegations of abuse in settings outside of </w:t>
      </w:r>
      <w:r w:rsidR="00A9274E" w:rsidRPr="00A55544">
        <w:rPr>
          <w:rFonts w:cstheme="majorHAnsi"/>
          <w:color w:val="000000" w:themeColor="text1"/>
          <w:sz w:val="22"/>
          <w:szCs w:val="22"/>
        </w:rPr>
        <w:t>the Youth Ministry</w:t>
      </w:r>
      <w:r w:rsidR="00C94906">
        <w:rPr>
          <w:rFonts w:cstheme="majorHAnsi"/>
          <w:color w:val="000000" w:themeColor="text1"/>
          <w:sz w:val="22"/>
          <w:szCs w:val="22"/>
        </w:rPr>
        <w:t>.</w:t>
      </w:r>
    </w:p>
    <w:p w14:paraId="23C1B0FD" w14:textId="40E78FBA" w:rsidR="00A9274E" w:rsidRPr="00A55544" w:rsidRDefault="003B61BB" w:rsidP="00D06EAC">
      <w:pPr>
        <w:pStyle w:val="Heading2"/>
        <w:spacing w:after="240"/>
        <w:ind w:left="432" w:hanging="432"/>
        <w:jc w:val="both"/>
        <w:rPr>
          <w:rFonts w:cstheme="majorHAnsi"/>
          <w:color w:val="000000" w:themeColor="text1"/>
          <w:sz w:val="22"/>
          <w:szCs w:val="22"/>
        </w:rPr>
      </w:pPr>
      <w:r w:rsidRPr="00A55544">
        <w:rPr>
          <w:rFonts w:cstheme="majorHAnsi"/>
          <w:color w:val="000000" w:themeColor="text1"/>
          <w:sz w:val="22"/>
          <w:szCs w:val="22"/>
        </w:rPr>
        <w:t>If a</w:t>
      </w:r>
      <w:r w:rsidR="00A9274E" w:rsidRPr="00A55544">
        <w:rPr>
          <w:rFonts w:cstheme="majorHAnsi"/>
          <w:color w:val="000000" w:themeColor="text1"/>
          <w:sz w:val="22"/>
          <w:szCs w:val="22"/>
        </w:rPr>
        <w:t xml:space="preserve"> Youth Worker</w:t>
      </w:r>
      <w:r w:rsidRPr="00A55544">
        <w:rPr>
          <w:rFonts w:cstheme="majorHAnsi"/>
          <w:color w:val="000000" w:themeColor="text1"/>
          <w:sz w:val="22"/>
          <w:szCs w:val="22"/>
        </w:rPr>
        <w:t xml:space="preserve"> admits guilt to abusive actions, </w:t>
      </w:r>
      <w:r w:rsidR="00A9274E" w:rsidRPr="00A55544">
        <w:rPr>
          <w:rFonts w:cstheme="majorHAnsi"/>
          <w:color w:val="000000" w:themeColor="text1"/>
          <w:sz w:val="22"/>
          <w:szCs w:val="22"/>
        </w:rPr>
        <w:t xml:space="preserve">he or </w:t>
      </w:r>
      <w:r w:rsidRPr="00A55544">
        <w:rPr>
          <w:rFonts w:cstheme="majorHAnsi"/>
          <w:color w:val="000000" w:themeColor="text1"/>
          <w:sz w:val="22"/>
          <w:szCs w:val="22"/>
        </w:rPr>
        <w:t xml:space="preserve">she will be immediately removed from his or her responsibilities or office and </w:t>
      </w:r>
      <w:r w:rsidR="00945B60">
        <w:rPr>
          <w:rFonts w:cstheme="majorHAnsi"/>
          <w:color w:val="000000" w:themeColor="text1"/>
          <w:sz w:val="22"/>
          <w:szCs w:val="22"/>
        </w:rPr>
        <w:t xml:space="preserve">may </w:t>
      </w:r>
      <w:r w:rsidRPr="00A55544">
        <w:rPr>
          <w:rFonts w:cstheme="majorHAnsi"/>
          <w:color w:val="000000" w:themeColor="text1"/>
          <w:sz w:val="22"/>
          <w:szCs w:val="22"/>
        </w:rPr>
        <w:t>not be considered for</w:t>
      </w:r>
      <w:r w:rsidR="00A9274E" w:rsidRPr="00A55544">
        <w:rPr>
          <w:rFonts w:cstheme="majorHAnsi"/>
          <w:color w:val="000000" w:themeColor="text1"/>
          <w:sz w:val="22"/>
          <w:szCs w:val="22"/>
        </w:rPr>
        <w:t xml:space="preserve"> </w:t>
      </w:r>
      <w:r w:rsidRPr="00A55544">
        <w:rPr>
          <w:rFonts w:cstheme="majorHAnsi"/>
          <w:color w:val="000000" w:themeColor="text1"/>
          <w:sz w:val="22"/>
          <w:szCs w:val="22"/>
        </w:rPr>
        <w:t>reentry or re-instatement</w:t>
      </w:r>
      <w:r w:rsidR="00A9274E" w:rsidRPr="00A55544">
        <w:rPr>
          <w:rFonts w:cstheme="majorHAnsi"/>
          <w:color w:val="000000" w:themeColor="text1"/>
          <w:sz w:val="22"/>
          <w:szCs w:val="22"/>
        </w:rPr>
        <w:t>.</w:t>
      </w:r>
    </w:p>
    <w:p w14:paraId="6F8EE3B7" w14:textId="77777777" w:rsidR="00354069" w:rsidRPr="00A55544" w:rsidRDefault="00354069" w:rsidP="00D06EAC">
      <w:pPr>
        <w:pStyle w:val="Heading2"/>
        <w:spacing w:after="120"/>
        <w:ind w:left="432" w:hanging="432"/>
        <w:jc w:val="both"/>
        <w:rPr>
          <w:rFonts w:cstheme="majorHAnsi"/>
          <w:color w:val="000000" w:themeColor="text1"/>
          <w:sz w:val="22"/>
          <w:szCs w:val="22"/>
        </w:rPr>
      </w:pPr>
      <w:r w:rsidRPr="00A55544">
        <w:rPr>
          <w:rFonts w:cstheme="majorHAnsi"/>
          <w:color w:val="000000" w:themeColor="text1"/>
          <w:sz w:val="22"/>
          <w:szCs w:val="22"/>
        </w:rPr>
        <w:t>If a former Youth alleges an incident of abuse that happened when he or she was involved in the Youth Ministry then:</w:t>
      </w:r>
    </w:p>
    <w:p w14:paraId="57C2DA17" w14:textId="77777777" w:rsidR="00354069" w:rsidRPr="00A55544" w:rsidRDefault="00354069" w:rsidP="00D06EAC">
      <w:pPr>
        <w:pStyle w:val="Heading3"/>
        <w:spacing w:after="120"/>
        <w:ind w:left="864" w:hanging="432"/>
        <w:jc w:val="both"/>
        <w:rPr>
          <w:rFonts w:cstheme="majorHAnsi"/>
          <w:color w:val="000000" w:themeColor="text1"/>
          <w:sz w:val="22"/>
          <w:szCs w:val="22"/>
        </w:rPr>
      </w:pPr>
      <w:r w:rsidRPr="00A55544">
        <w:rPr>
          <w:rFonts w:cstheme="majorHAnsi"/>
          <w:color w:val="000000" w:themeColor="text1"/>
          <w:sz w:val="22"/>
          <w:szCs w:val="22"/>
        </w:rPr>
        <w:t xml:space="preserve">Members of the YMPC shall seek to interview the former Youth to gather information.  </w:t>
      </w:r>
    </w:p>
    <w:p w14:paraId="693592DF" w14:textId="481068C7" w:rsidR="00354069" w:rsidRPr="00A55544" w:rsidRDefault="00354069" w:rsidP="00D06EAC">
      <w:pPr>
        <w:pStyle w:val="Heading3"/>
        <w:spacing w:after="120"/>
        <w:ind w:left="864" w:hanging="432"/>
        <w:jc w:val="both"/>
        <w:rPr>
          <w:rFonts w:cstheme="majorHAnsi"/>
          <w:color w:val="000000" w:themeColor="text1"/>
          <w:sz w:val="22"/>
          <w:szCs w:val="22"/>
        </w:rPr>
      </w:pPr>
      <w:r w:rsidRPr="00A55544">
        <w:rPr>
          <w:rFonts w:cstheme="majorHAnsi"/>
          <w:color w:val="000000" w:themeColor="text1"/>
          <w:sz w:val="22"/>
          <w:szCs w:val="22"/>
        </w:rPr>
        <w:t>If the accused is still a member of CHBC, the YMPC shall follow the procedures set out</w:t>
      </w:r>
      <w:r w:rsidR="00645CA9">
        <w:rPr>
          <w:rFonts w:cstheme="majorHAnsi"/>
          <w:color w:val="000000" w:themeColor="text1"/>
          <w:sz w:val="22"/>
          <w:szCs w:val="22"/>
        </w:rPr>
        <w:t xml:space="preserve"> above.</w:t>
      </w:r>
    </w:p>
    <w:p w14:paraId="47507224" w14:textId="77777777" w:rsidR="00354069" w:rsidRPr="00A55544" w:rsidRDefault="00354069" w:rsidP="00D06EAC">
      <w:pPr>
        <w:pStyle w:val="Heading3"/>
        <w:spacing w:after="120"/>
        <w:ind w:left="864" w:hanging="432"/>
        <w:jc w:val="both"/>
        <w:rPr>
          <w:rFonts w:cstheme="majorHAnsi"/>
          <w:color w:val="000000" w:themeColor="text1"/>
          <w:sz w:val="22"/>
          <w:szCs w:val="22"/>
        </w:rPr>
      </w:pPr>
      <w:r w:rsidRPr="00A55544">
        <w:rPr>
          <w:rFonts w:cstheme="majorHAnsi"/>
          <w:color w:val="000000" w:themeColor="text1"/>
          <w:sz w:val="22"/>
          <w:szCs w:val="22"/>
        </w:rPr>
        <w:t xml:space="preserve">If the accused is no longer a member of CHBC, the YMPC shall consult with the CHBC Elders and legal counsel to determine the need to report to police or CPS and any other organization that the accused may be a part of since his/her departure from CHBC. </w:t>
      </w:r>
    </w:p>
    <w:p w14:paraId="590C6B66" w14:textId="49D9AFF1" w:rsidR="00354069" w:rsidRPr="00C42A0F" w:rsidRDefault="00354069" w:rsidP="00D06EAC">
      <w:pPr>
        <w:pStyle w:val="Heading3"/>
        <w:spacing w:after="240"/>
        <w:ind w:left="864" w:hanging="432"/>
        <w:jc w:val="both"/>
        <w:rPr>
          <w:rFonts w:cstheme="majorHAnsi"/>
          <w:color w:val="000000" w:themeColor="text1"/>
          <w:sz w:val="22"/>
          <w:szCs w:val="22"/>
        </w:rPr>
      </w:pPr>
      <w:r w:rsidRPr="00A55544">
        <w:rPr>
          <w:rFonts w:cstheme="majorHAnsi"/>
          <w:color w:val="000000" w:themeColor="text1"/>
          <w:sz w:val="22"/>
          <w:szCs w:val="22"/>
        </w:rPr>
        <w:t>Even if government officials are no longer bound to investigate due to a statute of limitations, CHBC shall investigate all allegations.</w:t>
      </w:r>
    </w:p>
    <w:p w14:paraId="5F65B564" w14:textId="53609786" w:rsidR="00354069" w:rsidRPr="00A55544" w:rsidRDefault="003B61BB" w:rsidP="00D06EAC">
      <w:pPr>
        <w:pStyle w:val="Heading2"/>
        <w:spacing w:after="240"/>
        <w:ind w:left="432" w:hanging="432"/>
        <w:jc w:val="both"/>
        <w:rPr>
          <w:rFonts w:cstheme="majorHAnsi"/>
          <w:color w:val="000000" w:themeColor="text1"/>
          <w:sz w:val="22"/>
          <w:szCs w:val="22"/>
        </w:rPr>
      </w:pPr>
      <w:r w:rsidRPr="00A55544">
        <w:rPr>
          <w:rFonts w:cstheme="majorHAnsi"/>
          <w:color w:val="000000" w:themeColor="text1"/>
          <w:sz w:val="22"/>
          <w:szCs w:val="22"/>
        </w:rPr>
        <w:t>If the media and/or the larger community have knowledge of any incident, one person will be appointed</w:t>
      </w:r>
      <w:r w:rsidR="00A9274E" w:rsidRPr="00A55544">
        <w:rPr>
          <w:rFonts w:cstheme="majorHAnsi"/>
          <w:color w:val="000000" w:themeColor="text1"/>
          <w:sz w:val="22"/>
          <w:szCs w:val="22"/>
        </w:rPr>
        <w:t xml:space="preserve"> </w:t>
      </w:r>
      <w:r w:rsidRPr="00A55544">
        <w:rPr>
          <w:rFonts w:cstheme="majorHAnsi"/>
          <w:color w:val="000000" w:themeColor="text1"/>
          <w:sz w:val="22"/>
          <w:szCs w:val="22"/>
        </w:rPr>
        <w:t xml:space="preserve">by the </w:t>
      </w:r>
      <w:r w:rsidR="00A9274E" w:rsidRPr="00A55544">
        <w:rPr>
          <w:rFonts w:cstheme="majorHAnsi"/>
          <w:color w:val="000000" w:themeColor="text1"/>
          <w:sz w:val="22"/>
          <w:szCs w:val="22"/>
        </w:rPr>
        <w:t>Elders</w:t>
      </w:r>
      <w:r w:rsidRPr="00A55544">
        <w:rPr>
          <w:rFonts w:cstheme="majorHAnsi"/>
          <w:color w:val="000000" w:themeColor="text1"/>
          <w:sz w:val="22"/>
          <w:szCs w:val="22"/>
        </w:rPr>
        <w:t xml:space="preserve"> to act as</w:t>
      </w:r>
      <w:r w:rsidR="00A9274E" w:rsidRPr="00A55544">
        <w:rPr>
          <w:rFonts w:cstheme="majorHAnsi"/>
          <w:color w:val="000000" w:themeColor="text1"/>
          <w:sz w:val="22"/>
          <w:szCs w:val="22"/>
        </w:rPr>
        <w:t xml:space="preserve"> an</w:t>
      </w:r>
      <w:r w:rsidRPr="00A55544">
        <w:rPr>
          <w:rFonts w:cstheme="majorHAnsi"/>
          <w:color w:val="000000" w:themeColor="text1"/>
          <w:sz w:val="22"/>
          <w:szCs w:val="22"/>
        </w:rPr>
        <w:t xml:space="preserve"> official church spokesperson for the purposes of</w:t>
      </w:r>
      <w:r w:rsidR="00A9274E" w:rsidRPr="00A55544">
        <w:rPr>
          <w:rFonts w:cstheme="majorHAnsi"/>
          <w:color w:val="000000" w:themeColor="text1"/>
          <w:sz w:val="22"/>
          <w:szCs w:val="22"/>
        </w:rPr>
        <w:t xml:space="preserve"> </w:t>
      </w:r>
      <w:r w:rsidRPr="00A55544">
        <w:rPr>
          <w:rFonts w:cstheme="majorHAnsi"/>
          <w:color w:val="000000" w:themeColor="text1"/>
          <w:sz w:val="22"/>
          <w:szCs w:val="22"/>
        </w:rPr>
        <w:t>preparing a public statement with accurate but limited information and serving as the official contact for</w:t>
      </w:r>
      <w:r w:rsidR="00A9274E" w:rsidRPr="00A55544">
        <w:rPr>
          <w:rFonts w:cstheme="majorHAnsi"/>
          <w:color w:val="000000" w:themeColor="text1"/>
          <w:sz w:val="22"/>
          <w:szCs w:val="22"/>
        </w:rPr>
        <w:t xml:space="preserve"> </w:t>
      </w:r>
      <w:r w:rsidRPr="00A55544">
        <w:rPr>
          <w:rFonts w:cstheme="majorHAnsi"/>
          <w:color w:val="000000" w:themeColor="text1"/>
          <w:sz w:val="22"/>
          <w:szCs w:val="22"/>
        </w:rPr>
        <w:t xml:space="preserve">media. Church legal counsel may be consulted in preparing the statement. The </w:t>
      </w:r>
      <w:r w:rsidR="00A9274E" w:rsidRPr="00A55544">
        <w:rPr>
          <w:rFonts w:cstheme="majorHAnsi"/>
          <w:color w:val="000000" w:themeColor="text1"/>
          <w:sz w:val="22"/>
          <w:szCs w:val="22"/>
        </w:rPr>
        <w:t>YMPC</w:t>
      </w:r>
      <w:r w:rsidRPr="00A55544">
        <w:rPr>
          <w:rFonts w:cstheme="majorHAnsi"/>
          <w:color w:val="000000" w:themeColor="text1"/>
          <w:sz w:val="22"/>
          <w:szCs w:val="22"/>
        </w:rPr>
        <w:t xml:space="preserve"> may also be</w:t>
      </w:r>
      <w:r w:rsidR="00A9274E" w:rsidRPr="00A55544">
        <w:rPr>
          <w:rFonts w:cstheme="majorHAnsi"/>
          <w:color w:val="000000" w:themeColor="text1"/>
          <w:sz w:val="22"/>
          <w:szCs w:val="22"/>
        </w:rPr>
        <w:t xml:space="preserve"> </w:t>
      </w:r>
      <w:r w:rsidRPr="00A55544">
        <w:rPr>
          <w:rFonts w:cstheme="majorHAnsi"/>
          <w:color w:val="000000" w:themeColor="text1"/>
          <w:sz w:val="22"/>
          <w:szCs w:val="22"/>
        </w:rPr>
        <w:t>consulted on the best way to convey this information to the congregation and the larger community</w:t>
      </w:r>
      <w:r w:rsidR="00F36E89">
        <w:rPr>
          <w:rFonts w:cstheme="majorHAnsi"/>
          <w:color w:val="000000" w:themeColor="text1"/>
          <w:sz w:val="22"/>
          <w:szCs w:val="22"/>
        </w:rPr>
        <w:t>.</w:t>
      </w:r>
    </w:p>
    <w:p w14:paraId="17ABC9D8" w14:textId="7EC08DB9" w:rsidR="003B61BB" w:rsidRDefault="00354069" w:rsidP="00D06EAC">
      <w:pPr>
        <w:pStyle w:val="Heading2"/>
        <w:spacing w:after="240"/>
        <w:ind w:left="432" w:hanging="432"/>
        <w:jc w:val="both"/>
        <w:rPr>
          <w:rFonts w:cstheme="majorHAnsi"/>
          <w:color w:val="000000" w:themeColor="text1"/>
          <w:sz w:val="22"/>
          <w:szCs w:val="22"/>
        </w:rPr>
      </w:pPr>
      <w:r w:rsidRPr="00A55544">
        <w:rPr>
          <w:rFonts w:cstheme="majorHAnsi"/>
          <w:color w:val="000000" w:themeColor="text1"/>
          <w:sz w:val="22"/>
          <w:szCs w:val="22"/>
        </w:rPr>
        <w:t>The YMPC and the CHBC Elder Board shall respond to congregational concerns</w:t>
      </w:r>
      <w:r w:rsidR="00AC0D97" w:rsidRPr="00A55544">
        <w:rPr>
          <w:rFonts w:cstheme="majorHAnsi"/>
          <w:color w:val="000000" w:themeColor="text1"/>
          <w:sz w:val="22"/>
          <w:szCs w:val="22"/>
        </w:rPr>
        <w:t xml:space="preserve"> if warranted</w:t>
      </w:r>
      <w:r w:rsidRPr="00A55544">
        <w:rPr>
          <w:rFonts w:cstheme="majorHAnsi"/>
          <w:color w:val="000000" w:themeColor="text1"/>
          <w:sz w:val="22"/>
          <w:szCs w:val="22"/>
        </w:rPr>
        <w:t>.  The Church, as well as permissive or mandatory reporters, shall work to maintain confidentiality as is appropriate.</w:t>
      </w:r>
    </w:p>
    <w:p w14:paraId="3C09E286" w14:textId="77777777" w:rsidR="00D06EAC" w:rsidRPr="00D06EAC" w:rsidRDefault="00D06EAC" w:rsidP="00D06EAC"/>
    <w:p w14:paraId="437B6652" w14:textId="0E9B1739" w:rsidR="00BC45E6" w:rsidRPr="00E602E0" w:rsidRDefault="00BC45E6" w:rsidP="00C94906">
      <w:pPr>
        <w:pStyle w:val="Heading1"/>
        <w:spacing w:before="0"/>
        <w:jc w:val="center"/>
        <w:rPr>
          <w:b/>
          <w:bCs/>
          <w:color w:val="000000" w:themeColor="text1"/>
        </w:rPr>
      </w:pPr>
      <w:r w:rsidRPr="00E602E0">
        <w:rPr>
          <w:b/>
          <w:bCs/>
          <w:color w:val="000000" w:themeColor="text1"/>
        </w:rPr>
        <w:lastRenderedPageBreak/>
        <w:t>CONSEQUENCES FOR FAILURE TO ADHERE</w:t>
      </w:r>
    </w:p>
    <w:p w14:paraId="6052775D" w14:textId="56BA0599" w:rsidR="00BC45E6" w:rsidRPr="002478D2" w:rsidRDefault="00BC45E6" w:rsidP="00BC45E6">
      <w:pPr>
        <w:rPr>
          <w:rFonts w:asciiTheme="majorHAnsi" w:hAnsiTheme="majorHAnsi" w:cstheme="majorHAnsi"/>
        </w:rPr>
      </w:pPr>
    </w:p>
    <w:p w14:paraId="39759E1E" w14:textId="4556E438" w:rsidR="00BC45E6" w:rsidRDefault="00BC45E6" w:rsidP="00C94906">
      <w:pPr>
        <w:spacing w:after="120"/>
        <w:jc w:val="both"/>
        <w:rPr>
          <w:rFonts w:asciiTheme="majorHAnsi" w:hAnsiTheme="majorHAnsi" w:cstheme="majorHAnsi"/>
        </w:rPr>
      </w:pPr>
      <w:r w:rsidRPr="002478D2">
        <w:rPr>
          <w:rFonts w:asciiTheme="majorHAnsi" w:hAnsiTheme="majorHAnsi" w:cstheme="majorHAnsi"/>
        </w:rPr>
        <w:t>If a Youth Worker fails to comply with an</w:t>
      </w:r>
      <w:r w:rsidR="003B796B">
        <w:rPr>
          <w:rFonts w:asciiTheme="majorHAnsi" w:hAnsiTheme="majorHAnsi" w:cstheme="majorHAnsi"/>
        </w:rPr>
        <w:t>y</w:t>
      </w:r>
      <w:r w:rsidRPr="002478D2">
        <w:rPr>
          <w:rFonts w:asciiTheme="majorHAnsi" w:hAnsiTheme="majorHAnsi" w:cstheme="majorHAnsi"/>
        </w:rPr>
        <w:t xml:space="preserve"> article of the Youth Ministry Protection Policy, he or she will be subject to removal from the Youth Ministry by the </w:t>
      </w:r>
      <w:r w:rsidR="00315035">
        <w:rPr>
          <w:rFonts w:asciiTheme="majorHAnsi" w:hAnsiTheme="majorHAnsi" w:cstheme="majorHAnsi"/>
        </w:rPr>
        <w:t>Director of Youth Ministry</w:t>
      </w:r>
      <w:r w:rsidRPr="002478D2">
        <w:rPr>
          <w:rFonts w:asciiTheme="majorHAnsi" w:hAnsiTheme="majorHAnsi" w:cstheme="majorHAnsi"/>
        </w:rPr>
        <w:t xml:space="preserve">, the Youth Ministry Protection Committee, </w:t>
      </w:r>
      <w:r w:rsidR="003B796B">
        <w:rPr>
          <w:rFonts w:asciiTheme="majorHAnsi" w:hAnsiTheme="majorHAnsi" w:cstheme="majorHAnsi"/>
        </w:rPr>
        <w:t>and/</w:t>
      </w:r>
      <w:r w:rsidRPr="002478D2">
        <w:rPr>
          <w:rFonts w:asciiTheme="majorHAnsi" w:hAnsiTheme="majorHAnsi" w:cstheme="majorHAnsi"/>
        </w:rPr>
        <w:t>or the Elder Board.</w:t>
      </w:r>
    </w:p>
    <w:p w14:paraId="1D995A40" w14:textId="7F2C2CBE" w:rsidR="0054021B" w:rsidRDefault="0026368F" w:rsidP="0054021B">
      <w:pPr>
        <w:spacing w:after="120"/>
        <w:jc w:val="both"/>
        <w:rPr>
          <w:rFonts w:asciiTheme="majorHAnsi" w:hAnsiTheme="majorHAnsi" w:cstheme="majorHAnsi"/>
        </w:rPr>
      </w:pPr>
      <w:r>
        <w:rPr>
          <w:rFonts w:asciiTheme="majorHAnsi" w:hAnsiTheme="majorHAnsi" w:cstheme="majorHAnsi"/>
        </w:rPr>
        <w:t xml:space="preserve">If a Youth fails to comply with any article of the Youth Ministry Protection Policy, he or she will be subject to suspension or removal from the ministry at the discretion of the </w:t>
      </w:r>
      <w:r w:rsidR="00315035">
        <w:rPr>
          <w:rFonts w:asciiTheme="majorHAnsi" w:hAnsiTheme="majorHAnsi" w:cstheme="majorHAnsi"/>
        </w:rPr>
        <w:t>Director of Youth Ministry</w:t>
      </w:r>
      <w:r w:rsidR="0054021B">
        <w:rPr>
          <w:rFonts w:asciiTheme="majorHAnsi" w:hAnsiTheme="majorHAnsi" w:cstheme="majorHAnsi"/>
        </w:rPr>
        <w:t xml:space="preserve">, </w:t>
      </w:r>
      <w:r w:rsidR="0054021B" w:rsidRPr="002478D2">
        <w:rPr>
          <w:rFonts w:asciiTheme="majorHAnsi" w:hAnsiTheme="majorHAnsi" w:cstheme="majorHAnsi"/>
        </w:rPr>
        <w:t xml:space="preserve">the Youth Ministry Protection Committee, </w:t>
      </w:r>
      <w:r w:rsidR="0054021B">
        <w:rPr>
          <w:rFonts w:asciiTheme="majorHAnsi" w:hAnsiTheme="majorHAnsi" w:cstheme="majorHAnsi"/>
        </w:rPr>
        <w:t>and/</w:t>
      </w:r>
      <w:r w:rsidR="0054021B" w:rsidRPr="002478D2">
        <w:rPr>
          <w:rFonts w:asciiTheme="majorHAnsi" w:hAnsiTheme="majorHAnsi" w:cstheme="majorHAnsi"/>
        </w:rPr>
        <w:t>or the Elder Board.</w:t>
      </w:r>
    </w:p>
    <w:p w14:paraId="340D4D3A" w14:textId="1F280C3D" w:rsidR="0026368F" w:rsidRDefault="0026368F" w:rsidP="0026368F">
      <w:pPr>
        <w:spacing w:after="120"/>
        <w:jc w:val="both"/>
        <w:rPr>
          <w:rFonts w:asciiTheme="majorHAnsi" w:hAnsiTheme="majorHAnsi" w:cstheme="majorHAnsi"/>
        </w:rPr>
      </w:pPr>
    </w:p>
    <w:p w14:paraId="0807F34C" w14:textId="77777777" w:rsidR="0026368F" w:rsidRDefault="0026368F" w:rsidP="00C94906">
      <w:pPr>
        <w:spacing w:after="120"/>
        <w:jc w:val="both"/>
        <w:rPr>
          <w:rFonts w:asciiTheme="majorHAnsi" w:hAnsiTheme="majorHAnsi" w:cstheme="majorHAnsi"/>
        </w:rPr>
      </w:pPr>
    </w:p>
    <w:p w14:paraId="4EC81B17" w14:textId="77777777" w:rsidR="00B0141B" w:rsidRDefault="00B0141B" w:rsidP="00C94906">
      <w:pPr>
        <w:spacing w:after="0"/>
        <w:jc w:val="center"/>
        <w:rPr>
          <w:rFonts w:asciiTheme="majorHAnsi" w:hAnsiTheme="majorHAnsi" w:cstheme="majorHAnsi"/>
        </w:rPr>
      </w:pPr>
    </w:p>
    <w:p w14:paraId="60436BBB" w14:textId="77777777" w:rsidR="00B0141B" w:rsidRDefault="00B0141B" w:rsidP="00B0141B">
      <w:pPr>
        <w:jc w:val="center"/>
      </w:pPr>
      <w:r>
        <w:rPr>
          <w:rFonts w:asciiTheme="majorHAnsi" w:hAnsiTheme="majorHAnsi" w:cstheme="majorHAnsi"/>
        </w:rPr>
        <w:t>---------------------------------------------------------------------------------------</w:t>
      </w:r>
    </w:p>
    <w:p w14:paraId="17655E10" w14:textId="5E602EA9" w:rsidR="00B0141B" w:rsidRDefault="00B0141B" w:rsidP="00C94906">
      <w:pPr>
        <w:spacing w:after="0"/>
        <w:jc w:val="center"/>
        <w:rPr>
          <w:rFonts w:asciiTheme="majorHAnsi" w:hAnsiTheme="majorHAnsi" w:cstheme="majorHAnsi"/>
        </w:rPr>
      </w:pPr>
    </w:p>
    <w:p w14:paraId="2AEAFC90" w14:textId="36898FEA" w:rsidR="004567C6" w:rsidRDefault="004567C6" w:rsidP="00C94906">
      <w:pPr>
        <w:spacing w:after="0"/>
        <w:jc w:val="center"/>
        <w:rPr>
          <w:rFonts w:asciiTheme="majorHAnsi" w:hAnsiTheme="majorHAnsi" w:cstheme="majorHAnsi"/>
        </w:rPr>
      </w:pPr>
      <w:r w:rsidRPr="00673E6D">
        <w:rPr>
          <w:rFonts w:asciiTheme="majorHAnsi" w:eastAsia="Cambria" w:hAnsiTheme="majorHAnsi" w:cstheme="majorHAnsi"/>
          <w:smallCaps/>
          <w:noProof/>
          <w:color w:val="000000" w:themeColor="text1"/>
        </w:rPr>
        <w:drawing>
          <wp:inline distT="0" distB="0" distL="114300" distR="114300" wp14:anchorId="5662C20C" wp14:editId="25BB2F7C">
            <wp:extent cx="1238250" cy="1162050"/>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38250" cy="1162050"/>
                    </a:xfrm>
                    <a:prstGeom prst="rect">
                      <a:avLst/>
                    </a:prstGeom>
                    <a:ln/>
                  </pic:spPr>
                </pic:pic>
              </a:graphicData>
            </a:graphic>
          </wp:inline>
        </w:drawing>
      </w:r>
    </w:p>
    <w:p w14:paraId="0640B4CC" w14:textId="52D59DF6" w:rsidR="00B0141B" w:rsidRDefault="00B0141B" w:rsidP="00C94906">
      <w:pPr>
        <w:spacing w:after="0"/>
        <w:jc w:val="center"/>
        <w:rPr>
          <w:rFonts w:asciiTheme="majorHAnsi" w:hAnsiTheme="majorHAnsi" w:cstheme="majorHAnsi"/>
        </w:rPr>
      </w:pPr>
    </w:p>
    <w:p w14:paraId="6819BC9C" w14:textId="77777777" w:rsidR="004567C6" w:rsidRPr="002478D2" w:rsidRDefault="004567C6" w:rsidP="00C94906">
      <w:pPr>
        <w:spacing w:after="0"/>
        <w:jc w:val="center"/>
        <w:rPr>
          <w:rFonts w:asciiTheme="majorHAnsi" w:hAnsiTheme="majorHAnsi" w:cstheme="majorHAnsi"/>
        </w:rPr>
      </w:pPr>
    </w:p>
    <w:p w14:paraId="53E703DE" w14:textId="34B8B5AB" w:rsidR="00B0141B" w:rsidRPr="004567C6" w:rsidRDefault="00C94906" w:rsidP="00B0141B">
      <w:pPr>
        <w:jc w:val="center"/>
        <w:rPr>
          <w:rFonts w:asciiTheme="majorHAnsi" w:hAnsiTheme="majorHAnsi" w:cstheme="majorHAnsi"/>
          <w:sz w:val="32"/>
          <w:szCs w:val="32"/>
          <w:u w:val="single"/>
        </w:rPr>
      </w:pPr>
      <w:r w:rsidRPr="004567C6">
        <w:rPr>
          <w:rFonts w:asciiTheme="majorHAnsi" w:hAnsiTheme="majorHAnsi" w:cstheme="majorHAnsi"/>
          <w:b/>
          <w:bCs/>
          <w:sz w:val="32"/>
          <w:szCs w:val="32"/>
          <w:u w:val="single"/>
        </w:rPr>
        <w:t>Y</w:t>
      </w:r>
      <w:r w:rsidR="00261949">
        <w:rPr>
          <w:rFonts w:asciiTheme="majorHAnsi" w:hAnsiTheme="majorHAnsi" w:cstheme="majorHAnsi"/>
          <w:b/>
          <w:bCs/>
          <w:sz w:val="32"/>
          <w:szCs w:val="32"/>
          <w:u w:val="single"/>
        </w:rPr>
        <w:t>OUTH WORKER APPLICANTS ONLY</w:t>
      </w:r>
    </w:p>
    <w:p w14:paraId="5EEC0721" w14:textId="76C9C4F4" w:rsidR="00C94906" w:rsidRDefault="00C94906" w:rsidP="00C94906">
      <w:pPr>
        <w:rPr>
          <w:rFonts w:asciiTheme="majorHAnsi" w:hAnsiTheme="majorHAnsi" w:cstheme="majorHAnsi"/>
          <w:color w:val="000000" w:themeColor="text1"/>
        </w:rPr>
      </w:pPr>
      <w:r w:rsidRPr="00C94906">
        <w:rPr>
          <w:rFonts w:asciiTheme="majorHAnsi" w:hAnsiTheme="majorHAnsi" w:cstheme="majorHAnsi"/>
        </w:rPr>
        <w:t>I he</w:t>
      </w:r>
      <w:r w:rsidR="00B0141B">
        <w:rPr>
          <w:rFonts w:asciiTheme="majorHAnsi" w:hAnsiTheme="majorHAnsi" w:cstheme="majorHAnsi"/>
        </w:rPr>
        <w:t>re</w:t>
      </w:r>
      <w:r w:rsidRPr="00C94906">
        <w:rPr>
          <w:rFonts w:asciiTheme="majorHAnsi" w:hAnsiTheme="majorHAnsi" w:cstheme="majorHAnsi"/>
        </w:rPr>
        <w:t>by</w:t>
      </w:r>
      <w:r>
        <w:rPr>
          <w:rFonts w:asciiTheme="majorHAnsi" w:hAnsiTheme="majorHAnsi" w:cstheme="majorHAnsi"/>
        </w:rPr>
        <w:t xml:space="preserve"> </w:t>
      </w:r>
      <w:r w:rsidRPr="00673E6D">
        <w:rPr>
          <w:rFonts w:asciiTheme="majorHAnsi" w:hAnsiTheme="majorHAnsi" w:cstheme="majorHAnsi"/>
          <w:color w:val="000000" w:themeColor="text1"/>
        </w:rPr>
        <w:t xml:space="preserve">state that </w:t>
      </w:r>
      <w:r>
        <w:rPr>
          <w:rFonts w:asciiTheme="majorHAnsi" w:hAnsiTheme="majorHAnsi" w:cstheme="majorHAnsi"/>
          <w:color w:val="000000" w:themeColor="text1"/>
        </w:rPr>
        <w:t>I have carefully read the foregoing Youth Ministry Protection Policy and know the contents thereof</w:t>
      </w:r>
      <w:r w:rsidR="00F24652">
        <w:rPr>
          <w:rFonts w:asciiTheme="majorHAnsi" w:hAnsiTheme="majorHAnsi" w:cstheme="majorHAnsi"/>
          <w:color w:val="000000" w:themeColor="text1"/>
        </w:rPr>
        <w:t xml:space="preserve">. Furthermore, </w:t>
      </w:r>
      <w:r w:rsidR="005D18D8">
        <w:rPr>
          <w:rFonts w:asciiTheme="majorHAnsi" w:hAnsiTheme="majorHAnsi" w:cstheme="majorHAnsi"/>
          <w:color w:val="000000" w:themeColor="text1"/>
        </w:rPr>
        <w:t xml:space="preserve">in my prospective </w:t>
      </w:r>
      <w:r w:rsidR="00F24652">
        <w:rPr>
          <w:rFonts w:asciiTheme="majorHAnsi" w:hAnsiTheme="majorHAnsi" w:cstheme="majorHAnsi"/>
          <w:color w:val="000000" w:themeColor="text1"/>
        </w:rPr>
        <w:t>work as a Youth Worker, I agree to abide by the contents in their totality.</w:t>
      </w:r>
      <w:r>
        <w:rPr>
          <w:rFonts w:asciiTheme="majorHAnsi" w:hAnsiTheme="majorHAnsi" w:cstheme="majorHAnsi"/>
          <w:color w:val="000000" w:themeColor="text1"/>
        </w:rPr>
        <w:t xml:space="preserve"> </w:t>
      </w:r>
    </w:p>
    <w:p w14:paraId="19462792" w14:textId="77777777" w:rsidR="00B0141B" w:rsidRPr="00673E6D" w:rsidRDefault="00B0141B" w:rsidP="00C94906">
      <w:pPr>
        <w:rPr>
          <w:rFonts w:asciiTheme="majorHAnsi" w:hAnsiTheme="majorHAnsi" w:cstheme="majorHAnsi"/>
          <w:color w:val="000000" w:themeColor="text1"/>
        </w:rPr>
      </w:pPr>
    </w:p>
    <w:p w14:paraId="1FDA74A7" w14:textId="602208B1" w:rsidR="00C94906" w:rsidRPr="00673E6D" w:rsidRDefault="00F24652" w:rsidP="00C94906">
      <w:pPr>
        <w:rPr>
          <w:rFonts w:asciiTheme="majorHAnsi" w:hAnsiTheme="majorHAnsi" w:cstheme="majorHAnsi"/>
          <w:color w:val="000000" w:themeColor="text1"/>
        </w:rPr>
      </w:pPr>
      <w:r>
        <w:rPr>
          <w:rFonts w:asciiTheme="majorHAnsi" w:hAnsiTheme="majorHAnsi" w:cstheme="majorHAnsi"/>
          <w:color w:val="000000" w:themeColor="text1"/>
        </w:rPr>
        <w:t>Youth Worker</w:t>
      </w:r>
      <w:r w:rsidR="005D18D8">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Applicant </w:t>
      </w:r>
      <w:r w:rsidR="00C94906" w:rsidRPr="00673E6D">
        <w:rPr>
          <w:rFonts w:asciiTheme="majorHAnsi" w:hAnsiTheme="majorHAnsi" w:cstheme="majorHAnsi"/>
          <w:color w:val="000000" w:themeColor="text1"/>
        </w:rPr>
        <w:t>Signature: _____________________________                       Date: __________________</w:t>
      </w:r>
    </w:p>
    <w:p w14:paraId="562C655C" w14:textId="1AB9E138" w:rsidR="00BC45E6" w:rsidRPr="00C94906" w:rsidRDefault="00BC45E6" w:rsidP="00BC45E6">
      <w:pPr>
        <w:rPr>
          <w:rFonts w:asciiTheme="majorHAnsi" w:hAnsiTheme="majorHAnsi" w:cstheme="majorHAnsi"/>
        </w:rPr>
      </w:pPr>
    </w:p>
    <w:p w14:paraId="34EC02C9" w14:textId="643A737F" w:rsidR="00BC45E6" w:rsidRPr="00BC45E6" w:rsidRDefault="00F24652" w:rsidP="00BC45E6">
      <w:r>
        <w:rPr>
          <w:rFonts w:asciiTheme="majorHAnsi" w:hAnsiTheme="majorHAnsi" w:cstheme="majorHAnsi"/>
          <w:color w:val="000000" w:themeColor="text1"/>
        </w:rPr>
        <w:t>Youth Worker</w:t>
      </w:r>
      <w:r w:rsidR="005D18D8">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 xml:space="preserve">Applicant </w:t>
      </w:r>
      <w:r>
        <w:rPr>
          <w:rFonts w:asciiTheme="majorHAnsi" w:hAnsiTheme="majorHAnsi" w:cstheme="majorHAnsi"/>
          <w:color w:val="000000" w:themeColor="text1"/>
        </w:rPr>
        <w:t>Printed Name</w:t>
      </w:r>
      <w:r w:rsidRPr="00673E6D">
        <w:rPr>
          <w:rFonts w:asciiTheme="majorHAnsi" w:hAnsiTheme="majorHAnsi" w:cstheme="majorHAnsi"/>
          <w:color w:val="000000" w:themeColor="text1"/>
        </w:rPr>
        <w:t xml:space="preserve">: __________________________                       </w:t>
      </w:r>
    </w:p>
    <w:p w14:paraId="62C3E81E" w14:textId="77777777" w:rsidR="00EA271F" w:rsidRDefault="00EA271F" w:rsidP="001473E6">
      <w:pPr>
        <w:jc w:val="center"/>
        <w:rPr>
          <w:rFonts w:asciiTheme="majorHAnsi" w:hAnsiTheme="majorHAnsi" w:cstheme="majorHAnsi"/>
          <w:b/>
          <w:bCs/>
          <w:color w:val="000000" w:themeColor="text1"/>
          <w:sz w:val="32"/>
          <w:szCs w:val="32"/>
        </w:rPr>
      </w:pPr>
      <w:bookmarkStart w:id="3" w:name="_Hlk76982541"/>
    </w:p>
    <w:p w14:paraId="3B6AE35B" w14:textId="77777777" w:rsidR="00B0141B" w:rsidRDefault="00B0141B">
      <w:pPr>
        <w:rPr>
          <w:rFonts w:asciiTheme="majorHAnsi" w:hAnsiTheme="majorHAnsi" w:cstheme="majorHAnsi"/>
          <w:b/>
          <w:bCs/>
          <w:color w:val="000000" w:themeColor="text1"/>
          <w:sz w:val="32"/>
          <w:szCs w:val="32"/>
        </w:rPr>
      </w:pPr>
      <w:r>
        <w:rPr>
          <w:rFonts w:asciiTheme="majorHAnsi" w:hAnsiTheme="majorHAnsi" w:cstheme="majorHAnsi"/>
          <w:b/>
          <w:bCs/>
          <w:color w:val="000000" w:themeColor="text1"/>
          <w:sz w:val="32"/>
          <w:szCs w:val="32"/>
        </w:rPr>
        <w:br w:type="page"/>
      </w:r>
    </w:p>
    <w:p w14:paraId="346B1E23" w14:textId="79FEB4CC" w:rsidR="003B61BB" w:rsidRPr="00673E6D" w:rsidRDefault="003B61BB" w:rsidP="001473E6">
      <w:pPr>
        <w:jc w:val="center"/>
        <w:rPr>
          <w:rFonts w:asciiTheme="majorHAnsi" w:hAnsiTheme="majorHAnsi" w:cstheme="majorHAnsi"/>
          <w:b/>
          <w:bCs/>
          <w:color w:val="000000" w:themeColor="text1"/>
          <w:sz w:val="32"/>
          <w:szCs w:val="32"/>
        </w:rPr>
      </w:pPr>
      <w:r w:rsidRPr="00673E6D">
        <w:rPr>
          <w:rFonts w:asciiTheme="majorHAnsi" w:hAnsiTheme="majorHAnsi" w:cstheme="majorHAnsi"/>
          <w:b/>
          <w:bCs/>
          <w:color w:val="000000" w:themeColor="text1"/>
          <w:sz w:val="32"/>
          <w:szCs w:val="32"/>
        </w:rPr>
        <w:lastRenderedPageBreak/>
        <w:t>APPENDIX A: IMPORTANT PHONE NUMBERS AND NAMES</w:t>
      </w:r>
    </w:p>
    <w:bookmarkEnd w:id="3"/>
    <w:p w14:paraId="0EEAD11F" w14:textId="5E68DC5F" w:rsidR="00011510" w:rsidRPr="00673E6D" w:rsidRDefault="00011510" w:rsidP="00011510">
      <w:pPr>
        <w:jc w:val="center"/>
        <w:rPr>
          <w:rFonts w:asciiTheme="majorHAnsi" w:hAnsiTheme="majorHAnsi" w:cstheme="majorHAnsi"/>
          <w:i/>
          <w:iCs/>
          <w:color w:val="000000" w:themeColor="text1"/>
        </w:rPr>
      </w:pPr>
      <w:r w:rsidRPr="00673E6D">
        <w:rPr>
          <w:rFonts w:asciiTheme="majorHAnsi" w:hAnsiTheme="majorHAnsi" w:cstheme="majorHAnsi"/>
          <w:i/>
          <w:iCs/>
          <w:color w:val="000000" w:themeColor="text1"/>
        </w:rPr>
        <w:t>(Updated annually)</w:t>
      </w:r>
    </w:p>
    <w:p w14:paraId="5D0D20F0" w14:textId="798B4835" w:rsidR="001473E6" w:rsidRPr="00673E6D" w:rsidRDefault="000D578A" w:rsidP="001473E6">
      <w:pPr>
        <w:jc w:val="center"/>
        <w:rPr>
          <w:rFonts w:asciiTheme="majorHAnsi" w:hAnsiTheme="majorHAnsi" w:cstheme="majorHAnsi"/>
          <w:b/>
          <w:bCs/>
          <w:color w:val="000000" w:themeColor="text1"/>
          <w:sz w:val="32"/>
          <w:szCs w:val="32"/>
        </w:rPr>
      </w:pPr>
      <w:r w:rsidRPr="00673E6D">
        <w:rPr>
          <w:rFonts w:asciiTheme="majorHAnsi" w:hAnsiTheme="majorHAnsi" w:cstheme="majorHAnsi"/>
          <w:b/>
          <w:bCs/>
          <w:noProof/>
          <w:color w:val="000000" w:themeColor="text1"/>
          <w:u w:val="single"/>
        </w:rPr>
        <w:drawing>
          <wp:inline distT="0" distB="0" distL="0" distR="0" wp14:anchorId="6F5E1748" wp14:editId="07B01314">
            <wp:extent cx="1234440" cy="123444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inline>
        </w:drawing>
      </w:r>
    </w:p>
    <w:p w14:paraId="57D492E8" w14:textId="77777777" w:rsidR="00011510" w:rsidRPr="00673E6D" w:rsidRDefault="00011510" w:rsidP="001473E6">
      <w:pPr>
        <w:jc w:val="center"/>
        <w:rPr>
          <w:rFonts w:asciiTheme="majorHAnsi" w:hAnsiTheme="majorHAnsi" w:cstheme="majorHAnsi"/>
          <w:b/>
          <w:bCs/>
          <w:color w:val="000000" w:themeColor="text1"/>
          <w:sz w:val="32"/>
          <w:szCs w:val="32"/>
        </w:rPr>
      </w:pPr>
    </w:p>
    <w:p w14:paraId="0C70072D" w14:textId="485B1A4D" w:rsidR="003B61BB" w:rsidRPr="00673E6D" w:rsidRDefault="00011510" w:rsidP="00011510">
      <w:pPr>
        <w:jc w:val="center"/>
        <w:rPr>
          <w:rFonts w:asciiTheme="majorHAnsi" w:hAnsiTheme="majorHAnsi" w:cstheme="majorHAnsi"/>
          <w:b/>
          <w:bCs/>
          <w:color w:val="000000" w:themeColor="text1"/>
        </w:rPr>
      </w:pPr>
      <w:r w:rsidRPr="00673E6D">
        <w:rPr>
          <w:rFonts w:asciiTheme="majorHAnsi" w:hAnsiTheme="majorHAnsi" w:cstheme="majorHAnsi"/>
          <w:color w:val="000000" w:themeColor="text1"/>
        </w:rPr>
        <w:t xml:space="preserve">DISTRICT OF COLUMBIA </w:t>
      </w:r>
      <w:r w:rsidR="003B61BB" w:rsidRPr="00673E6D">
        <w:rPr>
          <w:rFonts w:asciiTheme="majorHAnsi" w:hAnsiTheme="majorHAnsi" w:cstheme="majorHAnsi"/>
          <w:color w:val="000000" w:themeColor="text1"/>
        </w:rPr>
        <w:t>CHILD</w:t>
      </w:r>
      <w:r w:rsidR="0063707E">
        <w:rPr>
          <w:rFonts w:asciiTheme="majorHAnsi" w:hAnsiTheme="majorHAnsi" w:cstheme="majorHAnsi"/>
          <w:color w:val="000000" w:themeColor="text1"/>
        </w:rPr>
        <w:t xml:space="preserve"> &amp; FAMILY SERVICES AGENCY</w:t>
      </w:r>
      <w:r w:rsidR="003B61BB" w:rsidRPr="00673E6D">
        <w:rPr>
          <w:rFonts w:asciiTheme="majorHAnsi" w:hAnsiTheme="majorHAnsi" w:cstheme="majorHAnsi"/>
          <w:color w:val="000000" w:themeColor="text1"/>
        </w:rPr>
        <w:t xml:space="preserve">: </w:t>
      </w:r>
      <w:r w:rsidRPr="00673E6D">
        <w:rPr>
          <w:rFonts w:asciiTheme="majorHAnsi" w:hAnsiTheme="majorHAnsi" w:cstheme="majorHAnsi"/>
          <w:b/>
          <w:bCs/>
          <w:color w:val="000000" w:themeColor="text1"/>
        </w:rPr>
        <w:t>202-671-7233</w:t>
      </w:r>
    </w:p>
    <w:p w14:paraId="550D12B3" w14:textId="1114A248" w:rsidR="00011510" w:rsidRPr="00673E6D" w:rsidRDefault="00011510" w:rsidP="00011510">
      <w:pPr>
        <w:jc w:val="center"/>
        <w:rPr>
          <w:rFonts w:asciiTheme="majorHAnsi" w:hAnsiTheme="majorHAnsi" w:cstheme="majorHAnsi"/>
          <w:color w:val="000000" w:themeColor="text1"/>
        </w:rPr>
      </w:pPr>
    </w:p>
    <w:p w14:paraId="5FA26006" w14:textId="77DD1B4A" w:rsidR="00011510" w:rsidRDefault="00736E19" w:rsidP="00011510">
      <w:pPr>
        <w:jc w:val="center"/>
        <w:rPr>
          <w:rFonts w:asciiTheme="majorHAnsi" w:hAnsiTheme="majorHAnsi" w:cstheme="majorHAnsi"/>
          <w:color w:val="000000" w:themeColor="text1"/>
        </w:rPr>
      </w:pPr>
      <w:r>
        <w:rPr>
          <w:rFonts w:asciiTheme="majorHAnsi" w:hAnsiTheme="majorHAnsi" w:cstheme="majorHAnsi"/>
          <w:color w:val="000000" w:themeColor="text1"/>
        </w:rPr>
        <w:t>ORGANIZATION</w:t>
      </w:r>
      <w:r w:rsidR="00EF5FA7">
        <w:rPr>
          <w:rFonts w:asciiTheme="majorHAnsi" w:hAnsiTheme="majorHAnsi" w:cstheme="majorHAnsi"/>
          <w:color w:val="000000" w:themeColor="text1"/>
        </w:rPr>
        <w:t xml:space="preserve">: </w:t>
      </w:r>
    </w:p>
    <w:p w14:paraId="47292E8E" w14:textId="1EC0FEEC" w:rsidR="00EF5FA7" w:rsidRDefault="00EF5FA7" w:rsidP="00011510">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CAPITOL HILL BAPTIST CHURCH: </w:t>
      </w:r>
      <w:r w:rsidRPr="00EF5FA7">
        <w:rPr>
          <w:rFonts w:asciiTheme="majorHAnsi" w:hAnsiTheme="majorHAnsi" w:cstheme="majorHAnsi"/>
          <w:b/>
          <w:bCs/>
          <w:color w:val="000000" w:themeColor="text1"/>
        </w:rPr>
        <w:t>202-543-6111</w:t>
      </w:r>
    </w:p>
    <w:p w14:paraId="6D0077BA" w14:textId="45FE0C29" w:rsidR="00EF5FA7" w:rsidRDefault="00EF5FA7" w:rsidP="00011510">
      <w:pPr>
        <w:jc w:val="center"/>
        <w:rPr>
          <w:rFonts w:asciiTheme="majorHAnsi" w:hAnsiTheme="majorHAnsi" w:cstheme="majorHAnsi"/>
          <w:color w:val="000000" w:themeColor="text1"/>
        </w:rPr>
      </w:pPr>
    </w:p>
    <w:p w14:paraId="3E2568D2" w14:textId="2CD3CDBD" w:rsidR="00EF5FA7" w:rsidRPr="00673E6D" w:rsidRDefault="007C4B01" w:rsidP="00011510">
      <w:pPr>
        <w:jc w:val="center"/>
        <w:rPr>
          <w:rFonts w:asciiTheme="majorHAnsi" w:hAnsiTheme="majorHAnsi" w:cstheme="majorHAnsi"/>
          <w:color w:val="000000" w:themeColor="text1"/>
        </w:rPr>
      </w:pPr>
      <w:r>
        <w:rPr>
          <w:rFonts w:asciiTheme="majorHAnsi" w:hAnsiTheme="majorHAnsi" w:cstheme="majorHAnsi"/>
          <w:color w:val="000000" w:themeColor="text1"/>
        </w:rPr>
        <w:t>DIRECTOR OF YOUTH MINISTRY:</w:t>
      </w:r>
    </w:p>
    <w:p w14:paraId="00EAABEB" w14:textId="5E94030F" w:rsidR="00011510" w:rsidRPr="00673E6D" w:rsidRDefault="00AB2DBF" w:rsidP="00011510">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MARK FEATHER: </w:t>
      </w:r>
      <w:r w:rsidRPr="00AB2DBF">
        <w:rPr>
          <w:rFonts w:asciiTheme="majorHAnsi" w:hAnsiTheme="majorHAnsi" w:cstheme="majorHAnsi"/>
          <w:b/>
          <w:bCs/>
          <w:color w:val="000000" w:themeColor="text1"/>
        </w:rPr>
        <w:t>502-500-8459</w:t>
      </w:r>
      <w:r w:rsidR="00011510" w:rsidRPr="00673E6D">
        <w:rPr>
          <w:rFonts w:asciiTheme="majorHAnsi" w:hAnsiTheme="majorHAnsi" w:cstheme="majorHAnsi"/>
          <w:color w:val="000000" w:themeColor="text1"/>
        </w:rPr>
        <w:t xml:space="preserve"> </w:t>
      </w:r>
    </w:p>
    <w:p w14:paraId="40CFF063" w14:textId="052C56AC" w:rsidR="003B61BB" w:rsidRPr="00673E6D" w:rsidRDefault="003B61BB" w:rsidP="00011510">
      <w:pPr>
        <w:jc w:val="center"/>
        <w:rPr>
          <w:rFonts w:asciiTheme="majorHAnsi" w:hAnsiTheme="majorHAnsi" w:cstheme="majorHAnsi"/>
          <w:color w:val="000000" w:themeColor="text1"/>
        </w:rPr>
      </w:pPr>
    </w:p>
    <w:p w14:paraId="19715588" w14:textId="77777777" w:rsidR="00011510" w:rsidRPr="00673E6D" w:rsidRDefault="00011510" w:rsidP="00011510">
      <w:pPr>
        <w:jc w:val="center"/>
        <w:rPr>
          <w:rFonts w:asciiTheme="majorHAnsi" w:hAnsiTheme="majorHAnsi" w:cstheme="majorHAnsi"/>
          <w:color w:val="000000" w:themeColor="text1"/>
        </w:rPr>
      </w:pPr>
      <w:r w:rsidRPr="00673E6D">
        <w:rPr>
          <w:rFonts w:asciiTheme="majorHAnsi" w:hAnsiTheme="majorHAnsi" w:cstheme="majorHAnsi"/>
          <w:color w:val="000000" w:themeColor="text1"/>
        </w:rPr>
        <w:t>DEACONS/DEACONESSES OF YOUTH MINISTRY</w:t>
      </w:r>
      <w:r w:rsidR="003B61BB" w:rsidRPr="00673E6D">
        <w:rPr>
          <w:rFonts w:asciiTheme="majorHAnsi" w:hAnsiTheme="majorHAnsi" w:cstheme="majorHAnsi"/>
          <w:color w:val="000000" w:themeColor="text1"/>
        </w:rPr>
        <w:t>:</w:t>
      </w:r>
      <w:r w:rsidRPr="00673E6D">
        <w:rPr>
          <w:rFonts w:asciiTheme="majorHAnsi" w:hAnsiTheme="majorHAnsi" w:cstheme="majorHAnsi"/>
          <w:color w:val="000000" w:themeColor="text1"/>
        </w:rPr>
        <w:t xml:space="preserve"> </w:t>
      </w:r>
    </w:p>
    <w:p w14:paraId="1077049D" w14:textId="64DB062B" w:rsidR="00011510" w:rsidRPr="00294401" w:rsidRDefault="006E6BDC" w:rsidP="00294401">
      <w:pPr>
        <w:jc w:val="center"/>
        <w:rPr>
          <w:rFonts w:asciiTheme="majorHAnsi" w:hAnsiTheme="majorHAnsi" w:cstheme="majorHAnsi"/>
          <w:b/>
          <w:bCs/>
          <w:color w:val="000000" w:themeColor="text1"/>
        </w:rPr>
      </w:pPr>
      <w:r>
        <w:rPr>
          <w:rFonts w:asciiTheme="majorHAnsi" w:hAnsiTheme="majorHAnsi" w:cstheme="majorHAnsi"/>
          <w:color w:val="000000" w:themeColor="text1"/>
        </w:rPr>
        <w:t>CHRISTIAN LAWRENCE</w:t>
      </w:r>
      <w:r w:rsidR="00E602E0">
        <w:rPr>
          <w:rFonts w:asciiTheme="majorHAnsi" w:hAnsiTheme="majorHAnsi" w:cstheme="majorHAnsi"/>
          <w:color w:val="000000" w:themeColor="text1"/>
        </w:rPr>
        <w:t xml:space="preserve">: </w:t>
      </w:r>
      <w:r>
        <w:rPr>
          <w:rFonts w:asciiTheme="majorHAnsi" w:hAnsiTheme="majorHAnsi" w:cstheme="majorHAnsi"/>
          <w:b/>
          <w:bCs/>
          <w:color w:val="000000" w:themeColor="text1"/>
        </w:rPr>
        <w:t>503</w:t>
      </w:r>
      <w:r w:rsidR="00294401">
        <w:rPr>
          <w:rFonts w:asciiTheme="majorHAnsi" w:hAnsiTheme="majorHAnsi" w:cstheme="majorHAnsi"/>
          <w:b/>
          <w:bCs/>
          <w:color w:val="000000" w:themeColor="text1"/>
        </w:rPr>
        <w:t>-</w:t>
      </w:r>
      <w:r w:rsidR="00294401" w:rsidRPr="00294401">
        <w:rPr>
          <w:rFonts w:asciiTheme="majorHAnsi" w:hAnsiTheme="majorHAnsi" w:cstheme="majorHAnsi"/>
          <w:b/>
          <w:bCs/>
          <w:color w:val="000000" w:themeColor="text1"/>
        </w:rPr>
        <w:t>5</w:t>
      </w:r>
      <w:r>
        <w:rPr>
          <w:rFonts w:asciiTheme="majorHAnsi" w:hAnsiTheme="majorHAnsi" w:cstheme="majorHAnsi"/>
          <w:b/>
          <w:bCs/>
          <w:color w:val="000000" w:themeColor="text1"/>
        </w:rPr>
        <w:t>02</w:t>
      </w:r>
      <w:r w:rsidR="00294401" w:rsidRPr="00294401">
        <w:rPr>
          <w:rFonts w:asciiTheme="majorHAnsi" w:hAnsiTheme="majorHAnsi" w:cstheme="majorHAnsi"/>
          <w:b/>
          <w:bCs/>
          <w:color w:val="000000" w:themeColor="text1"/>
        </w:rPr>
        <w:t>-</w:t>
      </w:r>
      <w:r>
        <w:rPr>
          <w:rFonts w:asciiTheme="majorHAnsi" w:hAnsiTheme="majorHAnsi" w:cstheme="majorHAnsi"/>
          <w:b/>
          <w:bCs/>
          <w:color w:val="000000" w:themeColor="text1"/>
        </w:rPr>
        <w:t>5169</w:t>
      </w:r>
    </w:p>
    <w:p w14:paraId="0445D1CC" w14:textId="339DDDDF" w:rsidR="003B61BB" w:rsidRPr="00673E6D" w:rsidRDefault="008E4A22" w:rsidP="00011510">
      <w:pPr>
        <w:jc w:val="center"/>
        <w:rPr>
          <w:rFonts w:asciiTheme="majorHAnsi" w:hAnsiTheme="majorHAnsi" w:cstheme="majorHAnsi"/>
          <w:color w:val="000000" w:themeColor="text1"/>
        </w:rPr>
      </w:pPr>
      <w:r>
        <w:rPr>
          <w:rFonts w:asciiTheme="majorHAnsi" w:hAnsiTheme="majorHAnsi" w:cstheme="majorHAnsi"/>
          <w:color w:val="000000" w:themeColor="text1"/>
        </w:rPr>
        <w:t>MEAGAN RHODES</w:t>
      </w:r>
      <w:r w:rsidR="00E602E0">
        <w:rPr>
          <w:rFonts w:asciiTheme="majorHAnsi" w:hAnsiTheme="majorHAnsi" w:cstheme="majorHAnsi"/>
          <w:color w:val="000000" w:themeColor="text1"/>
        </w:rPr>
        <w:t xml:space="preserve">: </w:t>
      </w:r>
      <w:r>
        <w:rPr>
          <w:rFonts w:asciiTheme="majorHAnsi" w:hAnsiTheme="majorHAnsi" w:cstheme="majorHAnsi"/>
          <w:b/>
          <w:bCs/>
          <w:color w:val="000000" w:themeColor="text1"/>
        </w:rPr>
        <w:t>580</w:t>
      </w:r>
      <w:r w:rsidR="00315035">
        <w:rPr>
          <w:rFonts w:asciiTheme="majorHAnsi" w:hAnsiTheme="majorHAnsi" w:cstheme="majorHAnsi"/>
          <w:b/>
          <w:bCs/>
          <w:color w:val="000000" w:themeColor="text1"/>
        </w:rPr>
        <w:t>-</w:t>
      </w:r>
      <w:r>
        <w:rPr>
          <w:rFonts w:asciiTheme="majorHAnsi" w:hAnsiTheme="majorHAnsi" w:cstheme="majorHAnsi"/>
          <w:b/>
          <w:bCs/>
          <w:color w:val="000000" w:themeColor="text1"/>
        </w:rPr>
        <w:t>542</w:t>
      </w:r>
      <w:r w:rsidR="00315035">
        <w:rPr>
          <w:rFonts w:asciiTheme="majorHAnsi" w:hAnsiTheme="majorHAnsi" w:cstheme="majorHAnsi"/>
          <w:b/>
          <w:bCs/>
          <w:color w:val="000000" w:themeColor="text1"/>
        </w:rPr>
        <w:t>-</w:t>
      </w:r>
      <w:r>
        <w:rPr>
          <w:rFonts w:asciiTheme="majorHAnsi" w:hAnsiTheme="majorHAnsi" w:cstheme="majorHAnsi"/>
          <w:b/>
          <w:bCs/>
          <w:color w:val="000000" w:themeColor="text1"/>
        </w:rPr>
        <w:t>2611</w:t>
      </w:r>
    </w:p>
    <w:p w14:paraId="175CC110" w14:textId="77777777" w:rsidR="00011510" w:rsidRPr="00673E6D" w:rsidRDefault="00011510" w:rsidP="00011510">
      <w:pPr>
        <w:jc w:val="center"/>
        <w:rPr>
          <w:rFonts w:asciiTheme="majorHAnsi" w:hAnsiTheme="majorHAnsi" w:cstheme="majorHAnsi"/>
          <w:color w:val="000000" w:themeColor="text1"/>
        </w:rPr>
      </w:pPr>
    </w:p>
    <w:p w14:paraId="386EF4B5" w14:textId="74BD25B7" w:rsidR="003B61BB" w:rsidRPr="00673E6D" w:rsidRDefault="00011510" w:rsidP="00011510">
      <w:pPr>
        <w:jc w:val="center"/>
        <w:rPr>
          <w:rFonts w:asciiTheme="majorHAnsi" w:hAnsiTheme="majorHAnsi" w:cstheme="majorHAnsi"/>
          <w:color w:val="000000" w:themeColor="text1"/>
        </w:rPr>
      </w:pPr>
      <w:r w:rsidRPr="00673E6D">
        <w:rPr>
          <w:rFonts w:asciiTheme="majorHAnsi" w:hAnsiTheme="majorHAnsi" w:cstheme="majorHAnsi"/>
          <w:color w:val="000000" w:themeColor="text1"/>
        </w:rPr>
        <w:t xml:space="preserve">YOUTH MINISTRY PROTECTION COMMITTEE </w:t>
      </w:r>
      <w:r w:rsidR="003B61BB" w:rsidRPr="00673E6D">
        <w:rPr>
          <w:rFonts w:asciiTheme="majorHAnsi" w:hAnsiTheme="majorHAnsi" w:cstheme="majorHAnsi"/>
          <w:color w:val="000000" w:themeColor="text1"/>
        </w:rPr>
        <w:t>MEMBERS:</w:t>
      </w:r>
    </w:p>
    <w:p w14:paraId="559E51BE" w14:textId="2E135CE0" w:rsidR="0063707E" w:rsidRDefault="0063707E" w:rsidP="00011510">
      <w:pPr>
        <w:jc w:val="center"/>
        <w:rPr>
          <w:rFonts w:asciiTheme="majorHAnsi" w:hAnsiTheme="majorHAnsi" w:cstheme="majorHAnsi"/>
          <w:color w:val="000000" w:themeColor="text1"/>
        </w:rPr>
      </w:pPr>
      <w:r>
        <w:rPr>
          <w:rFonts w:asciiTheme="majorHAnsi" w:hAnsiTheme="majorHAnsi" w:cstheme="majorHAnsi"/>
          <w:color w:val="000000" w:themeColor="text1"/>
        </w:rPr>
        <w:t>JAMIE DUNLOP</w:t>
      </w:r>
    </w:p>
    <w:p w14:paraId="79B6F8E0" w14:textId="21087380" w:rsidR="0063707E" w:rsidRDefault="0063707E" w:rsidP="00011510">
      <w:pPr>
        <w:jc w:val="center"/>
        <w:rPr>
          <w:rFonts w:asciiTheme="majorHAnsi" w:hAnsiTheme="majorHAnsi" w:cstheme="majorHAnsi"/>
          <w:color w:val="000000" w:themeColor="text1"/>
        </w:rPr>
      </w:pPr>
      <w:r>
        <w:rPr>
          <w:rFonts w:asciiTheme="majorHAnsi" w:hAnsiTheme="majorHAnsi" w:cstheme="majorHAnsi"/>
          <w:color w:val="000000" w:themeColor="text1"/>
        </w:rPr>
        <w:t>MARK FEATHER</w:t>
      </w:r>
    </w:p>
    <w:p w14:paraId="2A9991C9" w14:textId="72E82A53" w:rsidR="0063707E" w:rsidRDefault="0063707E" w:rsidP="00011510">
      <w:pPr>
        <w:jc w:val="center"/>
        <w:rPr>
          <w:rFonts w:asciiTheme="majorHAnsi" w:hAnsiTheme="majorHAnsi" w:cstheme="majorHAnsi"/>
          <w:color w:val="000000" w:themeColor="text1"/>
        </w:rPr>
      </w:pPr>
      <w:r>
        <w:rPr>
          <w:rFonts w:asciiTheme="majorHAnsi" w:hAnsiTheme="majorHAnsi" w:cstheme="majorHAnsi"/>
          <w:color w:val="000000" w:themeColor="text1"/>
        </w:rPr>
        <w:t>JENNIFER LAM</w:t>
      </w:r>
    </w:p>
    <w:p w14:paraId="1ABCB161" w14:textId="1214D15E" w:rsidR="007C4B01" w:rsidRDefault="007C4B01" w:rsidP="00011510">
      <w:pPr>
        <w:jc w:val="center"/>
        <w:rPr>
          <w:rFonts w:asciiTheme="majorHAnsi" w:hAnsiTheme="majorHAnsi" w:cstheme="majorHAnsi"/>
          <w:color w:val="000000" w:themeColor="text1"/>
        </w:rPr>
      </w:pPr>
      <w:r>
        <w:rPr>
          <w:rFonts w:asciiTheme="majorHAnsi" w:hAnsiTheme="majorHAnsi" w:cstheme="majorHAnsi"/>
          <w:color w:val="000000" w:themeColor="text1"/>
        </w:rPr>
        <w:t>MICHAEL ROBERTS</w:t>
      </w:r>
    </w:p>
    <w:p w14:paraId="4C42DC08" w14:textId="149757C9" w:rsidR="00673E6D" w:rsidRPr="00673E6D" w:rsidRDefault="0063707E" w:rsidP="0063707E">
      <w:pPr>
        <w:jc w:val="center"/>
        <w:rPr>
          <w:rFonts w:asciiTheme="majorHAnsi" w:hAnsiTheme="majorHAnsi" w:cstheme="majorHAnsi"/>
          <w:color w:val="000000" w:themeColor="text1"/>
        </w:rPr>
      </w:pPr>
      <w:r>
        <w:rPr>
          <w:rFonts w:asciiTheme="majorHAnsi" w:hAnsiTheme="majorHAnsi" w:cstheme="majorHAnsi"/>
          <w:color w:val="000000" w:themeColor="text1"/>
        </w:rPr>
        <w:t>SUSAN WALL</w:t>
      </w:r>
    </w:p>
    <w:p w14:paraId="4DB519B9" w14:textId="10ACAF6D" w:rsidR="006E5BF4" w:rsidRDefault="006E5BF4">
      <w:pPr>
        <w:rPr>
          <w:rFonts w:asciiTheme="majorHAnsi" w:hAnsiTheme="majorHAnsi" w:cstheme="majorHAnsi"/>
          <w:b/>
          <w:bCs/>
          <w:color w:val="000000" w:themeColor="text1"/>
          <w:sz w:val="32"/>
          <w:szCs w:val="32"/>
        </w:rPr>
      </w:pPr>
      <w:bookmarkStart w:id="4" w:name="_Hlk76982573"/>
    </w:p>
    <w:p w14:paraId="2A4F129B" w14:textId="77777777" w:rsidR="004567C6" w:rsidRDefault="004567C6">
      <w:pPr>
        <w:rPr>
          <w:rFonts w:asciiTheme="majorHAnsi" w:hAnsiTheme="majorHAnsi" w:cstheme="majorHAnsi"/>
          <w:b/>
          <w:bCs/>
          <w:color w:val="000000" w:themeColor="text1"/>
          <w:sz w:val="32"/>
          <w:szCs w:val="32"/>
        </w:rPr>
      </w:pPr>
      <w:r>
        <w:rPr>
          <w:rFonts w:asciiTheme="majorHAnsi" w:hAnsiTheme="majorHAnsi" w:cstheme="majorHAnsi"/>
          <w:b/>
          <w:bCs/>
          <w:color w:val="000000" w:themeColor="text1"/>
          <w:sz w:val="32"/>
          <w:szCs w:val="32"/>
        </w:rPr>
        <w:br w:type="page"/>
      </w:r>
    </w:p>
    <w:p w14:paraId="1DB2DA9E" w14:textId="72365B07" w:rsidR="000D578A" w:rsidRPr="00673E6D" w:rsidRDefault="00E00ACE" w:rsidP="00B308D1">
      <w:pPr>
        <w:jc w:val="center"/>
        <w:rPr>
          <w:rFonts w:asciiTheme="majorHAnsi" w:hAnsiTheme="majorHAnsi" w:cstheme="majorHAnsi"/>
          <w:b/>
          <w:bCs/>
          <w:color w:val="000000" w:themeColor="text1"/>
          <w:sz w:val="32"/>
          <w:szCs w:val="32"/>
        </w:rPr>
      </w:pPr>
      <w:r w:rsidRPr="00673E6D">
        <w:rPr>
          <w:rFonts w:asciiTheme="majorHAnsi" w:hAnsiTheme="majorHAnsi" w:cstheme="majorHAnsi"/>
          <w:b/>
          <w:bCs/>
          <w:color w:val="000000" w:themeColor="text1"/>
          <w:sz w:val="32"/>
          <w:szCs w:val="32"/>
        </w:rPr>
        <w:lastRenderedPageBreak/>
        <w:t xml:space="preserve">APPENDIX </w:t>
      </w:r>
      <w:r w:rsidR="00364BBB">
        <w:rPr>
          <w:rFonts w:asciiTheme="majorHAnsi" w:hAnsiTheme="majorHAnsi" w:cstheme="majorHAnsi"/>
          <w:b/>
          <w:bCs/>
          <w:color w:val="000000" w:themeColor="text1"/>
          <w:sz w:val="32"/>
          <w:szCs w:val="32"/>
        </w:rPr>
        <w:t>B</w:t>
      </w:r>
      <w:r w:rsidRPr="00673E6D">
        <w:rPr>
          <w:rFonts w:asciiTheme="majorHAnsi" w:hAnsiTheme="majorHAnsi" w:cstheme="majorHAnsi"/>
          <w:b/>
          <w:bCs/>
          <w:color w:val="000000" w:themeColor="text1"/>
          <w:sz w:val="32"/>
          <w:szCs w:val="32"/>
        </w:rPr>
        <w:t xml:space="preserve">: </w:t>
      </w:r>
      <w:r w:rsidR="006E5BF4">
        <w:rPr>
          <w:rFonts w:asciiTheme="majorHAnsi" w:hAnsiTheme="majorHAnsi" w:cstheme="majorHAnsi"/>
          <w:b/>
          <w:bCs/>
          <w:color w:val="000000" w:themeColor="text1"/>
          <w:sz w:val="32"/>
          <w:szCs w:val="32"/>
        </w:rPr>
        <w:t xml:space="preserve">ORGANIZED YOUTH ACTIVITIES </w:t>
      </w:r>
      <w:r w:rsidRPr="00673E6D">
        <w:rPr>
          <w:rFonts w:asciiTheme="majorHAnsi" w:hAnsiTheme="majorHAnsi" w:cstheme="majorHAnsi"/>
          <w:b/>
          <w:bCs/>
          <w:color w:val="000000" w:themeColor="text1"/>
          <w:sz w:val="32"/>
          <w:szCs w:val="32"/>
        </w:rPr>
        <w:t>PARTICIPATION &amp; RELEASE FORM</w:t>
      </w:r>
      <w:bookmarkEnd w:id="4"/>
    </w:p>
    <w:p w14:paraId="40DC042D" w14:textId="53991195" w:rsidR="00FD07B6" w:rsidRDefault="00FD07B6" w:rsidP="00FD07B6">
      <w:pPr>
        <w:jc w:val="center"/>
        <w:rPr>
          <w:rFonts w:asciiTheme="majorHAnsi" w:hAnsiTheme="majorHAnsi" w:cstheme="majorHAnsi"/>
          <w:color w:val="000000" w:themeColor="text1"/>
        </w:rPr>
      </w:pPr>
      <w:r w:rsidRPr="00673E6D">
        <w:rPr>
          <w:rFonts w:asciiTheme="majorHAnsi" w:eastAsia="Cambria" w:hAnsiTheme="majorHAnsi" w:cstheme="majorHAnsi"/>
          <w:smallCaps/>
          <w:noProof/>
          <w:color w:val="000000" w:themeColor="text1"/>
        </w:rPr>
        <w:drawing>
          <wp:inline distT="0" distB="0" distL="114300" distR="114300" wp14:anchorId="324455CD" wp14:editId="029C56B1">
            <wp:extent cx="1238250" cy="1162050"/>
            <wp:effectExtent l="0" t="0" r="0" b="0"/>
            <wp:docPr id="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38250" cy="1162050"/>
                    </a:xfrm>
                    <a:prstGeom prst="rect">
                      <a:avLst/>
                    </a:prstGeom>
                    <a:ln/>
                  </pic:spPr>
                </pic:pic>
              </a:graphicData>
            </a:graphic>
          </wp:inline>
        </w:drawing>
      </w:r>
    </w:p>
    <w:p w14:paraId="6D96F21B" w14:textId="7B0D1B44" w:rsidR="00B308D1" w:rsidRPr="00B308D1" w:rsidRDefault="00B308D1" w:rsidP="00B308D1">
      <w:pPr>
        <w:jc w:val="both"/>
        <w:rPr>
          <w:rFonts w:asciiTheme="majorHAnsi" w:hAnsiTheme="majorHAnsi" w:cstheme="majorHAnsi"/>
          <w:color w:val="000000" w:themeColor="text1"/>
        </w:rPr>
      </w:pPr>
      <w:r w:rsidRPr="00B308D1">
        <w:rPr>
          <w:rFonts w:asciiTheme="majorHAnsi" w:hAnsiTheme="majorHAnsi" w:cstheme="majorHAnsi"/>
          <w:color w:val="000000" w:themeColor="text1"/>
        </w:rPr>
        <w:t>The undersigned does hereby give permission for my child ____________________________ (child’s name)(“Participant”), to attend and participate in any Capitol Hill Baptist Church youth ministry activities, events, and retreats.</w:t>
      </w:r>
    </w:p>
    <w:p w14:paraId="7EA56BE8" w14:textId="5917605A" w:rsidR="00B308D1" w:rsidRPr="00B308D1" w:rsidRDefault="00B308D1" w:rsidP="00B308D1">
      <w:pPr>
        <w:jc w:val="both"/>
        <w:rPr>
          <w:rFonts w:asciiTheme="majorHAnsi" w:hAnsiTheme="majorHAnsi" w:cstheme="majorHAnsi"/>
          <w:color w:val="000000" w:themeColor="text1"/>
        </w:rPr>
      </w:pPr>
      <w:r w:rsidRPr="00B308D1">
        <w:rPr>
          <w:rFonts w:asciiTheme="majorHAnsi" w:hAnsiTheme="majorHAnsi" w:cstheme="majorHAnsi"/>
          <w:color w:val="000000" w:themeColor="text1"/>
        </w:rPr>
        <w:t>LIABILITY RELEASE: In consideration of Capitol Hill Baptist Church allowing the Participant to participate in youth ministry activities, events, and retreats, I, the undersigned, do hereby release, forever discharge and agree to hold harmless Capitol Hill Baptist Church, its pastors, directors, employees, volunteers and teachers (collectively herein the “Church”) from any and all liability, claims or demands for accidental personal injury, sickness or death, as well as property damage and expenses, of any nature whatsoever which may be incurred by the undersigned and the Participant while involved in the youth activities. I, the parent or legal guardian of this Participant, hereby grant my permission for the Participant to participate fully in youth ministry activities, including trips away from the church premises. Furthermore, I, on behalf of my minor Participant, hereby assume all risk of accidental personal injury, sickness, death, damage and expense as a result of participation in recreation and work activities involved therein. The undersigned further hereby agrees to hold harmless and indemnify said Church for any liability sustained by said Church as the result of the negligent, willful or intentional acts of said Participant, including expenses incurred attendant thereto.</w:t>
      </w:r>
    </w:p>
    <w:p w14:paraId="7404E54F" w14:textId="70D85447" w:rsidR="00B308D1" w:rsidRPr="00B308D1" w:rsidRDefault="00B308D1" w:rsidP="00B308D1">
      <w:pPr>
        <w:jc w:val="both"/>
        <w:rPr>
          <w:rFonts w:asciiTheme="majorHAnsi" w:hAnsiTheme="majorHAnsi" w:cstheme="majorHAnsi"/>
          <w:color w:val="000000" w:themeColor="text1"/>
        </w:rPr>
      </w:pPr>
      <w:r w:rsidRPr="00B308D1">
        <w:rPr>
          <w:rFonts w:asciiTheme="majorHAnsi" w:hAnsiTheme="majorHAnsi" w:cstheme="majorHAnsi"/>
          <w:color w:val="000000" w:themeColor="text1"/>
        </w:rPr>
        <w:t>MEDICAL TREATMENT PERMISSION: I authorize an adult, in whose care the minor has been entrusted, to consent to any emergency x-ray examination, anesthetic, medical, surgical or dental diagnosis or treatment and hospital care, to be rendered to the minor under the general or special supervision and on the advice of any licensed physician or dentist on the medical staff of a licensed hospital or emergency care facility in any state or the District of Columbia. The undersigned shall be liable and agrees to pay all costs and expenses incurred in connection with such medical and dental services rendered to the aforementioned child pursuant to this authorization.</w:t>
      </w:r>
    </w:p>
    <w:p w14:paraId="541E54BC" w14:textId="336F4EAF" w:rsidR="00B308D1" w:rsidRDefault="00B308D1" w:rsidP="00B308D1">
      <w:pPr>
        <w:jc w:val="both"/>
        <w:rPr>
          <w:rFonts w:asciiTheme="majorHAnsi" w:hAnsiTheme="majorHAnsi" w:cstheme="majorHAnsi"/>
          <w:color w:val="000000" w:themeColor="text1"/>
        </w:rPr>
      </w:pPr>
      <w:r w:rsidRPr="00B308D1">
        <w:rPr>
          <w:rFonts w:asciiTheme="majorHAnsi" w:hAnsiTheme="majorHAnsi" w:cstheme="majorHAnsi"/>
          <w:color w:val="000000" w:themeColor="text1"/>
        </w:rPr>
        <w:t xml:space="preserve">TRANSPORTATION PERMISSION: The undersigned does also hereby give permission for my child to ride in any vehicle driven by an approved and licensed ADULT </w:t>
      </w:r>
      <w:r>
        <w:rPr>
          <w:rFonts w:asciiTheme="majorHAnsi" w:hAnsiTheme="majorHAnsi" w:cstheme="majorHAnsi"/>
          <w:color w:val="000000" w:themeColor="text1"/>
        </w:rPr>
        <w:t xml:space="preserve">Youth Worker </w:t>
      </w:r>
      <w:r w:rsidRPr="00B308D1">
        <w:rPr>
          <w:rFonts w:asciiTheme="majorHAnsi" w:hAnsiTheme="majorHAnsi" w:cstheme="majorHAnsi"/>
          <w:color w:val="000000" w:themeColor="text1"/>
        </w:rPr>
        <w:t>while attending and participating in activities sponsored by Capitol Hill Baptist Church. My child and I understand that SEAT BELTS MUST BE WORN AT ALL TIMES during transportation.</w:t>
      </w:r>
    </w:p>
    <w:p w14:paraId="0369F9CB" w14:textId="314AE7EF" w:rsidR="00E00ACE" w:rsidRPr="00673E6D" w:rsidRDefault="00E00ACE" w:rsidP="00427348">
      <w:pPr>
        <w:jc w:val="both"/>
        <w:rPr>
          <w:rFonts w:asciiTheme="majorHAnsi" w:hAnsiTheme="majorHAnsi" w:cstheme="majorHAnsi"/>
          <w:color w:val="000000" w:themeColor="text1"/>
        </w:rPr>
      </w:pPr>
      <w:r w:rsidRPr="00673E6D">
        <w:rPr>
          <w:rFonts w:asciiTheme="majorHAnsi" w:hAnsiTheme="majorHAnsi" w:cstheme="majorHAnsi"/>
          <w:color w:val="000000" w:themeColor="text1"/>
        </w:rPr>
        <w:t>Signature required:</w:t>
      </w:r>
    </w:p>
    <w:p w14:paraId="13A08AEF" w14:textId="30CE4803" w:rsidR="00E00ACE" w:rsidRPr="00673E6D" w:rsidRDefault="00E00ACE" w:rsidP="00427348">
      <w:pPr>
        <w:spacing w:after="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w:t>
      </w:r>
      <w:r w:rsidR="00FD07B6">
        <w:rPr>
          <w:rFonts w:asciiTheme="majorHAnsi" w:hAnsiTheme="majorHAnsi" w:cstheme="majorHAnsi"/>
          <w:color w:val="000000" w:themeColor="text1"/>
        </w:rPr>
        <w:t>______</w:t>
      </w:r>
      <w:r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t xml:space="preserve">_____________________ </w:t>
      </w:r>
      <w:r w:rsidRPr="00673E6D">
        <w:rPr>
          <w:rFonts w:asciiTheme="majorHAnsi" w:hAnsiTheme="majorHAnsi" w:cstheme="majorHAnsi"/>
          <w:color w:val="000000" w:themeColor="text1"/>
        </w:rPr>
        <w:tab/>
        <w:t>__________________</w:t>
      </w:r>
    </w:p>
    <w:p w14:paraId="10FEB06B" w14:textId="08131644" w:rsidR="00E00ACE" w:rsidRPr="00673E6D" w:rsidRDefault="00E00ACE" w:rsidP="00427348">
      <w:pPr>
        <w:spacing w:after="0"/>
        <w:jc w:val="both"/>
        <w:rPr>
          <w:rFonts w:asciiTheme="majorHAnsi" w:hAnsiTheme="majorHAnsi" w:cstheme="majorHAnsi"/>
          <w:color w:val="000000" w:themeColor="text1"/>
        </w:rPr>
      </w:pPr>
      <w:r w:rsidRPr="00673E6D">
        <w:rPr>
          <w:rFonts w:asciiTheme="majorHAnsi" w:hAnsiTheme="majorHAnsi" w:cstheme="majorHAnsi"/>
          <w:color w:val="000000" w:themeColor="text1"/>
        </w:rPr>
        <w:t>Father</w:t>
      </w:r>
      <w:r w:rsidR="002D7B3B">
        <w:rPr>
          <w:rFonts w:asciiTheme="majorHAnsi" w:hAnsiTheme="majorHAnsi" w:cstheme="majorHAnsi"/>
          <w:color w:val="000000" w:themeColor="text1"/>
        </w:rPr>
        <w:t>/Mother/Legal Guardian</w:t>
      </w:r>
      <w:r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sidR="00FD07B6">
        <w:rPr>
          <w:rFonts w:asciiTheme="majorHAnsi" w:hAnsiTheme="majorHAnsi" w:cstheme="majorHAnsi"/>
          <w:color w:val="000000" w:themeColor="text1"/>
        </w:rPr>
        <w:tab/>
        <w:t xml:space="preserve"> </w:t>
      </w:r>
      <w:r w:rsidRPr="00673E6D">
        <w:rPr>
          <w:rFonts w:asciiTheme="majorHAnsi" w:hAnsiTheme="majorHAnsi" w:cstheme="majorHAnsi"/>
          <w:color w:val="000000" w:themeColor="text1"/>
        </w:rPr>
        <w:t xml:space="preserve">Phone </w:t>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sidR="00FD07B6">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Date</w:t>
      </w:r>
    </w:p>
    <w:p w14:paraId="5E7FBEA8" w14:textId="2FBE4F7D" w:rsidR="00E00ACE" w:rsidRPr="00673E6D" w:rsidRDefault="00E00ACE" w:rsidP="00427348">
      <w:pPr>
        <w:spacing w:after="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w:t>
      </w:r>
      <w:r w:rsidR="00FD07B6">
        <w:rPr>
          <w:rFonts w:asciiTheme="majorHAnsi" w:hAnsiTheme="majorHAnsi" w:cstheme="majorHAnsi"/>
          <w:color w:val="000000" w:themeColor="text1"/>
        </w:rPr>
        <w:t>______</w:t>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t>________________________________________</w:t>
      </w:r>
    </w:p>
    <w:p w14:paraId="65C22A9D" w14:textId="32FC44BB" w:rsidR="00E00ACE" w:rsidRPr="00673E6D" w:rsidRDefault="00FD07B6" w:rsidP="00427348">
      <w:pPr>
        <w:spacing w:after="0"/>
        <w:jc w:val="both"/>
        <w:rPr>
          <w:rFonts w:asciiTheme="majorHAnsi" w:hAnsiTheme="majorHAnsi" w:cstheme="majorHAnsi"/>
          <w:color w:val="000000" w:themeColor="text1"/>
        </w:rPr>
      </w:pPr>
      <w:r w:rsidRPr="00673E6D">
        <w:rPr>
          <w:rFonts w:asciiTheme="majorHAnsi" w:hAnsiTheme="majorHAnsi" w:cstheme="majorHAnsi"/>
          <w:color w:val="000000" w:themeColor="text1"/>
        </w:rPr>
        <w:t>Print name of father</w:t>
      </w:r>
      <w:r>
        <w:rPr>
          <w:rFonts w:asciiTheme="majorHAnsi" w:hAnsiTheme="majorHAnsi" w:cstheme="majorHAnsi"/>
          <w:color w:val="000000" w:themeColor="text1"/>
        </w:rPr>
        <w:t>/mother/legal guardian</w:t>
      </w:r>
      <w:r w:rsidR="00E00ACE" w:rsidRPr="00673E6D">
        <w:rPr>
          <w:rFonts w:asciiTheme="majorHAnsi" w:hAnsiTheme="majorHAnsi" w:cstheme="majorHAnsi"/>
          <w:color w:val="000000" w:themeColor="text1"/>
        </w:rPr>
        <w:tab/>
      </w:r>
      <w:r w:rsidR="00E00ACE" w:rsidRPr="00673E6D">
        <w:rPr>
          <w:rFonts w:asciiTheme="majorHAnsi" w:hAnsiTheme="majorHAnsi" w:cstheme="majorHAnsi"/>
          <w:color w:val="000000" w:themeColor="text1"/>
        </w:rPr>
        <w:tab/>
      </w:r>
      <w:r>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Print name of participant</w:t>
      </w:r>
    </w:p>
    <w:p w14:paraId="1A2B1475" w14:textId="77777777" w:rsidR="00E00ACE" w:rsidRPr="00673E6D" w:rsidRDefault="00E00ACE" w:rsidP="00427348">
      <w:pPr>
        <w:spacing w:after="0"/>
        <w:jc w:val="both"/>
        <w:rPr>
          <w:rFonts w:asciiTheme="majorHAnsi" w:hAnsiTheme="majorHAnsi" w:cstheme="majorHAnsi"/>
          <w:color w:val="000000" w:themeColor="text1"/>
        </w:rPr>
      </w:pPr>
    </w:p>
    <w:p w14:paraId="38A0452F" w14:textId="3A33F2EA" w:rsidR="00E00ACE" w:rsidRPr="00673E6D" w:rsidRDefault="00E00ACE" w:rsidP="00427348">
      <w:pPr>
        <w:jc w:val="both"/>
        <w:rPr>
          <w:rFonts w:asciiTheme="majorHAnsi" w:hAnsiTheme="majorHAnsi" w:cstheme="majorHAnsi"/>
          <w:color w:val="000000" w:themeColor="text1"/>
        </w:rPr>
      </w:pPr>
      <w:r w:rsidRPr="00673E6D">
        <w:rPr>
          <w:rFonts w:asciiTheme="majorHAnsi" w:hAnsiTheme="majorHAnsi" w:cstheme="majorHAnsi"/>
          <w:color w:val="000000" w:themeColor="text1"/>
        </w:rPr>
        <w:t>Hospital insurance? _____Yes _____No</w:t>
      </w:r>
      <w:r w:rsidR="00B308D1">
        <w:rPr>
          <w:rFonts w:asciiTheme="majorHAnsi" w:hAnsiTheme="majorHAnsi" w:cstheme="majorHAnsi"/>
          <w:color w:val="000000" w:themeColor="text1"/>
        </w:rPr>
        <w:t xml:space="preserve">  </w:t>
      </w:r>
      <w:r w:rsidR="00B308D1">
        <w:rPr>
          <w:rFonts w:asciiTheme="majorHAnsi" w:hAnsiTheme="majorHAnsi" w:cstheme="majorHAnsi"/>
          <w:color w:val="000000" w:themeColor="text1"/>
        </w:rPr>
        <w:tab/>
      </w:r>
      <w:r w:rsidR="00B308D1">
        <w:rPr>
          <w:rFonts w:asciiTheme="majorHAnsi" w:hAnsiTheme="majorHAnsi" w:cstheme="majorHAnsi"/>
          <w:color w:val="000000" w:themeColor="text1"/>
        </w:rPr>
        <w:tab/>
      </w:r>
      <w:r w:rsidRPr="00673E6D">
        <w:rPr>
          <w:rFonts w:asciiTheme="majorHAnsi" w:hAnsiTheme="majorHAnsi" w:cstheme="majorHAnsi"/>
          <w:color w:val="000000" w:themeColor="text1"/>
        </w:rPr>
        <w:t>Insurance company</w:t>
      </w:r>
      <w:r w:rsidR="00B308D1">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 xml:space="preserve"> _______________________________</w:t>
      </w:r>
      <w:r w:rsidR="00B308D1">
        <w:rPr>
          <w:rFonts w:asciiTheme="majorHAnsi" w:hAnsiTheme="majorHAnsi" w:cstheme="majorHAnsi"/>
          <w:color w:val="000000" w:themeColor="text1"/>
        </w:rPr>
        <w:t>______</w:t>
      </w:r>
    </w:p>
    <w:p w14:paraId="778AE13B" w14:textId="6FEC2E79" w:rsidR="00E00ACE" w:rsidRPr="00673E6D" w:rsidRDefault="00E00ACE" w:rsidP="00427348">
      <w:pPr>
        <w:jc w:val="both"/>
        <w:rPr>
          <w:rFonts w:asciiTheme="majorHAnsi" w:hAnsiTheme="majorHAnsi" w:cstheme="majorHAnsi"/>
          <w:color w:val="000000" w:themeColor="text1"/>
        </w:rPr>
      </w:pPr>
      <w:r w:rsidRPr="00673E6D">
        <w:rPr>
          <w:rFonts w:asciiTheme="majorHAnsi" w:hAnsiTheme="majorHAnsi" w:cstheme="majorHAnsi"/>
          <w:color w:val="000000" w:themeColor="text1"/>
        </w:rPr>
        <w:t>Policy and Group Number</w:t>
      </w:r>
      <w:r w:rsidR="00B308D1">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 xml:space="preserve"> ________________________________________</w:t>
      </w:r>
      <w:r w:rsidR="00B308D1">
        <w:rPr>
          <w:rFonts w:asciiTheme="majorHAnsi" w:hAnsiTheme="majorHAnsi" w:cstheme="majorHAnsi"/>
          <w:color w:val="000000" w:themeColor="text1"/>
        </w:rPr>
        <w:t>________________________________</w:t>
      </w:r>
    </w:p>
    <w:p w14:paraId="25EF9E61" w14:textId="50A5E7E2" w:rsidR="00E00ACE" w:rsidRPr="00673E6D" w:rsidRDefault="00E00ACE" w:rsidP="00427348">
      <w:pPr>
        <w:jc w:val="both"/>
        <w:rPr>
          <w:rFonts w:asciiTheme="majorHAnsi" w:hAnsiTheme="majorHAnsi" w:cstheme="majorHAnsi"/>
          <w:color w:val="000000" w:themeColor="text1"/>
        </w:rPr>
      </w:pPr>
      <w:r w:rsidRPr="00673E6D">
        <w:rPr>
          <w:rFonts w:asciiTheme="majorHAnsi" w:hAnsiTheme="majorHAnsi" w:cstheme="majorHAnsi"/>
          <w:color w:val="000000" w:themeColor="text1"/>
        </w:rPr>
        <w:t>Physician _____________________________</w:t>
      </w:r>
      <w:r w:rsidR="00427348">
        <w:rPr>
          <w:rFonts w:asciiTheme="majorHAnsi" w:hAnsiTheme="majorHAnsi" w:cstheme="majorHAnsi"/>
          <w:color w:val="000000" w:themeColor="text1"/>
        </w:rPr>
        <w:t>_</w:t>
      </w:r>
      <w:r w:rsidR="005B4EB1">
        <w:rPr>
          <w:rFonts w:asciiTheme="majorHAnsi" w:hAnsiTheme="majorHAnsi" w:cstheme="majorHAnsi"/>
          <w:color w:val="000000" w:themeColor="text1"/>
        </w:rPr>
        <w:t>_______</w:t>
      </w:r>
      <w:r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ab/>
        <w:t>Physician Phone Number _________________________</w:t>
      </w:r>
      <w:r w:rsidR="00427348">
        <w:rPr>
          <w:rFonts w:asciiTheme="majorHAnsi" w:hAnsiTheme="majorHAnsi" w:cstheme="majorHAnsi"/>
          <w:color w:val="000000" w:themeColor="text1"/>
        </w:rPr>
        <w:t>__</w:t>
      </w:r>
    </w:p>
    <w:p w14:paraId="749BB225" w14:textId="6CFA4B5D" w:rsidR="00E00ACE" w:rsidRPr="00673E6D" w:rsidRDefault="00E00ACE" w:rsidP="00427348">
      <w:pPr>
        <w:spacing w:after="0"/>
        <w:jc w:val="both"/>
        <w:rPr>
          <w:rFonts w:asciiTheme="majorHAnsi" w:hAnsiTheme="majorHAnsi" w:cstheme="majorHAnsi"/>
          <w:color w:val="000000" w:themeColor="text1"/>
        </w:rPr>
      </w:pPr>
      <w:r w:rsidRPr="00673E6D">
        <w:rPr>
          <w:rFonts w:asciiTheme="majorHAnsi" w:hAnsiTheme="majorHAnsi" w:cstheme="majorHAnsi"/>
          <w:color w:val="000000" w:themeColor="text1"/>
        </w:rPr>
        <w:t>Emergency Phone Number _____________________</w:t>
      </w:r>
      <w:r w:rsidR="00427348">
        <w:rPr>
          <w:rFonts w:asciiTheme="majorHAnsi" w:hAnsiTheme="majorHAnsi" w:cstheme="majorHAnsi"/>
          <w:color w:val="000000" w:themeColor="text1"/>
        </w:rPr>
        <w:t>__</w:t>
      </w:r>
      <w:r w:rsidR="00B308D1">
        <w:rPr>
          <w:rFonts w:asciiTheme="majorHAnsi" w:hAnsiTheme="majorHAnsi" w:cstheme="majorHAnsi"/>
          <w:color w:val="000000" w:themeColor="text1"/>
        </w:rPr>
        <w:t xml:space="preserve"> </w:t>
      </w:r>
      <w:r w:rsidR="00427348">
        <w:rPr>
          <w:rFonts w:asciiTheme="majorHAnsi" w:hAnsiTheme="majorHAnsi" w:cstheme="majorHAnsi"/>
          <w:color w:val="000000" w:themeColor="text1"/>
        </w:rPr>
        <w:tab/>
      </w:r>
      <w:r w:rsidRPr="00673E6D">
        <w:rPr>
          <w:rFonts w:asciiTheme="majorHAnsi" w:hAnsiTheme="majorHAnsi" w:cstheme="majorHAnsi"/>
          <w:color w:val="000000" w:themeColor="text1"/>
        </w:rPr>
        <w:t>_________________</w:t>
      </w:r>
      <w:r w:rsidR="00427348">
        <w:rPr>
          <w:rFonts w:asciiTheme="majorHAnsi" w:hAnsiTheme="majorHAnsi" w:cstheme="majorHAnsi"/>
          <w:color w:val="000000" w:themeColor="text1"/>
        </w:rPr>
        <w:t xml:space="preserve">__ </w:t>
      </w:r>
      <w:r w:rsidR="00427348">
        <w:rPr>
          <w:rFonts w:asciiTheme="majorHAnsi" w:hAnsiTheme="majorHAnsi" w:cstheme="majorHAnsi"/>
          <w:color w:val="000000" w:themeColor="text1"/>
        </w:rPr>
        <w:tab/>
        <w:t xml:space="preserve"> </w:t>
      </w:r>
      <w:r w:rsidRPr="00673E6D">
        <w:rPr>
          <w:rFonts w:asciiTheme="majorHAnsi" w:hAnsiTheme="majorHAnsi" w:cstheme="majorHAnsi"/>
          <w:color w:val="000000" w:themeColor="text1"/>
        </w:rPr>
        <w:t>______________________</w:t>
      </w:r>
      <w:r w:rsidR="00B308D1">
        <w:rPr>
          <w:rFonts w:asciiTheme="majorHAnsi" w:hAnsiTheme="majorHAnsi" w:cstheme="majorHAnsi"/>
          <w:color w:val="000000" w:themeColor="text1"/>
        </w:rPr>
        <w:t>_____</w:t>
      </w:r>
    </w:p>
    <w:p w14:paraId="66E488F0" w14:textId="391353A9" w:rsidR="00E00ACE" w:rsidRPr="00156AF3" w:rsidRDefault="00427348" w:rsidP="00156AF3">
      <w:pPr>
        <w:ind w:left="1440" w:firstLine="720"/>
        <w:jc w:val="both"/>
        <w:rPr>
          <w:rFonts w:asciiTheme="majorHAnsi" w:hAnsiTheme="majorHAnsi" w:cstheme="majorHAnsi"/>
          <w:color w:val="000000" w:themeColor="text1"/>
        </w:rPr>
      </w:pPr>
      <w:r>
        <w:rPr>
          <w:rFonts w:asciiTheme="majorHAnsi" w:hAnsiTheme="majorHAnsi" w:cstheme="majorHAnsi"/>
          <w:color w:val="000000" w:themeColor="text1"/>
        </w:rPr>
        <w:t xml:space="preserve">      </w:t>
      </w:r>
      <w:r w:rsidR="00E00ACE" w:rsidRPr="00673E6D">
        <w:rPr>
          <w:rFonts w:asciiTheme="majorHAnsi" w:hAnsiTheme="majorHAnsi" w:cstheme="majorHAnsi"/>
          <w:color w:val="000000" w:themeColor="text1"/>
        </w:rPr>
        <w:t xml:space="preserve">Name </w:t>
      </w:r>
      <w:r w:rsidR="00E00ACE" w:rsidRPr="00673E6D">
        <w:rPr>
          <w:rFonts w:asciiTheme="majorHAnsi" w:hAnsiTheme="majorHAnsi" w:cstheme="majorHAnsi"/>
          <w:color w:val="000000" w:themeColor="text1"/>
        </w:rPr>
        <w:tab/>
      </w:r>
      <w:r w:rsidR="00E00ACE" w:rsidRPr="00673E6D">
        <w:rPr>
          <w:rFonts w:asciiTheme="majorHAnsi" w:hAnsiTheme="majorHAnsi" w:cstheme="majorHAnsi"/>
          <w:color w:val="000000" w:themeColor="text1"/>
        </w:rPr>
        <w:tab/>
      </w:r>
      <w:r w:rsidR="00E00ACE" w:rsidRPr="00673E6D">
        <w:rPr>
          <w:rFonts w:asciiTheme="majorHAnsi" w:hAnsiTheme="majorHAnsi" w:cstheme="majorHAnsi"/>
          <w:color w:val="000000" w:themeColor="text1"/>
        </w:rPr>
        <w:tab/>
      </w:r>
      <w:r>
        <w:rPr>
          <w:rFonts w:asciiTheme="majorHAnsi" w:hAnsiTheme="majorHAnsi" w:cstheme="majorHAnsi"/>
          <w:color w:val="000000" w:themeColor="text1"/>
        </w:rPr>
        <w:t xml:space="preserve"> </w:t>
      </w:r>
      <w:r w:rsidR="00E00ACE" w:rsidRPr="00673E6D">
        <w:rPr>
          <w:rFonts w:asciiTheme="majorHAnsi" w:hAnsiTheme="majorHAnsi" w:cstheme="majorHAnsi"/>
          <w:color w:val="000000" w:themeColor="text1"/>
        </w:rPr>
        <w:t xml:space="preserve">Relationship </w:t>
      </w:r>
      <w:r w:rsidR="00E00ACE" w:rsidRPr="00673E6D">
        <w:rPr>
          <w:rFonts w:asciiTheme="majorHAnsi" w:hAnsiTheme="majorHAnsi" w:cstheme="majorHAnsi"/>
          <w:color w:val="000000" w:themeColor="text1"/>
        </w:rPr>
        <w:tab/>
      </w:r>
      <w:r w:rsidR="00E00ACE" w:rsidRPr="00673E6D">
        <w:rPr>
          <w:rFonts w:asciiTheme="majorHAnsi" w:hAnsiTheme="majorHAnsi" w:cstheme="majorHAnsi"/>
          <w:color w:val="000000" w:themeColor="text1"/>
        </w:rPr>
        <w:tab/>
      </w:r>
      <w:r>
        <w:rPr>
          <w:rFonts w:asciiTheme="majorHAnsi" w:hAnsiTheme="majorHAnsi" w:cstheme="majorHAnsi"/>
          <w:color w:val="000000" w:themeColor="text1"/>
        </w:rPr>
        <w:t xml:space="preserve">  </w:t>
      </w:r>
      <w:r w:rsidR="00E00ACE" w:rsidRPr="00673E6D">
        <w:rPr>
          <w:rFonts w:asciiTheme="majorHAnsi" w:hAnsiTheme="majorHAnsi" w:cstheme="majorHAnsi"/>
          <w:color w:val="000000" w:themeColor="text1"/>
        </w:rPr>
        <w:t>Phone #</w:t>
      </w:r>
      <w:bookmarkStart w:id="5" w:name="_Hlk76982548"/>
    </w:p>
    <w:p w14:paraId="0FF082EA" w14:textId="5FE1EE99" w:rsidR="00E00ACE" w:rsidRPr="00673E6D" w:rsidRDefault="00E00ACE" w:rsidP="000D578A">
      <w:pPr>
        <w:ind w:left="-720" w:right="-720"/>
        <w:jc w:val="center"/>
        <w:rPr>
          <w:rFonts w:asciiTheme="majorHAnsi" w:hAnsiTheme="majorHAnsi" w:cstheme="majorHAnsi"/>
          <w:b/>
          <w:bCs/>
          <w:color w:val="000000" w:themeColor="text1"/>
          <w:sz w:val="32"/>
          <w:szCs w:val="32"/>
        </w:rPr>
      </w:pPr>
      <w:r w:rsidRPr="00673E6D">
        <w:rPr>
          <w:rFonts w:asciiTheme="majorHAnsi" w:hAnsiTheme="majorHAnsi" w:cstheme="majorHAnsi"/>
          <w:b/>
          <w:bCs/>
          <w:color w:val="000000" w:themeColor="text1"/>
          <w:sz w:val="32"/>
          <w:szCs w:val="32"/>
        </w:rPr>
        <w:lastRenderedPageBreak/>
        <w:t xml:space="preserve">APPENDIX </w:t>
      </w:r>
      <w:r w:rsidR="00364BBB">
        <w:rPr>
          <w:rFonts w:asciiTheme="majorHAnsi" w:hAnsiTheme="majorHAnsi" w:cstheme="majorHAnsi"/>
          <w:b/>
          <w:bCs/>
          <w:color w:val="000000" w:themeColor="text1"/>
          <w:sz w:val="32"/>
          <w:szCs w:val="32"/>
        </w:rPr>
        <w:t>C</w:t>
      </w:r>
      <w:r w:rsidRPr="00673E6D">
        <w:rPr>
          <w:rFonts w:asciiTheme="majorHAnsi" w:hAnsiTheme="majorHAnsi" w:cstheme="majorHAnsi"/>
          <w:b/>
          <w:bCs/>
          <w:color w:val="000000" w:themeColor="text1"/>
          <w:sz w:val="32"/>
          <w:szCs w:val="32"/>
        </w:rPr>
        <w:t>: TRANSPORTATION CONSENT &amp; RELEASE FORM</w:t>
      </w:r>
    </w:p>
    <w:p w14:paraId="18DB005C" w14:textId="1F41E742" w:rsidR="00E00ACE" w:rsidRPr="00673E6D" w:rsidRDefault="000D578A" w:rsidP="00E00ACE">
      <w:pPr>
        <w:jc w:val="center"/>
        <w:rPr>
          <w:rFonts w:asciiTheme="majorHAnsi" w:hAnsiTheme="majorHAnsi" w:cstheme="majorHAnsi"/>
          <w:b/>
          <w:bCs/>
          <w:color w:val="000000" w:themeColor="text1"/>
          <w:u w:val="single"/>
        </w:rPr>
      </w:pPr>
      <w:r w:rsidRPr="00673E6D">
        <w:rPr>
          <w:rFonts w:asciiTheme="majorHAnsi" w:eastAsia="Cambria" w:hAnsiTheme="majorHAnsi" w:cstheme="majorHAnsi"/>
          <w:smallCaps/>
          <w:noProof/>
          <w:color w:val="000000" w:themeColor="text1"/>
        </w:rPr>
        <w:drawing>
          <wp:inline distT="0" distB="0" distL="114300" distR="114300" wp14:anchorId="15CBC7BE" wp14:editId="45BA830A">
            <wp:extent cx="1238250" cy="1162050"/>
            <wp:effectExtent l="0" t="0" r="0" 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38250" cy="1162050"/>
                    </a:xfrm>
                    <a:prstGeom prst="rect">
                      <a:avLst/>
                    </a:prstGeom>
                    <a:ln/>
                  </pic:spPr>
                </pic:pic>
              </a:graphicData>
            </a:graphic>
          </wp:inline>
        </w:drawing>
      </w:r>
    </w:p>
    <w:p w14:paraId="4BECE917" w14:textId="77777777" w:rsidR="00E00ACE" w:rsidRPr="00673E6D" w:rsidRDefault="00E00ACE" w:rsidP="00E00ACE">
      <w:pPr>
        <w:rPr>
          <w:rFonts w:asciiTheme="majorHAnsi" w:hAnsiTheme="majorHAnsi" w:cstheme="majorHAnsi"/>
          <w:color w:val="000000" w:themeColor="text1"/>
        </w:rPr>
      </w:pPr>
    </w:p>
    <w:p w14:paraId="5AB6FE28" w14:textId="77777777" w:rsidR="00E00ACE" w:rsidRPr="00673E6D" w:rsidRDefault="00E00ACE" w:rsidP="00E00ACE">
      <w:pPr>
        <w:rPr>
          <w:rFonts w:asciiTheme="majorHAnsi" w:hAnsiTheme="majorHAnsi" w:cstheme="majorHAnsi"/>
          <w:color w:val="000000" w:themeColor="text1"/>
          <w:u w:val="single"/>
        </w:rPr>
      </w:pPr>
      <w:r w:rsidRPr="00673E6D">
        <w:rPr>
          <w:rFonts w:asciiTheme="majorHAnsi" w:hAnsiTheme="majorHAnsi" w:cstheme="majorHAnsi"/>
          <w:color w:val="000000" w:themeColor="text1"/>
          <w:u w:val="single"/>
        </w:rPr>
        <w:t>Consent</w:t>
      </w:r>
    </w:p>
    <w:p w14:paraId="39412677" w14:textId="77777777" w:rsidR="00E00ACE" w:rsidRPr="00673E6D" w:rsidRDefault="00E00ACE" w:rsidP="00E00ACE">
      <w:pPr>
        <w:rPr>
          <w:rFonts w:asciiTheme="majorHAnsi" w:hAnsiTheme="majorHAnsi" w:cstheme="majorHAnsi"/>
          <w:color w:val="000000" w:themeColor="text1"/>
        </w:rPr>
      </w:pPr>
      <w:r w:rsidRPr="00673E6D">
        <w:rPr>
          <w:rFonts w:asciiTheme="majorHAnsi" w:hAnsiTheme="majorHAnsi" w:cstheme="majorHAnsi"/>
          <w:color w:val="000000" w:themeColor="text1"/>
        </w:rPr>
        <w:t>I, _____________________________, the parent/guardian of __________________________ hereby give my minor child permission to ride in the vehicle of and/or be driven by an active Youth Worker screened and designated by the Capitol Hill Baptist Church Youth Ministry. I have discussed these arrangements with my child.</w:t>
      </w:r>
    </w:p>
    <w:p w14:paraId="136D6638" w14:textId="77777777" w:rsidR="00E00ACE" w:rsidRPr="00673E6D" w:rsidRDefault="00E00ACE" w:rsidP="00E00ACE">
      <w:pPr>
        <w:rPr>
          <w:rFonts w:asciiTheme="majorHAnsi" w:hAnsiTheme="majorHAnsi" w:cstheme="majorHAnsi"/>
          <w:color w:val="000000" w:themeColor="text1"/>
        </w:rPr>
      </w:pPr>
    </w:p>
    <w:p w14:paraId="66F734A7" w14:textId="77777777" w:rsidR="00E00ACE" w:rsidRPr="00673E6D" w:rsidRDefault="00E00ACE" w:rsidP="00E00ACE">
      <w:pPr>
        <w:rPr>
          <w:rFonts w:asciiTheme="majorHAnsi" w:hAnsiTheme="majorHAnsi" w:cstheme="majorHAnsi"/>
          <w:color w:val="000000" w:themeColor="text1"/>
          <w:u w:val="single"/>
        </w:rPr>
      </w:pPr>
      <w:r w:rsidRPr="00673E6D">
        <w:rPr>
          <w:rFonts w:asciiTheme="majorHAnsi" w:hAnsiTheme="majorHAnsi" w:cstheme="majorHAnsi"/>
          <w:color w:val="000000" w:themeColor="text1"/>
          <w:u w:val="single"/>
        </w:rPr>
        <w:t xml:space="preserve">Release </w:t>
      </w:r>
    </w:p>
    <w:p w14:paraId="34ABE15B" w14:textId="77777777" w:rsidR="00E00ACE" w:rsidRPr="00673E6D" w:rsidRDefault="00E00ACE" w:rsidP="00E00ACE">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On behalf of myself and my child, I agree to release and discharge, and agree to indemnify and hold harmless, Capitol Hill Baptist Church and its leadership, employees, Youth Workers, and/or any other persons or entities acting on its behalf, from any and all claims, rights of action and causes of action that may have arisen in the past or may arise in the future, directly, or indirectly, from the transportation of my child with respect to the above event. </w:t>
      </w:r>
    </w:p>
    <w:p w14:paraId="40F12F1C" w14:textId="77777777" w:rsidR="00E00ACE" w:rsidRPr="00673E6D" w:rsidRDefault="00E00ACE" w:rsidP="00E00ACE">
      <w:pPr>
        <w:rPr>
          <w:rFonts w:asciiTheme="majorHAnsi" w:hAnsiTheme="majorHAnsi" w:cstheme="majorHAnsi"/>
          <w:color w:val="000000" w:themeColor="text1"/>
        </w:rPr>
      </w:pPr>
    </w:p>
    <w:p w14:paraId="7FA910D9" w14:textId="77777777" w:rsidR="00E00ACE" w:rsidRPr="00673E6D" w:rsidRDefault="00E00ACE" w:rsidP="00E00ACE">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I have read and agree to the Consent and Release provisions above. </w:t>
      </w:r>
    </w:p>
    <w:p w14:paraId="13F84035" w14:textId="77777777" w:rsidR="00E00ACE" w:rsidRPr="00673E6D" w:rsidRDefault="00E00ACE" w:rsidP="00E00ACE">
      <w:pPr>
        <w:rPr>
          <w:rFonts w:asciiTheme="majorHAnsi" w:hAnsiTheme="majorHAnsi" w:cstheme="majorHAnsi"/>
          <w:color w:val="000000" w:themeColor="text1"/>
        </w:rPr>
      </w:pPr>
    </w:p>
    <w:p w14:paraId="35C3EFF8" w14:textId="77777777" w:rsidR="00E00ACE" w:rsidRPr="00673E6D" w:rsidRDefault="00E00ACE" w:rsidP="00E00ACE">
      <w:pPr>
        <w:rPr>
          <w:rFonts w:asciiTheme="majorHAnsi" w:hAnsiTheme="majorHAnsi" w:cstheme="majorHAnsi"/>
          <w:b/>
          <w:bCs/>
          <w:color w:val="000000" w:themeColor="text1"/>
        </w:rPr>
      </w:pPr>
      <w:r w:rsidRPr="00673E6D">
        <w:rPr>
          <w:rFonts w:asciiTheme="majorHAnsi" w:hAnsiTheme="majorHAnsi" w:cstheme="majorHAnsi"/>
          <w:b/>
          <w:bCs/>
          <w:color w:val="000000" w:themeColor="text1"/>
        </w:rPr>
        <w:t>Signature of Parent/Guardian________________________________ Date: _____________</w:t>
      </w:r>
    </w:p>
    <w:p w14:paraId="38D9D835" w14:textId="77777777" w:rsidR="00E00ACE" w:rsidRPr="00673E6D" w:rsidRDefault="00E00ACE" w:rsidP="00E00ACE">
      <w:pPr>
        <w:ind w:left="-720" w:right="-720"/>
        <w:jc w:val="center"/>
        <w:rPr>
          <w:rFonts w:asciiTheme="majorHAnsi" w:hAnsiTheme="majorHAnsi" w:cstheme="majorHAnsi"/>
          <w:b/>
          <w:bCs/>
          <w:color w:val="000000" w:themeColor="text1"/>
          <w:sz w:val="32"/>
          <w:szCs w:val="32"/>
        </w:rPr>
      </w:pPr>
    </w:p>
    <w:p w14:paraId="5FF10D63" w14:textId="18483E4D" w:rsidR="00E00ACE" w:rsidRDefault="00E00ACE">
      <w:pPr>
        <w:rPr>
          <w:rFonts w:asciiTheme="majorHAnsi" w:hAnsiTheme="majorHAnsi" w:cstheme="majorHAnsi"/>
          <w:b/>
          <w:bCs/>
          <w:color w:val="000000" w:themeColor="text1"/>
          <w:sz w:val="32"/>
          <w:szCs w:val="32"/>
        </w:rPr>
      </w:pPr>
    </w:p>
    <w:p w14:paraId="0D1BE5AE" w14:textId="77777777" w:rsidR="00E00ACE" w:rsidRDefault="00E00ACE">
      <w:pPr>
        <w:rPr>
          <w:rFonts w:asciiTheme="majorHAnsi" w:hAnsiTheme="majorHAnsi" w:cstheme="majorHAnsi"/>
          <w:b/>
          <w:bCs/>
          <w:color w:val="000000" w:themeColor="text1"/>
          <w:sz w:val="32"/>
          <w:szCs w:val="32"/>
        </w:rPr>
      </w:pPr>
      <w:r>
        <w:rPr>
          <w:rFonts w:asciiTheme="majorHAnsi" w:hAnsiTheme="majorHAnsi" w:cstheme="majorHAnsi"/>
          <w:b/>
          <w:bCs/>
          <w:color w:val="000000" w:themeColor="text1"/>
          <w:sz w:val="32"/>
          <w:szCs w:val="32"/>
        </w:rPr>
        <w:br w:type="page"/>
      </w:r>
    </w:p>
    <w:p w14:paraId="3EA22611" w14:textId="0014B07C" w:rsidR="00947D45" w:rsidRPr="00673E6D" w:rsidRDefault="00947D45" w:rsidP="00947D45">
      <w:pPr>
        <w:jc w:val="center"/>
        <w:rPr>
          <w:rFonts w:asciiTheme="majorHAnsi" w:hAnsiTheme="majorHAnsi" w:cstheme="majorHAnsi"/>
          <w:b/>
          <w:bCs/>
          <w:color w:val="000000" w:themeColor="text1"/>
          <w:sz w:val="32"/>
          <w:szCs w:val="32"/>
        </w:rPr>
      </w:pPr>
      <w:r w:rsidRPr="00673E6D">
        <w:rPr>
          <w:rFonts w:asciiTheme="majorHAnsi" w:hAnsiTheme="majorHAnsi" w:cstheme="majorHAnsi"/>
          <w:b/>
          <w:bCs/>
          <w:color w:val="000000" w:themeColor="text1"/>
          <w:sz w:val="32"/>
          <w:szCs w:val="32"/>
        </w:rPr>
        <w:lastRenderedPageBreak/>
        <w:t xml:space="preserve">APPENDIX </w:t>
      </w:r>
      <w:r>
        <w:rPr>
          <w:rFonts w:asciiTheme="majorHAnsi" w:hAnsiTheme="majorHAnsi" w:cstheme="majorHAnsi"/>
          <w:b/>
          <w:bCs/>
          <w:color w:val="000000" w:themeColor="text1"/>
          <w:sz w:val="32"/>
          <w:szCs w:val="32"/>
        </w:rPr>
        <w:t>D</w:t>
      </w:r>
      <w:r w:rsidRPr="00673E6D">
        <w:rPr>
          <w:rFonts w:asciiTheme="majorHAnsi" w:hAnsiTheme="majorHAnsi" w:cstheme="majorHAnsi"/>
          <w:b/>
          <w:bCs/>
          <w:color w:val="000000" w:themeColor="text1"/>
          <w:sz w:val="32"/>
          <w:szCs w:val="32"/>
        </w:rPr>
        <w:t xml:space="preserve">: </w:t>
      </w:r>
      <w:r w:rsidR="005C18D2">
        <w:rPr>
          <w:rFonts w:asciiTheme="majorHAnsi" w:hAnsiTheme="majorHAnsi" w:cstheme="majorHAnsi"/>
          <w:b/>
          <w:bCs/>
          <w:color w:val="000000" w:themeColor="text1"/>
          <w:sz w:val="32"/>
          <w:szCs w:val="32"/>
        </w:rPr>
        <w:t xml:space="preserve">ORGANIZED </w:t>
      </w:r>
      <w:r w:rsidR="001F6519">
        <w:rPr>
          <w:rFonts w:asciiTheme="majorHAnsi" w:hAnsiTheme="majorHAnsi" w:cstheme="majorHAnsi"/>
          <w:b/>
          <w:bCs/>
          <w:color w:val="000000" w:themeColor="text1"/>
          <w:sz w:val="32"/>
          <w:szCs w:val="32"/>
        </w:rPr>
        <w:t>ONE-ON-ONE</w:t>
      </w:r>
      <w:r>
        <w:rPr>
          <w:rFonts w:asciiTheme="majorHAnsi" w:hAnsiTheme="majorHAnsi" w:cstheme="majorHAnsi"/>
          <w:b/>
          <w:bCs/>
          <w:color w:val="000000" w:themeColor="text1"/>
          <w:sz w:val="32"/>
          <w:szCs w:val="32"/>
        </w:rPr>
        <w:t xml:space="preserve"> YOUTH MENTORSHIP </w:t>
      </w:r>
      <w:r w:rsidRPr="00673E6D">
        <w:rPr>
          <w:rFonts w:asciiTheme="majorHAnsi" w:hAnsiTheme="majorHAnsi" w:cstheme="majorHAnsi"/>
          <w:b/>
          <w:bCs/>
          <w:color w:val="000000" w:themeColor="text1"/>
          <w:sz w:val="32"/>
          <w:szCs w:val="32"/>
        </w:rPr>
        <w:t>RELEASE FORM</w:t>
      </w:r>
    </w:p>
    <w:p w14:paraId="6D9B367C" w14:textId="77777777" w:rsidR="00947D45" w:rsidRDefault="00947D45" w:rsidP="00947D45">
      <w:pPr>
        <w:jc w:val="center"/>
        <w:rPr>
          <w:rFonts w:asciiTheme="majorHAnsi" w:hAnsiTheme="majorHAnsi" w:cstheme="majorHAnsi"/>
          <w:color w:val="000000" w:themeColor="text1"/>
        </w:rPr>
      </w:pPr>
      <w:r w:rsidRPr="00673E6D">
        <w:rPr>
          <w:rFonts w:asciiTheme="majorHAnsi" w:eastAsia="Cambria" w:hAnsiTheme="majorHAnsi" w:cstheme="majorHAnsi"/>
          <w:smallCaps/>
          <w:noProof/>
          <w:color w:val="000000" w:themeColor="text1"/>
        </w:rPr>
        <w:drawing>
          <wp:inline distT="0" distB="0" distL="114300" distR="114300" wp14:anchorId="3663D49E" wp14:editId="2EE082C6">
            <wp:extent cx="1238250" cy="1162050"/>
            <wp:effectExtent l="0" t="0" r="0" b="0"/>
            <wp:docPr id="1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38250" cy="1162050"/>
                    </a:xfrm>
                    <a:prstGeom prst="rect">
                      <a:avLst/>
                    </a:prstGeom>
                    <a:ln/>
                  </pic:spPr>
                </pic:pic>
              </a:graphicData>
            </a:graphic>
          </wp:inline>
        </w:drawing>
      </w:r>
    </w:p>
    <w:p w14:paraId="76862ADB" w14:textId="77777777" w:rsidR="00947D45" w:rsidRPr="00B308D1" w:rsidRDefault="00947D45" w:rsidP="00947D45">
      <w:pPr>
        <w:jc w:val="both"/>
        <w:rPr>
          <w:rFonts w:asciiTheme="majorHAnsi" w:hAnsiTheme="majorHAnsi" w:cstheme="majorHAnsi"/>
          <w:color w:val="000000" w:themeColor="text1"/>
        </w:rPr>
      </w:pPr>
      <w:r w:rsidRPr="00B308D1">
        <w:rPr>
          <w:rFonts w:asciiTheme="majorHAnsi" w:hAnsiTheme="majorHAnsi" w:cstheme="majorHAnsi"/>
          <w:color w:val="000000" w:themeColor="text1"/>
        </w:rPr>
        <w:t xml:space="preserve">The undersigned does hereby give permission for my child ____________________________ (child’s name) to </w:t>
      </w:r>
      <w:r>
        <w:rPr>
          <w:rFonts w:asciiTheme="majorHAnsi" w:hAnsiTheme="majorHAnsi" w:cstheme="majorHAnsi"/>
          <w:color w:val="000000" w:themeColor="text1"/>
        </w:rPr>
        <w:t>participate in an Organized One-on-One Youth Mentorship with __________________________ (Youth Worker name), a screened and trained Youth Worker in the Capitol Hill Baptist Church Youth Ministry as defined by the Ministry.  I (we) understand that my child will spend one-on-one time with the Youth Worker for the purpose of discipleship and mentoring. This relationship will take place in public settings or where at least three others are physically present, unless I or another parent accompanies my child during a meeting.</w:t>
      </w:r>
    </w:p>
    <w:p w14:paraId="1426FE7C" w14:textId="77777777" w:rsidR="00947D45" w:rsidRPr="00B308D1" w:rsidRDefault="00947D45" w:rsidP="00947D45">
      <w:pPr>
        <w:jc w:val="both"/>
        <w:rPr>
          <w:rFonts w:asciiTheme="majorHAnsi" w:hAnsiTheme="majorHAnsi" w:cstheme="majorHAnsi"/>
          <w:color w:val="000000" w:themeColor="text1"/>
        </w:rPr>
      </w:pPr>
      <w:r w:rsidRPr="00B308D1">
        <w:rPr>
          <w:rFonts w:asciiTheme="majorHAnsi" w:hAnsiTheme="majorHAnsi" w:cstheme="majorHAnsi"/>
          <w:color w:val="000000" w:themeColor="text1"/>
        </w:rPr>
        <w:t xml:space="preserve">LIABILITY RELEASE: In consideration of Capitol Hill Baptist Church allowing </w:t>
      </w:r>
      <w:r>
        <w:rPr>
          <w:rFonts w:asciiTheme="majorHAnsi" w:hAnsiTheme="majorHAnsi" w:cstheme="majorHAnsi"/>
          <w:color w:val="000000" w:themeColor="text1"/>
        </w:rPr>
        <w:t xml:space="preserve">my child </w:t>
      </w:r>
      <w:r w:rsidRPr="00B308D1">
        <w:rPr>
          <w:rFonts w:asciiTheme="majorHAnsi" w:hAnsiTheme="majorHAnsi" w:cstheme="majorHAnsi"/>
          <w:color w:val="000000" w:themeColor="text1"/>
        </w:rPr>
        <w:t xml:space="preserve">to participate in </w:t>
      </w:r>
      <w:r>
        <w:rPr>
          <w:rFonts w:asciiTheme="majorHAnsi" w:hAnsiTheme="majorHAnsi" w:cstheme="majorHAnsi"/>
          <w:color w:val="000000" w:themeColor="text1"/>
        </w:rPr>
        <w:t xml:space="preserve">an Organized One-on-One Mentorship, </w:t>
      </w:r>
      <w:r w:rsidRPr="00B308D1">
        <w:rPr>
          <w:rFonts w:asciiTheme="majorHAnsi" w:hAnsiTheme="majorHAnsi" w:cstheme="majorHAnsi"/>
          <w:color w:val="000000" w:themeColor="text1"/>
        </w:rPr>
        <w:t xml:space="preserve">I, the undersigned, do hereby release, forever discharge and agree to hold harmless Capitol Hill Baptist Church, its pastors, directors, employees, </w:t>
      </w:r>
      <w:r>
        <w:rPr>
          <w:rFonts w:asciiTheme="majorHAnsi" w:hAnsiTheme="majorHAnsi" w:cstheme="majorHAnsi"/>
          <w:color w:val="000000" w:themeColor="text1"/>
        </w:rPr>
        <w:t>and Youth Workers</w:t>
      </w:r>
      <w:r w:rsidRPr="00B308D1">
        <w:rPr>
          <w:rFonts w:asciiTheme="majorHAnsi" w:hAnsiTheme="majorHAnsi" w:cstheme="majorHAnsi"/>
          <w:color w:val="000000" w:themeColor="text1"/>
        </w:rPr>
        <w:t xml:space="preserve"> (collectively herein the “Church”) from any and all liability, claims or demands for accidental personal injury, sickness or death, as well as property damage and expenses, of any nature whatsoever which may be incurred by the undersigned and </w:t>
      </w:r>
      <w:r>
        <w:rPr>
          <w:rFonts w:asciiTheme="majorHAnsi" w:hAnsiTheme="majorHAnsi" w:cstheme="majorHAnsi"/>
          <w:color w:val="000000" w:themeColor="text1"/>
        </w:rPr>
        <w:t>my child</w:t>
      </w:r>
      <w:r w:rsidRPr="00B308D1">
        <w:rPr>
          <w:rFonts w:asciiTheme="majorHAnsi" w:hAnsiTheme="majorHAnsi" w:cstheme="majorHAnsi"/>
          <w:color w:val="000000" w:themeColor="text1"/>
        </w:rPr>
        <w:t xml:space="preserve"> while involved in the </w:t>
      </w:r>
      <w:r>
        <w:rPr>
          <w:rFonts w:asciiTheme="majorHAnsi" w:hAnsiTheme="majorHAnsi" w:cstheme="majorHAnsi"/>
          <w:color w:val="000000" w:themeColor="text1"/>
        </w:rPr>
        <w:t>Organized One-on-One Youth Mentorship</w:t>
      </w:r>
      <w:r w:rsidRPr="00B308D1">
        <w:rPr>
          <w:rFonts w:asciiTheme="majorHAnsi" w:hAnsiTheme="majorHAnsi" w:cstheme="majorHAnsi"/>
          <w:color w:val="000000" w:themeColor="text1"/>
        </w:rPr>
        <w:t>. I, the parent or legal guardian of</w:t>
      </w:r>
      <w:r>
        <w:rPr>
          <w:rFonts w:asciiTheme="majorHAnsi" w:hAnsiTheme="majorHAnsi" w:cstheme="majorHAnsi"/>
          <w:color w:val="000000" w:themeColor="text1"/>
        </w:rPr>
        <w:t xml:space="preserve"> my child</w:t>
      </w:r>
      <w:r w:rsidRPr="00B308D1">
        <w:rPr>
          <w:rFonts w:asciiTheme="majorHAnsi" w:hAnsiTheme="majorHAnsi" w:cstheme="majorHAnsi"/>
          <w:color w:val="000000" w:themeColor="text1"/>
        </w:rPr>
        <w:t xml:space="preserve">, hereby grant my permission for </w:t>
      </w:r>
      <w:r>
        <w:rPr>
          <w:rFonts w:asciiTheme="majorHAnsi" w:hAnsiTheme="majorHAnsi" w:cstheme="majorHAnsi"/>
          <w:color w:val="000000" w:themeColor="text1"/>
        </w:rPr>
        <w:t>my child</w:t>
      </w:r>
      <w:r w:rsidRPr="00B308D1">
        <w:rPr>
          <w:rFonts w:asciiTheme="majorHAnsi" w:hAnsiTheme="majorHAnsi" w:cstheme="majorHAnsi"/>
          <w:color w:val="000000" w:themeColor="text1"/>
        </w:rPr>
        <w:t xml:space="preserve"> to participate fully in </w:t>
      </w:r>
      <w:r>
        <w:rPr>
          <w:rFonts w:asciiTheme="majorHAnsi" w:hAnsiTheme="majorHAnsi" w:cstheme="majorHAnsi"/>
          <w:color w:val="000000" w:themeColor="text1"/>
        </w:rPr>
        <w:t xml:space="preserve">an Organized One-on-One Youth Mentorship. </w:t>
      </w:r>
      <w:r w:rsidRPr="00B308D1">
        <w:rPr>
          <w:rFonts w:asciiTheme="majorHAnsi" w:hAnsiTheme="majorHAnsi" w:cstheme="majorHAnsi"/>
          <w:color w:val="000000" w:themeColor="text1"/>
        </w:rPr>
        <w:t xml:space="preserve">Furthermore, I, on behalf of my minor </w:t>
      </w:r>
      <w:r>
        <w:rPr>
          <w:rFonts w:asciiTheme="majorHAnsi" w:hAnsiTheme="majorHAnsi" w:cstheme="majorHAnsi"/>
          <w:color w:val="000000" w:themeColor="text1"/>
        </w:rPr>
        <w:t>child</w:t>
      </w:r>
      <w:r w:rsidRPr="00B308D1">
        <w:rPr>
          <w:rFonts w:asciiTheme="majorHAnsi" w:hAnsiTheme="majorHAnsi" w:cstheme="majorHAnsi"/>
          <w:color w:val="000000" w:themeColor="text1"/>
        </w:rPr>
        <w:t xml:space="preserve">, hereby assume all risk of accidental personal injury, sickness, death, damage and expense as a result of participation in recreation and work activities involved therein. The undersigned further hereby agrees to hold harmless and indemnify said Church for any liability sustained by said Church as the result of the negligent, willful or intentional acts of </w:t>
      </w:r>
      <w:r>
        <w:rPr>
          <w:rFonts w:asciiTheme="majorHAnsi" w:hAnsiTheme="majorHAnsi" w:cstheme="majorHAnsi"/>
          <w:color w:val="000000" w:themeColor="text1"/>
        </w:rPr>
        <w:t>my child</w:t>
      </w:r>
      <w:r w:rsidRPr="00B308D1">
        <w:rPr>
          <w:rFonts w:asciiTheme="majorHAnsi" w:hAnsiTheme="majorHAnsi" w:cstheme="majorHAnsi"/>
          <w:color w:val="000000" w:themeColor="text1"/>
        </w:rPr>
        <w:t>, including expenses incurred attendant thereto.</w:t>
      </w:r>
    </w:p>
    <w:p w14:paraId="36FD9651" w14:textId="77777777" w:rsidR="00947D45" w:rsidRPr="00B308D1" w:rsidRDefault="00947D45" w:rsidP="00947D45">
      <w:pPr>
        <w:jc w:val="both"/>
        <w:rPr>
          <w:rFonts w:asciiTheme="majorHAnsi" w:hAnsiTheme="majorHAnsi" w:cstheme="majorHAnsi"/>
          <w:color w:val="000000" w:themeColor="text1"/>
        </w:rPr>
      </w:pPr>
      <w:r w:rsidRPr="00B308D1">
        <w:rPr>
          <w:rFonts w:asciiTheme="majorHAnsi" w:hAnsiTheme="majorHAnsi" w:cstheme="majorHAnsi"/>
          <w:color w:val="000000" w:themeColor="text1"/>
        </w:rPr>
        <w:t xml:space="preserve">MEDICAL TREATMENT PERMISSION: I authorize </w:t>
      </w:r>
      <w:r>
        <w:rPr>
          <w:rFonts w:asciiTheme="majorHAnsi" w:hAnsiTheme="majorHAnsi" w:cstheme="majorHAnsi"/>
          <w:color w:val="000000" w:themeColor="text1"/>
        </w:rPr>
        <w:t>the Youth Worker</w:t>
      </w:r>
      <w:r w:rsidRPr="00B308D1">
        <w:rPr>
          <w:rFonts w:asciiTheme="majorHAnsi" w:hAnsiTheme="majorHAnsi" w:cstheme="majorHAnsi"/>
          <w:color w:val="000000" w:themeColor="text1"/>
        </w:rPr>
        <w:t xml:space="preserve"> in whose care </w:t>
      </w:r>
      <w:r>
        <w:rPr>
          <w:rFonts w:asciiTheme="majorHAnsi" w:hAnsiTheme="majorHAnsi" w:cstheme="majorHAnsi"/>
          <w:color w:val="000000" w:themeColor="text1"/>
        </w:rPr>
        <w:t>my child</w:t>
      </w:r>
      <w:r w:rsidRPr="00B308D1">
        <w:rPr>
          <w:rFonts w:asciiTheme="majorHAnsi" w:hAnsiTheme="majorHAnsi" w:cstheme="majorHAnsi"/>
          <w:color w:val="000000" w:themeColor="text1"/>
        </w:rPr>
        <w:t xml:space="preserve"> has been entrusted, to consent to any emergency x-ray examination, anesthetic, medical, surgical or dental diagnosis or treatment and hospital care, to be rendered to </w:t>
      </w:r>
      <w:r>
        <w:rPr>
          <w:rFonts w:asciiTheme="majorHAnsi" w:hAnsiTheme="majorHAnsi" w:cstheme="majorHAnsi"/>
          <w:color w:val="000000" w:themeColor="text1"/>
        </w:rPr>
        <w:t>my child</w:t>
      </w:r>
      <w:r w:rsidRPr="00B308D1">
        <w:rPr>
          <w:rFonts w:asciiTheme="majorHAnsi" w:hAnsiTheme="majorHAnsi" w:cstheme="majorHAnsi"/>
          <w:color w:val="000000" w:themeColor="text1"/>
        </w:rPr>
        <w:t xml:space="preserve"> under the general or special supervision and on the advice of any licensed physician or dentist on the medical staff of a licensed hospital or emergency care facility in any state or the District of Columbia. The undersigned shall be liable and agrees to pay all costs and expenses incurred in connection with such medical and dental services rendered to the aforementioned child pursuant to this authorization.</w:t>
      </w:r>
    </w:p>
    <w:p w14:paraId="397C6EE7" w14:textId="77777777" w:rsidR="00947D45" w:rsidRPr="00673E6D" w:rsidRDefault="00947D45" w:rsidP="00947D45">
      <w:pPr>
        <w:jc w:val="both"/>
        <w:rPr>
          <w:rFonts w:asciiTheme="majorHAnsi" w:hAnsiTheme="majorHAnsi" w:cstheme="majorHAnsi"/>
          <w:color w:val="000000" w:themeColor="text1"/>
        </w:rPr>
      </w:pPr>
      <w:r w:rsidRPr="00673E6D">
        <w:rPr>
          <w:rFonts w:asciiTheme="majorHAnsi" w:hAnsiTheme="majorHAnsi" w:cstheme="majorHAnsi"/>
          <w:color w:val="000000" w:themeColor="text1"/>
        </w:rPr>
        <w:t>Signature required:</w:t>
      </w:r>
    </w:p>
    <w:p w14:paraId="75B766B6" w14:textId="77777777" w:rsidR="00947D45" w:rsidRPr="00673E6D" w:rsidRDefault="00947D45" w:rsidP="00947D45">
      <w:pPr>
        <w:spacing w:after="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w:t>
      </w:r>
      <w:r>
        <w:rPr>
          <w:rFonts w:asciiTheme="majorHAnsi" w:hAnsiTheme="majorHAnsi" w:cstheme="majorHAnsi"/>
          <w:color w:val="000000" w:themeColor="text1"/>
        </w:rPr>
        <w:t>______</w:t>
      </w:r>
      <w:r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t xml:space="preserve">_____________________ </w:t>
      </w:r>
      <w:r w:rsidRPr="00673E6D">
        <w:rPr>
          <w:rFonts w:asciiTheme="majorHAnsi" w:hAnsiTheme="majorHAnsi" w:cstheme="majorHAnsi"/>
          <w:color w:val="000000" w:themeColor="text1"/>
        </w:rPr>
        <w:tab/>
        <w:t>__________________</w:t>
      </w:r>
    </w:p>
    <w:p w14:paraId="17EC494F" w14:textId="77777777" w:rsidR="00947D45" w:rsidRPr="00673E6D" w:rsidRDefault="00947D45" w:rsidP="00947D45">
      <w:pPr>
        <w:spacing w:after="0"/>
        <w:jc w:val="both"/>
        <w:rPr>
          <w:rFonts w:asciiTheme="majorHAnsi" w:hAnsiTheme="majorHAnsi" w:cstheme="majorHAnsi"/>
          <w:color w:val="000000" w:themeColor="text1"/>
        </w:rPr>
      </w:pPr>
      <w:r w:rsidRPr="00673E6D">
        <w:rPr>
          <w:rFonts w:asciiTheme="majorHAnsi" w:hAnsiTheme="majorHAnsi" w:cstheme="majorHAnsi"/>
          <w:color w:val="000000" w:themeColor="text1"/>
        </w:rPr>
        <w:t>Father</w:t>
      </w:r>
      <w:r>
        <w:rPr>
          <w:rFonts w:asciiTheme="majorHAnsi" w:hAnsiTheme="majorHAnsi" w:cstheme="majorHAnsi"/>
          <w:color w:val="000000" w:themeColor="text1"/>
        </w:rPr>
        <w:t>/Mother/Legal Guardian</w:t>
      </w:r>
      <w:r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Pr>
          <w:rFonts w:asciiTheme="majorHAnsi" w:hAnsiTheme="majorHAnsi" w:cstheme="majorHAnsi"/>
          <w:color w:val="000000" w:themeColor="text1"/>
        </w:rPr>
        <w:tab/>
        <w:t xml:space="preserve"> </w:t>
      </w:r>
      <w:r w:rsidRPr="00673E6D">
        <w:rPr>
          <w:rFonts w:asciiTheme="majorHAnsi" w:hAnsiTheme="majorHAnsi" w:cstheme="majorHAnsi"/>
          <w:color w:val="000000" w:themeColor="text1"/>
        </w:rPr>
        <w:t xml:space="preserve">Phone </w:t>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Date</w:t>
      </w:r>
    </w:p>
    <w:p w14:paraId="5EC51278" w14:textId="77777777" w:rsidR="00947D45" w:rsidRPr="00673E6D" w:rsidRDefault="00947D45" w:rsidP="00947D45">
      <w:pPr>
        <w:spacing w:after="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w:t>
      </w:r>
      <w:r>
        <w:rPr>
          <w:rFonts w:asciiTheme="majorHAnsi" w:hAnsiTheme="majorHAnsi" w:cstheme="majorHAnsi"/>
          <w:color w:val="000000" w:themeColor="text1"/>
        </w:rPr>
        <w:t>______</w:t>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t>________________________________________</w:t>
      </w:r>
    </w:p>
    <w:p w14:paraId="49627D54" w14:textId="77777777" w:rsidR="00947D45" w:rsidRPr="00673E6D" w:rsidRDefault="00947D45" w:rsidP="00947D45">
      <w:pPr>
        <w:spacing w:after="0"/>
        <w:jc w:val="both"/>
        <w:rPr>
          <w:rFonts w:asciiTheme="majorHAnsi" w:hAnsiTheme="majorHAnsi" w:cstheme="majorHAnsi"/>
          <w:color w:val="000000" w:themeColor="text1"/>
        </w:rPr>
      </w:pPr>
      <w:r w:rsidRPr="00673E6D">
        <w:rPr>
          <w:rFonts w:asciiTheme="majorHAnsi" w:hAnsiTheme="majorHAnsi" w:cstheme="majorHAnsi"/>
          <w:color w:val="000000" w:themeColor="text1"/>
        </w:rPr>
        <w:t>Print name of father</w:t>
      </w:r>
      <w:r>
        <w:rPr>
          <w:rFonts w:asciiTheme="majorHAnsi" w:hAnsiTheme="majorHAnsi" w:cstheme="majorHAnsi"/>
          <w:color w:val="000000" w:themeColor="text1"/>
        </w:rPr>
        <w:t>/mother/legal guardian</w:t>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Print name of participant</w:t>
      </w:r>
    </w:p>
    <w:p w14:paraId="626EE365" w14:textId="77777777" w:rsidR="00947D45" w:rsidRPr="00673E6D" w:rsidRDefault="00947D45" w:rsidP="00947D45">
      <w:pPr>
        <w:spacing w:after="0"/>
        <w:jc w:val="both"/>
        <w:rPr>
          <w:rFonts w:asciiTheme="majorHAnsi" w:hAnsiTheme="majorHAnsi" w:cstheme="majorHAnsi"/>
          <w:color w:val="000000" w:themeColor="text1"/>
        </w:rPr>
      </w:pPr>
    </w:p>
    <w:p w14:paraId="53167866" w14:textId="77777777" w:rsidR="00947D45" w:rsidRPr="00673E6D" w:rsidRDefault="00947D45" w:rsidP="00947D45">
      <w:pPr>
        <w:jc w:val="both"/>
        <w:rPr>
          <w:rFonts w:asciiTheme="majorHAnsi" w:hAnsiTheme="majorHAnsi" w:cstheme="majorHAnsi"/>
          <w:color w:val="000000" w:themeColor="text1"/>
        </w:rPr>
      </w:pPr>
      <w:r w:rsidRPr="00673E6D">
        <w:rPr>
          <w:rFonts w:asciiTheme="majorHAnsi" w:hAnsiTheme="majorHAnsi" w:cstheme="majorHAnsi"/>
          <w:color w:val="000000" w:themeColor="text1"/>
        </w:rPr>
        <w:t>Hospital insurance? _____Yes _____No</w:t>
      </w:r>
      <w:r>
        <w:rPr>
          <w:rFonts w:asciiTheme="majorHAnsi" w:hAnsiTheme="majorHAnsi" w:cstheme="majorHAnsi"/>
          <w:color w:val="000000" w:themeColor="text1"/>
        </w:rPr>
        <w:t xml:space="preserve">  </w:t>
      </w:r>
      <w:r>
        <w:rPr>
          <w:rFonts w:asciiTheme="majorHAnsi" w:hAnsiTheme="majorHAnsi" w:cstheme="majorHAnsi"/>
          <w:color w:val="000000" w:themeColor="text1"/>
        </w:rPr>
        <w:tab/>
      </w:r>
      <w:r>
        <w:rPr>
          <w:rFonts w:asciiTheme="majorHAnsi" w:hAnsiTheme="majorHAnsi" w:cstheme="majorHAnsi"/>
          <w:color w:val="000000" w:themeColor="text1"/>
        </w:rPr>
        <w:tab/>
      </w:r>
      <w:r w:rsidRPr="00673E6D">
        <w:rPr>
          <w:rFonts w:asciiTheme="majorHAnsi" w:hAnsiTheme="majorHAnsi" w:cstheme="majorHAnsi"/>
          <w:color w:val="000000" w:themeColor="text1"/>
        </w:rPr>
        <w:t>Insurance company</w:t>
      </w:r>
      <w:r>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 xml:space="preserve"> _______________________________</w:t>
      </w:r>
      <w:r>
        <w:rPr>
          <w:rFonts w:asciiTheme="majorHAnsi" w:hAnsiTheme="majorHAnsi" w:cstheme="majorHAnsi"/>
          <w:color w:val="000000" w:themeColor="text1"/>
        </w:rPr>
        <w:t>______</w:t>
      </w:r>
    </w:p>
    <w:p w14:paraId="2015D1AD" w14:textId="77777777" w:rsidR="00947D45" w:rsidRPr="00673E6D" w:rsidRDefault="00947D45" w:rsidP="00947D45">
      <w:pPr>
        <w:jc w:val="both"/>
        <w:rPr>
          <w:rFonts w:asciiTheme="majorHAnsi" w:hAnsiTheme="majorHAnsi" w:cstheme="majorHAnsi"/>
          <w:color w:val="000000" w:themeColor="text1"/>
        </w:rPr>
      </w:pPr>
      <w:r w:rsidRPr="00673E6D">
        <w:rPr>
          <w:rFonts w:asciiTheme="majorHAnsi" w:hAnsiTheme="majorHAnsi" w:cstheme="majorHAnsi"/>
          <w:color w:val="000000" w:themeColor="text1"/>
        </w:rPr>
        <w:t>Policy and Group Number</w:t>
      </w:r>
      <w:r>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 xml:space="preserve"> ________________________________________</w:t>
      </w:r>
      <w:r>
        <w:rPr>
          <w:rFonts w:asciiTheme="majorHAnsi" w:hAnsiTheme="majorHAnsi" w:cstheme="majorHAnsi"/>
          <w:color w:val="000000" w:themeColor="text1"/>
        </w:rPr>
        <w:t>________________________________</w:t>
      </w:r>
    </w:p>
    <w:p w14:paraId="00198D8D" w14:textId="77777777" w:rsidR="00947D45" w:rsidRPr="00673E6D" w:rsidRDefault="00947D45" w:rsidP="00947D45">
      <w:pPr>
        <w:jc w:val="both"/>
        <w:rPr>
          <w:rFonts w:asciiTheme="majorHAnsi" w:hAnsiTheme="majorHAnsi" w:cstheme="majorHAnsi"/>
          <w:color w:val="000000" w:themeColor="text1"/>
        </w:rPr>
      </w:pPr>
      <w:r w:rsidRPr="00673E6D">
        <w:rPr>
          <w:rFonts w:asciiTheme="majorHAnsi" w:hAnsiTheme="majorHAnsi" w:cstheme="majorHAnsi"/>
          <w:color w:val="000000" w:themeColor="text1"/>
        </w:rPr>
        <w:t>Physician _____________________________</w:t>
      </w:r>
      <w:r>
        <w:rPr>
          <w:rFonts w:asciiTheme="majorHAnsi" w:hAnsiTheme="majorHAnsi" w:cstheme="majorHAnsi"/>
          <w:color w:val="000000" w:themeColor="text1"/>
        </w:rPr>
        <w:t>________</w:t>
      </w:r>
      <w:r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ab/>
        <w:t>Physician Phone Number _________________________</w:t>
      </w:r>
      <w:r>
        <w:rPr>
          <w:rFonts w:asciiTheme="majorHAnsi" w:hAnsiTheme="majorHAnsi" w:cstheme="majorHAnsi"/>
          <w:color w:val="000000" w:themeColor="text1"/>
        </w:rPr>
        <w:t>__</w:t>
      </w:r>
    </w:p>
    <w:p w14:paraId="6F581A6F" w14:textId="77777777" w:rsidR="00947D45" w:rsidRPr="00673E6D" w:rsidRDefault="00947D45" w:rsidP="00947D45">
      <w:pPr>
        <w:spacing w:after="0"/>
        <w:jc w:val="both"/>
        <w:rPr>
          <w:rFonts w:asciiTheme="majorHAnsi" w:hAnsiTheme="majorHAnsi" w:cstheme="majorHAnsi"/>
          <w:color w:val="000000" w:themeColor="text1"/>
        </w:rPr>
      </w:pPr>
      <w:r w:rsidRPr="00673E6D">
        <w:rPr>
          <w:rFonts w:asciiTheme="majorHAnsi" w:hAnsiTheme="majorHAnsi" w:cstheme="majorHAnsi"/>
          <w:color w:val="000000" w:themeColor="text1"/>
        </w:rPr>
        <w:t>Emergency Phone Number _____________________</w:t>
      </w:r>
      <w:r>
        <w:rPr>
          <w:rFonts w:asciiTheme="majorHAnsi" w:hAnsiTheme="majorHAnsi" w:cstheme="majorHAnsi"/>
          <w:color w:val="000000" w:themeColor="text1"/>
        </w:rPr>
        <w:t xml:space="preserve">__ </w:t>
      </w:r>
      <w:r>
        <w:rPr>
          <w:rFonts w:asciiTheme="majorHAnsi" w:hAnsiTheme="majorHAnsi" w:cstheme="majorHAnsi"/>
          <w:color w:val="000000" w:themeColor="text1"/>
        </w:rPr>
        <w:tab/>
      </w:r>
      <w:r w:rsidRPr="00673E6D">
        <w:rPr>
          <w:rFonts w:asciiTheme="majorHAnsi" w:hAnsiTheme="majorHAnsi" w:cstheme="majorHAnsi"/>
          <w:color w:val="000000" w:themeColor="text1"/>
        </w:rPr>
        <w:t>_________________</w:t>
      </w:r>
      <w:r>
        <w:rPr>
          <w:rFonts w:asciiTheme="majorHAnsi" w:hAnsiTheme="majorHAnsi" w:cstheme="majorHAnsi"/>
          <w:color w:val="000000" w:themeColor="text1"/>
        </w:rPr>
        <w:t xml:space="preserve">__ </w:t>
      </w:r>
      <w:r>
        <w:rPr>
          <w:rFonts w:asciiTheme="majorHAnsi" w:hAnsiTheme="majorHAnsi" w:cstheme="majorHAnsi"/>
          <w:color w:val="000000" w:themeColor="text1"/>
        </w:rPr>
        <w:tab/>
        <w:t xml:space="preserve"> </w:t>
      </w:r>
      <w:r w:rsidRPr="00673E6D">
        <w:rPr>
          <w:rFonts w:asciiTheme="majorHAnsi" w:hAnsiTheme="majorHAnsi" w:cstheme="majorHAnsi"/>
          <w:color w:val="000000" w:themeColor="text1"/>
        </w:rPr>
        <w:t>______________________</w:t>
      </w:r>
      <w:r>
        <w:rPr>
          <w:rFonts w:asciiTheme="majorHAnsi" w:hAnsiTheme="majorHAnsi" w:cstheme="majorHAnsi"/>
          <w:color w:val="000000" w:themeColor="text1"/>
        </w:rPr>
        <w:t>_____</w:t>
      </w:r>
    </w:p>
    <w:p w14:paraId="21FB07B8" w14:textId="77777777" w:rsidR="00947D45" w:rsidRPr="00156AF3" w:rsidRDefault="00947D45" w:rsidP="00947D45">
      <w:pPr>
        <w:ind w:left="1440" w:firstLine="720"/>
        <w:jc w:val="both"/>
        <w:rPr>
          <w:rFonts w:asciiTheme="majorHAnsi" w:hAnsiTheme="majorHAnsi" w:cstheme="majorHAnsi"/>
          <w:color w:val="000000" w:themeColor="text1"/>
        </w:rPr>
      </w:pPr>
      <w:r>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 xml:space="preserve">Name </w:t>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 xml:space="preserve">Relationship </w:t>
      </w:r>
      <w:r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ab/>
      </w:r>
      <w:r>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Phone #</w:t>
      </w:r>
    </w:p>
    <w:p w14:paraId="705EC257" w14:textId="77777777" w:rsidR="00947D45" w:rsidRDefault="00947D45" w:rsidP="00011510">
      <w:pPr>
        <w:jc w:val="center"/>
        <w:rPr>
          <w:rFonts w:asciiTheme="majorHAnsi" w:hAnsiTheme="majorHAnsi" w:cstheme="majorHAnsi"/>
          <w:b/>
          <w:bCs/>
          <w:color w:val="000000" w:themeColor="text1"/>
          <w:sz w:val="32"/>
          <w:szCs w:val="32"/>
        </w:rPr>
      </w:pPr>
    </w:p>
    <w:p w14:paraId="2D673AD8" w14:textId="5DCF6D45" w:rsidR="003B61BB" w:rsidRPr="00673E6D" w:rsidRDefault="003B61BB" w:rsidP="00011510">
      <w:pPr>
        <w:jc w:val="center"/>
        <w:rPr>
          <w:rFonts w:asciiTheme="majorHAnsi" w:hAnsiTheme="majorHAnsi" w:cstheme="majorHAnsi"/>
          <w:b/>
          <w:bCs/>
          <w:color w:val="000000" w:themeColor="text1"/>
          <w:sz w:val="32"/>
          <w:szCs w:val="32"/>
        </w:rPr>
      </w:pPr>
      <w:r w:rsidRPr="00673E6D">
        <w:rPr>
          <w:rFonts w:asciiTheme="majorHAnsi" w:hAnsiTheme="majorHAnsi" w:cstheme="majorHAnsi"/>
          <w:b/>
          <w:bCs/>
          <w:color w:val="000000" w:themeColor="text1"/>
          <w:sz w:val="32"/>
          <w:szCs w:val="32"/>
        </w:rPr>
        <w:lastRenderedPageBreak/>
        <w:t xml:space="preserve">APPENDIX </w:t>
      </w:r>
      <w:r w:rsidR="00947D45">
        <w:rPr>
          <w:rFonts w:asciiTheme="majorHAnsi" w:hAnsiTheme="majorHAnsi" w:cstheme="majorHAnsi"/>
          <w:b/>
          <w:bCs/>
          <w:color w:val="000000" w:themeColor="text1"/>
          <w:sz w:val="32"/>
          <w:szCs w:val="32"/>
        </w:rPr>
        <w:t>E</w:t>
      </w:r>
      <w:r w:rsidRPr="00673E6D">
        <w:rPr>
          <w:rFonts w:asciiTheme="majorHAnsi" w:hAnsiTheme="majorHAnsi" w:cstheme="majorHAnsi"/>
          <w:b/>
          <w:bCs/>
          <w:color w:val="000000" w:themeColor="text1"/>
          <w:sz w:val="32"/>
          <w:szCs w:val="32"/>
        </w:rPr>
        <w:t>: YOUTH WORKER APPLICATION FORM</w:t>
      </w:r>
    </w:p>
    <w:bookmarkEnd w:id="5"/>
    <w:p w14:paraId="0BEBC707" w14:textId="77777777" w:rsidR="00011510" w:rsidRPr="00673E6D" w:rsidRDefault="00011510" w:rsidP="003B61BB">
      <w:pPr>
        <w:rPr>
          <w:rFonts w:asciiTheme="majorHAnsi" w:hAnsiTheme="majorHAnsi" w:cstheme="majorHAnsi"/>
          <w:color w:val="000000" w:themeColor="text1"/>
        </w:rPr>
      </w:pPr>
    </w:p>
    <w:tbl>
      <w:tblPr>
        <w:tblW w:w="9360" w:type="dxa"/>
        <w:jc w:val="center"/>
        <w:tblLayout w:type="fixed"/>
        <w:tblLook w:val="0000" w:firstRow="0" w:lastRow="0" w:firstColumn="0" w:lastColumn="0" w:noHBand="0" w:noVBand="0"/>
      </w:tblPr>
      <w:tblGrid>
        <w:gridCol w:w="9360"/>
      </w:tblGrid>
      <w:tr w:rsidR="00673E6D" w:rsidRPr="00673E6D" w14:paraId="13CEF543" w14:textId="77777777" w:rsidTr="007C4B01">
        <w:trPr>
          <w:trHeight w:val="2880"/>
          <w:jc w:val="center"/>
        </w:trPr>
        <w:tc>
          <w:tcPr>
            <w:tcW w:w="9360" w:type="dxa"/>
          </w:tcPr>
          <w:p w14:paraId="3BB85F97" w14:textId="77777777" w:rsidR="00AB52C6" w:rsidRDefault="00AB52C6" w:rsidP="0029555B">
            <w:pPr>
              <w:pBdr>
                <w:top w:val="nil"/>
                <w:left w:val="nil"/>
                <w:bottom w:val="nil"/>
                <w:right w:val="nil"/>
                <w:between w:val="nil"/>
              </w:pBdr>
              <w:spacing w:after="0" w:line="240" w:lineRule="auto"/>
              <w:jc w:val="center"/>
              <w:rPr>
                <w:rFonts w:asciiTheme="majorHAnsi" w:eastAsia="Cambria" w:hAnsiTheme="majorHAnsi" w:cstheme="majorHAnsi"/>
                <w:color w:val="000000" w:themeColor="text1"/>
              </w:rPr>
            </w:pPr>
          </w:p>
          <w:p w14:paraId="1FA4E416" w14:textId="135EED0A" w:rsidR="0029555B" w:rsidRPr="00673E6D" w:rsidRDefault="0029555B" w:rsidP="0029555B">
            <w:pPr>
              <w:pBdr>
                <w:top w:val="nil"/>
                <w:left w:val="nil"/>
                <w:bottom w:val="nil"/>
                <w:right w:val="nil"/>
                <w:between w:val="nil"/>
              </w:pBdr>
              <w:spacing w:after="0" w:line="240" w:lineRule="auto"/>
              <w:jc w:val="center"/>
              <w:rPr>
                <w:rFonts w:asciiTheme="majorHAnsi" w:eastAsia="Cambria" w:hAnsiTheme="majorHAnsi" w:cstheme="majorHAnsi"/>
                <w:color w:val="000000" w:themeColor="text1"/>
              </w:rPr>
            </w:pPr>
            <w:r w:rsidRPr="00673E6D">
              <w:rPr>
                <w:rFonts w:asciiTheme="majorHAnsi" w:eastAsia="Cambria" w:hAnsiTheme="majorHAnsi" w:cstheme="majorHAnsi"/>
                <w:smallCaps/>
                <w:noProof/>
                <w:color w:val="000000" w:themeColor="text1"/>
              </w:rPr>
              <w:drawing>
                <wp:inline distT="0" distB="0" distL="114300" distR="114300" wp14:anchorId="4926475E" wp14:editId="0320EBB6">
                  <wp:extent cx="1238250" cy="11620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38250" cy="1162050"/>
                          </a:xfrm>
                          <a:prstGeom prst="rect">
                            <a:avLst/>
                          </a:prstGeom>
                          <a:ln/>
                        </pic:spPr>
                      </pic:pic>
                    </a:graphicData>
                  </a:graphic>
                </wp:inline>
              </w:drawing>
            </w:r>
          </w:p>
        </w:tc>
      </w:tr>
      <w:tr w:rsidR="00673E6D" w:rsidRPr="00673E6D" w14:paraId="79ECBAC7" w14:textId="77777777" w:rsidTr="007C4B01">
        <w:trPr>
          <w:trHeight w:val="1440"/>
          <w:jc w:val="center"/>
        </w:trPr>
        <w:tc>
          <w:tcPr>
            <w:tcW w:w="9360" w:type="dxa"/>
            <w:tcBorders>
              <w:bottom w:val="single" w:sz="4" w:space="0" w:color="4F81BD"/>
            </w:tcBorders>
            <w:vAlign w:val="center"/>
          </w:tcPr>
          <w:p w14:paraId="05A3D9F2" w14:textId="77777777" w:rsidR="0029555B" w:rsidRPr="00673E6D" w:rsidRDefault="0029555B" w:rsidP="0029555B">
            <w:pPr>
              <w:pBdr>
                <w:top w:val="nil"/>
                <w:left w:val="nil"/>
                <w:bottom w:val="nil"/>
                <w:right w:val="nil"/>
                <w:between w:val="nil"/>
              </w:pBdr>
              <w:spacing w:after="0" w:line="240" w:lineRule="auto"/>
              <w:jc w:val="center"/>
              <w:rPr>
                <w:rFonts w:asciiTheme="majorHAnsi" w:eastAsia="Cambria" w:hAnsiTheme="majorHAnsi" w:cstheme="majorHAnsi"/>
                <w:color w:val="000000" w:themeColor="text1"/>
                <w:sz w:val="80"/>
                <w:szCs w:val="80"/>
              </w:rPr>
            </w:pPr>
            <w:r w:rsidRPr="00673E6D">
              <w:rPr>
                <w:rFonts w:asciiTheme="majorHAnsi" w:eastAsia="Cambria" w:hAnsiTheme="majorHAnsi" w:cstheme="majorHAnsi"/>
                <w:color w:val="000000" w:themeColor="text1"/>
                <w:sz w:val="56"/>
                <w:szCs w:val="56"/>
              </w:rPr>
              <w:t>Application for Youth Ministry</w:t>
            </w:r>
          </w:p>
        </w:tc>
      </w:tr>
      <w:tr w:rsidR="00673E6D" w:rsidRPr="00673E6D" w14:paraId="648CB115" w14:textId="77777777" w:rsidTr="007C4B01">
        <w:trPr>
          <w:trHeight w:val="720"/>
          <w:jc w:val="center"/>
        </w:trPr>
        <w:tc>
          <w:tcPr>
            <w:tcW w:w="9360" w:type="dxa"/>
            <w:tcBorders>
              <w:top w:val="single" w:sz="4" w:space="0" w:color="4F81BD"/>
            </w:tcBorders>
            <w:vAlign w:val="center"/>
          </w:tcPr>
          <w:p w14:paraId="09C66865" w14:textId="77777777" w:rsidR="0029555B" w:rsidRPr="00673E6D" w:rsidRDefault="0029555B" w:rsidP="0029555B">
            <w:pPr>
              <w:pBdr>
                <w:top w:val="nil"/>
                <w:left w:val="nil"/>
                <w:bottom w:val="nil"/>
                <w:right w:val="nil"/>
                <w:between w:val="nil"/>
              </w:pBdr>
              <w:spacing w:after="0" w:line="240" w:lineRule="auto"/>
              <w:jc w:val="center"/>
              <w:rPr>
                <w:rFonts w:asciiTheme="majorHAnsi" w:eastAsia="Times New Roman" w:hAnsiTheme="majorHAnsi" w:cstheme="majorHAnsi"/>
                <w:color w:val="000000" w:themeColor="text1"/>
                <w:sz w:val="28"/>
                <w:szCs w:val="28"/>
              </w:rPr>
            </w:pPr>
            <w:r w:rsidRPr="00673E6D">
              <w:rPr>
                <w:rFonts w:asciiTheme="majorHAnsi" w:eastAsia="Times New Roman" w:hAnsiTheme="majorHAnsi" w:cstheme="majorHAnsi"/>
                <w:b/>
                <w:color w:val="000000" w:themeColor="text1"/>
                <w:sz w:val="28"/>
                <w:szCs w:val="28"/>
              </w:rPr>
              <w:t>Warning: Confidential Information—Read Carefully!</w:t>
            </w:r>
          </w:p>
          <w:p w14:paraId="1B9FA729" w14:textId="77777777" w:rsidR="0029555B" w:rsidRPr="00673E6D" w:rsidRDefault="0029555B" w:rsidP="0029555B">
            <w:pPr>
              <w:pBdr>
                <w:top w:val="nil"/>
                <w:left w:val="nil"/>
                <w:bottom w:val="nil"/>
                <w:right w:val="nil"/>
                <w:between w:val="nil"/>
              </w:pBdr>
              <w:spacing w:after="0" w:line="240" w:lineRule="auto"/>
              <w:jc w:val="center"/>
              <w:rPr>
                <w:rFonts w:asciiTheme="majorHAnsi" w:eastAsia="Times New Roman" w:hAnsiTheme="majorHAnsi" w:cstheme="majorHAnsi"/>
                <w:color w:val="000000" w:themeColor="text1"/>
                <w:sz w:val="28"/>
                <w:szCs w:val="28"/>
              </w:rPr>
            </w:pPr>
          </w:p>
          <w:p w14:paraId="56DC99C6" w14:textId="2DE636B5" w:rsidR="0029555B" w:rsidRPr="009D4AFF" w:rsidRDefault="0029555B" w:rsidP="0029555B">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b/>
                <w:color w:val="000000" w:themeColor="text1"/>
              </w:rPr>
              <w:t xml:space="preserve">This document is designed to collect information about you that we need to qualify you for service in Youth Ministry at Capitol Hill Baptist Church.  Some of this information is quite personal, and we are committed to protecting your confidentiality.  As such, this document may be read only by the person who provided us with this information (you), the elders, the </w:t>
            </w:r>
            <w:r w:rsidR="00315035">
              <w:rPr>
                <w:rFonts w:asciiTheme="majorHAnsi" w:eastAsia="Times New Roman" w:hAnsiTheme="majorHAnsi" w:cstheme="majorHAnsi"/>
                <w:b/>
                <w:color w:val="000000" w:themeColor="text1"/>
              </w:rPr>
              <w:t>Director of Youth Ministry</w:t>
            </w:r>
            <w:r w:rsidRPr="009D4AFF">
              <w:rPr>
                <w:rFonts w:asciiTheme="majorHAnsi" w:eastAsia="Times New Roman" w:hAnsiTheme="majorHAnsi" w:cstheme="majorHAnsi"/>
                <w:b/>
                <w:color w:val="000000" w:themeColor="text1"/>
              </w:rPr>
              <w:t xml:space="preserve">, deacons of Youth Ministry, or other individuals specifically authorized by the elders to make decisions concerning who should serve in Youth Ministry at the church.  No other person is authorized to review this document.  Persons who review, duplicate, distribute, or disclose any portion of this document without authorization may face one or more of the following consequences: (1) Termination of employment, if an employee; (2) </w:t>
            </w:r>
            <w:r w:rsidR="00EE3100" w:rsidRPr="009D4AFF">
              <w:rPr>
                <w:rFonts w:asciiTheme="majorHAnsi" w:eastAsia="Times New Roman" w:hAnsiTheme="majorHAnsi" w:cstheme="majorHAnsi"/>
                <w:b/>
                <w:color w:val="000000" w:themeColor="text1"/>
              </w:rPr>
              <w:t>d</w:t>
            </w:r>
            <w:r w:rsidRPr="009D4AFF">
              <w:rPr>
                <w:rFonts w:asciiTheme="majorHAnsi" w:eastAsia="Times New Roman" w:hAnsiTheme="majorHAnsi" w:cstheme="majorHAnsi"/>
                <w:b/>
                <w:color w:val="000000" w:themeColor="text1"/>
              </w:rPr>
              <w:t xml:space="preserve">ismissal from any official position within the church, if a volunteer; (3) </w:t>
            </w:r>
            <w:r w:rsidR="00EE3100" w:rsidRPr="009D4AFF">
              <w:rPr>
                <w:rFonts w:asciiTheme="majorHAnsi" w:eastAsia="Times New Roman" w:hAnsiTheme="majorHAnsi" w:cstheme="majorHAnsi"/>
                <w:b/>
                <w:color w:val="000000" w:themeColor="text1"/>
              </w:rPr>
              <w:t>p</w:t>
            </w:r>
            <w:r w:rsidRPr="009D4AFF">
              <w:rPr>
                <w:rFonts w:asciiTheme="majorHAnsi" w:eastAsia="Times New Roman" w:hAnsiTheme="majorHAnsi" w:cstheme="majorHAnsi"/>
                <w:b/>
                <w:color w:val="000000" w:themeColor="text1"/>
              </w:rPr>
              <w:t xml:space="preserve">ossible criminal liability; and (4) </w:t>
            </w:r>
            <w:r w:rsidR="00EE3100" w:rsidRPr="009D4AFF">
              <w:rPr>
                <w:rFonts w:asciiTheme="majorHAnsi" w:eastAsia="Times New Roman" w:hAnsiTheme="majorHAnsi" w:cstheme="majorHAnsi"/>
                <w:b/>
                <w:color w:val="000000" w:themeColor="text1"/>
              </w:rPr>
              <w:t>p</w:t>
            </w:r>
            <w:r w:rsidRPr="009D4AFF">
              <w:rPr>
                <w:rFonts w:asciiTheme="majorHAnsi" w:eastAsia="Times New Roman" w:hAnsiTheme="majorHAnsi" w:cstheme="majorHAnsi"/>
                <w:b/>
                <w:color w:val="000000" w:themeColor="text1"/>
              </w:rPr>
              <w:t>ossible civil liability.</w:t>
            </w:r>
          </w:p>
          <w:p w14:paraId="68041E83" w14:textId="77777777" w:rsidR="0029555B" w:rsidRPr="009D4AFF" w:rsidRDefault="0029555B" w:rsidP="0029555B">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011382C7" w14:textId="3C2213D3" w:rsidR="0029555B" w:rsidRPr="00673E6D" w:rsidRDefault="0029555B" w:rsidP="0029555B">
            <w:pPr>
              <w:pBdr>
                <w:top w:val="nil"/>
                <w:left w:val="nil"/>
                <w:bottom w:val="nil"/>
                <w:right w:val="nil"/>
                <w:between w:val="nil"/>
              </w:pBdr>
              <w:spacing w:after="0" w:line="240" w:lineRule="auto"/>
              <w:jc w:val="both"/>
              <w:rPr>
                <w:rFonts w:asciiTheme="majorHAnsi" w:eastAsia="Times New Roman" w:hAnsiTheme="majorHAnsi" w:cstheme="majorHAnsi"/>
                <w:b/>
                <w:color w:val="000000" w:themeColor="text1"/>
                <w:sz w:val="24"/>
                <w:szCs w:val="24"/>
              </w:rPr>
            </w:pPr>
            <w:r w:rsidRPr="009D4AFF">
              <w:rPr>
                <w:rFonts w:asciiTheme="majorHAnsi" w:eastAsia="Times New Roman" w:hAnsiTheme="majorHAnsi" w:cstheme="majorHAnsi"/>
                <w:b/>
                <w:color w:val="000000" w:themeColor="text1"/>
              </w:rPr>
              <w:t>If at any time you determine that the information you provided in this document is not true--or if it changes in a way that substantively impacts your qualification to serve, you are requested to notify the associate pastor for families and counseling as soon as possible.</w:t>
            </w:r>
            <w:r w:rsidRPr="00673E6D">
              <w:rPr>
                <w:rFonts w:asciiTheme="majorHAnsi" w:eastAsia="Times New Roman" w:hAnsiTheme="majorHAnsi" w:cstheme="majorHAnsi"/>
                <w:b/>
                <w:color w:val="000000" w:themeColor="text1"/>
                <w:sz w:val="24"/>
                <w:szCs w:val="24"/>
              </w:rPr>
              <w:t xml:space="preserve"> </w:t>
            </w:r>
          </w:p>
        </w:tc>
      </w:tr>
      <w:tr w:rsidR="0029555B" w:rsidRPr="00673E6D" w14:paraId="30FD8872" w14:textId="77777777" w:rsidTr="007C4B01">
        <w:trPr>
          <w:trHeight w:val="360"/>
          <w:jc w:val="center"/>
        </w:trPr>
        <w:tc>
          <w:tcPr>
            <w:tcW w:w="9360" w:type="dxa"/>
            <w:vAlign w:val="center"/>
          </w:tcPr>
          <w:p w14:paraId="04725397" w14:textId="77777777" w:rsidR="0029555B" w:rsidRPr="00673E6D" w:rsidRDefault="0029555B" w:rsidP="0029555B">
            <w:pPr>
              <w:pBdr>
                <w:top w:val="nil"/>
                <w:left w:val="nil"/>
                <w:bottom w:val="nil"/>
                <w:right w:val="nil"/>
                <w:between w:val="nil"/>
              </w:pBdr>
              <w:spacing w:after="0" w:line="240" w:lineRule="auto"/>
              <w:jc w:val="center"/>
              <w:rPr>
                <w:rFonts w:asciiTheme="majorHAnsi" w:eastAsia="Calibri" w:hAnsiTheme="majorHAnsi" w:cstheme="majorHAnsi"/>
                <w:color w:val="000000" w:themeColor="text1"/>
              </w:rPr>
            </w:pPr>
          </w:p>
        </w:tc>
      </w:tr>
    </w:tbl>
    <w:p w14:paraId="096846EC" w14:textId="77777777" w:rsidR="0029555B" w:rsidRPr="00673E6D"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sz w:val="24"/>
          <w:szCs w:val="24"/>
        </w:rPr>
      </w:pPr>
    </w:p>
    <w:p w14:paraId="0075867B" w14:textId="77777777" w:rsidR="0029555B" w:rsidRPr="00673E6D"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sz w:val="24"/>
          <w:szCs w:val="24"/>
        </w:rPr>
      </w:pPr>
    </w:p>
    <w:tbl>
      <w:tblPr>
        <w:tblW w:w="9360" w:type="dxa"/>
        <w:tblLayout w:type="fixed"/>
        <w:tblLook w:val="0000" w:firstRow="0" w:lastRow="0" w:firstColumn="0" w:lastColumn="0" w:noHBand="0" w:noVBand="0"/>
      </w:tblPr>
      <w:tblGrid>
        <w:gridCol w:w="9360"/>
      </w:tblGrid>
      <w:tr w:rsidR="0029555B" w:rsidRPr="00673E6D" w14:paraId="30F86BAB" w14:textId="77777777" w:rsidTr="007C4B01">
        <w:tc>
          <w:tcPr>
            <w:tcW w:w="9360" w:type="dxa"/>
          </w:tcPr>
          <w:p w14:paraId="37B4DFBF" w14:textId="41446474" w:rsidR="0029555B" w:rsidRPr="00673E6D" w:rsidRDefault="0029555B" w:rsidP="0029555B">
            <w:pPr>
              <w:pBdr>
                <w:top w:val="nil"/>
                <w:left w:val="nil"/>
                <w:bottom w:val="nil"/>
                <w:right w:val="nil"/>
                <w:between w:val="nil"/>
              </w:pBdr>
              <w:spacing w:after="0" w:line="240" w:lineRule="auto"/>
              <w:jc w:val="center"/>
              <w:rPr>
                <w:rFonts w:asciiTheme="majorHAnsi" w:eastAsia="Times New Roman" w:hAnsiTheme="majorHAnsi" w:cstheme="majorHAnsi"/>
                <w:color w:val="000000" w:themeColor="text1"/>
              </w:rPr>
            </w:pPr>
            <w:r w:rsidRPr="00673E6D">
              <w:rPr>
                <w:rFonts w:asciiTheme="majorHAnsi" w:eastAsia="Times New Roman" w:hAnsiTheme="majorHAnsi" w:cstheme="majorHAnsi"/>
                <w:i/>
                <w:color w:val="000000" w:themeColor="text1"/>
              </w:rPr>
              <w:t xml:space="preserve">This application is property of Capitol Hill Baptist Church and is confidential when </w:t>
            </w:r>
            <w:r w:rsidR="008F3209" w:rsidRPr="00673E6D">
              <w:rPr>
                <w:rFonts w:asciiTheme="majorHAnsi" w:eastAsia="Times New Roman" w:hAnsiTheme="majorHAnsi" w:cstheme="majorHAnsi"/>
                <w:i/>
                <w:color w:val="000000" w:themeColor="text1"/>
              </w:rPr>
              <w:t>completed.</w:t>
            </w:r>
          </w:p>
        </w:tc>
      </w:tr>
    </w:tbl>
    <w:p w14:paraId="454756CA" w14:textId="77777777" w:rsidR="0029555B" w:rsidRPr="00673E6D"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sz w:val="24"/>
          <w:szCs w:val="24"/>
        </w:rPr>
      </w:pPr>
    </w:p>
    <w:p w14:paraId="5CD94ACA" w14:textId="77777777" w:rsidR="0029555B" w:rsidRPr="00673E6D"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sz w:val="24"/>
          <w:szCs w:val="24"/>
        </w:rPr>
      </w:pPr>
    </w:p>
    <w:p w14:paraId="17170532" w14:textId="77777777" w:rsidR="0029555B" w:rsidRPr="00673E6D"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sz w:val="24"/>
          <w:szCs w:val="24"/>
        </w:rPr>
      </w:pPr>
      <w:r w:rsidRPr="00673E6D">
        <w:rPr>
          <w:rFonts w:asciiTheme="majorHAnsi" w:eastAsia="Times New Roman" w:hAnsiTheme="majorHAnsi" w:cstheme="majorHAnsi"/>
          <w:noProof/>
          <w:color w:val="000000" w:themeColor="text1"/>
          <w:sz w:val="24"/>
          <w:szCs w:val="24"/>
        </w:rPr>
        <mc:AlternateContent>
          <mc:Choice Requires="wps">
            <w:drawing>
              <wp:anchor distT="0" distB="0" distL="114300" distR="114300" simplePos="0" relativeHeight="251659264" behindDoc="0" locked="0" layoutInCell="1" hidden="0" allowOverlap="1" wp14:anchorId="1E6CC7E5" wp14:editId="4E3D59B5">
                <wp:simplePos x="0" y="0"/>
                <wp:positionH relativeFrom="margin">
                  <wp:posOffset>-47624</wp:posOffset>
                </wp:positionH>
                <wp:positionV relativeFrom="paragraph">
                  <wp:posOffset>0</wp:posOffset>
                </wp:positionV>
                <wp:extent cx="2171700" cy="1028700"/>
                <wp:effectExtent l="0" t="0" r="0" b="0"/>
                <wp:wrapNone/>
                <wp:docPr id="1" name="Rectangle 1"/>
                <wp:cNvGraphicFramePr/>
                <a:graphic xmlns:a="http://schemas.openxmlformats.org/drawingml/2006/main">
                  <a:graphicData uri="http://schemas.microsoft.com/office/word/2010/wordprocessingShape">
                    <wps:wsp>
                      <wps:cNvSpPr/>
                      <wps:spPr>
                        <a:xfrm>
                          <a:off x="4260150" y="3265650"/>
                          <a:ext cx="2171700" cy="1028700"/>
                        </a:xfrm>
                        <a:prstGeom prst="rect">
                          <a:avLst/>
                        </a:prstGeom>
                        <a:noFill/>
                        <a:ln w="9525" cap="flat" cmpd="sng">
                          <a:solidFill>
                            <a:srgbClr val="000000"/>
                          </a:solidFill>
                          <a:prstDash val="solid"/>
                          <a:miter lim="8000"/>
                          <a:headEnd type="none" w="sm" len="sm"/>
                          <a:tailEnd type="none" w="sm" len="sm"/>
                        </a:ln>
                      </wps:spPr>
                      <wps:txbx>
                        <w:txbxContent>
                          <w:p w14:paraId="3F7DC822" w14:textId="40B3C951" w:rsidR="0029555B" w:rsidRDefault="0029555B" w:rsidP="0029555B">
                            <w:pPr>
                              <w:textDirection w:val="btLr"/>
                            </w:pPr>
                            <w:r>
                              <w:rPr>
                                <w:rFonts w:ascii="Arial" w:eastAsia="Arial" w:hAnsi="Arial" w:cs="Arial"/>
                                <w:color w:val="C0C0C0"/>
                                <w:sz w:val="20"/>
                              </w:rPr>
                              <w:t>FOR OFFICE USE ONLY:</w:t>
                            </w:r>
                          </w:p>
                          <w:p w14:paraId="5773A4D4" w14:textId="77777777" w:rsidR="0029555B" w:rsidRDefault="0029555B" w:rsidP="0029555B">
                            <w:pPr>
                              <w:textDirection w:val="btLr"/>
                            </w:pPr>
                            <w:r>
                              <w:rPr>
                                <w:rFonts w:ascii="Arial" w:eastAsia="Arial" w:hAnsi="Arial" w:cs="Arial"/>
                                <w:color w:val="C0C0C0"/>
                                <w:sz w:val="20"/>
                              </w:rPr>
                              <w:t xml:space="preserve">Reference #1: </w:t>
                            </w:r>
                            <w:r>
                              <w:rPr>
                                <w:rFonts w:ascii="Arial" w:eastAsia="Arial" w:hAnsi="Arial" w:cs="Arial"/>
                                <w:color w:val="C0C0C0"/>
                                <w:sz w:val="20"/>
                              </w:rPr>
                              <w:tab/>
                              <w:t>_________</w:t>
                            </w:r>
                          </w:p>
                          <w:p w14:paraId="0A87491D" w14:textId="77777777" w:rsidR="0029555B" w:rsidRDefault="0029555B" w:rsidP="0029555B">
                            <w:pPr>
                              <w:textDirection w:val="btLr"/>
                            </w:pPr>
                            <w:r>
                              <w:rPr>
                                <w:rFonts w:ascii="Arial" w:eastAsia="Arial" w:hAnsi="Arial" w:cs="Arial"/>
                                <w:color w:val="C0C0C0"/>
                                <w:sz w:val="20"/>
                              </w:rPr>
                              <w:t>Reference #2:</w:t>
                            </w:r>
                            <w:r>
                              <w:rPr>
                                <w:rFonts w:ascii="Arial" w:eastAsia="Arial" w:hAnsi="Arial" w:cs="Arial"/>
                                <w:color w:val="C0C0C0"/>
                                <w:sz w:val="20"/>
                              </w:rPr>
                              <w:tab/>
                              <w:t>_________</w:t>
                            </w:r>
                          </w:p>
                          <w:p w14:paraId="030C86D3" w14:textId="77777777" w:rsidR="0029555B" w:rsidRDefault="0029555B" w:rsidP="0029555B">
                            <w:pPr>
                              <w:textDirection w:val="btLr"/>
                            </w:pPr>
                          </w:p>
                          <w:p w14:paraId="129D035A" w14:textId="77777777" w:rsidR="0029555B" w:rsidRDefault="0029555B" w:rsidP="0029555B">
                            <w:pPr>
                              <w:textDirection w:val="btLr"/>
                            </w:pPr>
                          </w:p>
                        </w:txbxContent>
                      </wps:txbx>
                      <wps:bodyPr spcFirstLastPara="1" wrap="square" lIns="91425" tIns="91425" rIns="91425" bIns="91425" anchor="ctr" anchorCtr="0"/>
                    </wps:wsp>
                  </a:graphicData>
                </a:graphic>
              </wp:anchor>
            </w:drawing>
          </mc:Choice>
          <mc:Fallback>
            <w:pict>
              <v:rect w14:anchorId="1E6CC7E5" id="Rectangle 1" o:spid="_x0000_s1026" style="position:absolute;margin-left:-3.75pt;margin-top:0;width:171pt;height:81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" filled="f">
                <v:stroke startarrowwidth="narrow" startarrowlength="short" endarrowwidth="narrow" endarrowlength="short" miterlimit="5243f"/>
                <v:textbox inset="2.53958mm,2.53958mm,2.53958mm,2.53958mm">
                  <w:txbxContent>
                    <w:p w14:paraId="3F7DC822" w14:textId="40B3C951" w:rsidR="0029555B" w:rsidRDefault="0029555B" w:rsidP="0029555B">
                      <w:pPr>
                        <w:textDirection w:val="btLr"/>
                      </w:pPr>
                      <w:r>
                        <w:rPr>
                          <w:rFonts w:ascii="Arial" w:eastAsia="Arial" w:hAnsi="Arial" w:cs="Arial"/>
                          <w:color w:val="C0C0C0"/>
                          <w:sz w:val="20"/>
                        </w:rPr>
                        <w:t>FOR OFFICE USE ONLY:</w:t>
                      </w:r>
                    </w:p>
                    <w:p w14:paraId="5773A4D4" w14:textId="77777777" w:rsidR="0029555B" w:rsidRDefault="0029555B" w:rsidP="0029555B">
                      <w:pPr>
                        <w:textDirection w:val="btLr"/>
                      </w:pPr>
                      <w:r>
                        <w:rPr>
                          <w:rFonts w:ascii="Arial" w:eastAsia="Arial" w:hAnsi="Arial" w:cs="Arial"/>
                          <w:color w:val="C0C0C0"/>
                          <w:sz w:val="20"/>
                        </w:rPr>
                        <w:t xml:space="preserve">Reference #1: </w:t>
                      </w:r>
                      <w:r>
                        <w:rPr>
                          <w:rFonts w:ascii="Arial" w:eastAsia="Arial" w:hAnsi="Arial" w:cs="Arial"/>
                          <w:color w:val="C0C0C0"/>
                          <w:sz w:val="20"/>
                        </w:rPr>
                        <w:tab/>
                        <w:t>_________</w:t>
                      </w:r>
                    </w:p>
                    <w:p w14:paraId="0A87491D" w14:textId="77777777" w:rsidR="0029555B" w:rsidRDefault="0029555B" w:rsidP="0029555B">
                      <w:pPr>
                        <w:textDirection w:val="btLr"/>
                      </w:pPr>
                      <w:r>
                        <w:rPr>
                          <w:rFonts w:ascii="Arial" w:eastAsia="Arial" w:hAnsi="Arial" w:cs="Arial"/>
                          <w:color w:val="C0C0C0"/>
                          <w:sz w:val="20"/>
                        </w:rPr>
                        <w:t>Reference #2:</w:t>
                      </w:r>
                      <w:r>
                        <w:rPr>
                          <w:rFonts w:ascii="Arial" w:eastAsia="Arial" w:hAnsi="Arial" w:cs="Arial"/>
                          <w:color w:val="C0C0C0"/>
                          <w:sz w:val="20"/>
                        </w:rPr>
                        <w:tab/>
                        <w:t>_________</w:t>
                      </w:r>
                    </w:p>
                    <w:p w14:paraId="030C86D3" w14:textId="77777777" w:rsidR="0029555B" w:rsidRDefault="0029555B" w:rsidP="0029555B">
                      <w:pPr>
                        <w:textDirection w:val="btLr"/>
                      </w:pPr>
                    </w:p>
                    <w:p w14:paraId="129D035A" w14:textId="77777777" w:rsidR="0029555B" w:rsidRDefault="0029555B" w:rsidP="0029555B">
                      <w:pPr>
                        <w:textDirection w:val="btLr"/>
                      </w:pPr>
                    </w:p>
                  </w:txbxContent>
                </v:textbox>
                <w10:wrap anchorx="margin"/>
              </v:rect>
            </w:pict>
          </mc:Fallback>
        </mc:AlternateContent>
      </w:r>
    </w:p>
    <w:p w14:paraId="692F1286" w14:textId="77777777" w:rsidR="0029555B" w:rsidRPr="00673E6D"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sz w:val="24"/>
          <w:szCs w:val="24"/>
        </w:rPr>
      </w:pPr>
    </w:p>
    <w:p w14:paraId="3686D3CA" w14:textId="77777777" w:rsidR="0029555B" w:rsidRPr="00673E6D" w:rsidRDefault="0029555B" w:rsidP="00473B85">
      <w:pPr>
        <w:keepNext/>
        <w:keepLines/>
        <w:pBdr>
          <w:top w:val="nil"/>
          <w:left w:val="nil"/>
          <w:bottom w:val="nil"/>
          <w:right w:val="nil"/>
          <w:between w:val="nil"/>
        </w:pBdr>
        <w:spacing w:after="0" w:line="240" w:lineRule="auto"/>
        <w:rPr>
          <w:rFonts w:asciiTheme="majorHAnsi" w:eastAsia="Arial" w:hAnsiTheme="majorHAnsi" w:cstheme="majorHAnsi"/>
          <w:b/>
          <w:color w:val="000000" w:themeColor="text1"/>
          <w:sz w:val="28"/>
          <w:szCs w:val="28"/>
        </w:rPr>
      </w:pPr>
    </w:p>
    <w:p w14:paraId="6D77CCD0" w14:textId="77777777" w:rsidR="0029555B" w:rsidRPr="00673E6D" w:rsidRDefault="0029555B" w:rsidP="0029555B">
      <w:pPr>
        <w:keepNext/>
        <w:keepLines/>
        <w:pBdr>
          <w:top w:val="nil"/>
          <w:left w:val="nil"/>
          <w:bottom w:val="nil"/>
          <w:right w:val="nil"/>
          <w:between w:val="nil"/>
        </w:pBdr>
        <w:spacing w:after="0" w:line="240" w:lineRule="auto"/>
        <w:jc w:val="center"/>
        <w:rPr>
          <w:rFonts w:asciiTheme="majorHAnsi" w:eastAsia="Arial" w:hAnsiTheme="majorHAnsi" w:cstheme="majorHAnsi"/>
          <w:b/>
          <w:color w:val="000000" w:themeColor="text1"/>
          <w:sz w:val="28"/>
          <w:szCs w:val="28"/>
        </w:rPr>
      </w:pPr>
    </w:p>
    <w:p w14:paraId="27F93F00" w14:textId="77777777" w:rsidR="0029555B" w:rsidRPr="00673E6D" w:rsidRDefault="0029555B" w:rsidP="0029555B">
      <w:pPr>
        <w:keepNext/>
        <w:keepLines/>
        <w:pBdr>
          <w:top w:val="nil"/>
          <w:left w:val="nil"/>
          <w:bottom w:val="nil"/>
          <w:right w:val="nil"/>
          <w:between w:val="nil"/>
        </w:pBdr>
        <w:spacing w:after="0" w:line="240" w:lineRule="auto"/>
        <w:jc w:val="center"/>
        <w:rPr>
          <w:rFonts w:asciiTheme="majorHAnsi" w:eastAsia="Arial" w:hAnsiTheme="majorHAnsi" w:cstheme="majorHAnsi"/>
          <w:b/>
          <w:color w:val="000000" w:themeColor="text1"/>
          <w:sz w:val="28"/>
          <w:szCs w:val="28"/>
        </w:rPr>
      </w:pPr>
      <w:r w:rsidRPr="00673E6D">
        <w:rPr>
          <w:rFonts w:asciiTheme="majorHAnsi" w:eastAsia="Arial" w:hAnsiTheme="majorHAnsi" w:cstheme="majorHAnsi"/>
          <w:b/>
          <w:color w:val="000000" w:themeColor="text1"/>
          <w:sz w:val="28"/>
          <w:szCs w:val="28"/>
        </w:rPr>
        <w:t>Application for Ministry to Capitol Hill Baptist Church</w:t>
      </w:r>
    </w:p>
    <w:p w14:paraId="1FF2AB29" w14:textId="77777777" w:rsidR="0029555B" w:rsidRPr="00673E6D" w:rsidRDefault="0029555B" w:rsidP="0029555B">
      <w:pPr>
        <w:keepNext/>
        <w:keepLines/>
        <w:pBdr>
          <w:top w:val="nil"/>
          <w:left w:val="nil"/>
          <w:bottom w:val="nil"/>
          <w:right w:val="nil"/>
          <w:between w:val="nil"/>
        </w:pBdr>
        <w:spacing w:after="0" w:line="240" w:lineRule="auto"/>
        <w:rPr>
          <w:rFonts w:asciiTheme="majorHAnsi" w:eastAsia="Times New Roman" w:hAnsiTheme="majorHAnsi" w:cstheme="majorHAnsi"/>
          <w:b/>
          <w:i/>
          <w:color w:val="000000" w:themeColor="text1"/>
          <w:sz w:val="24"/>
          <w:szCs w:val="24"/>
        </w:rPr>
      </w:pPr>
      <w:r w:rsidRPr="00673E6D">
        <w:rPr>
          <w:rFonts w:asciiTheme="majorHAnsi" w:eastAsia="Times New Roman" w:hAnsiTheme="majorHAnsi" w:cstheme="majorHAnsi"/>
          <w:b/>
          <w:i/>
          <w:color w:val="000000" w:themeColor="text1"/>
          <w:sz w:val="24"/>
          <w:szCs w:val="24"/>
        </w:rPr>
        <w:t>______________________________________________________________________________</w:t>
      </w:r>
    </w:p>
    <w:p w14:paraId="3B9CF44C" w14:textId="77777777" w:rsidR="0029555B" w:rsidRPr="00673E6D" w:rsidRDefault="0029555B" w:rsidP="0029555B">
      <w:pPr>
        <w:keepNext/>
        <w:keepLines/>
        <w:pBdr>
          <w:top w:val="nil"/>
          <w:left w:val="nil"/>
          <w:bottom w:val="nil"/>
          <w:right w:val="nil"/>
          <w:between w:val="nil"/>
        </w:pBdr>
        <w:spacing w:after="0" w:line="240" w:lineRule="auto"/>
        <w:rPr>
          <w:rFonts w:asciiTheme="majorHAnsi" w:eastAsia="Times New Roman" w:hAnsiTheme="majorHAnsi" w:cstheme="majorHAnsi"/>
          <w:b/>
          <w:i/>
          <w:color w:val="000000" w:themeColor="text1"/>
          <w:sz w:val="24"/>
          <w:szCs w:val="24"/>
        </w:rPr>
      </w:pPr>
    </w:p>
    <w:p w14:paraId="0F54EE7D" w14:textId="01C467EC" w:rsidR="0029555B" w:rsidRPr="009D4AFF" w:rsidRDefault="0029555B" w:rsidP="0029555B">
      <w:pPr>
        <w:keepNext/>
        <w:keepLines/>
        <w:pBdr>
          <w:top w:val="nil"/>
          <w:left w:val="nil"/>
          <w:bottom w:val="nil"/>
          <w:right w:val="nil"/>
          <w:between w:val="nil"/>
        </w:pBdr>
        <w:spacing w:after="0" w:line="240" w:lineRule="auto"/>
        <w:jc w:val="center"/>
        <w:rPr>
          <w:rFonts w:asciiTheme="majorHAnsi" w:eastAsia="Times New Roman" w:hAnsiTheme="majorHAnsi" w:cstheme="majorHAnsi"/>
          <w:i/>
          <w:color w:val="000000" w:themeColor="text1"/>
        </w:rPr>
      </w:pPr>
      <w:r w:rsidRPr="009D4AFF">
        <w:rPr>
          <w:rFonts w:asciiTheme="majorHAnsi" w:eastAsia="Times New Roman" w:hAnsiTheme="majorHAnsi" w:cstheme="majorHAnsi"/>
          <w:i/>
          <w:color w:val="000000" w:themeColor="text1"/>
        </w:rPr>
        <w:t xml:space="preserve">Thank you for your interest in serving the youth and families of Capitol Hill Baptist Church. Once your application has been approved, the </w:t>
      </w:r>
      <w:r w:rsidR="009A0B0F">
        <w:rPr>
          <w:rFonts w:asciiTheme="majorHAnsi" w:eastAsia="Times New Roman" w:hAnsiTheme="majorHAnsi" w:cstheme="majorHAnsi"/>
          <w:i/>
          <w:color w:val="000000" w:themeColor="text1"/>
        </w:rPr>
        <w:t>Director of Youth Ministry</w:t>
      </w:r>
      <w:r w:rsidRPr="009D4AFF">
        <w:rPr>
          <w:rFonts w:asciiTheme="majorHAnsi" w:eastAsia="Times New Roman" w:hAnsiTheme="majorHAnsi" w:cstheme="majorHAnsi"/>
          <w:i/>
          <w:color w:val="000000" w:themeColor="text1"/>
        </w:rPr>
        <w:t xml:space="preserve"> will work with you to find a spot on our </w:t>
      </w:r>
      <w:r w:rsidR="007802C0" w:rsidRPr="009D4AFF">
        <w:rPr>
          <w:rFonts w:asciiTheme="majorHAnsi" w:eastAsia="Times New Roman" w:hAnsiTheme="majorHAnsi" w:cstheme="majorHAnsi"/>
          <w:i/>
          <w:color w:val="000000" w:themeColor="text1"/>
        </w:rPr>
        <w:t>Y</w:t>
      </w:r>
      <w:r w:rsidRPr="009D4AFF">
        <w:rPr>
          <w:rFonts w:asciiTheme="majorHAnsi" w:eastAsia="Times New Roman" w:hAnsiTheme="majorHAnsi" w:cstheme="majorHAnsi"/>
          <w:i/>
          <w:color w:val="000000" w:themeColor="text1"/>
        </w:rPr>
        <w:t xml:space="preserve">outh </w:t>
      </w:r>
      <w:r w:rsidR="007802C0" w:rsidRPr="009D4AFF">
        <w:rPr>
          <w:rFonts w:asciiTheme="majorHAnsi" w:eastAsia="Times New Roman" w:hAnsiTheme="majorHAnsi" w:cstheme="majorHAnsi"/>
          <w:i/>
          <w:color w:val="000000" w:themeColor="text1"/>
        </w:rPr>
        <w:t>M</w:t>
      </w:r>
      <w:r w:rsidRPr="009D4AFF">
        <w:rPr>
          <w:rFonts w:asciiTheme="majorHAnsi" w:eastAsia="Times New Roman" w:hAnsiTheme="majorHAnsi" w:cstheme="majorHAnsi"/>
          <w:i/>
          <w:color w:val="000000" w:themeColor="text1"/>
        </w:rPr>
        <w:t xml:space="preserve">inistry team that will be a good fit for you based on our needs and your interests and experience.  </w:t>
      </w:r>
    </w:p>
    <w:p w14:paraId="6F3A82A0" w14:textId="77777777" w:rsidR="007802C0" w:rsidRPr="009D4AFF" w:rsidRDefault="007802C0" w:rsidP="0029555B">
      <w:pPr>
        <w:keepNext/>
        <w:keepLines/>
        <w:pBdr>
          <w:top w:val="nil"/>
          <w:left w:val="nil"/>
          <w:bottom w:val="nil"/>
          <w:right w:val="nil"/>
          <w:between w:val="nil"/>
        </w:pBdr>
        <w:spacing w:after="0" w:line="240" w:lineRule="auto"/>
        <w:jc w:val="center"/>
        <w:rPr>
          <w:rFonts w:asciiTheme="majorHAnsi" w:eastAsia="Times New Roman" w:hAnsiTheme="majorHAnsi" w:cstheme="majorHAnsi"/>
          <w:i/>
          <w:color w:val="000000" w:themeColor="text1"/>
        </w:rPr>
      </w:pPr>
    </w:p>
    <w:p w14:paraId="484DF3F2" w14:textId="746A5364" w:rsidR="0029555B" w:rsidRPr="009D4AFF" w:rsidRDefault="0029555B" w:rsidP="0029555B">
      <w:pPr>
        <w:keepNext/>
        <w:keepLines/>
        <w:pBdr>
          <w:top w:val="nil"/>
          <w:left w:val="nil"/>
          <w:bottom w:val="nil"/>
          <w:right w:val="nil"/>
          <w:between w:val="nil"/>
        </w:pBdr>
        <w:spacing w:after="0" w:line="240" w:lineRule="auto"/>
        <w:jc w:val="center"/>
        <w:rPr>
          <w:rFonts w:asciiTheme="majorHAnsi" w:eastAsia="Times New Roman" w:hAnsiTheme="majorHAnsi" w:cstheme="majorHAnsi"/>
          <w:b/>
          <w:i/>
          <w:color w:val="000000" w:themeColor="text1"/>
        </w:rPr>
      </w:pPr>
      <w:r w:rsidRPr="009D4AFF">
        <w:rPr>
          <w:rFonts w:asciiTheme="majorHAnsi" w:eastAsia="Times New Roman" w:hAnsiTheme="majorHAnsi" w:cstheme="majorHAnsi"/>
          <w:b/>
          <w:i/>
          <w:color w:val="000000" w:themeColor="text1"/>
        </w:rPr>
        <w:t xml:space="preserve">Please put your completed application in a sealed envelope and place it in </w:t>
      </w:r>
      <w:r w:rsidR="007802C0" w:rsidRPr="009D4AFF">
        <w:rPr>
          <w:rFonts w:asciiTheme="majorHAnsi" w:eastAsia="Times New Roman" w:hAnsiTheme="majorHAnsi" w:cstheme="majorHAnsi"/>
          <w:b/>
          <w:i/>
          <w:color w:val="000000" w:themeColor="text1"/>
        </w:rPr>
        <w:t xml:space="preserve">the </w:t>
      </w:r>
      <w:r w:rsidR="009A0B0F">
        <w:rPr>
          <w:rFonts w:asciiTheme="majorHAnsi" w:eastAsia="Times New Roman" w:hAnsiTheme="majorHAnsi" w:cstheme="majorHAnsi"/>
          <w:b/>
          <w:i/>
          <w:color w:val="000000" w:themeColor="text1"/>
        </w:rPr>
        <w:t>Director of Youth Ministry’s</w:t>
      </w:r>
      <w:r w:rsidRPr="009D4AFF">
        <w:rPr>
          <w:rFonts w:asciiTheme="majorHAnsi" w:eastAsia="Times New Roman" w:hAnsiTheme="majorHAnsi" w:cstheme="majorHAnsi"/>
          <w:b/>
          <w:i/>
          <w:color w:val="000000" w:themeColor="text1"/>
        </w:rPr>
        <w:t xml:space="preserve"> mailbox in the church office. </w:t>
      </w:r>
    </w:p>
    <w:p w14:paraId="71947024" w14:textId="77777777" w:rsidR="0029555B" w:rsidRPr="009D4AFF" w:rsidRDefault="0029555B" w:rsidP="0029555B">
      <w:pPr>
        <w:keepNext/>
        <w:keepLines/>
        <w:pBdr>
          <w:top w:val="nil"/>
          <w:left w:val="nil"/>
          <w:bottom w:val="nil"/>
          <w:right w:val="nil"/>
          <w:between w:val="nil"/>
        </w:pBdr>
        <w:spacing w:after="0" w:line="240" w:lineRule="auto"/>
        <w:rPr>
          <w:rFonts w:asciiTheme="majorHAnsi" w:eastAsia="Times New Roman" w:hAnsiTheme="majorHAnsi" w:cstheme="majorHAnsi"/>
          <w:i/>
          <w:color w:val="000000" w:themeColor="text1"/>
        </w:rPr>
      </w:pPr>
      <w:r w:rsidRPr="009D4AFF">
        <w:rPr>
          <w:rFonts w:asciiTheme="majorHAnsi" w:eastAsia="Times New Roman" w:hAnsiTheme="majorHAnsi" w:cstheme="majorHAnsi"/>
          <w:i/>
          <w:color w:val="000000" w:themeColor="text1"/>
        </w:rPr>
        <w:t>______________________________________________________________________________</w:t>
      </w:r>
    </w:p>
    <w:p w14:paraId="65180174" w14:textId="77777777" w:rsidR="00014BB6" w:rsidRPr="009D4AFF" w:rsidRDefault="00014BB6" w:rsidP="00031EF6">
      <w:pPr>
        <w:keepNext/>
        <w:keepLines/>
        <w:pBdr>
          <w:top w:val="nil"/>
          <w:left w:val="nil"/>
          <w:bottom w:val="nil"/>
          <w:right w:val="nil"/>
          <w:between w:val="nil"/>
        </w:pBdr>
        <w:spacing w:after="240" w:line="240" w:lineRule="auto"/>
        <w:rPr>
          <w:rFonts w:asciiTheme="majorHAnsi" w:eastAsia="Times New Roman" w:hAnsiTheme="majorHAnsi" w:cstheme="majorHAnsi"/>
          <w:b/>
          <w:i/>
          <w:color w:val="000000" w:themeColor="text1"/>
        </w:rPr>
      </w:pPr>
    </w:p>
    <w:p w14:paraId="7C8804F0" w14:textId="77777777" w:rsidR="0029555B" w:rsidRPr="009D4AFF" w:rsidRDefault="0029555B" w:rsidP="007802C0">
      <w:pPr>
        <w:keepNext/>
        <w:keepLines/>
        <w:pBdr>
          <w:top w:val="nil"/>
          <w:left w:val="nil"/>
          <w:bottom w:val="nil"/>
          <w:right w:val="nil"/>
          <w:between w:val="nil"/>
        </w:pBdr>
        <w:spacing w:after="0" w:line="240" w:lineRule="auto"/>
        <w:jc w:val="center"/>
        <w:rPr>
          <w:rFonts w:asciiTheme="majorHAnsi" w:eastAsia="Times New Roman" w:hAnsiTheme="majorHAnsi" w:cstheme="majorHAnsi"/>
          <w:b/>
          <w:i/>
          <w:color w:val="000000" w:themeColor="text1"/>
        </w:rPr>
      </w:pPr>
      <w:r w:rsidRPr="009D4AFF">
        <w:rPr>
          <w:rFonts w:asciiTheme="majorHAnsi" w:eastAsia="Times New Roman" w:hAnsiTheme="majorHAnsi" w:cstheme="majorHAnsi"/>
          <w:b/>
          <w:i/>
          <w:color w:val="000000" w:themeColor="text1"/>
        </w:rPr>
        <w:t>Personal Information</w:t>
      </w:r>
    </w:p>
    <w:p w14:paraId="093259EF"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6BB0EB48" w14:textId="67CED181" w:rsidR="0029555B" w:rsidRPr="009D4AFF" w:rsidRDefault="0029555B" w:rsidP="009D4AFF">
      <w:pPr>
        <w:pBdr>
          <w:top w:val="nil"/>
          <w:left w:val="nil"/>
          <w:bottom w:val="nil"/>
          <w:right w:val="nil"/>
          <w:between w:val="nil"/>
        </w:pBdr>
        <w:spacing w:after="24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Full Name:  ____________________________________________</w:t>
      </w:r>
      <w:r w:rsidRPr="009D4AFF">
        <w:rPr>
          <w:rFonts w:asciiTheme="majorHAnsi" w:eastAsia="Times New Roman" w:hAnsiTheme="majorHAnsi" w:cstheme="majorHAnsi"/>
          <w:color w:val="000000" w:themeColor="text1"/>
        </w:rPr>
        <w:tab/>
      </w:r>
      <w:r w:rsidR="00031EF6"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Date:  ____________</w:t>
      </w:r>
    </w:p>
    <w:p w14:paraId="7D3F119A" w14:textId="77777777" w:rsidR="0029555B" w:rsidRPr="009D4AFF" w:rsidRDefault="0029555B" w:rsidP="009D4AFF">
      <w:pPr>
        <w:pBdr>
          <w:top w:val="nil"/>
          <w:left w:val="nil"/>
          <w:bottom w:val="nil"/>
          <w:right w:val="nil"/>
          <w:between w:val="nil"/>
        </w:pBdr>
        <w:spacing w:after="240" w:line="240" w:lineRule="auto"/>
        <w:jc w:val="both"/>
        <w:rPr>
          <w:rFonts w:asciiTheme="majorHAnsi" w:eastAsia="Times New Roman" w:hAnsiTheme="majorHAnsi" w:cstheme="majorHAnsi"/>
          <w:color w:val="000000" w:themeColor="text1"/>
        </w:rPr>
      </w:pPr>
    </w:p>
    <w:p w14:paraId="7793493D" w14:textId="6B8E8781" w:rsidR="0029555B" w:rsidRPr="009D4AFF" w:rsidRDefault="0029555B" w:rsidP="009D4AFF">
      <w:pPr>
        <w:pBdr>
          <w:top w:val="nil"/>
          <w:left w:val="nil"/>
          <w:bottom w:val="nil"/>
          <w:right w:val="nil"/>
          <w:between w:val="nil"/>
        </w:pBdr>
        <w:spacing w:after="24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Street Address:  __________________________________________________________</w:t>
      </w:r>
      <w:r w:rsidR="00031EF6" w:rsidRPr="009D4AFF">
        <w:rPr>
          <w:rFonts w:asciiTheme="majorHAnsi" w:eastAsia="Times New Roman" w:hAnsiTheme="majorHAnsi" w:cstheme="majorHAnsi"/>
          <w:color w:val="000000" w:themeColor="text1"/>
        </w:rPr>
        <w:t>______</w:t>
      </w:r>
    </w:p>
    <w:p w14:paraId="686D9295" w14:textId="77777777" w:rsidR="0029555B" w:rsidRPr="009D4AFF" w:rsidRDefault="0029555B" w:rsidP="009D4AFF">
      <w:pPr>
        <w:pBdr>
          <w:top w:val="nil"/>
          <w:left w:val="nil"/>
          <w:bottom w:val="nil"/>
          <w:right w:val="nil"/>
          <w:between w:val="nil"/>
        </w:pBdr>
        <w:spacing w:after="240" w:line="240" w:lineRule="auto"/>
        <w:jc w:val="both"/>
        <w:rPr>
          <w:rFonts w:asciiTheme="majorHAnsi" w:eastAsia="Times New Roman" w:hAnsiTheme="majorHAnsi" w:cstheme="majorHAnsi"/>
          <w:color w:val="000000" w:themeColor="text1"/>
        </w:rPr>
      </w:pPr>
    </w:p>
    <w:p w14:paraId="4E9D4DD9" w14:textId="513538ED" w:rsidR="0029555B" w:rsidRPr="009D4AFF" w:rsidRDefault="0029555B" w:rsidP="009D4AFF">
      <w:pPr>
        <w:pBdr>
          <w:top w:val="nil"/>
          <w:left w:val="nil"/>
          <w:bottom w:val="nil"/>
          <w:right w:val="nil"/>
          <w:between w:val="nil"/>
        </w:pBdr>
        <w:spacing w:after="24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City:  ______________________</w:t>
      </w:r>
      <w:r w:rsidR="00031EF6" w:rsidRPr="009D4AFF">
        <w:rPr>
          <w:rFonts w:asciiTheme="majorHAnsi" w:eastAsia="Times New Roman" w:hAnsiTheme="majorHAnsi" w:cstheme="majorHAnsi"/>
          <w:color w:val="000000" w:themeColor="text1"/>
        </w:rPr>
        <w:t>____</w:t>
      </w:r>
      <w:r w:rsidRPr="009D4AFF">
        <w:rPr>
          <w:rFonts w:asciiTheme="majorHAnsi" w:eastAsia="Times New Roman" w:hAnsiTheme="majorHAnsi" w:cstheme="majorHAnsi"/>
          <w:color w:val="000000" w:themeColor="text1"/>
        </w:rPr>
        <w:tab/>
        <w:t>State:  ___________</w:t>
      </w:r>
      <w:r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ab/>
        <w:t>ZIP:  _____________</w:t>
      </w:r>
    </w:p>
    <w:p w14:paraId="03C05102" w14:textId="77777777" w:rsidR="0029555B" w:rsidRPr="009D4AFF" w:rsidRDefault="0029555B" w:rsidP="009D4AFF">
      <w:pPr>
        <w:pBdr>
          <w:top w:val="nil"/>
          <w:left w:val="nil"/>
          <w:bottom w:val="nil"/>
          <w:right w:val="nil"/>
          <w:between w:val="nil"/>
        </w:pBdr>
        <w:spacing w:after="240" w:line="240" w:lineRule="auto"/>
        <w:jc w:val="both"/>
        <w:rPr>
          <w:rFonts w:asciiTheme="majorHAnsi" w:eastAsia="Times New Roman" w:hAnsiTheme="majorHAnsi" w:cstheme="majorHAnsi"/>
          <w:color w:val="000000" w:themeColor="text1"/>
        </w:rPr>
      </w:pPr>
    </w:p>
    <w:p w14:paraId="03F05EAC" w14:textId="065C8AEA" w:rsidR="0029555B" w:rsidRPr="009D4AFF" w:rsidRDefault="0029555B" w:rsidP="009D4AFF">
      <w:pPr>
        <w:pBdr>
          <w:top w:val="nil"/>
          <w:left w:val="nil"/>
          <w:bottom w:val="nil"/>
          <w:right w:val="nil"/>
          <w:between w:val="nil"/>
        </w:pBdr>
        <w:spacing w:after="24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Daytime Phone:  ______________________</w:t>
      </w:r>
      <w:r w:rsidR="00031EF6"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ab/>
        <w:t>Evening Phone:  ________________</w:t>
      </w:r>
      <w:r w:rsidR="00031EF6" w:rsidRPr="009D4AFF">
        <w:rPr>
          <w:rFonts w:asciiTheme="majorHAnsi" w:eastAsia="Times New Roman" w:hAnsiTheme="majorHAnsi" w:cstheme="majorHAnsi"/>
          <w:color w:val="000000" w:themeColor="text1"/>
        </w:rPr>
        <w:t>______</w:t>
      </w:r>
    </w:p>
    <w:p w14:paraId="376C8EA7" w14:textId="77777777" w:rsidR="0029555B" w:rsidRPr="009D4AFF" w:rsidRDefault="0029555B" w:rsidP="009D4AFF">
      <w:pPr>
        <w:pBdr>
          <w:top w:val="nil"/>
          <w:left w:val="nil"/>
          <w:bottom w:val="nil"/>
          <w:right w:val="nil"/>
          <w:between w:val="nil"/>
        </w:pBdr>
        <w:spacing w:after="240" w:line="240" w:lineRule="auto"/>
        <w:jc w:val="both"/>
        <w:rPr>
          <w:rFonts w:asciiTheme="majorHAnsi" w:eastAsia="Times New Roman" w:hAnsiTheme="majorHAnsi" w:cstheme="majorHAnsi"/>
          <w:color w:val="000000" w:themeColor="text1"/>
        </w:rPr>
      </w:pPr>
    </w:p>
    <w:p w14:paraId="5AA96FE9" w14:textId="5AD5219E" w:rsidR="0029555B" w:rsidRPr="009D4AFF" w:rsidRDefault="0029555B" w:rsidP="009D4AFF">
      <w:pPr>
        <w:pBdr>
          <w:top w:val="nil"/>
          <w:left w:val="nil"/>
          <w:bottom w:val="nil"/>
          <w:right w:val="nil"/>
          <w:between w:val="nil"/>
        </w:pBdr>
        <w:spacing w:after="24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Email Address:  __________________________________________________________</w:t>
      </w:r>
      <w:r w:rsidR="00031EF6" w:rsidRPr="009D4AFF">
        <w:rPr>
          <w:rFonts w:asciiTheme="majorHAnsi" w:eastAsia="Times New Roman" w:hAnsiTheme="majorHAnsi" w:cstheme="majorHAnsi"/>
          <w:color w:val="000000" w:themeColor="text1"/>
        </w:rPr>
        <w:t>_______</w:t>
      </w:r>
    </w:p>
    <w:p w14:paraId="4B1534E1" w14:textId="5E6EFE81" w:rsidR="00014BB6" w:rsidRDefault="00014BB6" w:rsidP="007802C0">
      <w:pPr>
        <w:keepNext/>
        <w:keepLines/>
        <w:pBdr>
          <w:top w:val="nil"/>
          <w:left w:val="nil"/>
          <w:bottom w:val="nil"/>
          <w:right w:val="nil"/>
          <w:between w:val="nil"/>
        </w:pBdr>
        <w:spacing w:after="0" w:line="240" w:lineRule="auto"/>
        <w:outlineLvl w:val="1"/>
        <w:rPr>
          <w:rFonts w:asciiTheme="majorHAnsi" w:eastAsia="Times New Roman" w:hAnsiTheme="majorHAnsi" w:cstheme="majorHAnsi"/>
          <w:b/>
          <w:color w:val="000000" w:themeColor="text1"/>
        </w:rPr>
      </w:pPr>
    </w:p>
    <w:p w14:paraId="63267A9F" w14:textId="77777777" w:rsidR="009D4AFF" w:rsidRPr="009D4AFF" w:rsidRDefault="009D4AFF" w:rsidP="007802C0">
      <w:pPr>
        <w:keepNext/>
        <w:keepLines/>
        <w:pBdr>
          <w:top w:val="nil"/>
          <w:left w:val="nil"/>
          <w:bottom w:val="nil"/>
          <w:right w:val="nil"/>
          <w:between w:val="nil"/>
        </w:pBdr>
        <w:spacing w:after="0" w:line="240" w:lineRule="auto"/>
        <w:outlineLvl w:val="1"/>
        <w:rPr>
          <w:rFonts w:asciiTheme="majorHAnsi" w:eastAsia="Times New Roman" w:hAnsiTheme="majorHAnsi" w:cstheme="majorHAnsi"/>
          <w:b/>
          <w:color w:val="000000" w:themeColor="text1"/>
        </w:rPr>
      </w:pPr>
    </w:p>
    <w:p w14:paraId="2E2A2C91" w14:textId="532B695D" w:rsidR="0029555B" w:rsidRPr="009D4AFF" w:rsidRDefault="007802C0" w:rsidP="007802C0">
      <w:pPr>
        <w:keepNext/>
        <w:keepLines/>
        <w:pBdr>
          <w:top w:val="nil"/>
          <w:left w:val="nil"/>
          <w:bottom w:val="nil"/>
          <w:right w:val="nil"/>
          <w:between w:val="nil"/>
        </w:pBdr>
        <w:spacing w:after="0" w:line="240" w:lineRule="auto"/>
        <w:jc w:val="center"/>
        <w:rPr>
          <w:rFonts w:asciiTheme="majorHAnsi" w:eastAsia="Times New Roman" w:hAnsiTheme="majorHAnsi" w:cstheme="majorHAnsi"/>
          <w:b/>
          <w:i/>
          <w:color w:val="000000" w:themeColor="text1"/>
        </w:rPr>
      </w:pPr>
      <w:r w:rsidRPr="009D4AFF">
        <w:rPr>
          <w:rFonts w:asciiTheme="majorHAnsi" w:eastAsia="Times New Roman" w:hAnsiTheme="majorHAnsi" w:cstheme="majorHAnsi"/>
          <w:b/>
          <w:i/>
          <w:color w:val="000000" w:themeColor="text1"/>
        </w:rPr>
        <w:t>Family Information</w:t>
      </w:r>
    </w:p>
    <w:p w14:paraId="22FC8A4C"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4D52545C" w14:textId="1F614F2C" w:rsidR="0029555B" w:rsidRPr="009D4AFF" w:rsidRDefault="0029555B" w:rsidP="00031EF6">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I am:</w:t>
      </w:r>
      <w:r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ab/>
        <w:t>• Single</w:t>
      </w:r>
      <w:r w:rsidRPr="009D4AFF">
        <w:rPr>
          <w:rFonts w:asciiTheme="majorHAnsi" w:eastAsia="Times New Roman" w:hAnsiTheme="majorHAnsi" w:cstheme="majorHAnsi"/>
          <w:color w:val="000000" w:themeColor="text1"/>
        </w:rPr>
        <w:tab/>
        <w:t>• Married</w:t>
      </w:r>
      <w:r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ab/>
        <w:t>• Divorced</w:t>
      </w:r>
      <w:r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ab/>
        <w:t>• Widowed</w:t>
      </w:r>
    </w:p>
    <w:p w14:paraId="7326FE02" w14:textId="77777777" w:rsidR="00014BB6" w:rsidRPr="009D4AFF" w:rsidRDefault="00014BB6" w:rsidP="00031EF6">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6A7B2396" w14:textId="77777777" w:rsidR="0029555B" w:rsidRPr="009D4AFF" w:rsidRDefault="0029555B" w:rsidP="00031EF6">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11112D5A" w14:textId="334B698C" w:rsidR="0029555B" w:rsidRPr="009D4AFF" w:rsidRDefault="0029555B" w:rsidP="00031EF6">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Do you have any children?</w:t>
      </w:r>
      <w:r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ab/>
        <w:t>Yes</w:t>
      </w:r>
      <w:r w:rsidR="00014BB6" w:rsidRPr="009D4AFF">
        <w:rPr>
          <w:rFonts w:asciiTheme="majorHAnsi" w:eastAsia="Times New Roman" w:hAnsiTheme="majorHAnsi" w:cstheme="majorHAnsi"/>
          <w:color w:val="000000" w:themeColor="text1"/>
        </w:rPr>
        <w:t xml:space="preserve"> / No</w:t>
      </w:r>
      <w:r w:rsidRPr="009D4AFF">
        <w:rPr>
          <w:rFonts w:asciiTheme="majorHAnsi" w:eastAsia="Times New Roman" w:hAnsiTheme="majorHAnsi" w:cstheme="majorHAnsi"/>
          <w:color w:val="000000" w:themeColor="text1"/>
        </w:rPr>
        <w:tab/>
      </w:r>
      <w:r w:rsidR="007802C0"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How many:  _______________</w:t>
      </w:r>
    </w:p>
    <w:p w14:paraId="5B0592D6" w14:textId="45AF992F" w:rsidR="0029555B" w:rsidRPr="009D4AFF" w:rsidRDefault="0029555B" w:rsidP="00031EF6">
      <w:pPr>
        <w:pBdr>
          <w:top w:val="nil"/>
          <w:left w:val="nil"/>
          <w:bottom w:val="nil"/>
          <w:right w:val="nil"/>
          <w:between w:val="nil"/>
        </w:pBdr>
        <w:spacing w:after="0" w:line="240" w:lineRule="auto"/>
        <w:ind w:left="2880" w:firstLine="720"/>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ab/>
      </w:r>
    </w:p>
    <w:p w14:paraId="3135BF91" w14:textId="77777777" w:rsidR="009D4AFF" w:rsidRPr="009D4AFF" w:rsidRDefault="009D4AFF" w:rsidP="00031EF6">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6897304A" w14:textId="77777777" w:rsidR="00031EF6" w:rsidRPr="009D4AFF" w:rsidRDefault="00031EF6" w:rsidP="00031EF6">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0558BF17" w14:textId="58BC248A" w:rsidR="007802C0" w:rsidRPr="009D4AFF" w:rsidRDefault="007802C0" w:rsidP="00031EF6">
      <w:pPr>
        <w:keepNext/>
        <w:keepLines/>
        <w:pBdr>
          <w:top w:val="nil"/>
          <w:left w:val="nil"/>
          <w:bottom w:val="nil"/>
          <w:right w:val="nil"/>
          <w:between w:val="nil"/>
        </w:pBdr>
        <w:spacing w:after="0" w:line="240" w:lineRule="auto"/>
        <w:jc w:val="center"/>
        <w:rPr>
          <w:rFonts w:asciiTheme="majorHAnsi" w:eastAsia="Times New Roman" w:hAnsiTheme="majorHAnsi" w:cstheme="majorHAnsi"/>
          <w:b/>
          <w:i/>
          <w:color w:val="000000" w:themeColor="text1"/>
        </w:rPr>
      </w:pPr>
      <w:r w:rsidRPr="009D4AFF">
        <w:rPr>
          <w:rFonts w:asciiTheme="majorHAnsi" w:eastAsia="Times New Roman" w:hAnsiTheme="majorHAnsi" w:cstheme="majorHAnsi"/>
          <w:b/>
          <w:i/>
          <w:color w:val="000000" w:themeColor="text1"/>
        </w:rPr>
        <w:t>Membership Information</w:t>
      </w:r>
    </w:p>
    <w:p w14:paraId="392BB3C4" w14:textId="77777777" w:rsidR="0029555B" w:rsidRPr="009D4AFF" w:rsidRDefault="0029555B" w:rsidP="00031EF6">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5C9C45F6" w14:textId="39EB8751" w:rsidR="0029555B" w:rsidRPr="009D4AFF" w:rsidRDefault="0029555B" w:rsidP="00031EF6">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How long have you been a member of CHBC?</w:t>
      </w:r>
      <w:r w:rsidR="007802C0" w:rsidRPr="009D4AFF">
        <w:rPr>
          <w:rFonts w:asciiTheme="majorHAnsi" w:eastAsia="Times New Roman" w:hAnsiTheme="majorHAnsi" w:cstheme="majorHAnsi"/>
          <w:color w:val="000000" w:themeColor="text1"/>
        </w:rPr>
        <w:t xml:space="preserve"> _________</w:t>
      </w:r>
      <w:r w:rsidR="00031EF6" w:rsidRPr="009D4AFF">
        <w:rPr>
          <w:rFonts w:asciiTheme="majorHAnsi" w:eastAsia="Times New Roman" w:hAnsiTheme="majorHAnsi" w:cstheme="majorHAnsi"/>
          <w:color w:val="000000" w:themeColor="text1"/>
        </w:rPr>
        <w:t>___</w:t>
      </w:r>
      <w:r w:rsidRPr="009D4AFF">
        <w:rPr>
          <w:rFonts w:asciiTheme="majorHAnsi" w:eastAsia="Times New Roman" w:hAnsiTheme="majorHAnsi" w:cstheme="majorHAnsi"/>
          <w:color w:val="000000" w:themeColor="text1"/>
        </w:rPr>
        <w:t xml:space="preserve">  </w:t>
      </w:r>
      <w:r w:rsidR="007802C0" w:rsidRPr="009D4AFF">
        <w:rPr>
          <w:rFonts w:asciiTheme="majorHAnsi" w:eastAsia="Times New Roman" w:hAnsiTheme="majorHAnsi" w:cstheme="majorHAnsi"/>
          <w:color w:val="000000" w:themeColor="text1"/>
        </w:rPr>
        <w:t xml:space="preserve">          </w:t>
      </w:r>
      <w:r w:rsidR="007802C0" w:rsidRPr="009D4AFF">
        <w:rPr>
          <w:rFonts w:asciiTheme="majorHAnsi" w:eastAsia="Times New Roman" w:hAnsiTheme="majorHAnsi" w:cstheme="majorHAnsi"/>
          <w:bCs/>
          <w:color w:val="000000" w:themeColor="text1"/>
        </w:rPr>
        <w:t>Date joined</w:t>
      </w:r>
      <w:r w:rsidRPr="009D4AFF">
        <w:rPr>
          <w:rFonts w:asciiTheme="majorHAnsi" w:eastAsia="Times New Roman" w:hAnsiTheme="majorHAnsi" w:cstheme="majorHAnsi"/>
          <w:color w:val="000000" w:themeColor="text1"/>
        </w:rPr>
        <w:t>: ________</w:t>
      </w:r>
      <w:r w:rsidR="007802C0" w:rsidRPr="009D4AFF">
        <w:rPr>
          <w:rFonts w:asciiTheme="majorHAnsi" w:eastAsia="Times New Roman" w:hAnsiTheme="majorHAnsi" w:cstheme="majorHAnsi"/>
          <w:color w:val="000000" w:themeColor="text1"/>
        </w:rPr>
        <w:t>______</w:t>
      </w:r>
    </w:p>
    <w:p w14:paraId="1BB2FA2E" w14:textId="77777777" w:rsidR="00014BB6" w:rsidRPr="009D4AFF" w:rsidRDefault="00014BB6" w:rsidP="00031EF6">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7234CD73" w14:textId="77777777" w:rsidR="0029555B" w:rsidRPr="009D4AFF" w:rsidRDefault="0029555B" w:rsidP="00031EF6">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328BC10A" w14:textId="28D0C1CE" w:rsidR="00031EF6" w:rsidRPr="009D4AFF" w:rsidRDefault="0029555B" w:rsidP="00014BB6">
      <w:pPr>
        <w:pBdr>
          <w:top w:val="nil"/>
          <w:left w:val="nil"/>
          <w:bottom w:val="nil"/>
          <w:right w:val="nil"/>
          <w:between w:val="nil"/>
        </w:pBdr>
        <w:spacing w:after="24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What other ministries and activities have you participated in at CHBC?</w:t>
      </w:r>
      <w:r w:rsidR="00031EF6" w:rsidRPr="009D4AFF">
        <w:rPr>
          <w:rFonts w:asciiTheme="majorHAnsi" w:eastAsia="Times New Roman" w:hAnsiTheme="majorHAnsi" w:cstheme="majorHAnsi"/>
          <w:color w:val="000000" w:themeColor="text1"/>
        </w:rPr>
        <w:t xml:space="preserve">  </w:t>
      </w:r>
    </w:p>
    <w:p w14:paraId="115C9FD1" w14:textId="724F20E7" w:rsidR="00031EF6" w:rsidRPr="009D4AFF" w:rsidRDefault="00031EF6"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60AE3D5F" w14:textId="77777777" w:rsidR="00014BB6" w:rsidRPr="009D4AFF" w:rsidRDefault="00014BB6"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4C3F021D" w14:textId="1C25B300" w:rsidR="007802C0" w:rsidRPr="009D4AFF" w:rsidRDefault="007802C0" w:rsidP="007802C0">
      <w:pPr>
        <w:keepNext/>
        <w:keepLines/>
        <w:pBdr>
          <w:top w:val="nil"/>
          <w:left w:val="nil"/>
          <w:bottom w:val="nil"/>
          <w:right w:val="nil"/>
          <w:between w:val="nil"/>
        </w:pBdr>
        <w:spacing w:after="0" w:line="240" w:lineRule="auto"/>
        <w:jc w:val="center"/>
        <w:rPr>
          <w:rFonts w:asciiTheme="majorHAnsi" w:eastAsia="Times New Roman" w:hAnsiTheme="majorHAnsi" w:cstheme="majorHAnsi"/>
          <w:b/>
          <w:i/>
          <w:color w:val="000000" w:themeColor="text1"/>
        </w:rPr>
      </w:pPr>
      <w:r w:rsidRPr="009D4AFF">
        <w:rPr>
          <w:rFonts w:asciiTheme="majorHAnsi" w:eastAsia="Times New Roman" w:hAnsiTheme="majorHAnsi" w:cstheme="majorHAnsi"/>
          <w:b/>
          <w:i/>
          <w:color w:val="000000" w:themeColor="text1"/>
        </w:rPr>
        <w:lastRenderedPageBreak/>
        <w:t>Prior Experience</w:t>
      </w:r>
    </w:p>
    <w:p w14:paraId="26772BBF" w14:textId="77777777" w:rsidR="0029555B" w:rsidRPr="009D4AFF" w:rsidRDefault="0029555B" w:rsidP="007802C0">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44D5F6CF" w14:textId="77777777"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Have you taught or cared for children or youth in any church or parachurch ministry before?</w:t>
      </w:r>
    </w:p>
    <w:p w14:paraId="5F6A346B"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p>
    <w:p w14:paraId="46F52AB8" w14:textId="324B04A0" w:rsidR="007802C0" w:rsidRPr="009D4AFF" w:rsidRDefault="0029555B" w:rsidP="005E21DD">
      <w:pPr>
        <w:numPr>
          <w:ilvl w:val="0"/>
          <w:numId w:val="5"/>
        </w:num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Yes</w:t>
      </w:r>
      <w:r w:rsidR="007802C0" w:rsidRPr="009D4AFF">
        <w:rPr>
          <w:rFonts w:asciiTheme="majorHAnsi" w:eastAsia="Times New Roman" w:hAnsiTheme="majorHAnsi" w:cstheme="majorHAnsi"/>
          <w:color w:val="000000" w:themeColor="text1"/>
        </w:rPr>
        <w:t xml:space="preserve">.  </w:t>
      </w:r>
    </w:p>
    <w:p w14:paraId="2C687B4A" w14:textId="0058F108" w:rsidR="007802C0" w:rsidRPr="009D4AFF" w:rsidRDefault="007802C0" w:rsidP="005E21DD">
      <w:pPr>
        <w:numPr>
          <w:ilvl w:val="0"/>
          <w:numId w:val="5"/>
        </w:num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No</w:t>
      </w:r>
    </w:p>
    <w:p w14:paraId="6F236691" w14:textId="3C22BE64" w:rsidR="007802C0" w:rsidRPr="009D4AFF" w:rsidRDefault="007802C0"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1BEED1FB" w14:textId="77777777" w:rsidR="007802C0" w:rsidRPr="009D4AFF" w:rsidRDefault="007802C0"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62234A4C" w14:textId="0EDE4710" w:rsidR="0029555B" w:rsidRPr="009D4AFF" w:rsidRDefault="007802C0"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If Yes, p</w:t>
      </w:r>
      <w:r w:rsidR="0029555B" w:rsidRPr="009D4AFF">
        <w:rPr>
          <w:rFonts w:asciiTheme="majorHAnsi" w:eastAsia="Times New Roman" w:hAnsiTheme="majorHAnsi" w:cstheme="majorHAnsi"/>
          <w:color w:val="000000" w:themeColor="text1"/>
        </w:rPr>
        <w:t>lease describe (including dates and places):</w:t>
      </w:r>
    </w:p>
    <w:p w14:paraId="7EE63579" w14:textId="77777777" w:rsidR="0029555B" w:rsidRPr="009D4AFF" w:rsidRDefault="0029555B" w:rsidP="005E21DD">
      <w:pPr>
        <w:pBdr>
          <w:top w:val="nil"/>
          <w:left w:val="nil"/>
          <w:bottom w:val="nil"/>
          <w:right w:val="nil"/>
          <w:between w:val="nil"/>
        </w:pBdr>
        <w:spacing w:after="0" w:line="240" w:lineRule="auto"/>
        <w:ind w:left="720" w:firstLine="360"/>
        <w:jc w:val="both"/>
        <w:rPr>
          <w:rFonts w:asciiTheme="majorHAnsi" w:eastAsia="Times New Roman" w:hAnsiTheme="majorHAnsi" w:cstheme="majorHAnsi"/>
          <w:color w:val="000000" w:themeColor="text1"/>
        </w:rPr>
      </w:pPr>
    </w:p>
    <w:p w14:paraId="3865C106" w14:textId="71FE5408"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44EAA20E" w14:textId="7857C355" w:rsidR="00014BB6" w:rsidRPr="009D4AFF" w:rsidRDefault="00014BB6"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59ED8252" w14:textId="0BB71BBD" w:rsidR="00014BB6" w:rsidRPr="009D4AFF" w:rsidRDefault="00014BB6"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0AAFE4CD" w14:textId="77777777" w:rsidR="00014BB6" w:rsidRPr="009D4AFF" w:rsidRDefault="00014BB6"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5E6D37E3" w14:textId="18E9365C"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45D72F81" w14:textId="77777777" w:rsidR="00014BB6" w:rsidRPr="009D4AFF" w:rsidRDefault="00014BB6"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1F05D63C" w14:textId="77777777"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3DF87C50" w14:textId="3869374D"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 xml:space="preserve">Please describe any training, education, or other factors (including musical training) that would apply to your ministry to </w:t>
      </w:r>
      <w:r w:rsidR="007802C0" w:rsidRPr="009D4AFF">
        <w:rPr>
          <w:rFonts w:asciiTheme="majorHAnsi" w:eastAsia="Times New Roman" w:hAnsiTheme="majorHAnsi" w:cstheme="majorHAnsi"/>
          <w:color w:val="000000" w:themeColor="text1"/>
        </w:rPr>
        <w:t>Youth.</w:t>
      </w:r>
    </w:p>
    <w:p w14:paraId="2D215D31" w14:textId="77777777" w:rsidR="007802C0" w:rsidRPr="009D4AFF" w:rsidRDefault="007802C0" w:rsidP="005E21DD">
      <w:pPr>
        <w:keepNext/>
        <w:keepLines/>
        <w:pBdr>
          <w:top w:val="nil"/>
          <w:left w:val="nil"/>
          <w:bottom w:val="nil"/>
          <w:right w:val="nil"/>
          <w:between w:val="nil"/>
        </w:pBdr>
        <w:spacing w:after="0" w:line="240" w:lineRule="auto"/>
        <w:jc w:val="both"/>
        <w:outlineLvl w:val="1"/>
        <w:rPr>
          <w:rFonts w:asciiTheme="majorHAnsi" w:eastAsia="Times New Roman" w:hAnsiTheme="majorHAnsi" w:cstheme="majorHAnsi"/>
          <w:color w:val="000000" w:themeColor="text1"/>
        </w:rPr>
      </w:pPr>
    </w:p>
    <w:p w14:paraId="6E6F4AF7" w14:textId="7C946920" w:rsidR="00014BB6" w:rsidRPr="009D4AFF" w:rsidRDefault="00014BB6" w:rsidP="005E21DD">
      <w:pPr>
        <w:keepNext/>
        <w:keepLines/>
        <w:pBdr>
          <w:top w:val="nil"/>
          <w:left w:val="nil"/>
          <w:bottom w:val="nil"/>
          <w:right w:val="nil"/>
          <w:between w:val="nil"/>
        </w:pBdr>
        <w:spacing w:after="0" w:line="240" w:lineRule="auto"/>
        <w:jc w:val="both"/>
        <w:outlineLvl w:val="1"/>
        <w:rPr>
          <w:rFonts w:asciiTheme="majorHAnsi" w:eastAsia="Times New Roman" w:hAnsiTheme="majorHAnsi" w:cstheme="majorHAnsi"/>
          <w:color w:val="000000" w:themeColor="text1"/>
        </w:rPr>
      </w:pPr>
    </w:p>
    <w:p w14:paraId="6491F4A6" w14:textId="4E63603E" w:rsidR="00014BB6" w:rsidRPr="009D4AFF" w:rsidRDefault="00014BB6" w:rsidP="005E21DD">
      <w:pPr>
        <w:keepNext/>
        <w:keepLines/>
        <w:pBdr>
          <w:top w:val="nil"/>
          <w:left w:val="nil"/>
          <w:bottom w:val="nil"/>
          <w:right w:val="nil"/>
          <w:between w:val="nil"/>
        </w:pBdr>
        <w:spacing w:after="0" w:line="240" w:lineRule="auto"/>
        <w:jc w:val="both"/>
        <w:outlineLvl w:val="1"/>
        <w:rPr>
          <w:rFonts w:asciiTheme="majorHAnsi" w:eastAsia="Times New Roman" w:hAnsiTheme="majorHAnsi" w:cstheme="majorHAnsi"/>
          <w:color w:val="000000" w:themeColor="text1"/>
        </w:rPr>
      </w:pPr>
    </w:p>
    <w:p w14:paraId="556FFF7E" w14:textId="44A95DDD" w:rsidR="00014BB6" w:rsidRPr="009D4AFF" w:rsidRDefault="00014BB6" w:rsidP="005E21DD">
      <w:pPr>
        <w:keepNext/>
        <w:keepLines/>
        <w:pBdr>
          <w:top w:val="nil"/>
          <w:left w:val="nil"/>
          <w:bottom w:val="nil"/>
          <w:right w:val="nil"/>
          <w:between w:val="nil"/>
        </w:pBdr>
        <w:spacing w:after="0" w:line="240" w:lineRule="auto"/>
        <w:jc w:val="both"/>
        <w:outlineLvl w:val="1"/>
        <w:rPr>
          <w:rFonts w:asciiTheme="majorHAnsi" w:eastAsia="Times New Roman" w:hAnsiTheme="majorHAnsi" w:cstheme="majorHAnsi"/>
          <w:color w:val="000000" w:themeColor="text1"/>
        </w:rPr>
      </w:pPr>
    </w:p>
    <w:p w14:paraId="3082C000" w14:textId="07AD7A1B" w:rsidR="00014BB6" w:rsidRPr="009D4AFF" w:rsidRDefault="00014BB6" w:rsidP="007802C0">
      <w:pPr>
        <w:keepNext/>
        <w:keepLines/>
        <w:pBdr>
          <w:top w:val="nil"/>
          <w:left w:val="nil"/>
          <w:bottom w:val="nil"/>
          <w:right w:val="nil"/>
          <w:between w:val="nil"/>
        </w:pBdr>
        <w:spacing w:after="0" w:line="240" w:lineRule="auto"/>
        <w:outlineLvl w:val="1"/>
        <w:rPr>
          <w:rFonts w:asciiTheme="majorHAnsi" w:eastAsia="Times New Roman" w:hAnsiTheme="majorHAnsi" w:cstheme="majorHAnsi"/>
          <w:color w:val="000000" w:themeColor="text1"/>
        </w:rPr>
      </w:pPr>
    </w:p>
    <w:p w14:paraId="25320A05" w14:textId="77777777" w:rsidR="00014BB6" w:rsidRPr="009D4AFF" w:rsidRDefault="00014BB6" w:rsidP="007802C0">
      <w:pPr>
        <w:keepNext/>
        <w:keepLines/>
        <w:pBdr>
          <w:top w:val="nil"/>
          <w:left w:val="nil"/>
          <w:bottom w:val="nil"/>
          <w:right w:val="nil"/>
          <w:between w:val="nil"/>
        </w:pBdr>
        <w:spacing w:after="0" w:line="240" w:lineRule="auto"/>
        <w:outlineLvl w:val="1"/>
        <w:rPr>
          <w:rFonts w:asciiTheme="majorHAnsi" w:eastAsia="Times New Roman" w:hAnsiTheme="majorHAnsi" w:cstheme="majorHAnsi"/>
          <w:color w:val="000000" w:themeColor="text1"/>
        </w:rPr>
      </w:pPr>
    </w:p>
    <w:p w14:paraId="35D29AA4" w14:textId="6B834E2E" w:rsidR="00014BB6" w:rsidRPr="009D4AFF" w:rsidRDefault="00014BB6" w:rsidP="007802C0">
      <w:pPr>
        <w:keepNext/>
        <w:keepLines/>
        <w:pBdr>
          <w:top w:val="nil"/>
          <w:left w:val="nil"/>
          <w:bottom w:val="nil"/>
          <w:right w:val="nil"/>
          <w:between w:val="nil"/>
        </w:pBdr>
        <w:spacing w:after="0" w:line="240" w:lineRule="auto"/>
        <w:outlineLvl w:val="1"/>
        <w:rPr>
          <w:rFonts w:asciiTheme="majorHAnsi" w:eastAsia="Times New Roman" w:hAnsiTheme="majorHAnsi" w:cstheme="majorHAnsi"/>
          <w:color w:val="000000" w:themeColor="text1"/>
        </w:rPr>
      </w:pPr>
    </w:p>
    <w:p w14:paraId="275B3B4A" w14:textId="77777777" w:rsidR="00014BB6" w:rsidRPr="009D4AFF" w:rsidRDefault="00014BB6" w:rsidP="007802C0">
      <w:pPr>
        <w:keepNext/>
        <w:keepLines/>
        <w:pBdr>
          <w:top w:val="nil"/>
          <w:left w:val="nil"/>
          <w:bottom w:val="nil"/>
          <w:right w:val="nil"/>
          <w:between w:val="nil"/>
        </w:pBdr>
        <w:spacing w:after="0" w:line="240" w:lineRule="auto"/>
        <w:outlineLvl w:val="1"/>
        <w:rPr>
          <w:rFonts w:asciiTheme="majorHAnsi" w:eastAsia="Times New Roman" w:hAnsiTheme="majorHAnsi" w:cstheme="majorHAnsi"/>
          <w:color w:val="000000" w:themeColor="text1"/>
        </w:rPr>
      </w:pPr>
    </w:p>
    <w:p w14:paraId="16DE399D" w14:textId="77777777" w:rsidR="00014BB6" w:rsidRPr="009D4AFF" w:rsidRDefault="00014BB6" w:rsidP="007802C0">
      <w:pPr>
        <w:keepNext/>
        <w:keepLines/>
        <w:pBdr>
          <w:top w:val="nil"/>
          <w:left w:val="nil"/>
          <w:bottom w:val="nil"/>
          <w:right w:val="nil"/>
          <w:between w:val="nil"/>
        </w:pBdr>
        <w:spacing w:after="0" w:line="240" w:lineRule="auto"/>
        <w:outlineLvl w:val="1"/>
        <w:rPr>
          <w:rFonts w:asciiTheme="majorHAnsi" w:eastAsia="Times New Roman" w:hAnsiTheme="majorHAnsi" w:cstheme="majorHAnsi"/>
          <w:color w:val="000000" w:themeColor="text1"/>
        </w:rPr>
      </w:pPr>
    </w:p>
    <w:p w14:paraId="1119FE2F" w14:textId="0FE4BB06" w:rsidR="007802C0" w:rsidRPr="009D4AFF" w:rsidRDefault="007802C0" w:rsidP="007802C0">
      <w:pPr>
        <w:keepNext/>
        <w:keepLines/>
        <w:pBdr>
          <w:top w:val="nil"/>
          <w:left w:val="nil"/>
          <w:bottom w:val="nil"/>
          <w:right w:val="nil"/>
          <w:between w:val="nil"/>
        </w:pBdr>
        <w:spacing w:after="0" w:line="240" w:lineRule="auto"/>
        <w:jc w:val="center"/>
        <w:rPr>
          <w:rFonts w:asciiTheme="majorHAnsi" w:eastAsia="Times New Roman" w:hAnsiTheme="majorHAnsi" w:cstheme="majorHAnsi"/>
          <w:b/>
          <w:i/>
          <w:color w:val="000000" w:themeColor="text1"/>
        </w:rPr>
      </w:pPr>
      <w:r w:rsidRPr="009D4AFF">
        <w:rPr>
          <w:rFonts w:asciiTheme="majorHAnsi" w:eastAsia="Times New Roman" w:hAnsiTheme="majorHAnsi" w:cstheme="majorHAnsi"/>
          <w:b/>
          <w:i/>
          <w:color w:val="000000" w:themeColor="text1"/>
        </w:rPr>
        <w:t>Personal Commitment</w:t>
      </w:r>
    </w:p>
    <w:p w14:paraId="014DC18B" w14:textId="1088DE74"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1F06B0AA" w14:textId="77777777"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In dependence on the Holy Spirit and by God’s grace:</w:t>
      </w:r>
    </w:p>
    <w:p w14:paraId="5EB421F4" w14:textId="77777777"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3F877BD3" w14:textId="77777777" w:rsidR="0029555B" w:rsidRPr="009D4AFF" w:rsidRDefault="0029555B" w:rsidP="005E21DD">
      <w:pPr>
        <w:numPr>
          <w:ilvl w:val="0"/>
          <w:numId w:val="6"/>
        </w:numPr>
        <w:pBdr>
          <w:top w:val="nil"/>
          <w:left w:val="nil"/>
          <w:bottom w:val="nil"/>
          <w:right w:val="nil"/>
          <w:between w:val="nil"/>
        </w:pBdr>
        <w:spacing w:after="12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I will be faithful and dependable in this ministry.</w:t>
      </w:r>
    </w:p>
    <w:p w14:paraId="4BA61848" w14:textId="77777777" w:rsidR="0029555B" w:rsidRPr="009D4AFF" w:rsidRDefault="0029555B" w:rsidP="005E21DD">
      <w:pPr>
        <w:numPr>
          <w:ilvl w:val="0"/>
          <w:numId w:val="6"/>
        </w:numPr>
        <w:pBdr>
          <w:top w:val="nil"/>
          <w:left w:val="nil"/>
          <w:bottom w:val="nil"/>
          <w:right w:val="nil"/>
          <w:between w:val="nil"/>
        </w:pBdr>
        <w:spacing w:after="12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I will seek to learn more about ministering to adolescents, as information and training are available.</w:t>
      </w:r>
    </w:p>
    <w:p w14:paraId="3DFE58B3" w14:textId="77777777" w:rsidR="0029555B" w:rsidRPr="009D4AFF" w:rsidRDefault="0029555B" w:rsidP="005E21DD">
      <w:pPr>
        <w:numPr>
          <w:ilvl w:val="0"/>
          <w:numId w:val="6"/>
        </w:numPr>
        <w:pBdr>
          <w:top w:val="nil"/>
          <w:left w:val="nil"/>
          <w:bottom w:val="nil"/>
          <w:right w:val="nil"/>
          <w:between w:val="nil"/>
        </w:pBdr>
        <w:spacing w:after="12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I will faithfully pray for the youth who are under my care.</w:t>
      </w:r>
    </w:p>
    <w:p w14:paraId="619D9CFF" w14:textId="77777777" w:rsidR="0029555B" w:rsidRPr="009D4AFF" w:rsidRDefault="0029555B" w:rsidP="005E21DD">
      <w:pPr>
        <w:numPr>
          <w:ilvl w:val="0"/>
          <w:numId w:val="6"/>
        </w:numPr>
        <w:pBdr>
          <w:top w:val="nil"/>
          <w:left w:val="nil"/>
          <w:bottom w:val="nil"/>
          <w:right w:val="nil"/>
          <w:between w:val="nil"/>
        </w:pBdr>
        <w:spacing w:after="12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I commit myself to continuing personal spiritual growth.</w:t>
      </w:r>
    </w:p>
    <w:p w14:paraId="769CD7E6" w14:textId="77777777" w:rsidR="0029555B" w:rsidRPr="009D4AFF" w:rsidRDefault="0029555B" w:rsidP="005E21DD">
      <w:pPr>
        <w:numPr>
          <w:ilvl w:val="0"/>
          <w:numId w:val="6"/>
        </w:numPr>
        <w:pBdr>
          <w:top w:val="nil"/>
          <w:left w:val="nil"/>
          <w:bottom w:val="nil"/>
          <w:right w:val="nil"/>
          <w:between w:val="nil"/>
        </w:pBdr>
        <w:spacing w:after="12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I commit to knowing when I am scheduled to serve and arriving to serve on time.</w:t>
      </w:r>
    </w:p>
    <w:p w14:paraId="7A1376A8" w14:textId="17753E4E" w:rsidR="0029555B" w:rsidRPr="009D4AFF" w:rsidRDefault="0029555B" w:rsidP="005E21DD">
      <w:pPr>
        <w:pBdr>
          <w:top w:val="nil"/>
          <w:left w:val="nil"/>
          <w:bottom w:val="nil"/>
          <w:right w:val="nil"/>
          <w:between w:val="nil"/>
        </w:pBdr>
        <w:spacing w:after="120" w:line="240" w:lineRule="auto"/>
        <w:jc w:val="both"/>
        <w:rPr>
          <w:rFonts w:asciiTheme="majorHAnsi" w:eastAsia="Times New Roman" w:hAnsiTheme="majorHAnsi" w:cstheme="majorHAnsi"/>
          <w:color w:val="000000" w:themeColor="text1"/>
        </w:rPr>
      </w:pPr>
    </w:p>
    <w:p w14:paraId="07E3F32E" w14:textId="4EF4F211" w:rsidR="00014BB6" w:rsidRPr="009D4AFF" w:rsidRDefault="00014BB6"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25F76585" w14:textId="77777777" w:rsidR="00014BB6" w:rsidRPr="009D4AFF" w:rsidRDefault="00014BB6"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57BBFEA5" w14:textId="77777777"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Signature:  ________________________________________</w:t>
      </w:r>
      <w:r w:rsidRPr="009D4AFF">
        <w:rPr>
          <w:rFonts w:asciiTheme="majorHAnsi" w:eastAsia="Times New Roman" w:hAnsiTheme="majorHAnsi" w:cstheme="majorHAnsi"/>
          <w:color w:val="000000" w:themeColor="text1"/>
        </w:rPr>
        <w:tab/>
        <w:t>Date: _____________</w:t>
      </w:r>
    </w:p>
    <w:p w14:paraId="6224E445"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p>
    <w:p w14:paraId="3C560D39"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4C461B99"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b/>
          <w:color w:val="000000" w:themeColor="text1"/>
        </w:rPr>
      </w:pPr>
    </w:p>
    <w:p w14:paraId="389D98E5"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b/>
          <w:color w:val="000000" w:themeColor="text1"/>
        </w:rPr>
      </w:pPr>
      <w:r w:rsidRPr="009D4AFF">
        <w:rPr>
          <w:rFonts w:asciiTheme="majorHAnsi" w:eastAsia="Times New Roman" w:hAnsiTheme="majorHAnsi" w:cstheme="majorHAnsi"/>
          <w:color w:val="000000" w:themeColor="text1"/>
        </w:rPr>
        <w:br w:type="page"/>
      </w:r>
    </w:p>
    <w:p w14:paraId="0ACEED97" w14:textId="40244B70" w:rsidR="007802C0" w:rsidRPr="009D4AFF" w:rsidRDefault="007802C0" w:rsidP="007802C0">
      <w:pPr>
        <w:keepNext/>
        <w:keepLines/>
        <w:pBdr>
          <w:top w:val="nil"/>
          <w:left w:val="nil"/>
          <w:bottom w:val="nil"/>
          <w:right w:val="nil"/>
          <w:between w:val="nil"/>
        </w:pBdr>
        <w:spacing w:after="0" w:line="240" w:lineRule="auto"/>
        <w:jc w:val="center"/>
        <w:rPr>
          <w:rFonts w:asciiTheme="majorHAnsi" w:eastAsia="Times New Roman" w:hAnsiTheme="majorHAnsi" w:cstheme="majorHAnsi"/>
          <w:b/>
          <w:i/>
          <w:color w:val="000000" w:themeColor="text1"/>
        </w:rPr>
      </w:pPr>
      <w:r w:rsidRPr="009D4AFF">
        <w:rPr>
          <w:rFonts w:asciiTheme="majorHAnsi" w:eastAsia="Times New Roman" w:hAnsiTheme="majorHAnsi" w:cstheme="majorHAnsi"/>
          <w:b/>
          <w:i/>
          <w:color w:val="000000" w:themeColor="text1"/>
        </w:rPr>
        <w:lastRenderedPageBreak/>
        <w:t>Personal References</w:t>
      </w:r>
    </w:p>
    <w:p w14:paraId="50EB4CC8" w14:textId="77777777" w:rsidR="007802C0" w:rsidRPr="009D4AFF" w:rsidRDefault="007802C0" w:rsidP="0029555B">
      <w:pPr>
        <w:pBdr>
          <w:top w:val="nil"/>
          <w:left w:val="nil"/>
          <w:bottom w:val="nil"/>
          <w:right w:val="nil"/>
          <w:between w:val="nil"/>
        </w:pBdr>
        <w:spacing w:after="0" w:line="240" w:lineRule="auto"/>
        <w:rPr>
          <w:rFonts w:asciiTheme="majorHAnsi" w:eastAsia="Times New Roman" w:hAnsiTheme="majorHAnsi" w:cstheme="majorHAnsi"/>
          <w:b/>
          <w:color w:val="000000" w:themeColor="text1"/>
        </w:rPr>
      </w:pPr>
    </w:p>
    <w:p w14:paraId="2F450A10" w14:textId="221128DA"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 xml:space="preserve">Every applicant for participation in </w:t>
      </w:r>
      <w:r w:rsidR="007802C0" w:rsidRPr="009D4AFF">
        <w:rPr>
          <w:rFonts w:asciiTheme="majorHAnsi" w:eastAsia="Times New Roman" w:hAnsiTheme="majorHAnsi" w:cstheme="majorHAnsi"/>
          <w:color w:val="000000" w:themeColor="text1"/>
        </w:rPr>
        <w:t>Youth Ministry</w:t>
      </w:r>
      <w:r w:rsidRPr="009D4AFF">
        <w:rPr>
          <w:rFonts w:asciiTheme="majorHAnsi" w:eastAsia="Times New Roman" w:hAnsiTheme="majorHAnsi" w:cstheme="majorHAnsi"/>
          <w:color w:val="000000" w:themeColor="text1"/>
        </w:rPr>
        <w:t xml:space="preserve"> must provide two personal references.  The </w:t>
      </w:r>
      <w:r w:rsidR="009A0B0F">
        <w:rPr>
          <w:rFonts w:asciiTheme="majorHAnsi" w:eastAsia="Times New Roman" w:hAnsiTheme="majorHAnsi" w:cstheme="majorHAnsi"/>
          <w:color w:val="000000" w:themeColor="text1"/>
        </w:rPr>
        <w:t>Director of Youth Ministry</w:t>
      </w:r>
      <w:r w:rsidRPr="009D4AFF">
        <w:rPr>
          <w:rFonts w:asciiTheme="majorHAnsi" w:eastAsia="Times New Roman" w:hAnsiTheme="majorHAnsi" w:cstheme="majorHAnsi"/>
          <w:color w:val="000000" w:themeColor="text1"/>
        </w:rPr>
        <w:t xml:space="preserve"> will contact these references.</w:t>
      </w:r>
      <w:r w:rsidR="007802C0" w:rsidRPr="009D4AFF">
        <w:rPr>
          <w:rFonts w:asciiTheme="majorHAnsi" w:eastAsia="Times New Roman" w:hAnsiTheme="majorHAnsi" w:cstheme="majorHAnsi"/>
          <w:color w:val="000000" w:themeColor="text1"/>
        </w:rPr>
        <w:t xml:space="preserve"> (</w:t>
      </w:r>
      <w:r w:rsidR="007802C0" w:rsidRPr="009D4AFF">
        <w:rPr>
          <w:rFonts w:asciiTheme="majorHAnsi" w:eastAsia="Times New Roman" w:hAnsiTheme="majorHAnsi" w:cstheme="majorHAnsi"/>
          <w:i/>
          <w:iCs/>
          <w:color w:val="000000" w:themeColor="text1"/>
        </w:rPr>
        <w:t>Applicant waives the right to view reference statements</w:t>
      </w:r>
      <w:r w:rsidR="007802C0" w:rsidRPr="009D4AFF">
        <w:rPr>
          <w:rFonts w:asciiTheme="majorHAnsi" w:eastAsia="Times New Roman" w:hAnsiTheme="majorHAnsi" w:cstheme="majorHAnsi"/>
          <w:color w:val="000000" w:themeColor="text1"/>
        </w:rPr>
        <w:t>).</w:t>
      </w:r>
    </w:p>
    <w:p w14:paraId="069FE268" w14:textId="44DC9E21"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p>
    <w:p w14:paraId="3EBD540C"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p>
    <w:p w14:paraId="004E26E8"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 xml:space="preserve">If you have been a member of Capitol Hill Baptist Church for </w:t>
      </w:r>
      <w:r w:rsidRPr="009D4AFF">
        <w:rPr>
          <w:rFonts w:asciiTheme="majorHAnsi" w:eastAsia="Times New Roman" w:hAnsiTheme="majorHAnsi" w:cstheme="majorHAnsi"/>
          <w:b/>
          <w:i/>
          <w:color w:val="000000" w:themeColor="text1"/>
        </w:rPr>
        <w:t>less than one year</w:t>
      </w:r>
      <w:r w:rsidRPr="009D4AFF">
        <w:rPr>
          <w:rFonts w:asciiTheme="majorHAnsi" w:eastAsia="Times New Roman" w:hAnsiTheme="majorHAnsi" w:cstheme="majorHAnsi"/>
          <w:color w:val="000000" w:themeColor="text1"/>
        </w:rPr>
        <w:t>, please list</w:t>
      </w:r>
    </w:p>
    <w:p w14:paraId="51373DE4"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p>
    <w:p w14:paraId="4F4E22BA" w14:textId="69F0EEBE" w:rsidR="0029555B" w:rsidRPr="009D4AFF" w:rsidRDefault="0029555B" w:rsidP="00863B02">
      <w:pPr>
        <w:pBdr>
          <w:top w:val="nil"/>
          <w:left w:val="nil"/>
          <w:bottom w:val="nil"/>
          <w:right w:val="nil"/>
          <w:between w:val="nil"/>
        </w:pBdr>
        <w:spacing w:after="0" w:line="240" w:lineRule="auto"/>
        <w:ind w:left="1440" w:hanging="720"/>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1.</w:t>
      </w:r>
      <w:r w:rsidRPr="009D4AFF">
        <w:rPr>
          <w:rFonts w:asciiTheme="majorHAnsi" w:eastAsia="Times New Roman" w:hAnsiTheme="majorHAnsi" w:cstheme="majorHAnsi"/>
          <w:color w:val="000000" w:themeColor="text1"/>
        </w:rPr>
        <w:tab/>
        <w:t>A pastor or church leader from the church you most recently attended</w:t>
      </w:r>
      <w:r w:rsidR="00863B02">
        <w:rPr>
          <w:rFonts w:asciiTheme="majorHAnsi" w:eastAsia="Times New Roman" w:hAnsiTheme="majorHAnsi" w:cstheme="majorHAnsi"/>
          <w:color w:val="000000" w:themeColor="text1"/>
        </w:rPr>
        <w:t xml:space="preserve"> (if no church, please talk to the </w:t>
      </w:r>
      <w:r w:rsidR="00315035">
        <w:rPr>
          <w:rFonts w:asciiTheme="majorHAnsi" w:eastAsia="Times New Roman" w:hAnsiTheme="majorHAnsi" w:cstheme="majorHAnsi"/>
          <w:color w:val="000000" w:themeColor="text1"/>
        </w:rPr>
        <w:t>Director of Youth Ministry</w:t>
      </w:r>
      <w:r w:rsidR="00A07027">
        <w:rPr>
          <w:rFonts w:asciiTheme="majorHAnsi" w:eastAsia="Times New Roman" w:hAnsiTheme="majorHAnsi" w:cstheme="majorHAnsi"/>
          <w:color w:val="000000" w:themeColor="text1"/>
        </w:rPr>
        <w:t>)</w:t>
      </w:r>
      <w:r w:rsidR="00863B02">
        <w:rPr>
          <w:rFonts w:asciiTheme="majorHAnsi" w:eastAsia="Times New Roman" w:hAnsiTheme="majorHAnsi" w:cstheme="majorHAnsi"/>
          <w:color w:val="000000" w:themeColor="text1"/>
        </w:rPr>
        <w:t>.</w:t>
      </w:r>
    </w:p>
    <w:p w14:paraId="03972C11" w14:textId="6A38B173" w:rsidR="0029555B" w:rsidRPr="009D4AFF" w:rsidRDefault="0029555B" w:rsidP="005E21DD">
      <w:pPr>
        <w:pBdr>
          <w:top w:val="nil"/>
          <w:left w:val="nil"/>
          <w:bottom w:val="nil"/>
          <w:right w:val="nil"/>
          <w:between w:val="nil"/>
        </w:pBdr>
        <w:spacing w:after="0" w:line="240" w:lineRule="auto"/>
        <w:ind w:left="1440" w:hanging="720"/>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2.</w:t>
      </w:r>
      <w:r w:rsidRPr="009D4AFF">
        <w:rPr>
          <w:rFonts w:asciiTheme="majorHAnsi" w:eastAsia="Times New Roman" w:hAnsiTheme="majorHAnsi" w:cstheme="majorHAnsi"/>
          <w:color w:val="000000" w:themeColor="text1"/>
        </w:rPr>
        <w:tab/>
        <w:t xml:space="preserve">A person with whom you have worked/served in the past who knows you well. (If you have served in </w:t>
      </w:r>
      <w:r w:rsidR="007802C0" w:rsidRPr="009D4AFF">
        <w:rPr>
          <w:rFonts w:asciiTheme="majorHAnsi" w:eastAsia="Times New Roman" w:hAnsiTheme="majorHAnsi" w:cstheme="majorHAnsi"/>
          <w:color w:val="000000" w:themeColor="text1"/>
        </w:rPr>
        <w:t xml:space="preserve">a </w:t>
      </w:r>
      <w:r w:rsidRPr="009D4AFF">
        <w:rPr>
          <w:rFonts w:asciiTheme="majorHAnsi" w:eastAsia="Times New Roman" w:hAnsiTheme="majorHAnsi" w:cstheme="majorHAnsi"/>
          <w:color w:val="000000" w:themeColor="text1"/>
        </w:rPr>
        <w:t>youth ministry in the past, please list someone who served with you in that context.)</w:t>
      </w:r>
    </w:p>
    <w:p w14:paraId="59822A44"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p>
    <w:p w14:paraId="719C6557"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 xml:space="preserve">If you have been a member of Capitol Hill Baptist Church for </w:t>
      </w:r>
      <w:r w:rsidRPr="009D4AFF">
        <w:rPr>
          <w:rFonts w:asciiTheme="majorHAnsi" w:eastAsia="Times New Roman" w:hAnsiTheme="majorHAnsi" w:cstheme="majorHAnsi"/>
          <w:b/>
          <w:i/>
          <w:color w:val="000000" w:themeColor="text1"/>
        </w:rPr>
        <w:t>more than one year</w:t>
      </w:r>
      <w:r w:rsidRPr="009D4AFF">
        <w:rPr>
          <w:rFonts w:asciiTheme="majorHAnsi" w:eastAsia="Times New Roman" w:hAnsiTheme="majorHAnsi" w:cstheme="majorHAnsi"/>
          <w:color w:val="000000" w:themeColor="text1"/>
        </w:rPr>
        <w:t>, please list</w:t>
      </w:r>
    </w:p>
    <w:p w14:paraId="17E8B75D"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p>
    <w:p w14:paraId="55CF2EE5"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ab/>
        <w:t xml:space="preserve">1. </w:t>
      </w:r>
      <w:r w:rsidRPr="009D4AFF">
        <w:rPr>
          <w:rFonts w:asciiTheme="majorHAnsi" w:eastAsia="Times New Roman" w:hAnsiTheme="majorHAnsi" w:cstheme="majorHAnsi"/>
          <w:color w:val="000000" w:themeColor="text1"/>
        </w:rPr>
        <w:tab/>
        <w:t>An elder, small group leader, or other church leader who knows you well</w:t>
      </w:r>
    </w:p>
    <w:p w14:paraId="0846E54E" w14:textId="77777777" w:rsidR="0029555B" w:rsidRPr="009D4AFF" w:rsidRDefault="0029555B" w:rsidP="005E21DD">
      <w:pPr>
        <w:pBdr>
          <w:top w:val="nil"/>
          <w:left w:val="nil"/>
          <w:bottom w:val="nil"/>
          <w:right w:val="nil"/>
          <w:between w:val="nil"/>
        </w:pBdr>
        <w:spacing w:after="0" w:line="240" w:lineRule="auto"/>
        <w:ind w:left="1440" w:hanging="720"/>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2.</w:t>
      </w:r>
      <w:r w:rsidRPr="009D4AFF">
        <w:rPr>
          <w:rFonts w:asciiTheme="majorHAnsi" w:eastAsia="Times New Roman" w:hAnsiTheme="majorHAnsi" w:cstheme="majorHAnsi"/>
          <w:color w:val="000000" w:themeColor="text1"/>
        </w:rPr>
        <w:tab/>
        <w:t>Another member of Capitol Hill Baptist Church who knows you well and can attest to your suitability to work with youth.</w:t>
      </w:r>
    </w:p>
    <w:p w14:paraId="22D79A35" w14:textId="77777777" w:rsidR="0029555B" w:rsidRPr="009D4AFF" w:rsidRDefault="0029555B" w:rsidP="0029555B">
      <w:pPr>
        <w:pBdr>
          <w:top w:val="nil"/>
          <w:left w:val="nil"/>
          <w:bottom w:val="nil"/>
          <w:right w:val="nil"/>
          <w:between w:val="nil"/>
        </w:pBdr>
        <w:spacing w:after="0" w:line="240" w:lineRule="auto"/>
        <w:ind w:left="360"/>
        <w:rPr>
          <w:rFonts w:asciiTheme="majorHAnsi" w:eastAsia="Times New Roman" w:hAnsiTheme="majorHAnsi" w:cstheme="majorHAnsi"/>
          <w:color w:val="000000" w:themeColor="text1"/>
        </w:rPr>
      </w:pPr>
    </w:p>
    <w:p w14:paraId="4443B7EC" w14:textId="763AE7CD"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Name:  ________________________</w:t>
      </w:r>
      <w:r w:rsidR="007802C0" w:rsidRPr="009D4AFF">
        <w:rPr>
          <w:rFonts w:asciiTheme="majorHAnsi" w:eastAsia="Times New Roman" w:hAnsiTheme="majorHAnsi" w:cstheme="majorHAnsi"/>
          <w:color w:val="000000" w:themeColor="text1"/>
        </w:rPr>
        <w:t>___</w:t>
      </w:r>
      <w:r w:rsidRPr="009D4AFF">
        <w:rPr>
          <w:rFonts w:asciiTheme="majorHAnsi" w:eastAsia="Times New Roman" w:hAnsiTheme="majorHAnsi" w:cstheme="majorHAnsi"/>
          <w:color w:val="000000" w:themeColor="text1"/>
        </w:rPr>
        <w:tab/>
        <w:t>Name:  _____________________________</w:t>
      </w:r>
    </w:p>
    <w:p w14:paraId="74F3BC50"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p>
    <w:p w14:paraId="458C3243" w14:textId="0E7E7CE2"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Address:  ______________________</w:t>
      </w:r>
      <w:r w:rsidR="007802C0" w:rsidRPr="009D4AFF">
        <w:rPr>
          <w:rFonts w:asciiTheme="majorHAnsi" w:eastAsia="Times New Roman" w:hAnsiTheme="majorHAnsi" w:cstheme="majorHAnsi"/>
          <w:color w:val="000000" w:themeColor="text1"/>
        </w:rPr>
        <w:t>___</w:t>
      </w:r>
      <w:r w:rsidRPr="009D4AFF">
        <w:rPr>
          <w:rFonts w:asciiTheme="majorHAnsi" w:eastAsia="Times New Roman" w:hAnsiTheme="majorHAnsi" w:cstheme="majorHAnsi"/>
          <w:color w:val="000000" w:themeColor="text1"/>
        </w:rPr>
        <w:tab/>
        <w:t>Address:  ___________________________</w:t>
      </w:r>
    </w:p>
    <w:p w14:paraId="2E710F14"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p>
    <w:p w14:paraId="425C4AD5" w14:textId="44EF7DEB"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ab/>
        <w:t xml:space="preserve">          ______________________</w:t>
      </w:r>
      <w:r w:rsidR="007802C0" w:rsidRPr="009D4AFF">
        <w:rPr>
          <w:rFonts w:asciiTheme="majorHAnsi" w:eastAsia="Times New Roman" w:hAnsiTheme="majorHAnsi" w:cstheme="majorHAnsi"/>
          <w:color w:val="000000" w:themeColor="text1"/>
        </w:rPr>
        <w:t>___</w:t>
      </w:r>
      <w:r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ab/>
        <w:t xml:space="preserve">  </w:t>
      </w:r>
      <w:r w:rsidR="009D4AFF">
        <w:rPr>
          <w:rFonts w:asciiTheme="majorHAnsi" w:eastAsia="Times New Roman" w:hAnsiTheme="majorHAnsi" w:cstheme="majorHAnsi"/>
          <w:color w:val="000000" w:themeColor="text1"/>
        </w:rPr>
        <w:t xml:space="preserve"> </w:t>
      </w:r>
      <w:r w:rsidRPr="009D4AFF">
        <w:rPr>
          <w:rFonts w:asciiTheme="majorHAnsi" w:eastAsia="Times New Roman" w:hAnsiTheme="majorHAnsi" w:cstheme="majorHAnsi"/>
          <w:color w:val="000000" w:themeColor="text1"/>
        </w:rPr>
        <w:t>___________________________</w:t>
      </w:r>
    </w:p>
    <w:p w14:paraId="69AF9BAD" w14:textId="77777777" w:rsidR="0029555B" w:rsidRPr="009D4AFF" w:rsidRDefault="0029555B" w:rsidP="009D4AFF">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10F434EF" w14:textId="08820723"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Phone:  ________________________</w:t>
      </w:r>
      <w:r w:rsidR="007802C0" w:rsidRPr="009D4AFF">
        <w:rPr>
          <w:rFonts w:asciiTheme="majorHAnsi" w:eastAsia="Times New Roman" w:hAnsiTheme="majorHAnsi" w:cstheme="majorHAnsi"/>
          <w:color w:val="000000" w:themeColor="text1"/>
        </w:rPr>
        <w:t>___</w:t>
      </w:r>
      <w:r w:rsidRPr="009D4AFF">
        <w:rPr>
          <w:rFonts w:asciiTheme="majorHAnsi" w:eastAsia="Times New Roman" w:hAnsiTheme="majorHAnsi" w:cstheme="majorHAnsi"/>
          <w:color w:val="000000" w:themeColor="text1"/>
        </w:rPr>
        <w:tab/>
        <w:t>Phone:  ____________________________</w:t>
      </w:r>
    </w:p>
    <w:p w14:paraId="039F7CAF"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p>
    <w:p w14:paraId="187F0078" w14:textId="35584ADF"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Email:  ________________________</w:t>
      </w:r>
      <w:r w:rsidR="007802C0" w:rsidRPr="009D4AFF">
        <w:rPr>
          <w:rFonts w:asciiTheme="majorHAnsi" w:eastAsia="Times New Roman" w:hAnsiTheme="majorHAnsi" w:cstheme="majorHAnsi"/>
          <w:color w:val="000000" w:themeColor="text1"/>
        </w:rPr>
        <w:t>___</w:t>
      </w:r>
      <w:r w:rsidRPr="009D4AFF">
        <w:rPr>
          <w:rFonts w:asciiTheme="majorHAnsi" w:eastAsia="Times New Roman" w:hAnsiTheme="majorHAnsi" w:cstheme="majorHAnsi"/>
          <w:color w:val="000000" w:themeColor="text1"/>
        </w:rPr>
        <w:t xml:space="preserve"> </w:t>
      </w:r>
      <w:r w:rsidRPr="009D4AFF">
        <w:rPr>
          <w:rFonts w:asciiTheme="majorHAnsi" w:eastAsia="Times New Roman" w:hAnsiTheme="majorHAnsi" w:cstheme="majorHAnsi"/>
          <w:color w:val="000000" w:themeColor="text1"/>
        </w:rPr>
        <w:tab/>
        <w:t>Email:  _____________________________</w:t>
      </w:r>
    </w:p>
    <w:p w14:paraId="5B41CC97"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p>
    <w:p w14:paraId="0652A443" w14:textId="32BE8959"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Relation:  ______________________</w:t>
      </w:r>
      <w:r w:rsidR="007802C0" w:rsidRPr="009D4AFF">
        <w:rPr>
          <w:rFonts w:asciiTheme="majorHAnsi" w:eastAsia="Times New Roman" w:hAnsiTheme="majorHAnsi" w:cstheme="majorHAnsi"/>
          <w:color w:val="000000" w:themeColor="text1"/>
        </w:rPr>
        <w:t>___</w:t>
      </w:r>
      <w:r w:rsidRPr="009D4AFF">
        <w:rPr>
          <w:rFonts w:asciiTheme="majorHAnsi" w:eastAsia="Times New Roman" w:hAnsiTheme="majorHAnsi" w:cstheme="majorHAnsi"/>
          <w:color w:val="000000" w:themeColor="text1"/>
        </w:rPr>
        <w:tab/>
        <w:t>Relation:  ___________________________</w:t>
      </w:r>
    </w:p>
    <w:p w14:paraId="5F6666A2" w14:textId="6E5B8F48" w:rsidR="008B575B" w:rsidRPr="009D4AFF" w:rsidRDefault="008B575B" w:rsidP="005E21DD">
      <w:pPr>
        <w:keepNext/>
        <w:keepLines/>
        <w:pBdr>
          <w:top w:val="nil"/>
          <w:left w:val="nil"/>
          <w:bottom w:val="nil"/>
          <w:right w:val="nil"/>
          <w:between w:val="nil"/>
        </w:pBdr>
        <w:spacing w:after="0" w:line="240" w:lineRule="auto"/>
        <w:jc w:val="both"/>
        <w:rPr>
          <w:rFonts w:asciiTheme="majorHAnsi" w:eastAsia="Times New Roman" w:hAnsiTheme="majorHAnsi" w:cstheme="majorHAnsi"/>
          <w:b/>
          <w:i/>
          <w:color w:val="000000" w:themeColor="text1"/>
        </w:rPr>
      </w:pPr>
    </w:p>
    <w:p w14:paraId="4994AB3A" w14:textId="20D78C1A" w:rsidR="005E21DD" w:rsidRDefault="005E21DD" w:rsidP="008B575B">
      <w:pPr>
        <w:keepNext/>
        <w:keepLines/>
        <w:pBdr>
          <w:top w:val="nil"/>
          <w:left w:val="nil"/>
          <w:bottom w:val="nil"/>
          <w:right w:val="nil"/>
          <w:between w:val="nil"/>
        </w:pBdr>
        <w:spacing w:after="0" w:line="240" w:lineRule="auto"/>
        <w:rPr>
          <w:rFonts w:asciiTheme="majorHAnsi" w:eastAsia="Times New Roman" w:hAnsiTheme="majorHAnsi" w:cstheme="majorHAnsi"/>
          <w:b/>
          <w:i/>
          <w:color w:val="000000" w:themeColor="text1"/>
        </w:rPr>
      </w:pPr>
    </w:p>
    <w:p w14:paraId="0826845C" w14:textId="77777777" w:rsidR="009D4AFF" w:rsidRDefault="009D4AFF" w:rsidP="008B575B">
      <w:pPr>
        <w:keepNext/>
        <w:keepLines/>
        <w:pBdr>
          <w:top w:val="nil"/>
          <w:left w:val="nil"/>
          <w:bottom w:val="nil"/>
          <w:right w:val="nil"/>
          <w:between w:val="nil"/>
        </w:pBdr>
        <w:spacing w:after="0" w:line="240" w:lineRule="auto"/>
        <w:rPr>
          <w:rFonts w:asciiTheme="majorHAnsi" w:eastAsia="Times New Roman" w:hAnsiTheme="majorHAnsi" w:cstheme="majorHAnsi"/>
          <w:b/>
          <w:i/>
          <w:color w:val="000000" w:themeColor="text1"/>
        </w:rPr>
      </w:pPr>
    </w:p>
    <w:p w14:paraId="0D75ED31" w14:textId="77777777" w:rsidR="009D4AFF" w:rsidRPr="009D4AFF" w:rsidRDefault="009D4AFF" w:rsidP="008B575B">
      <w:pPr>
        <w:keepNext/>
        <w:keepLines/>
        <w:pBdr>
          <w:top w:val="nil"/>
          <w:left w:val="nil"/>
          <w:bottom w:val="nil"/>
          <w:right w:val="nil"/>
          <w:between w:val="nil"/>
        </w:pBdr>
        <w:spacing w:after="0" w:line="240" w:lineRule="auto"/>
        <w:rPr>
          <w:rFonts w:asciiTheme="majorHAnsi" w:eastAsia="Times New Roman" w:hAnsiTheme="majorHAnsi" w:cstheme="majorHAnsi"/>
          <w:b/>
          <w:i/>
          <w:color w:val="000000" w:themeColor="text1"/>
        </w:rPr>
      </w:pPr>
    </w:p>
    <w:p w14:paraId="3A4C69B3" w14:textId="4A314665" w:rsidR="008B575B" w:rsidRPr="009D4AFF" w:rsidRDefault="008B575B" w:rsidP="008B575B">
      <w:pPr>
        <w:keepNext/>
        <w:keepLines/>
        <w:pBdr>
          <w:top w:val="nil"/>
          <w:left w:val="nil"/>
          <w:bottom w:val="nil"/>
          <w:right w:val="nil"/>
          <w:between w:val="nil"/>
        </w:pBdr>
        <w:spacing w:after="0" w:line="240" w:lineRule="auto"/>
        <w:jc w:val="center"/>
        <w:rPr>
          <w:rFonts w:asciiTheme="majorHAnsi" w:eastAsia="Times New Roman" w:hAnsiTheme="majorHAnsi" w:cstheme="majorHAnsi"/>
          <w:b/>
          <w:i/>
          <w:color w:val="000000" w:themeColor="text1"/>
        </w:rPr>
      </w:pPr>
      <w:r w:rsidRPr="009D4AFF">
        <w:rPr>
          <w:rFonts w:asciiTheme="majorHAnsi" w:eastAsia="Times New Roman" w:hAnsiTheme="majorHAnsi" w:cstheme="majorHAnsi"/>
          <w:b/>
          <w:i/>
          <w:color w:val="000000" w:themeColor="text1"/>
        </w:rPr>
        <w:t>Verification of Information</w:t>
      </w:r>
    </w:p>
    <w:p w14:paraId="268526D8" w14:textId="09A1042F" w:rsidR="0029555B" w:rsidRPr="009D4AFF" w:rsidRDefault="0029555B" w:rsidP="008B575B">
      <w:pPr>
        <w:keepNext/>
        <w:keepLines/>
        <w:pBdr>
          <w:top w:val="nil"/>
          <w:left w:val="nil"/>
          <w:bottom w:val="nil"/>
          <w:right w:val="nil"/>
          <w:between w:val="nil"/>
        </w:pBdr>
        <w:spacing w:after="0" w:line="240" w:lineRule="auto"/>
        <w:outlineLvl w:val="0"/>
        <w:rPr>
          <w:rFonts w:asciiTheme="majorHAnsi" w:eastAsia="Times New Roman" w:hAnsiTheme="majorHAnsi" w:cstheme="majorHAnsi"/>
          <w:color w:val="000000" w:themeColor="text1"/>
        </w:rPr>
      </w:pPr>
    </w:p>
    <w:p w14:paraId="2DC57DDC" w14:textId="6F1F37B2"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 xml:space="preserve">The information contained in this application is true and correct to the best of my knowledge.  I authorize Capitol Hill Baptist Church to contact any references or organizations listed in this application.  Furthermore, I authorize such references and organizations to provide Capitol Hill Baptist Church with any information they may have regarding my character and fitness for working with </w:t>
      </w:r>
      <w:r w:rsidR="008B575B" w:rsidRPr="009D4AFF">
        <w:rPr>
          <w:rFonts w:asciiTheme="majorHAnsi" w:eastAsia="Times New Roman" w:hAnsiTheme="majorHAnsi" w:cstheme="majorHAnsi"/>
          <w:color w:val="000000" w:themeColor="text1"/>
        </w:rPr>
        <w:t>Y</w:t>
      </w:r>
      <w:r w:rsidRPr="009D4AFF">
        <w:rPr>
          <w:rFonts w:asciiTheme="majorHAnsi" w:eastAsia="Times New Roman" w:hAnsiTheme="majorHAnsi" w:cstheme="majorHAnsi"/>
          <w:color w:val="000000" w:themeColor="text1"/>
        </w:rPr>
        <w:t>outh.  I release Capitol Hill Baptist Church, its agents, and all such references and organizations from any and all liability for any damage that may result from furnishing such evaluations to you, and I waive any right that I may have to inspect references provided on my behalf.</w:t>
      </w:r>
      <w:r w:rsidR="008B575B" w:rsidRPr="009D4AFF">
        <w:rPr>
          <w:rFonts w:asciiTheme="majorHAnsi" w:eastAsia="Times New Roman" w:hAnsiTheme="majorHAnsi" w:cstheme="majorHAnsi"/>
          <w:color w:val="000000" w:themeColor="text1"/>
        </w:rPr>
        <w:t xml:space="preserve"> </w:t>
      </w:r>
      <w:r w:rsidRPr="009D4AFF">
        <w:rPr>
          <w:rFonts w:asciiTheme="majorHAnsi" w:eastAsia="Times New Roman" w:hAnsiTheme="majorHAnsi" w:cstheme="majorHAnsi"/>
          <w:color w:val="000000" w:themeColor="text1"/>
        </w:rPr>
        <w:t>I further state that I have carefully read the foregoing release and know and understand the contents thereof.  I sign this release as my own free act.  This is a legally binding agreement that I have read and understand.</w:t>
      </w:r>
    </w:p>
    <w:p w14:paraId="06AB3064" w14:textId="77777777" w:rsidR="008B575B" w:rsidRPr="009D4AFF" w:rsidRDefault="008B57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0C7A3B97" w14:textId="77777777" w:rsidR="0029555B" w:rsidRPr="009D4AFF" w:rsidRDefault="0029555B" w:rsidP="005E21DD">
      <w:pPr>
        <w:pBdr>
          <w:top w:val="nil"/>
          <w:left w:val="nil"/>
          <w:bottom w:val="nil"/>
          <w:right w:val="nil"/>
          <w:between w:val="nil"/>
        </w:pBdr>
        <w:spacing w:after="0" w:line="240" w:lineRule="auto"/>
        <w:ind w:left="360"/>
        <w:jc w:val="both"/>
        <w:rPr>
          <w:rFonts w:asciiTheme="majorHAnsi" w:eastAsia="Times New Roman" w:hAnsiTheme="majorHAnsi" w:cstheme="majorHAnsi"/>
          <w:color w:val="000000" w:themeColor="text1"/>
        </w:rPr>
      </w:pPr>
    </w:p>
    <w:p w14:paraId="484CBB17" w14:textId="6779A377"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Signature:  __________________________</w:t>
      </w:r>
      <w:r w:rsidRPr="009D4AFF">
        <w:rPr>
          <w:rFonts w:asciiTheme="majorHAnsi" w:eastAsia="Times New Roman" w:hAnsiTheme="majorHAnsi" w:cstheme="majorHAnsi"/>
          <w:color w:val="000000" w:themeColor="text1"/>
        </w:rPr>
        <w:tab/>
      </w:r>
      <w:r w:rsidR="008B575B"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Date:  ________________________</w:t>
      </w:r>
    </w:p>
    <w:p w14:paraId="4080EC70" w14:textId="0019179E" w:rsidR="005E21DD" w:rsidRDefault="005E21DD"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5DABBF52" w14:textId="77777777" w:rsidR="009D4AFF" w:rsidRPr="009D4AFF" w:rsidRDefault="009D4AFF"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43B3A3B7" w14:textId="48B078C4" w:rsidR="005E21DD" w:rsidRDefault="005E21DD"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3515CBA6" w14:textId="20326DFB" w:rsidR="009D4AFF" w:rsidRDefault="009D4AFF"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49B20562" w14:textId="4D855A37" w:rsidR="009D4AFF" w:rsidRDefault="009D4AFF"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0FE2D31D" w14:textId="77777777" w:rsidR="009D4AFF" w:rsidRPr="009D4AFF" w:rsidRDefault="009D4AFF"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75D444B9" w14:textId="7666BA42" w:rsidR="008B575B" w:rsidRPr="009D4AFF" w:rsidRDefault="008B575B" w:rsidP="008B575B">
      <w:pPr>
        <w:keepNext/>
        <w:keepLines/>
        <w:pBdr>
          <w:top w:val="nil"/>
          <w:left w:val="nil"/>
          <w:bottom w:val="nil"/>
          <w:right w:val="nil"/>
          <w:between w:val="nil"/>
        </w:pBdr>
        <w:spacing w:after="0" w:line="240" w:lineRule="auto"/>
        <w:jc w:val="center"/>
        <w:rPr>
          <w:rFonts w:asciiTheme="majorHAnsi" w:eastAsia="Times New Roman" w:hAnsiTheme="majorHAnsi" w:cstheme="majorHAnsi"/>
          <w:b/>
          <w:i/>
          <w:color w:val="000000" w:themeColor="text1"/>
        </w:rPr>
      </w:pPr>
      <w:r w:rsidRPr="009D4AFF">
        <w:rPr>
          <w:rFonts w:asciiTheme="majorHAnsi" w:eastAsia="Times New Roman" w:hAnsiTheme="majorHAnsi" w:cstheme="majorHAnsi"/>
          <w:b/>
          <w:i/>
          <w:color w:val="000000" w:themeColor="text1"/>
        </w:rPr>
        <w:lastRenderedPageBreak/>
        <w:t>Consent for a Criminal Background Check</w:t>
      </w:r>
    </w:p>
    <w:p w14:paraId="49792BA4"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488BFDF5" w14:textId="18080624"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 xml:space="preserve">Capitol Hill Baptist Church has contracted the services of </w:t>
      </w:r>
      <w:r w:rsidR="008B575B" w:rsidRPr="009D4AFF">
        <w:rPr>
          <w:rFonts w:asciiTheme="majorHAnsi" w:eastAsia="Times New Roman" w:hAnsiTheme="majorHAnsi" w:cstheme="majorHAnsi"/>
          <w:color w:val="000000" w:themeColor="text1"/>
        </w:rPr>
        <w:t xml:space="preserve">security firm </w:t>
      </w:r>
      <w:r w:rsidRPr="009D4AFF">
        <w:rPr>
          <w:rFonts w:asciiTheme="majorHAnsi" w:eastAsia="Times New Roman" w:hAnsiTheme="majorHAnsi" w:cstheme="majorHAnsi"/>
          <w:color w:val="000000" w:themeColor="text1"/>
        </w:rPr>
        <w:t xml:space="preserve">to perform criminal background checks on all </w:t>
      </w:r>
      <w:r w:rsidR="008B575B" w:rsidRPr="009D4AFF">
        <w:rPr>
          <w:rFonts w:asciiTheme="majorHAnsi" w:eastAsia="Times New Roman" w:hAnsiTheme="majorHAnsi" w:cstheme="majorHAnsi"/>
          <w:color w:val="000000" w:themeColor="text1"/>
        </w:rPr>
        <w:t>Y</w:t>
      </w:r>
      <w:r w:rsidRPr="009D4AFF">
        <w:rPr>
          <w:rFonts w:asciiTheme="majorHAnsi" w:eastAsia="Times New Roman" w:hAnsiTheme="majorHAnsi" w:cstheme="majorHAnsi"/>
          <w:color w:val="000000" w:themeColor="text1"/>
        </w:rPr>
        <w:t xml:space="preserve">outh </w:t>
      </w:r>
      <w:r w:rsidR="008B575B" w:rsidRPr="009D4AFF">
        <w:rPr>
          <w:rFonts w:asciiTheme="majorHAnsi" w:eastAsia="Times New Roman" w:hAnsiTheme="majorHAnsi" w:cstheme="majorHAnsi"/>
          <w:color w:val="000000" w:themeColor="text1"/>
        </w:rPr>
        <w:t>M</w:t>
      </w:r>
      <w:r w:rsidRPr="009D4AFF">
        <w:rPr>
          <w:rFonts w:asciiTheme="majorHAnsi" w:eastAsia="Times New Roman" w:hAnsiTheme="majorHAnsi" w:cstheme="majorHAnsi"/>
          <w:color w:val="000000" w:themeColor="text1"/>
        </w:rPr>
        <w:t xml:space="preserve">inistry applicants. A </w:t>
      </w:r>
      <w:r w:rsidRPr="009D4AFF">
        <w:rPr>
          <w:rFonts w:asciiTheme="majorHAnsi" w:eastAsia="Times New Roman" w:hAnsiTheme="majorHAnsi" w:cstheme="majorHAnsi"/>
          <w:i/>
          <w:color w:val="000000" w:themeColor="text1"/>
        </w:rPr>
        <w:t xml:space="preserve">national </w:t>
      </w:r>
      <w:r w:rsidRPr="009D4AFF">
        <w:rPr>
          <w:rFonts w:asciiTheme="majorHAnsi" w:eastAsia="Times New Roman" w:hAnsiTheme="majorHAnsi" w:cstheme="majorHAnsi"/>
          <w:color w:val="000000" w:themeColor="text1"/>
        </w:rPr>
        <w:t>criminal records search is performed. The following information is required.</w:t>
      </w:r>
    </w:p>
    <w:p w14:paraId="3D9A6F81" w14:textId="77777777"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68B476FC" w14:textId="61900023"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Name: First _____________</w:t>
      </w:r>
      <w:r w:rsidR="005E21DD" w:rsidRPr="009D4AFF">
        <w:rPr>
          <w:rFonts w:asciiTheme="majorHAnsi" w:eastAsia="Times New Roman" w:hAnsiTheme="majorHAnsi" w:cstheme="majorHAnsi"/>
          <w:color w:val="000000" w:themeColor="text1"/>
        </w:rPr>
        <w:t>___</w:t>
      </w:r>
      <w:r w:rsidRPr="009D4AFF">
        <w:rPr>
          <w:rFonts w:asciiTheme="majorHAnsi" w:eastAsia="Times New Roman" w:hAnsiTheme="majorHAnsi" w:cstheme="majorHAnsi"/>
          <w:color w:val="000000" w:themeColor="text1"/>
        </w:rPr>
        <w:t>__</w:t>
      </w:r>
      <w:r w:rsidR="005E21DD" w:rsidRPr="009D4AFF">
        <w:rPr>
          <w:rFonts w:asciiTheme="majorHAnsi" w:eastAsia="Times New Roman" w:hAnsiTheme="majorHAnsi" w:cstheme="majorHAnsi"/>
          <w:color w:val="000000" w:themeColor="text1"/>
        </w:rPr>
        <w:t xml:space="preserve">_  </w:t>
      </w:r>
      <w:r w:rsidRPr="009D4AFF">
        <w:rPr>
          <w:rFonts w:asciiTheme="majorHAnsi" w:eastAsia="Times New Roman" w:hAnsiTheme="majorHAnsi" w:cstheme="majorHAnsi"/>
          <w:color w:val="000000" w:themeColor="text1"/>
        </w:rPr>
        <w:t xml:space="preserve"> </w:t>
      </w:r>
      <w:r w:rsidR="005E21DD"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Last ________________</w:t>
      </w:r>
      <w:r w:rsidR="005E21DD" w:rsidRPr="009D4AFF">
        <w:rPr>
          <w:rFonts w:asciiTheme="majorHAnsi" w:eastAsia="Times New Roman" w:hAnsiTheme="majorHAnsi" w:cstheme="majorHAnsi"/>
          <w:color w:val="000000" w:themeColor="text1"/>
        </w:rPr>
        <w:t>__</w:t>
      </w:r>
      <w:r w:rsidRPr="009D4AFF">
        <w:rPr>
          <w:rFonts w:asciiTheme="majorHAnsi" w:eastAsia="Times New Roman" w:hAnsiTheme="majorHAnsi" w:cstheme="majorHAnsi"/>
          <w:color w:val="000000" w:themeColor="text1"/>
        </w:rPr>
        <w:t xml:space="preserve"> </w:t>
      </w:r>
      <w:r w:rsidR="005E21DD"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Middle _____________</w:t>
      </w:r>
      <w:r w:rsidR="005E21DD" w:rsidRPr="009D4AFF">
        <w:rPr>
          <w:rFonts w:asciiTheme="majorHAnsi" w:eastAsia="Times New Roman" w:hAnsiTheme="majorHAnsi" w:cstheme="majorHAnsi"/>
          <w:color w:val="000000" w:themeColor="text1"/>
        </w:rPr>
        <w:t>___</w:t>
      </w:r>
    </w:p>
    <w:p w14:paraId="6E459A8E" w14:textId="77777777"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7F4720D5" w14:textId="5BD5DC9E"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Address: _______________________________________________________</w:t>
      </w:r>
      <w:r w:rsidR="005E21DD" w:rsidRPr="009D4AFF">
        <w:rPr>
          <w:rFonts w:asciiTheme="majorHAnsi" w:eastAsia="Times New Roman" w:hAnsiTheme="majorHAnsi" w:cstheme="majorHAnsi"/>
          <w:color w:val="000000" w:themeColor="text1"/>
        </w:rPr>
        <w:t>__________________</w:t>
      </w:r>
    </w:p>
    <w:p w14:paraId="66C39745" w14:textId="77777777"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15A1A72F" w14:textId="2DEA2FAC"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Date of Birth: ____________</w:t>
      </w:r>
      <w:r w:rsidR="005E21DD" w:rsidRPr="009D4AFF">
        <w:rPr>
          <w:rFonts w:asciiTheme="majorHAnsi" w:eastAsia="Times New Roman" w:hAnsiTheme="majorHAnsi" w:cstheme="majorHAnsi"/>
          <w:color w:val="000000" w:themeColor="text1"/>
        </w:rPr>
        <w:t>___</w:t>
      </w:r>
      <w:r w:rsidR="005E21DD"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 xml:space="preserve">   Driver’s License Number/State:________________________</w:t>
      </w:r>
      <w:r w:rsidR="005E21DD" w:rsidRPr="009D4AFF">
        <w:rPr>
          <w:rFonts w:asciiTheme="majorHAnsi" w:eastAsia="Times New Roman" w:hAnsiTheme="majorHAnsi" w:cstheme="majorHAnsi"/>
          <w:color w:val="000000" w:themeColor="text1"/>
        </w:rPr>
        <w:t>__</w:t>
      </w:r>
    </w:p>
    <w:p w14:paraId="759783D9" w14:textId="77777777"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50AA0A80" w14:textId="77777777"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Reports are confidential and viewed only by Capitol Hill Baptist Church elders and filed in the applicant’s secured file.</w:t>
      </w:r>
    </w:p>
    <w:p w14:paraId="0D744A66" w14:textId="77777777"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u w:val="single"/>
        </w:rPr>
      </w:pPr>
    </w:p>
    <w:p w14:paraId="4752B3E3" w14:textId="79178BC1" w:rsidR="0029555B" w:rsidRPr="00863B02"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u w:val="single"/>
        </w:rPr>
      </w:pPr>
      <w:r w:rsidRPr="009D4AFF">
        <w:rPr>
          <w:rFonts w:asciiTheme="majorHAnsi" w:eastAsia="Times New Roman" w:hAnsiTheme="majorHAnsi" w:cstheme="majorHAnsi"/>
          <w:b/>
          <w:i/>
          <w:color w:val="000000" w:themeColor="text1"/>
          <w:u w:val="single"/>
        </w:rPr>
        <w:t xml:space="preserve">Personal information is protected under Privacy Act. Reports obtained from </w:t>
      </w:r>
      <w:r w:rsidR="008B575B" w:rsidRPr="009D4AFF">
        <w:rPr>
          <w:rFonts w:asciiTheme="majorHAnsi" w:eastAsia="Times New Roman" w:hAnsiTheme="majorHAnsi" w:cstheme="majorHAnsi"/>
          <w:b/>
          <w:i/>
          <w:color w:val="000000" w:themeColor="text1"/>
          <w:u w:val="single"/>
        </w:rPr>
        <w:t>the criminal background check</w:t>
      </w:r>
      <w:r w:rsidRPr="009D4AFF">
        <w:rPr>
          <w:rFonts w:asciiTheme="majorHAnsi" w:eastAsia="Times New Roman" w:hAnsiTheme="majorHAnsi" w:cstheme="majorHAnsi"/>
          <w:b/>
          <w:i/>
          <w:color w:val="000000" w:themeColor="text1"/>
          <w:u w:val="single"/>
        </w:rPr>
        <w:t xml:space="preserve"> will be guarded accordingly.</w:t>
      </w:r>
      <w:r w:rsidR="00863B02">
        <w:rPr>
          <w:rFonts w:asciiTheme="majorHAnsi" w:eastAsia="Times New Roman" w:hAnsiTheme="majorHAnsi" w:cstheme="majorHAnsi"/>
          <w:color w:val="000000" w:themeColor="text1"/>
          <w:u w:val="single"/>
        </w:rPr>
        <w:t xml:space="preserve"> </w:t>
      </w:r>
      <w:r w:rsidRPr="009D4AFF">
        <w:rPr>
          <w:rFonts w:asciiTheme="majorHAnsi" w:eastAsia="Times New Roman" w:hAnsiTheme="majorHAnsi" w:cstheme="majorHAnsi"/>
          <w:color w:val="000000" w:themeColor="text1"/>
        </w:rPr>
        <w:t xml:space="preserve">Note: Any reported misdemeanor or felony will be discussed with you and the elders and may be grounds for denial of application to work with adolescents. </w:t>
      </w:r>
    </w:p>
    <w:p w14:paraId="4ACBF14B" w14:textId="77777777"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0CF49E52" w14:textId="6D497F99" w:rsidR="0029555B" w:rsidRPr="009D4AFF" w:rsidRDefault="008B57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With my signature below, I consent to allow the Capitol Hill Baptist Church to perform the above-referenced criminal background check:</w:t>
      </w:r>
    </w:p>
    <w:p w14:paraId="767501CD" w14:textId="77777777" w:rsidR="008B575B" w:rsidRPr="009D4AFF" w:rsidRDefault="008B57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34C4E851" w14:textId="77777777" w:rsidR="008B575B" w:rsidRPr="009D4AFF" w:rsidRDefault="008B57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2E6EFCDD" w14:textId="77777777" w:rsidR="008B575B" w:rsidRPr="009D4AFF" w:rsidRDefault="008B57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Signature:  __________________________</w:t>
      </w:r>
      <w:r w:rsidRPr="009D4AFF">
        <w:rPr>
          <w:rFonts w:asciiTheme="majorHAnsi" w:eastAsia="Times New Roman" w:hAnsiTheme="majorHAnsi" w:cstheme="majorHAnsi"/>
          <w:color w:val="000000" w:themeColor="text1"/>
        </w:rPr>
        <w:tab/>
      </w:r>
      <w:r w:rsidRPr="009D4AFF">
        <w:rPr>
          <w:rFonts w:asciiTheme="majorHAnsi" w:eastAsia="Times New Roman" w:hAnsiTheme="majorHAnsi" w:cstheme="majorHAnsi"/>
          <w:color w:val="000000" w:themeColor="text1"/>
        </w:rPr>
        <w:tab/>
        <w:t>Date:  ________________________</w:t>
      </w:r>
    </w:p>
    <w:p w14:paraId="1F6A5BA0" w14:textId="051FC255" w:rsidR="0029555B" w:rsidRPr="009D4AFF" w:rsidRDefault="0029555B" w:rsidP="005E21DD">
      <w:pPr>
        <w:pBdr>
          <w:top w:val="nil"/>
          <w:left w:val="nil"/>
          <w:bottom w:val="nil"/>
          <w:right w:val="nil"/>
          <w:between w:val="nil"/>
        </w:pBdr>
        <w:spacing w:after="0" w:line="240" w:lineRule="auto"/>
        <w:jc w:val="both"/>
        <w:rPr>
          <w:rFonts w:asciiTheme="majorHAnsi" w:eastAsia="Times New Roman" w:hAnsiTheme="majorHAnsi" w:cstheme="majorHAnsi"/>
          <w:color w:val="000000" w:themeColor="text1"/>
        </w:rPr>
      </w:pPr>
    </w:p>
    <w:p w14:paraId="4E49C691" w14:textId="77777777" w:rsidR="0029555B" w:rsidRPr="009D4AFF" w:rsidRDefault="0029555B" w:rsidP="0029555B">
      <w:pPr>
        <w:pBdr>
          <w:top w:val="nil"/>
          <w:left w:val="nil"/>
          <w:bottom w:val="nil"/>
          <w:right w:val="nil"/>
          <w:between w:val="nil"/>
        </w:pBdr>
        <w:spacing w:after="0" w:line="240" w:lineRule="auto"/>
        <w:jc w:val="center"/>
        <w:rPr>
          <w:rFonts w:asciiTheme="majorHAnsi" w:eastAsia="Times New Roman" w:hAnsiTheme="majorHAnsi" w:cstheme="majorHAnsi"/>
          <w:color w:val="000000" w:themeColor="text1"/>
        </w:rPr>
      </w:pPr>
    </w:p>
    <w:p w14:paraId="7F53806A"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4172573F" w14:textId="62205090" w:rsidR="0029555B" w:rsidRPr="003F737B" w:rsidRDefault="003F737B" w:rsidP="003F737B">
      <w:pPr>
        <w:pBdr>
          <w:top w:val="nil"/>
          <w:left w:val="nil"/>
          <w:bottom w:val="nil"/>
          <w:right w:val="nil"/>
          <w:between w:val="nil"/>
        </w:pBdr>
        <w:spacing w:after="240" w:line="240" w:lineRule="auto"/>
        <w:jc w:val="center"/>
        <w:rPr>
          <w:rFonts w:asciiTheme="majorHAnsi" w:eastAsia="Times New Roman" w:hAnsiTheme="majorHAnsi" w:cstheme="majorHAnsi"/>
          <w:b/>
          <w:i/>
          <w:iCs/>
          <w:color w:val="000000" w:themeColor="text1"/>
        </w:rPr>
      </w:pPr>
      <w:r w:rsidRPr="003F737B">
        <w:rPr>
          <w:rFonts w:asciiTheme="majorHAnsi" w:eastAsia="Times New Roman" w:hAnsiTheme="majorHAnsi" w:cstheme="majorHAnsi"/>
          <w:b/>
          <w:i/>
          <w:iCs/>
          <w:color w:val="000000" w:themeColor="text1"/>
        </w:rPr>
        <w:t>Social Media Account Disclosure</w:t>
      </w:r>
    </w:p>
    <w:p w14:paraId="4FC43288" w14:textId="78859F4A" w:rsidR="003F737B" w:rsidRDefault="003F737B" w:rsidP="003F737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We want to protect the privacy of our Youth as well as hold Youth Workers accountable for their work with You</w:t>
      </w:r>
      <w:r w:rsidR="004D18B3">
        <w:rPr>
          <w:rFonts w:asciiTheme="majorHAnsi" w:eastAsia="Times New Roman" w:hAnsiTheme="majorHAnsi" w:cstheme="majorHAnsi"/>
          <w:color w:val="000000" w:themeColor="text1"/>
        </w:rPr>
        <w:t>th</w:t>
      </w:r>
      <w:r>
        <w:rPr>
          <w:rFonts w:asciiTheme="majorHAnsi" w:eastAsia="Times New Roman" w:hAnsiTheme="majorHAnsi" w:cstheme="majorHAnsi"/>
          <w:color w:val="000000" w:themeColor="text1"/>
        </w:rPr>
        <w:t>. To that end, please list each of your active social media accounts and handles</w:t>
      </w:r>
      <w:r w:rsidR="00452517">
        <w:rPr>
          <w:rFonts w:asciiTheme="majorHAnsi" w:eastAsia="Times New Roman" w:hAnsiTheme="majorHAnsi" w:cstheme="majorHAnsi"/>
          <w:color w:val="000000" w:themeColor="text1"/>
        </w:rPr>
        <w:t xml:space="preserve"> (i.e., Facebook, Instagram, Twitter, Snapchat, Tik</w:t>
      </w:r>
      <w:r w:rsidR="00334FB4">
        <w:rPr>
          <w:rFonts w:asciiTheme="majorHAnsi" w:eastAsia="Times New Roman" w:hAnsiTheme="majorHAnsi" w:cstheme="majorHAnsi"/>
          <w:color w:val="000000" w:themeColor="text1"/>
        </w:rPr>
        <w:t xml:space="preserve"> </w:t>
      </w:r>
      <w:r w:rsidR="00452517">
        <w:rPr>
          <w:rFonts w:asciiTheme="majorHAnsi" w:eastAsia="Times New Roman" w:hAnsiTheme="majorHAnsi" w:cstheme="majorHAnsi"/>
          <w:color w:val="000000" w:themeColor="text1"/>
        </w:rPr>
        <w:t>Tok)</w:t>
      </w:r>
      <w:r>
        <w:rPr>
          <w:rFonts w:asciiTheme="majorHAnsi" w:eastAsia="Times New Roman" w:hAnsiTheme="majorHAnsi" w:cstheme="majorHAnsi"/>
          <w:color w:val="000000" w:themeColor="text1"/>
        </w:rPr>
        <w:t>:</w:t>
      </w:r>
    </w:p>
    <w:p w14:paraId="72E32D77" w14:textId="77777777" w:rsidR="00863B02" w:rsidRDefault="00863B02" w:rsidP="00863B02">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5A89E5B9" w14:textId="11EBC1CA" w:rsidR="0029555B" w:rsidRPr="009D4AFF" w:rsidRDefault="003F737B" w:rsidP="00863B02">
      <w:pPr>
        <w:pBdr>
          <w:top w:val="nil"/>
          <w:left w:val="nil"/>
          <w:bottom w:val="nil"/>
          <w:right w:val="nil"/>
          <w:between w:val="nil"/>
        </w:pBdr>
        <w:spacing w:after="0" w:line="240" w:lineRule="auto"/>
        <w:rPr>
          <w:rFonts w:asciiTheme="majorHAnsi" w:eastAsia="Times New Roman" w:hAnsiTheme="majorHAnsi" w:cstheme="majorHAnsi"/>
          <w:b/>
          <w:color w:val="000000" w:themeColor="text1"/>
        </w:rPr>
      </w:pPr>
      <w:r>
        <w:rPr>
          <w:rFonts w:asciiTheme="majorHAnsi" w:eastAsia="Times New Roman" w:hAnsiTheme="majorHAnsi" w:cstheme="majorHAnsi"/>
          <w:color w:val="000000" w:themeColor="text1"/>
        </w:rPr>
        <w:tab/>
      </w:r>
      <w:r>
        <w:rPr>
          <w:rFonts w:asciiTheme="majorHAnsi" w:eastAsia="Times New Roman" w:hAnsiTheme="majorHAnsi" w:cstheme="majorHAnsi"/>
          <w:color w:val="000000" w:themeColor="text1"/>
        </w:rPr>
        <w:tab/>
      </w:r>
      <w:r w:rsidR="0029555B" w:rsidRPr="009D4AFF">
        <w:rPr>
          <w:rFonts w:asciiTheme="majorHAnsi" w:eastAsia="Times New Roman" w:hAnsiTheme="majorHAnsi" w:cstheme="majorHAnsi"/>
          <w:color w:val="000000" w:themeColor="text1"/>
        </w:rPr>
        <w:br w:type="page"/>
      </w:r>
    </w:p>
    <w:p w14:paraId="5B4E43B5" w14:textId="4C868FFC" w:rsidR="008B575B" w:rsidRPr="009D4AFF" w:rsidRDefault="008B575B" w:rsidP="008B575B">
      <w:pPr>
        <w:keepNext/>
        <w:keepLines/>
        <w:pBdr>
          <w:top w:val="nil"/>
          <w:left w:val="nil"/>
          <w:bottom w:val="nil"/>
          <w:right w:val="nil"/>
          <w:between w:val="nil"/>
        </w:pBdr>
        <w:spacing w:after="0" w:line="240" w:lineRule="auto"/>
        <w:jc w:val="center"/>
        <w:rPr>
          <w:rFonts w:asciiTheme="majorHAnsi" w:eastAsia="Times New Roman" w:hAnsiTheme="majorHAnsi" w:cstheme="majorHAnsi"/>
          <w:b/>
          <w:i/>
          <w:color w:val="000000" w:themeColor="text1"/>
        </w:rPr>
      </w:pPr>
      <w:r w:rsidRPr="009D4AFF">
        <w:rPr>
          <w:rFonts w:asciiTheme="majorHAnsi" w:eastAsia="Times New Roman" w:hAnsiTheme="majorHAnsi" w:cstheme="majorHAnsi"/>
          <w:b/>
          <w:i/>
          <w:color w:val="000000" w:themeColor="text1"/>
        </w:rPr>
        <w:lastRenderedPageBreak/>
        <w:t>Confidential Information</w:t>
      </w:r>
    </w:p>
    <w:p w14:paraId="427A3DEA"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536CB0A7" w14:textId="7FB13CEB"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 xml:space="preserve">The following questions are designed to help us promote a safe, secure, and loving environment for the </w:t>
      </w:r>
      <w:r w:rsidR="008B575B" w:rsidRPr="009D4AFF">
        <w:rPr>
          <w:rFonts w:asciiTheme="majorHAnsi" w:eastAsia="Times New Roman" w:hAnsiTheme="majorHAnsi" w:cstheme="majorHAnsi"/>
          <w:color w:val="000000" w:themeColor="text1"/>
        </w:rPr>
        <w:t>Y</w:t>
      </w:r>
      <w:r w:rsidRPr="009D4AFF">
        <w:rPr>
          <w:rFonts w:asciiTheme="majorHAnsi" w:eastAsia="Times New Roman" w:hAnsiTheme="majorHAnsi" w:cstheme="majorHAnsi"/>
          <w:color w:val="000000" w:themeColor="text1"/>
        </w:rPr>
        <w:t>outh who participate in our programs.</w:t>
      </w:r>
      <w:r w:rsidR="008B575B" w:rsidRPr="009D4AFF">
        <w:rPr>
          <w:rFonts w:asciiTheme="majorHAnsi" w:eastAsia="Times New Roman" w:hAnsiTheme="majorHAnsi" w:cstheme="majorHAnsi"/>
          <w:color w:val="000000" w:themeColor="text1"/>
        </w:rPr>
        <w:t xml:space="preserve"> </w:t>
      </w:r>
      <w:r w:rsidRPr="009D4AFF">
        <w:rPr>
          <w:rFonts w:asciiTheme="majorHAnsi" w:eastAsia="Times New Roman" w:hAnsiTheme="majorHAnsi" w:cstheme="majorHAnsi"/>
          <w:color w:val="000000" w:themeColor="text1"/>
        </w:rPr>
        <w:t xml:space="preserve">This information will be kept </w:t>
      </w:r>
      <w:r w:rsidR="008B575B" w:rsidRPr="009D4AFF">
        <w:rPr>
          <w:rFonts w:asciiTheme="majorHAnsi" w:eastAsia="Times New Roman" w:hAnsiTheme="majorHAnsi" w:cstheme="majorHAnsi"/>
          <w:color w:val="000000" w:themeColor="text1"/>
        </w:rPr>
        <w:t>confidential</w:t>
      </w:r>
      <w:r w:rsidRPr="009D4AFF">
        <w:rPr>
          <w:rFonts w:asciiTheme="majorHAnsi" w:eastAsia="Times New Roman" w:hAnsiTheme="majorHAnsi" w:cstheme="majorHAnsi"/>
          <w:color w:val="000000" w:themeColor="text1"/>
        </w:rPr>
        <w:t xml:space="preserve">, viewed only by the </w:t>
      </w:r>
      <w:r w:rsidR="009A0B0F">
        <w:rPr>
          <w:rFonts w:asciiTheme="majorHAnsi" w:eastAsia="Times New Roman" w:hAnsiTheme="majorHAnsi" w:cstheme="majorHAnsi"/>
          <w:color w:val="000000" w:themeColor="text1"/>
        </w:rPr>
        <w:t>Director of Youth Ministry</w:t>
      </w:r>
      <w:r w:rsidRPr="009D4AFF">
        <w:rPr>
          <w:rFonts w:asciiTheme="majorHAnsi" w:eastAsia="Times New Roman" w:hAnsiTheme="majorHAnsi" w:cstheme="majorHAnsi"/>
          <w:color w:val="000000" w:themeColor="text1"/>
        </w:rPr>
        <w:t xml:space="preserve"> or other elders </w:t>
      </w:r>
      <w:r w:rsidR="008B575B" w:rsidRPr="009D4AFF">
        <w:rPr>
          <w:rFonts w:asciiTheme="majorHAnsi" w:eastAsia="Times New Roman" w:hAnsiTheme="majorHAnsi" w:cstheme="majorHAnsi"/>
          <w:color w:val="000000" w:themeColor="text1"/>
        </w:rPr>
        <w:t xml:space="preserve">the </w:t>
      </w:r>
      <w:r w:rsidR="00315035">
        <w:rPr>
          <w:rFonts w:asciiTheme="majorHAnsi" w:eastAsia="Times New Roman" w:hAnsiTheme="majorHAnsi" w:cstheme="majorHAnsi"/>
          <w:color w:val="000000" w:themeColor="text1"/>
        </w:rPr>
        <w:t>Director of Youth Ministry</w:t>
      </w:r>
      <w:r w:rsidRPr="009D4AFF">
        <w:rPr>
          <w:rFonts w:asciiTheme="majorHAnsi" w:eastAsia="Times New Roman" w:hAnsiTheme="majorHAnsi" w:cstheme="majorHAnsi"/>
          <w:color w:val="000000" w:themeColor="text1"/>
        </w:rPr>
        <w:t xml:space="preserve"> deems necessary and appropriate.</w:t>
      </w:r>
      <w:r w:rsidR="008B575B" w:rsidRPr="009D4AFF">
        <w:rPr>
          <w:rFonts w:asciiTheme="majorHAnsi" w:eastAsia="Times New Roman" w:hAnsiTheme="majorHAnsi" w:cstheme="majorHAnsi"/>
          <w:color w:val="000000" w:themeColor="text1"/>
        </w:rPr>
        <w:t xml:space="preserve"> </w:t>
      </w:r>
      <w:r w:rsidRPr="009D4AFF">
        <w:rPr>
          <w:rFonts w:asciiTheme="majorHAnsi" w:eastAsia="Times New Roman" w:hAnsiTheme="majorHAnsi" w:cstheme="majorHAnsi"/>
          <w:color w:val="000000" w:themeColor="text1"/>
        </w:rPr>
        <w:t>If you would like to discuss any of these matters further with the pastor overseeing youth ministry, please simply indicate that below or leave the form blank.</w:t>
      </w:r>
      <w:r w:rsidR="000B045E" w:rsidRPr="009D4AFF">
        <w:rPr>
          <w:rFonts w:asciiTheme="majorHAnsi" w:eastAsia="Times New Roman" w:hAnsiTheme="majorHAnsi" w:cstheme="majorHAnsi"/>
          <w:color w:val="000000" w:themeColor="text1"/>
        </w:rPr>
        <w:t xml:space="preserve"> </w:t>
      </w:r>
      <w:r w:rsidRPr="009D4AFF">
        <w:rPr>
          <w:rFonts w:asciiTheme="majorHAnsi" w:eastAsia="Times New Roman" w:hAnsiTheme="majorHAnsi" w:cstheme="majorHAnsi"/>
          <w:color w:val="000000" w:themeColor="text1"/>
          <w:u w:val="single"/>
        </w:rPr>
        <w:t>Answering “yes’ to any of these questions will not necessarily disqualify you from participating in youth ministry at Capitol Hill Baptist Church</w:t>
      </w:r>
      <w:r w:rsidRPr="009D4AFF">
        <w:rPr>
          <w:rFonts w:asciiTheme="majorHAnsi" w:eastAsia="Times New Roman" w:hAnsiTheme="majorHAnsi" w:cstheme="majorHAnsi"/>
          <w:color w:val="000000" w:themeColor="text1"/>
        </w:rPr>
        <w:t>.</w:t>
      </w:r>
    </w:p>
    <w:p w14:paraId="49AE8E7C" w14:textId="2ECB6CD2" w:rsidR="00AD6AF1" w:rsidRDefault="00AD6AF1"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4D1A70E8" w14:textId="77777777" w:rsidR="009D4AFF" w:rsidRPr="009D4AFF" w:rsidRDefault="009D4AFF"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263D9355"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b/>
          <w:color w:val="000000" w:themeColor="text1"/>
        </w:rPr>
        <w:t>1. Have you ever been a victim of abuse?</w:t>
      </w:r>
    </w:p>
    <w:p w14:paraId="2349D8DB" w14:textId="2084AC50" w:rsidR="0029555B" w:rsidRPr="009D4AFF" w:rsidRDefault="0029555B" w:rsidP="0029555B">
      <w:pPr>
        <w:pBdr>
          <w:top w:val="nil"/>
          <w:left w:val="nil"/>
          <w:bottom w:val="nil"/>
          <w:right w:val="nil"/>
          <w:between w:val="nil"/>
        </w:pBdr>
        <w:spacing w:after="0" w:line="240" w:lineRule="auto"/>
        <w:ind w:left="720"/>
        <w:rPr>
          <w:rFonts w:asciiTheme="majorHAnsi" w:eastAsia="Times New Roman" w:hAnsiTheme="majorHAnsi" w:cstheme="majorHAnsi"/>
          <w:i/>
          <w:color w:val="000000" w:themeColor="text1"/>
        </w:rPr>
      </w:pPr>
      <w:r w:rsidRPr="009D4AFF">
        <w:rPr>
          <w:rFonts w:asciiTheme="majorHAnsi" w:eastAsia="Times New Roman" w:hAnsiTheme="majorHAnsi" w:cstheme="majorHAnsi"/>
          <w:i/>
          <w:color w:val="000000" w:themeColor="text1"/>
        </w:rPr>
        <w:t>(Many people have experienced abuse at the hands of others. Most victims of abuse abhor such behavior and are especially alert and sensitive to the need to provide a safe and caring environment for students. At the same time, residual effects may remain in some people’s lives, including a hesitancy to report suspected child abuse, which is why we ask this question.)</w:t>
      </w:r>
    </w:p>
    <w:p w14:paraId="63110D24"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20321823" w14:textId="77777777" w:rsidR="0029555B" w:rsidRPr="009D4AFF" w:rsidRDefault="0029555B" w:rsidP="0029555B">
      <w:pPr>
        <w:numPr>
          <w:ilvl w:val="0"/>
          <w:numId w:val="7"/>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Yes</w:t>
      </w:r>
    </w:p>
    <w:p w14:paraId="3CD4CC6F" w14:textId="77777777" w:rsidR="0029555B" w:rsidRPr="009D4AFF" w:rsidRDefault="0029555B" w:rsidP="0029555B">
      <w:pPr>
        <w:numPr>
          <w:ilvl w:val="0"/>
          <w:numId w:val="7"/>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No</w:t>
      </w:r>
    </w:p>
    <w:p w14:paraId="4AB3905F" w14:textId="77777777" w:rsidR="0029555B" w:rsidRPr="009D4AFF" w:rsidRDefault="0029555B" w:rsidP="0029555B">
      <w:pPr>
        <w:numPr>
          <w:ilvl w:val="0"/>
          <w:numId w:val="7"/>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I would like to discuss this.</w:t>
      </w:r>
    </w:p>
    <w:p w14:paraId="65B66261"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165F7D9F" w14:textId="62F84E25" w:rsidR="0029555B" w:rsidRPr="009D4AFF" w:rsidRDefault="0029555B" w:rsidP="000B045E">
      <w:pPr>
        <w:pBdr>
          <w:top w:val="nil"/>
          <w:left w:val="nil"/>
          <w:bottom w:val="nil"/>
          <w:right w:val="nil"/>
          <w:between w:val="nil"/>
        </w:pBdr>
        <w:spacing w:after="0" w:line="240" w:lineRule="auto"/>
        <w:ind w:firstLine="360"/>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Comments:</w:t>
      </w:r>
    </w:p>
    <w:p w14:paraId="2AF6306D" w14:textId="22F0CE87" w:rsidR="009D4AFF" w:rsidRDefault="009D4AFF" w:rsidP="0029555B">
      <w:pPr>
        <w:pBdr>
          <w:top w:val="nil"/>
          <w:left w:val="nil"/>
          <w:bottom w:val="nil"/>
          <w:right w:val="nil"/>
          <w:between w:val="nil"/>
        </w:pBdr>
        <w:spacing w:after="0" w:line="240" w:lineRule="auto"/>
        <w:ind w:firstLine="360"/>
        <w:rPr>
          <w:rFonts w:asciiTheme="majorHAnsi" w:eastAsia="Times New Roman" w:hAnsiTheme="majorHAnsi" w:cstheme="majorHAnsi"/>
          <w:color w:val="000000" w:themeColor="text1"/>
        </w:rPr>
      </w:pPr>
    </w:p>
    <w:p w14:paraId="0B2FCA24" w14:textId="77777777" w:rsidR="009D4AFF" w:rsidRDefault="009D4AFF" w:rsidP="0029555B">
      <w:pPr>
        <w:pBdr>
          <w:top w:val="nil"/>
          <w:left w:val="nil"/>
          <w:bottom w:val="nil"/>
          <w:right w:val="nil"/>
          <w:between w:val="nil"/>
        </w:pBdr>
        <w:spacing w:after="0" w:line="240" w:lineRule="auto"/>
        <w:ind w:firstLine="360"/>
        <w:rPr>
          <w:rFonts w:asciiTheme="majorHAnsi" w:eastAsia="Times New Roman" w:hAnsiTheme="majorHAnsi" w:cstheme="majorHAnsi"/>
          <w:color w:val="000000" w:themeColor="text1"/>
        </w:rPr>
      </w:pPr>
    </w:p>
    <w:p w14:paraId="15C984BC" w14:textId="77777777" w:rsidR="009D4AFF" w:rsidRPr="009D4AFF" w:rsidRDefault="009D4AFF" w:rsidP="0029555B">
      <w:pPr>
        <w:pBdr>
          <w:top w:val="nil"/>
          <w:left w:val="nil"/>
          <w:bottom w:val="nil"/>
          <w:right w:val="nil"/>
          <w:between w:val="nil"/>
        </w:pBdr>
        <w:spacing w:after="0" w:line="240" w:lineRule="auto"/>
        <w:ind w:firstLine="360"/>
        <w:rPr>
          <w:rFonts w:asciiTheme="majorHAnsi" w:eastAsia="Times New Roman" w:hAnsiTheme="majorHAnsi" w:cstheme="majorHAnsi"/>
          <w:color w:val="000000" w:themeColor="text1"/>
        </w:rPr>
      </w:pPr>
    </w:p>
    <w:p w14:paraId="6862F448" w14:textId="1BAADDE8"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b/>
          <w:color w:val="000000" w:themeColor="text1"/>
        </w:rPr>
        <w:t>2. Have you ever been accused of, participated in, pled guilty to, or been convicted of child abuse, child neglect, or any other crime against a minor?</w:t>
      </w:r>
    </w:p>
    <w:p w14:paraId="37425ED9"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083D8BDE" w14:textId="77777777" w:rsidR="0029555B" w:rsidRPr="009D4AFF" w:rsidRDefault="0029555B" w:rsidP="0029555B">
      <w:pPr>
        <w:numPr>
          <w:ilvl w:val="0"/>
          <w:numId w:val="8"/>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Yes</w:t>
      </w:r>
    </w:p>
    <w:p w14:paraId="3C2B7FBE" w14:textId="77777777" w:rsidR="0029555B" w:rsidRPr="009D4AFF" w:rsidRDefault="0029555B" w:rsidP="0029555B">
      <w:pPr>
        <w:numPr>
          <w:ilvl w:val="0"/>
          <w:numId w:val="8"/>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No</w:t>
      </w:r>
    </w:p>
    <w:p w14:paraId="6BD0696C" w14:textId="77777777" w:rsidR="0029555B" w:rsidRPr="009D4AFF" w:rsidRDefault="0029555B" w:rsidP="0029555B">
      <w:pPr>
        <w:numPr>
          <w:ilvl w:val="0"/>
          <w:numId w:val="8"/>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I would like to discuss this.</w:t>
      </w:r>
    </w:p>
    <w:p w14:paraId="3569466D"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22BF968C" w14:textId="77777777" w:rsidR="0029555B" w:rsidRPr="009D4AFF" w:rsidRDefault="0029555B" w:rsidP="0029555B">
      <w:pPr>
        <w:pBdr>
          <w:top w:val="nil"/>
          <w:left w:val="nil"/>
          <w:bottom w:val="nil"/>
          <w:right w:val="nil"/>
          <w:between w:val="nil"/>
        </w:pBdr>
        <w:spacing w:after="0" w:line="240" w:lineRule="auto"/>
        <w:ind w:firstLine="360"/>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Comments:</w:t>
      </w:r>
    </w:p>
    <w:p w14:paraId="686DFD3A" w14:textId="436A8A4A" w:rsidR="009D4AFF" w:rsidRDefault="009D4AFF"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69481019" w14:textId="77777777" w:rsidR="009D4AFF" w:rsidRDefault="009D4AFF"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1E9FC9E6" w14:textId="77777777" w:rsidR="009D4AFF" w:rsidRPr="009D4AFF" w:rsidRDefault="009D4AFF"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1B4E8131" w14:textId="050FDD62"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b/>
          <w:color w:val="000000" w:themeColor="text1"/>
        </w:rPr>
      </w:pPr>
      <w:r w:rsidRPr="009D4AFF">
        <w:rPr>
          <w:rFonts w:asciiTheme="majorHAnsi" w:eastAsia="Times New Roman" w:hAnsiTheme="majorHAnsi" w:cstheme="majorHAnsi"/>
          <w:b/>
          <w:color w:val="000000" w:themeColor="text1"/>
        </w:rPr>
        <w:t>3. Have you ever been convicted of or pled guilty to a crime (other than minor traffic violations)?</w:t>
      </w:r>
    </w:p>
    <w:p w14:paraId="2DBEEA4D"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102F59FA" w14:textId="77777777" w:rsidR="0029555B" w:rsidRPr="009D4AFF" w:rsidRDefault="0029555B" w:rsidP="0029555B">
      <w:pPr>
        <w:numPr>
          <w:ilvl w:val="0"/>
          <w:numId w:val="9"/>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Yes</w:t>
      </w:r>
    </w:p>
    <w:p w14:paraId="039B82AC" w14:textId="77777777" w:rsidR="0029555B" w:rsidRPr="009D4AFF" w:rsidRDefault="0029555B" w:rsidP="0029555B">
      <w:pPr>
        <w:numPr>
          <w:ilvl w:val="0"/>
          <w:numId w:val="9"/>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No</w:t>
      </w:r>
    </w:p>
    <w:p w14:paraId="7FF0B275" w14:textId="77777777" w:rsidR="0029555B" w:rsidRPr="009D4AFF" w:rsidRDefault="0029555B" w:rsidP="0029555B">
      <w:pPr>
        <w:numPr>
          <w:ilvl w:val="0"/>
          <w:numId w:val="9"/>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I would like to discuss this</w:t>
      </w:r>
    </w:p>
    <w:p w14:paraId="4FFB38A0"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38DB70F7" w14:textId="6ADAD009" w:rsidR="00AD6AF1" w:rsidRPr="009D4AFF" w:rsidRDefault="0029555B" w:rsidP="000B045E">
      <w:pPr>
        <w:pBdr>
          <w:top w:val="nil"/>
          <w:left w:val="nil"/>
          <w:bottom w:val="nil"/>
          <w:right w:val="nil"/>
          <w:between w:val="nil"/>
        </w:pBdr>
        <w:spacing w:after="0" w:line="240" w:lineRule="auto"/>
        <w:ind w:firstLine="360"/>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Comments:</w:t>
      </w:r>
    </w:p>
    <w:p w14:paraId="39305DD7" w14:textId="73113B44" w:rsidR="0029555B" w:rsidRDefault="0029555B" w:rsidP="0029555B">
      <w:pPr>
        <w:pBdr>
          <w:top w:val="nil"/>
          <w:left w:val="nil"/>
          <w:bottom w:val="nil"/>
          <w:right w:val="nil"/>
          <w:between w:val="nil"/>
        </w:pBdr>
        <w:spacing w:after="0" w:line="240" w:lineRule="auto"/>
        <w:ind w:firstLine="360"/>
        <w:rPr>
          <w:rFonts w:asciiTheme="majorHAnsi" w:eastAsia="Times New Roman" w:hAnsiTheme="majorHAnsi" w:cstheme="majorHAnsi"/>
          <w:color w:val="000000" w:themeColor="text1"/>
        </w:rPr>
      </w:pPr>
    </w:p>
    <w:p w14:paraId="36A45AF5" w14:textId="77777777" w:rsidR="009D4AFF" w:rsidRPr="009D4AFF" w:rsidRDefault="009D4AFF" w:rsidP="0029555B">
      <w:pPr>
        <w:pBdr>
          <w:top w:val="nil"/>
          <w:left w:val="nil"/>
          <w:bottom w:val="nil"/>
          <w:right w:val="nil"/>
          <w:between w:val="nil"/>
        </w:pBdr>
        <w:spacing w:after="0" w:line="240" w:lineRule="auto"/>
        <w:ind w:firstLine="360"/>
        <w:rPr>
          <w:rFonts w:asciiTheme="majorHAnsi" w:eastAsia="Times New Roman" w:hAnsiTheme="majorHAnsi" w:cstheme="majorHAnsi"/>
          <w:color w:val="000000" w:themeColor="text1"/>
        </w:rPr>
      </w:pPr>
    </w:p>
    <w:p w14:paraId="1CF1BF37" w14:textId="77777777" w:rsidR="00204FF2" w:rsidRPr="009D4AFF" w:rsidRDefault="00204FF2" w:rsidP="0029555B">
      <w:pPr>
        <w:pBdr>
          <w:top w:val="nil"/>
          <w:left w:val="nil"/>
          <w:bottom w:val="nil"/>
          <w:right w:val="nil"/>
          <w:between w:val="nil"/>
        </w:pBdr>
        <w:spacing w:after="0" w:line="240" w:lineRule="auto"/>
        <w:ind w:firstLine="360"/>
        <w:rPr>
          <w:rFonts w:asciiTheme="majorHAnsi" w:eastAsia="Times New Roman" w:hAnsiTheme="majorHAnsi" w:cstheme="majorHAnsi"/>
          <w:color w:val="000000" w:themeColor="text1"/>
        </w:rPr>
      </w:pPr>
    </w:p>
    <w:p w14:paraId="0F8CDA93" w14:textId="64798318" w:rsidR="0029555B" w:rsidRPr="009D4AFF" w:rsidRDefault="0029555B" w:rsidP="0029555B">
      <w:pPr>
        <w:spacing w:after="0" w:line="240" w:lineRule="auto"/>
        <w:rPr>
          <w:rFonts w:asciiTheme="majorHAnsi" w:eastAsia="Times New Roman" w:hAnsiTheme="majorHAnsi" w:cstheme="majorHAnsi"/>
          <w:i/>
          <w:color w:val="000000" w:themeColor="text1"/>
        </w:rPr>
      </w:pPr>
      <w:r w:rsidRPr="009D4AFF">
        <w:rPr>
          <w:rFonts w:asciiTheme="majorHAnsi" w:eastAsia="Times New Roman" w:hAnsiTheme="majorHAnsi" w:cstheme="majorHAnsi"/>
          <w:b/>
          <w:color w:val="000000" w:themeColor="text1"/>
        </w:rPr>
        <w:t>4. Have you ever or do you now struggle with any mental health issue, illness, or disorder either diagnosed or not?</w:t>
      </w:r>
    </w:p>
    <w:p w14:paraId="29A9E83C" w14:textId="77777777" w:rsidR="0029555B" w:rsidRPr="009D4AFF" w:rsidRDefault="0029555B" w:rsidP="0029555B">
      <w:pPr>
        <w:spacing w:after="0" w:line="240" w:lineRule="auto"/>
        <w:rPr>
          <w:rFonts w:asciiTheme="majorHAnsi" w:eastAsia="Times New Roman" w:hAnsiTheme="majorHAnsi" w:cstheme="majorHAnsi"/>
          <w:color w:val="000000" w:themeColor="text1"/>
        </w:rPr>
      </w:pPr>
    </w:p>
    <w:p w14:paraId="763F0D6D" w14:textId="77777777" w:rsidR="0029555B" w:rsidRPr="009D4AFF" w:rsidRDefault="0029555B" w:rsidP="0029555B">
      <w:pPr>
        <w:numPr>
          <w:ilvl w:val="0"/>
          <w:numId w:val="7"/>
        </w:numP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Yes</w:t>
      </w:r>
    </w:p>
    <w:p w14:paraId="6BF3014F" w14:textId="77777777" w:rsidR="0029555B" w:rsidRPr="009D4AFF" w:rsidRDefault="0029555B" w:rsidP="0029555B">
      <w:pPr>
        <w:numPr>
          <w:ilvl w:val="0"/>
          <w:numId w:val="7"/>
        </w:numP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No</w:t>
      </w:r>
    </w:p>
    <w:p w14:paraId="6486377F" w14:textId="77777777" w:rsidR="0029555B" w:rsidRPr="009D4AFF" w:rsidRDefault="0029555B" w:rsidP="0029555B">
      <w:pPr>
        <w:numPr>
          <w:ilvl w:val="0"/>
          <w:numId w:val="7"/>
        </w:numP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I would like to discuss this.</w:t>
      </w:r>
    </w:p>
    <w:p w14:paraId="0C0BF076" w14:textId="77777777" w:rsidR="0029555B" w:rsidRPr="009D4AFF" w:rsidRDefault="0029555B" w:rsidP="0029555B">
      <w:pPr>
        <w:spacing w:after="0" w:line="240" w:lineRule="auto"/>
        <w:rPr>
          <w:rFonts w:asciiTheme="majorHAnsi" w:eastAsia="Times New Roman" w:hAnsiTheme="majorHAnsi" w:cstheme="majorHAnsi"/>
          <w:color w:val="000000" w:themeColor="text1"/>
        </w:rPr>
      </w:pPr>
    </w:p>
    <w:p w14:paraId="411492DE" w14:textId="77777777" w:rsidR="0029555B" w:rsidRPr="009D4AFF" w:rsidRDefault="0029555B" w:rsidP="0029555B">
      <w:pPr>
        <w:spacing w:after="0" w:line="240" w:lineRule="auto"/>
        <w:ind w:firstLine="360"/>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Comments:</w:t>
      </w:r>
    </w:p>
    <w:p w14:paraId="465F8F7D" w14:textId="77777777" w:rsidR="00204FF2" w:rsidRPr="009D4AFF" w:rsidRDefault="00204FF2" w:rsidP="0029555B">
      <w:pPr>
        <w:spacing w:after="0" w:line="240" w:lineRule="auto"/>
        <w:rPr>
          <w:rFonts w:asciiTheme="majorHAnsi" w:eastAsia="Times New Roman" w:hAnsiTheme="majorHAnsi" w:cstheme="majorHAnsi"/>
          <w:color w:val="000000" w:themeColor="text1"/>
        </w:rPr>
      </w:pPr>
    </w:p>
    <w:p w14:paraId="038708BE"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6E67141F" w14:textId="4CACB2BF"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b/>
          <w:color w:val="000000" w:themeColor="text1"/>
        </w:rPr>
        <w:lastRenderedPageBreak/>
        <w:t xml:space="preserve">5. Have you deliberately viewed pornography in the past three years? </w:t>
      </w:r>
      <w:r w:rsidRPr="009D4AFF">
        <w:rPr>
          <w:rFonts w:asciiTheme="majorHAnsi" w:eastAsia="Times New Roman" w:hAnsiTheme="majorHAnsi" w:cstheme="majorHAnsi"/>
          <w:i/>
          <w:color w:val="000000" w:themeColor="text1"/>
        </w:rPr>
        <w:t>(This includes reading, watching, listening to, or in any other way using pornographic material, including books, magazines, television shows, movies, the Internet, or telephone services.)</w:t>
      </w:r>
    </w:p>
    <w:p w14:paraId="037BE4D3"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430613FF" w14:textId="77777777" w:rsidR="0029555B" w:rsidRPr="009D4AFF" w:rsidRDefault="0029555B" w:rsidP="0029555B">
      <w:pPr>
        <w:numPr>
          <w:ilvl w:val="0"/>
          <w:numId w:val="10"/>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Yes</w:t>
      </w:r>
    </w:p>
    <w:p w14:paraId="5B39F0F5" w14:textId="77777777" w:rsidR="0029555B" w:rsidRPr="009D4AFF" w:rsidRDefault="0029555B" w:rsidP="0029555B">
      <w:pPr>
        <w:numPr>
          <w:ilvl w:val="0"/>
          <w:numId w:val="10"/>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No</w:t>
      </w:r>
    </w:p>
    <w:p w14:paraId="58DDC03E" w14:textId="77777777" w:rsidR="0029555B" w:rsidRPr="009D4AFF" w:rsidRDefault="0029555B" w:rsidP="0029555B">
      <w:pPr>
        <w:numPr>
          <w:ilvl w:val="0"/>
          <w:numId w:val="10"/>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I would like to discuss this.</w:t>
      </w:r>
    </w:p>
    <w:p w14:paraId="4E24F12D"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7A451F57" w14:textId="77777777" w:rsidR="0029555B" w:rsidRPr="009D4AFF" w:rsidRDefault="0029555B" w:rsidP="0029555B">
      <w:pPr>
        <w:pBdr>
          <w:top w:val="nil"/>
          <w:left w:val="nil"/>
          <w:bottom w:val="nil"/>
          <w:right w:val="nil"/>
          <w:between w:val="nil"/>
        </w:pBdr>
        <w:spacing w:after="0" w:line="240" w:lineRule="auto"/>
        <w:ind w:firstLine="360"/>
        <w:rPr>
          <w:rFonts w:asciiTheme="majorHAnsi" w:eastAsia="Times New Roman" w:hAnsiTheme="majorHAnsi" w:cstheme="majorHAnsi"/>
          <w:color w:val="000000" w:themeColor="text1"/>
        </w:rPr>
      </w:pPr>
      <w:r w:rsidRPr="009D4AFF">
        <w:rPr>
          <w:rFonts w:asciiTheme="majorHAnsi" w:eastAsia="Times New Roman" w:hAnsiTheme="majorHAnsi" w:cstheme="majorHAnsi"/>
          <w:color w:val="000000" w:themeColor="text1"/>
        </w:rPr>
        <w:t>Comments:</w:t>
      </w:r>
    </w:p>
    <w:p w14:paraId="23E405B9" w14:textId="375694D2" w:rsidR="0029555B"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0F98008D" w14:textId="5559E6E8" w:rsidR="009D4AFF" w:rsidRDefault="009D4AFF"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74FC2945" w14:textId="77777777" w:rsidR="009D4AFF" w:rsidRPr="009D4AFF" w:rsidRDefault="009D4AFF"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6F20120B" w14:textId="4932A3A3" w:rsidR="0029555B" w:rsidRPr="00A225AA" w:rsidRDefault="00324DA9"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A225AA">
        <w:rPr>
          <w:rFonts w:asciiTheme="majorHAnsi" w:eastAsia="Times New Roman" w:hAnsiTheme="majorHAnsi" w:cstheme="majorHAnsi"/>
          <w:b/>
          <w:color w:val="000000" w:themeColor="text1"/>
        </w:rPr>
        <w:t>6</w:t>
      </w:r>
      <w:r w:rsidR="000B045E" w:rsidRPr="00A225AA">
        <w:rPr>
          <w:rFonts w:asciiTheme="majorHAnsi" w:eastAsia="Times New Roman" w:hAnsiTheme="majorHAnsi" w:cstheme="majorHAnsi"/>
          <w:b/>
          <w:color w:val="000000" w:themeColor="text1"/>
        </w:rPr>
        <w:t xml:space="preserve">. </w:t>
      </w:r>
      <w:r w:rsidR="0029555B" w:rsidRPr="00A225AA">
        <w:rPr>
          <w:rFonts w:asciiTheme="majorHAnsi" w:eastAsia="Times New Roman" w:hAnsiTheme="majorHAnsi" w:cstheme="majorHAnsi"/>
          <w:b/>
          <w:color w:val="000000" w:themeColor="text1"/>
        </w:rPr>
        <w:t>As a child or teenager, did you ever have sexual interaction or contact</w:t>
      </w:r>
      <w:r w:rsidRPr="00A225AA">
        <w:rPr>
          <w:rFonts w:asciiTheme="majorHAnsi" w:eastAsia="Times New Roman" w:hAnsiTheme="majorHAnsi" w:cstheme="majorHAnsi"/>
          <w:b/>
          <w:color w:val="000000" w:themeColor="text1"/>
        </w:rPr>
        <w:t xml:space="preserve"> with a child</w:t>
      </w:r>
      <w:r w:rsidR="0029555B" w:rsidRPr="00A225AA">
        <w:rPr>
          <w:rFonts w:asciiTheme="majorHAnsi" w:eastAsia="Times New Roman" w:hAnsiTheme="majorHAnsi" w:cstheme="majorHAnsi"/>
          <w:b/>
          <w:color w:val="000000" w:themeColor="text1"/>
        </w:rPr>
        <w:t>?</w:t>
      </w:r>
    </w:p>
    <w:p w14:paraId="3C612A6E" w14:textId="77777777" w:rsidR="0029555B" w:rsidRPr="00A225AA" w:rsidRDefault="0029555B" w:rsidP="0029555B">
      <w:pPr>
        <w:numPr>
          <w:ilvl w:val="0"/>
          <w:numId w:val="11"/>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A225AA">
        <w:rPr>
          <w:rFonts w:asciiTheme="majorHAnsi" w:eastAsia="Times New Roman" w:hAnsiTheme="majorHAnsi" w:cstheme="majorHAnsi"/>
          <w:color w:val="000000" w:themeColor="text1"/>
        </w:rPr>
        <w:t>Yes</w:t>
      </w:r>
    </w:p>
    <w:p w14:paraId="76A5904E" w14:textId="77777777" w:rsidR="0029555B" w:rsidRPr="00A225AA" w:rsidRDefault="0029555B" w:rsidP="0029555B">
      <w:pPr>
        <w:numPr>
          <w:ilvl w:val="0"/>
          <w:numId w:val="11"/>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A225AA">
        <w:rPr>
          <w:rFonts w:asciiTheme="majorHAnsi" w:eastAsia="Times New Roman" w:hAnsiTheme="majorHAnsi" w:cstheme="majorHAnsi"/>
          <w:color w:val="000000" w:themeColor="text1"/>
        </w:rPr>
        <w:t>No</w:t>
      </w:r>
    </w:p>
    <w:p w14:paraId="489DF214" w14:textId="77777777" w:rsidR="0029555B" w:rsidRPr="00A225AA" w:rsidRDefault="0029555B" w:rsidP="0029555B">
      <w:pPr>
        <w:numPr>
          <w:ilvl w:val="0"/>
          <w:numId w:val="11"/>
        </w:numPr>
        <w:pBdr>
          <w:top w:val="nil"/>
          <w:left w:val="nil"/>
          <w:bottom w:val="nil"/>
          <w:right w:val="nil"/>
          <w:between w:val="nil"/>
        </w:pBdr>
        <w:spacing w:after="0" w:line="240" w:lineRule="auto"/>
        <w:rPr>
          <w:rFonts w:asciiTheme="majorHAnsi" w:eastAsia="Times New Roman" w:hAnsiTheme="majorHAnsi" w:cstheme="majorHAnsi"/>
          <w:color w:val="000000" w:themeColor="text1"/>
        </w:rPr>
      </w:pPr>
      <w:r w:rsidRPr="00A225AA">
        <w:rPr>
          <w:rFonts w:asciiTheme="majorHAnsi" w:eastAsia="Times New Roman" w:hAnsiTheme="majorHAnsi" w:cstheme="majorHAnsi"/>
          <w:color w:val="000000" w:themeColor="text1"/>
        </w:rPr>
        <w:t>I would like to discuss this.</w:t>
      </w:r>
    </w:p>
    <w:p w14:paraId="6E5CB8E9" w14:textId="77777777" w:rsidR="0029555B" w:rsidRPr="00A225AA" w:rsidRDefault="0029555B" w:rsidP="0029555B">
      <w:pPr>
        <w:pBdr>
          <w:top w:val="nil"/>
          <w:left w:val="nil"/>
          <w:bottom w:val="nil"/>
          <w:right w:val="nil"/>
          <w:between w:val="nil"/>
        </w:pBdr>
        <w:spacing w:after="0" w:line="240" w:lineRule="auto"/>
        <w:ind w:left="360"/>
        <w:rPr>
          <w:rFonts w:asciiTheme="majorHAnsi" w:eastAsia="Times New Roman" w:hAnsiTheme="majorHAnsi" w:cstheme="majorHAnsi"/>
          <w:color w:val="000000" w:themeColor="text1"/>
        </w:rPr>
      </w:pPr>
      <w:r w:rsidRPr="00A225AA">
        <w:rPr>
          <w:rFonts w:asciiTheme="majorHAnsi" w:eastAsia="Times New Roman" w:hAnsiTheme="majorHAnsi" w:cstheme="majorHAnsi"/>
          <w:color w:val="000000" w:themeColor="text1"/>
        </w:rPr>
        <w:br/>
        <w:t>Comments:</w:t>
      </w:r>
    </w:p>
    <w:p w14:paraId="414549A5" w14:textId="77777777" w:rsidR="00655533" w:rsidRPr="00A225AA" w:rsidRDefault="00655533" w:rsidP="0029555B">
      <w:pPr>
        <w:pBdr>
          <w:top w:val="nil"/>
          <w:left w:val="nil"/>
          <w:bottom w:val="nil"/>
          <w:right w:val="nil"/>
          <w:between w:val="nil"/>
        </w:pBdr>
        <w:spacing w:after="0" w:line="240" w:lineRule="auto"/>
        <w:ind w:left="360"/>
        <w:rPr>
          <w:rFonts w:asciiTheme="majorHAnsi" w:eastAsia="Times New Roman" w:hAnsiTheme="majorHAnsi" w:cstheme="majorHAnsi"/>
          <w:color w:val="000000" w:themeColor="text1"/>
        </w:rPr>
      </w:pPr>
    </w:p>
    <w:p w14:paraId="29BC4626" w14:textId="77777777" w:rsidR="00655533" w:rsidRPr="00A225AA" w:rsidRDefault="00655533" w:rsidP="0029555B">
      <w:pPr>
        <w:pBdr>
          <w:top w:val="nil"/>
          <w:left w:val="nil"/>
          <w:bottom w:val="nil"/>
          <w:right w:val="nil"/>
          <w:between w:val="nil"/>
        </w:pBdr>
        <w:spacing w:after="0" w:line="240" w:lineRule="auto"/>
        <w:ind w:left="360"/>
        <w:rPr>
          <w:rFonts w:asciiTheme="majorHAnsi" w:eastAsia="Times New Roman" w:hAnsiTheme="majorHAnsi" w:cstheme="majorHAnsi"/>
          <w:color w:val="000000" w:themeColor="text1"/>
        </w:rPr>
      </w:pPr>
    </w:p>
    <w:p w14:paraId="3AEC486E" w14:textId="77777777" w:rsidR="00655533" w:rsidRPr="00A225AA" w:rsidRDefault="00655533" w:rsidP="0029555B">
      <w:pPr>
        <w:pBdr>
          <w:top w:val="nil"/>
          <w:left w:val="nil"/>
          <w:bottom w:val="nil"/>
          <w:right w:val="nil"/>
          <w:between w:val="nil"/>
        </w:pBdr>
        <w:spacing w:after="0" w:line="240" w:lineRule="auto"/>
        <w:ind w:left="360"/>
        <w:rPr>
          <w:rFonts w:asciiTheme="majorHAnsi" w:eastAsia="Times New Roman" w:hAnsiTheme="majorHAnsi" w:cstheme="majorHAnsi"/>
          <w:color w:val="000000" w:themeColor="text1"/>
        </w:rPr>
      </w:pPr>
    </w:p>
    <w:p w14:paraId="5C5F3A12" w14:textId="2161451A" w:rsidR="00655533" w:rsidRPr="00A225AA" w:rsidRDefault="00655533" w:rsidP="00655533">
      <w:pPr>
        <w:rPr>
          <w:rFonts w:asciiTheme="majorHAnsi" w:hAnsiTheme="majorHAnsi" w:cstheme="majorHAnsi"/>
          <w:b/>
          <w:bCs/>
        </w:rPr>
      </w:pPr>
      <w:r w:rsidRPr="00A225AA">
        <w:rPr>
          <w:rFonts w:asciiTheme="majorHAnsi" w:hAnsiTheme="majorHAnsi" w:cstheme="majorHAnsi"/>
          <w:b/>
          <w:bCs/>
        </w:rPr>
        <w:t>7. Do you have any ongoing sin struggles that you think would keep you from ministry to children?</w:t>
      </w:r>
    </w:p>
    <w:p w14:paraId="4C43BCCC" w14:textId="77777777" w:rsidR="00655533" w:rsidRPr="00A225AA" w:rsidRDefault="00655533" w:rsidP="00655533">
      <w:pPr>
        <w:rPr>
          <w:rFonts w:asciiTheme="majorHAnsi" w:hAnsiTheme="majorHAnsi" w:cstheme="majorHAnsi"/>
          <w:b/>
          <w:bCs/>
        </w:rPr>
      </w:pPr>
    </w:p>
    <w:p w14:paraId="5DAECC67" w14:textId="77777777" w:rsidR="00655533" w:rsidRPr="00A225AA" w:rsidRDefault="00655533" w:rsidP="00655533">
      <w:pPr>
        <w:numPr>
          <w:ilvl w:val="0"/>
          <w:numId w:val="29"/>
        </w:numPr>
        <w:spacing w:after="0" w:line="240" w:lineRule="auto"/>
        <w:rPr>
          <w:rFonts w:asciiTheme="majorHAnsi" w:hAnsiTheme="majorHAnsi" w:cstheme="majorHAnsi"/>
        </w:rPr>
      </w:pPr>
      <w:r w:rsidRPr="00A225AA">
        <w:rPr>
          <w:rFonts w:asciiTheme="majorHAnsi" w:hAnsiTheme="majorHAnsi" w:cstheme="majorHAnsi"/>
        </w:rPr>
        <w:t>Yes</w:t>
      </w:r>
    </w:p>
    <w:p w14:paraId="15E473A5" w14:textId="77777777" w:rsidR="00655533" w:rsidRPr="00A225AA" w:rsidRDefault="00655533" w:rsidP="00655533">
      <w:pPr>
        <w:numPr>
          <w:ilvl w:val="0"/>
          <w:numId w:val="29"/>
        </w:numPr>
        <w:spacing w:after="0" w:line="240" w:lineRule="auto"/>
        <w:rPr>
          <w:rFonts w:asciiTheme="majorHAnsi" w:hAnsiTheme="majorHAnsi" w:cstheme="majorHAnsi"/>
        </w:rPr>
      </w:pPr>
      <w:r w:rsidRPr="00A225AA">
        <w:rPr>
          <w:rFonts w:asciiTheme="majorHAnsi" w:hAnsiTheme="majorHAnsi" w:cstheme="majorHAnsi"/>
        </w:rPr>
        <w:t>No</w:t>
      </w:r>
    </w:p>
    <w:p w14:paraId="78354DD1" w14:textId="77777777" w:rsidR="00655533" w:rsidRPr="00A225AA" w:rsidRDefault="00655533" w:rsidP="00655533">
      <w:pPr>
        <w:numPr>
          <w:ilvl w:val="0"/>
          <w:numId w:val="29"/>
        </w:numPr>
        <w:spacing w:after="0" w:line="240" w:lineRule="auto"/>
        <w:rPr>
          <w:rFonts w:asciiTheme="majorHAnsi" w:hAnsiTheme="majorHAnsi" w:cstheme="majorHAnsi"/>
        </w:rPr>
      </w:pPr>
      <w:r w:rsidRPr="00A225AA">
        <w:rPr>
          <w:rFonts w:asciiTheme="majorHAnsi" w:hAnsiTheme="majorHAnsi" w:cstheme="majorHAnsi"/>
        </w:rPr>
        <w:t>I would like to discuss this.</w:t>
      </w:r>
    </w:p>
    <w:p w14:paraId="2FF732B4" w14:textId="77777777" w:rsidR="00655533" w:rsidRPr="00A225AA" w:rsidRDefault="00655533" w:rsidP="00655533">
      <w:pPr>
        <w:ind w:left="360"/>
        <w:rPr>
          <w:rFonts w:asciiTheme="majorHAnsi" w:hAnsiTheme="majorHAnsi" w:cstheme="majorHAnsi"/>
        </w:rPr>
      </w:pPr>
      <w:r w:rsidRPr="00A225AA">
        <w:rPr>
          <w:rFonts w:asciiTheme="majorHAnsi" w:hAnsiTheme="majorHAnsi" w:cstheme="majorHAnsi"/>
        </w:rPr>
        <w:br/>
        <w:t>Comments:</w:t>
      </w:r>
    </w:p>
    <w:p w14:paraId="6557ACF0" w14:textId="77777777" w:rsidR="00655533" w:rsidRPr="009D4AFF" w:rsidRDefault="00655533" w:rsidP="0029555B">
      <w:pPr>
        <w:pBdr>
          <w:top w:val="nil"/>
          <w:left w:val="nil"/>
          <w:bottom w:val="nil"/>
          <w:right w:val="nil"/>
          <w:between w:val="nil"/>
        </w:pBdr>
        <w:spacing w:after="0" w:line="240" w:lineRule="auto"/>
        <w:ind w:left="360"/>
        <w:rPr>
          <w:rFonts w:asciiTheme="majorHAnsi" w:eastAsia="Times New Roman" w:hAnsiTheme="majorHAnsi" w:cstheme="majorHAnsi"/>
          <w:color w:val="000000" w:themeColor="text1"/>
        </w:rPr>
      </w:pPr>
    </w:p>
    <w:p w14:paraId="762EC611" w14:textId="77777777"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7B716B17" w14:textId="676BC701" w:rsidR="0029555B" w:rsidRPr="009D4AFF" w:rsidRDefault="0029555B"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rPr>
      </w:pPr>
    </w:p>
    <w:p w14:paraId="2CBE5432" w14:textId="1CB0CC0C" w:rsidR="000B045E" w:rsidRDefault="000B045E"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sz w:val="24"/>
          <w:szCs w:val="24"/>
        </w:rPr>
      </w:pPr>
    </w:p>
    <w:p w14:paraId="45909F95" w14:textId="77777777" w:rsidR="000B045E" w:rsidRPr="00673E6D" w:rsidRDefault="000B045E" w:rsidP="0029555B">
      <w:pPr>
        <w:pBdr>
          <w:top w:val="nil"/>
          <w:left w:val="nil"/>
          <w:bottom w:val="nil"/>
          <w:right w:val="nil"/>
          <w:between w:val="nil"/>
        </w:pBdr>
        <w:spacing w:after="0" w:line="240" w:lineRule="auto"/>
        <w:rPr>
          <w:rFonts w:asciiTheme="majorHAnsi" w:eastAsia="Times New Roman" w:hAnsiTheme="majorHAnsi" w:cstheme="majorHAnsi"/>
          <w:color w:val="000000" w:themeColor="text1"/>
          <w:sz w:val="24"/>
          <w:szCs w:val="24"/>
        </w:rPr>
      </w:pPr>
    </w:p>
    <w:p w14:paraId="3D954463" w14:textId="77777777" w:rsidR="00315035" w:rsidRDefault="00315035">
      <w:pPr>
        <w:rPr>
          <w:rFonts w:asciiTheme="majorHAnsi" w:eastAsia="Times New Roman" w:hAnsiTheme="majorHAnsi" w:cstheme="majorHAnsi"/>
          <w:b/>
          <w:i/>
          <w:color w:val="000000" w:themeColor="text1"/>
          <w:sz w:val="24"/>
          <w:szCs w:val="24"/>
        </w:rPr>
      </w:pPr>
      <w:r>
        <w:rPr>
          <w:rFonts w:asciiTheme="majorHAnsi" w:eastAsia="Times New Roman" w:hAnsiTheme="majorHAnsi" w:cstheme="majorHAnsi"/>
          <w:b/>
          <w:i/>
          <w:color w:val="000000" w:themeColor="text1"/>
          <w:sz w:val="24"/>
          <w:szCs w:val="24"/>
        </w:rPr>
        <w:br w:type="page"/>
      </w:r>
    </w:p>
    <w:p w14:paraId="33308A44" w14:textId="1B7A4AD3" w:rsidR="008B575B" w:rsidRPr="00673E6D" w:rsidRDefault="008B575B" w:rsidP="008B575B">
      <w:pPr>
        <w:keepNext/>
        <w:keepLines/>
        <w:pBdr>
          <w:top w:val="nil"/>
          <w:left w:val="nil"/>
          <w:bottom w:val="nil"/>
          <w:right w:val="nil"/>
          <w:between w:val="nil"/>
        </w:pBdr>
        <w:spacing w:after="0" w:line="240" w:lineRule="auto"/>
        <w:jc w:val="center"/>
        <w:rPr>
          <w:rFonts w:asciiTheme="majorHAnsi" w:eastAsia="Times New Roman" w:hAnsiTheme="majorHAnsi" w:cstheme="majorHAnsi"/>
          <w:b/>
          <w:i/>
          <w:color w:val="000000" w:themeColor="text1"/>
          <w:sz w:val="24"/>
          <w:szCs w:val="24"/>
        </w:rPr>
      </w:pPr>
      <w:r w:rsidRPr="00673E6D">
        <w:rPr>
          <w:rFonts w:asciiTheme="majorHAnsi" w:eastAsia="Times New Roman" w:hAnsiTheme="majorHAnsi" w:cstheme="majorHAnsi"/>
          <w:b/>
          <w:i/>
          <w:color w:val="000000" w:themeColor="text1"/>
          <w:sz w:val="24"/>
          <w:szCs w:val="24"/>
        </w:rPr>
        <w:lastRenderedPageBreak/>
        <w:t>Applicant’s Statement</w:t>
      </w:r>
    </w:p>
    <w:p w14:paraId="1709E45B" w14:textId="77777777" w:rsidR="00011510" w:rsidRPr="00673E6D" w:rsidRDefault="00011510" w:rsidP="008B575B">
      <w:pPr>
        <w:jc w:val="center"/>
        <w:rPr>
          <w:rFonts w:asciiTheme="majorHAnsi" w:hAnsiTheme="majorHAnsi" w:cstheme="majorHAnsi"/>
          <w:color w:val="000000" w:themeColor="text1"/>
        </w:rPr>
      </w:pPr>
    </w:p>
    <w:p w14:paraId="5EE4D70A" w14:textId="01ECE490" w:rsidR="001423A9"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The information contained in this application is correct to the best of my knowledge. I authorize any references, churches, or</w:t>
      </w:r>
      <w:r w:rsidR="008B575B"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organizations listed in this application to give you any information (including opinions) that they have regarding my character and</w:t>
      </w:r>
      <w:r w:rsidR="008B575B"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 xml:space="preserve">fitness in my work where I could have access to </w:t>
      </w:r>
      <w:r w:rsidR="008B575B" w:rsidRPr="00673E6D">
        <w:rPr>
          <w:rFonts w:asciiTheme="majorHAnsi" w:hAnsiTheme="majorHAnsi" w:cstheme="majorHAnsi"/>
          <w:color w:val="000000" w:themeColor="text1"/>
        </w:rPr>
        <w:t>Youth.</w:t>
      </w:r>
      <w:r w:rsidRPr="00673E6D">
        <w:rPr>
          <w:rFonts w:asciiTheme="majorHAnsi" w:hAnsiTheme="majorHAnsi" w:cstheme="majorHAnsi"/>
          <w:color w:val="000000" w:themeColor="text1"/>
        </w:rPr>
        <w:t xml:space="preserve"> I authorize the release of the information</w:t>
      </w:r>
      <w:r w:rsidR="008B575B"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contained in this application to any individuals who make decisions about placing applicants in available positions. In</w:t>
      </w:r>
      <w:r w:rsidR="008B575B"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 xml:space="preserve">consideration of the receipt and evaluation of this application by </w:t>
      </w:r>
      <w:r w:rsidR="008B575B" w:rsidRPr="00673E6D">
        <w:rPr>
          <w:rFonts w:asciiTheme="majorHAnsi" w:hAnsiTheme="majorHAnsi" w:cstheme="majorHAnsi"/>
          <w:color w:val="000000" w:themeColor="text1"/>
        </w:rPr>
        <w:t>Capitol Hill Baptist Church</w:t>
      </w:r>
      <w:r w:rsidRPr="00673E6D">
        <w:rPr>
          <w:rFonts w:asciiTheme="majorHAnsi" w:hAnsiTheme="majorHAnsi" w:cstheme="majorHAnsi"/>
          <w:color w:val="000000" w:themeColor="text1"/>
        </w:rPr>
        <w:t>, I hereby release</w:t>
      </w:r>
      <w:r w:rsidR="008B575B" w:rsidRPr="00673E6D">
        <w:rPr>
          <w:rFonts w:asciiTheme="majorHAnsi" w:hAnsiTheme="majorHAnsi" w:cstheme="majorHAnsi"/>
          <w:color w:val="000000" w:themeColor="text1"/>
        </w:rPr>
        <w:t xml:space="preserve"> Capitol Hill Baptist Church </w:t>
      </w:r>
      <w:r w:rsidRPr="00673E6D">
        <w:rPr>
          <w:rFonts w:asciiTheme="majorHAnsi" w:hAnsiTheme="majorHAnsi" w:cstheme="majorHAnsi"/>
          <w:color w:val="000000" w:themeColor="text1"/>
        </w:rPr>
        <w:t>and any individual, church, youth organization, charity, employer, reference, or any other person or</w:t>
      </w:r>
      <w:r w:rsidR="008B575B"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organization, including record custodians, both collectively and individually, from any and all liability for damages of whatever</w:t>
      </w:r>
      <w:r w:rsidR="008B575B"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kind or nature which may at any time result to me, my heirs, or family, on account of compliance or any attempts to comply, with</w:t>
      </w:r>
      <w:r w:rsidR="008B575B"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this authorization. I waive any right that I may have to inspect any information provided about me by any person or organization</w:t>
      </w:r>
      <w:r w:rsidR="008B575B"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identified by me in this application.</w:t>
      </w:r>
    </w:p>
    <w:p w14:paraId="33C5B24D" w14:textId="77777777" w:rsidR="001423A9" w:rsidRDefault="00D30C60" w:rsidP="003B61BB">
      <w:pPr>
        <w:rPr>
          <w:rFonts w:asciiTheme="majorHAnsi" w:hAnsiTheme="majorHAnsi" w:cstheme="majorHAnsi"/>
          <w:color w:val="000000" w:themeColor="text1"/>
        </w:rPr>
      </w:pPr>
      <w:r>
        <w:rPr>
          <w:rFonts w:asciiTheme="majorHAnsi" w:hAnsiTheme="majorHAnsi" w:cstheme="majorHAnsi"/>
          <w:color w:val="000000" w:themeColor="text1"/>
        </w:rPr>
        <w:t>By signing this statement, I affirm that</w:t>
      </w:r>
      <w:r w:rsidR="001423A9">
        <w:rPr>
          <w:rFonts w:asciiTheme="majorHAnsi" w:hAnsiTheme="majorHAnsi" w:cstheme="majorHAnsi"/>
          <w:color w:val="000000" w:themeColor="text1"/>
        </w:rPr>
        <w:t>:</w:t>
      </w:r>
    </w:p>
    <w:p w14:paraId="78F9D3C9" w14:textId="23B906AC" w:rsidR="001423A9" w:rsidRPr="001423A9" w:rsidRDefault="00D30C60" w:rsidP="001423A9">
      <w:pPr>
        <w:numPr>
          <w:ilvl w:val="0"/>
          <w:numId w:val="25"/>
        </w:numPr>
        <w:rPr>
          <w:rFonts w:asciiTheme="majorHAnsi" w:hAnsiTheme="majorHAnsi" w:cstheme="majorHAnsi"/>
          <w:color w:val="000000" w:themeColor="text1"/>
        </w:rPr>
      </w:pPr>
      <w:r w:rsidRPr="001423A9">
        <w:rPr>
          <w:rFonts w:asciiTheme="majorHAnsi" w:hAnsiTheme="majorHAnsi" w:cstheme="majorHAnsi"/>
          <w:color w:val="000000" w:themeColor="text1"/>
        </w:rPr>
        <w:t>I have read the Youth Ministry Protection Policy provided by the Church in its entirety and agree to abide by its contents</w:t>
      </w:r>
      <w:r w:rsidR="001F4094">
        <w:rPr>
          <w:rFonts w:asciiTheme="majorHAnsi" w:hAnsiTheme="majorHAnsi" w:cstheme="majorHAnsi"/>
          <w:color w:val="000000" w:themeColor="text1"/>
        </w:rPr>
        <w:t xml:space="preserve">; </w:t>
      </w:r>
    </w:p>
    <w:p w14:paraId="3A89678E" w14:textId="46F2A0DC" w:rsidR="001423A9" w:rsidRDefault="001423A9" w:rsidP="003B61BB">
      <w:pPr>
        <w:numPr>
          <w:ilvl w:val="0"/>
          <w:numId w:val="25"/>
        </w:numPr>
        <w:rPr>
          <w:rFonts w:asciiTheme="majorHAnsi" w:hAnsiTheme="majorHAnsi" w:cstheme="majorHAnsi"/>
          <w:color w:val="000000" w:themeColor="text1"/>
        </w:rPr>
      </w:pPr>
      <w:r>
        <w:rPr>
          <w:rFonts w:asciiTheme="majorHAnsi" w:hAnsiTheme="majorHAnsi" w:cstheme="majorHAnsi"/>
          <w:color w:val="000000" w:themeColor="text1"/>
        </w:rPr>
        <w:t>I believe and agree with the Capitol Hill Baptist Church’s Statement of Faith, Church Covenant, and the provisions related to complementarianism in the Southern Baptist Convention’s Baptist Faith &amp; Message 2000</w:t>
      </w:r>
      <w:r w:rsidR="001F4094">
        <w:rPr>
          <w:rFonts w:asciiTheme="majorHAnsi" w:hAnsiTheme="majorHAnsi" w:cstheme="majorHAnsi"/>
          <w:color w:val="000000" w:themeColor="text1"/>
        </w:rPr>
        <w:t>; and</w:t>
      </w:r>
    </w:p>
    <w:p w14:paraId="7C62B22A" w14:textId="37691492" w:rsidR="001423A9" w:rsidRDefault="001423A9" w:rsidP="001423A9">
      <w:pPr>
        <w:numPr>
          <w:ilvl w:val="0"/>
          <w:numId w:val="25"/>
        </w:numPr>
        <w:rPr>
          <w:rFonts w:asciiTheme="majorHAnsi" w:hAnsiTheme="majorHAnsi" w:cstheme="majorHAnsi"/>
          <w:color w:val="000000" w:themeColor="text1"/>
        </w:rPr>
      </w:pPr>
      <w:r>
        <w:rPr>
          <w:rFonts w:asciiTheme="majorHAnsi" w:hAnsiTheme="majorHAnsi" w:cstheme="majorHAnsi"/>
          <w:color w:val="000000" w:themeColor="text1"/>
        </w:rPr>
        <w:t xml:space="preserve">If my answer to the above statement in (b) changes, I will notify the </w:t>
      </w:r>
      <w:r w:rsidR="006974B9">
        <w:rPr>
          <w:rFonts w:asciiTheme="majorHAnsi" w:hAnsiTheme="majorHAnsi" w:cstheme="majorHAnsi"/>
          <w:color w:val="000000" w:themeColor="text1"/>
        </w:rPr>
        <w:t>Director of Youth Ministry</w:t>
      </w:r>
      <w:r>
        <w:rPr>
          <w:rFonts w:asciiTheme="majorHAnsi" w:hAnsiTheme="majorHAnsi" w:cstheme="majorHAnsi"/>
          <w:color w:val="000000" w:themeColor="text1"/>
        </w:rPr>
        <w:t>.</w:t>
      </w:r>
    </w:p>
    <w:p w14:paraId="0CDEE745" w14:textId="1E887802" w:rsidR="001423A9" w:rsidRPr="001423A9" w:rsidRDefault="001423A9" w:rsidP="001423A9">
      <w:pPr>
        <w:rPr>
          <w:rFonts w:asciiTheme="majorHAnsi" w:hAnsiTheme="majorHAnsi" w:cstheme="majorHAnsi"/>
          <w:color w:val="000000" w:themeColor="text1"/>
        </w:rPr>
      </w:pPr>
      <w:r>
        <w:rPr>
          <w:rFonts w:asciiTheme="majorHAnsi" w:hAnsiTheme="majorHAnsi" w:cstheme="majorHAnsi"/>
          <w:color w:val="000000" w:themeColor="text1"/>
        </w:rPr>
        <w:t>Furthermore, by si</w:t>
      </w:r>
      <w:r w:rsidR="001F4094">
        <w:rPr>
          <w:rFonts w:asciiTheme="majorHAnsi" w:hAnsiTheme="majorHAnsi" w:cstheme="majorHAnsi"/>
          <w:color w:val="000000" w:themeColor="text1"/>
        </w:rPr>
        <w:t>gni</w:t>
      </w:r>
      <w:r>
        <w:rPr>
          <w:rFonts w:asciiTheme="majorHAnsi" w:hAnsiTheme="majorHAnsi" w:cstheme="majorHAnsi"/>
          <w:color w:val="000000" w:themeColor="text1"/>
        </w:rPr>
        <w:t>ng this statement: I agree that:</w:t>
      </w:r>
    </w:p>
    <w:p w14:paraId="71685BCE" w14:textId="4FE719AE" w:rsidR="001423A9" w:rsidRDefault="001423A9" w:rsidP="003B61BB">
      <w:pPr>
        <w:numPr>
          <w:ilvl w:val="0"/>
          <w:numId w:val="25"/>
        </w:numPr>
        <w:rPr>
          <w:rFonts w:asciiTheme="majorHAnsi" w:hAnsiTheme="majorHAnsi" w:cstheme="majorHAnsi"/>
          <w:color w:val="000000" w:themeColor="text1"/>
        </w:rPr>
      </w:pPr>
      <w:r>
        <w:rPr>
          <w:rFonts w:asciiTheme="majorHAnsi" w:hAnsiTheme="majorHAnsi" w:cstheme="majorHAnsi"/>
          <w:color w:val="000000" w:themeColor="text1"/>
        </w:rPr>
        <w:t xml:space="preserve">As </w:t>
      </w:r>
      <w:r w:rsidR="003B61BB" w:rsidRPr="001423A9">
        <w:rPr>
          <w:rFonts w:asciiTheme="majorHAnsi" w:hAnsiTheme="majorHAnsi" w:cstheme="majorHAnsi"/>
          <w:color w:val="000000" w:themeColor="text1"/>
        </w:rPr>
        <w:t xml:space="preserve">long as I volunteer at </w:t>
      </w:r>
      <w:r w:rsidR="008B575B" w:rsidRPr="001423A9">
        <w:rPr>
          <w:rFonts w:asciiTheme="majorHAnsi" w:hAnsiTheme="majorHAnsi" w:cstheme="majorHAnsi"/>
          <w:color w:val="000000" w:themeColor="text1"/>
        </w:rPr>
        <w:t>Capitol Hill Baptist Church</w:t>
      </w:r>
      <w:r w:rsidR="003B61BB" w:rsidRPr="001423A9">
        <w:rPr>
          <w:rFonts w:asciiTheme="majorHAnsi" w:hAnsiTheme="majorHAnsi" w:cstheme="majorHAnsi"/>
          <w:color w:val="000000" w:themeColor="text1"/>
        </w:rPr>
        <w:t xml:space="preserve"> in ministry to </w:t>
      </w:r>
      <w:r w:rsidR="008B575B" w:rsidRPr="001423A9">
        <w:rPr>
          <w:rFonts w:asciiTheme="majorHAnsi" w:hAnsiTheme="majorHAnsi" w:cstheme="majorHAnsi"/>
          <w:color w:val="000000" w:themeColor="text1"/>
        </w:rPr>
        <w:t>Youth</w:t>
      </w:r>
      <w:r>
        <w:rPr>
          <w:rFonts w:asciiTheme="majorHAnsi" w:hAnsiTheme="majorHAnsi" w:cstheme="majorHAnsi"/>
          <w:color w:val="000000" w:themeColor="text1"/>
        </w:rPr>
        <w:t>,</w:t>
      </w:r>
      <w:r w:rsidR="008B575B" w:rsidRPr="001423A9">
        <w:rPr>
          <w:rFonts w:asciiTheme="majorHAnsi" w:hAnsiTheme="majorHAnsi" w:cstheme="majorHAnsi"/>
          <w:color w:val="000000" w:themeColor="text1"/>
        </w:rPr>
        <w:t xml:space="preserve"> </w:t>
      </w:r>
      <w:r w:rsidR="003B61BB" w:rsidRPr="001423A9">
        <w:rPr>
          <w:rFonts w:asciiTheme="majorHAnsi" w:hAnsiTheme="majorHAnsi" w:cstheme="majorHAnsi"/>
          <w:color w:val="000000" w:themeColor="text1"/>
        </w:rPr>
        <w:t xml:space="preserve">I will </w:t>
      </w:r>
      <w:r w:rsidR="008B575B" w:rsidRPr="001423A9">
        <w:rPr>
          <w:rFonts w:asciiTheme="majorHAnsi" w:hAnsiTheme="majorHAnsi" w:cstheme="majorHAnsi"/>
          <w:color w:val="000000" w:themeColor="text1"/>
        </w:rPr>
        <w:t>attend a</w:t>
      </w:r>
      <w:r w:rsidR="00AD6AF1" w:rsidRPr="001423A9">
        <w:rPr>
          <w:rFonts w:asciiTheme="majorHAnsi" w:hAnsiTheme="majorHAnsi" w:cstheme="majorHAnsi"/>
          <w:color w:val="000000" w:themeColor="text1"/>
        </w:rPr>
        <w:t xml:space="preserve"> mandatory</w:t>
      </w:r>
      <w:r w:rsidR="008B575B" w:rsidRPr="001423A9">
        <w:rPr>
          <w:rFonts w:asciiTheme="majorHAnsi" w:hAnsiTheme="majorHAnsi" w:cstheme="majorHAnsi"/>
          <w:color w:val="000000" w:themeColor="text1"/>
        </w:rPr>
        <w:t xml:space="preserve"> training session each year reviewing the Youth Ministry Protection Policy</w:t>
      </w:r>
      <w:r w:rsidR="001F4094">
        <w:rPr>
          <w:rFonts w:asciiTheme="majorHAnsi" w:hAnsiTheme="majorHAnsi" w:cstheme="majorHAnsi"/>
          <w:color w:val="000000" w:themeColor="text1"/>
        </w:rPr>
        <w:t>.</w:t>
      </w:r>
    </w:p>
    <w:p w14:paraId="37DFC256" w14:textId="670246AE" w:rsidR="008B575B" w:rsidRPr="001423A9" w:rsidRDefault="001423A9" w:rsidP="003B61BB">
      <w:pPr>
        <w:numPr>
          <w:ilvl w:val="0"/>
          <w:numId w:val="25"/>
        </w:numPr>
        <w:rPr>
          <w:rFonts w:asciiTheme="majorHAnsi" w:hAnsiTheme="majorHAnsi" w:cstheme="majorHAnsi"/>
          <w:color w:val="000000" w:themeColor="text1"/>
        </w:rPr>
      </w:pPr>
      <w:r>
        <w:rPr>
          <w:rFonts w:asciiTheme="majorHAnsi" w:hAnsiTheme="majorHAnsi" w:cstheme="majorHAnsi"/>
          <w:color w:val="000000" w:themeColor="text1"/>
        </w:rPr>
        <w:t xml:space="preserve">As </w:t>
      </w:r>
      <w:r w:rsidR="00AD6AF1" w:rsidRPr="001423A9">
        <w:rPr>
          <w:rFonts w:asciiTheme="majorHAnsi" w:hAnsiTheme="majorHAnsi" w:cstheme="majorHAnsi"/>
          <w:color w:val="000000" w:themeColor="text1"/>
        </w:rPr>
        <w:t xml:space="preserve">long as I volunteer at Capitol Hill Baptist Church in ministry to Youth, I will attend a mandatory training session </w:t>
      </w:r>
      <w:r>
        <w:rPr>
          <w:rFonts w:asciiTheme="majorHAnsi" w:hAnsiTheme="majorHAnsi" w:cstheme="majorHAnsi"/>
          <w:color w:val="000000" w:themeColor="text1"/>
        </w:rPr>
        <w:t xml:space="preserve">(in person or online) </w:t>
      </w:r>
      <w:r w:rsidR="00AD6AF1" w:rsidRPr="001423A9">
        <w:rPr>
          <w:rFonts w:asciiTheme="majorHAnsi" w:hAnsiTheme="majorHAnsi" w:cstheme="majorHAnsi"/>
          <w:color w:val="000000" w:themeColor="text1"/>
        </w:rPr>
        <w:t>each year on the prevention of abuse</w:t>
      </w:r>
      <w:r w:rsidR="001F4094">
        <w:rPr>
          <w:rFonts w:asciiTheme="majorHAnsi" w:hAnsiTheme="majorHAnsi" w:cstheme="majorHAnsi"/>
          <w:color w:val="000000" w:themeColor="text1"/>
        </w:rPr>
        <w:t>.</w:t>
      </w:r>
    </w:p>
    <w:p w14:paraId="11B47EA1" w14:textId="2B93D615" w:rsidR="003B61BB" w:rsidRPr="00673E6D"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I further state that I HAVE CAREFULLY READ THE FOREGOING RELEASE AND KNOW THE CONTENTS THEREOF</w:t>
      </w:r>
      <w:r w:rsidR="00AD6AF1"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AND SIGN THIS RELEASE AS MY OWN FREE ACT. This is a legally binding agreement that I have read and understand.</w:t>
      </w:r>
    </w:p>
    <w:p w14:paraId="6188BFF0" w14:textId="77777777" w:rsidR="00AD6AF1" w:rsidRPr="00673E6D" w:rsidRDefault="00AD6AF1" w:rsidP="003B61BB">
      <w:pPr>
        <w:rPr>
          <w:rFonts w:asciiTheme="majorHAnsi" w:hAnsiTheme="majorHAnsi" w:cstheme="majorHAnsi"/>
          <w:color w:val="000000" w:themeColor="text1"/>
        </w:rPr>
      </w:pPr>
    </w:p>
    <w:p w14:paraId="1C394105" w14:textId="26B291E5" w:rsidR="003B61BB" w:rsidRPr="00673E6D" w:rsidRDefault="003B61BB"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Applicant’s Signature:</w:t>
      </w:r>
      <w:r w:rsidR="00AD6AF1" w:rsidRPr="00673E6D">
        <w:rPr>
          <w:rFonts w:asciiTheme="majorHAnsi" w:hAnsiTheme="majorHAnsi" w:cstheme="majorHAnsi"/>
          <w:color w:val="000000" w:themeColor="text1"/>
        </w:rPr>
        <w:t xml:space="preserve"> _________________________________                        </w:t>
      </w:r>
      <w:r w:rsidRPr="00673E6D">
        <w:rPr>
          <w:rFonts w:asciiTheme="majorHAnsi" w:hAnsiTheme="majorHAnsi" w:cstheme="majorHAnsi"/>
          <w:color w:val="000000" w:themeColor="text1"/>
        </w:rPr>
        <w:t>Date:</w:t>
      </w:r>
      <w:r w:rsidR="00AD6AF1" w:rsidRPr="00673E6D">
        <w:rPr>
          <w:rFonts w:asciiTheme="majorHAnsi" w:hAnsiTheme="majorHAnsi" w:cstheme="majorHAnsi"/>
          <w:color w:val="000000" w:themeColor="text1"/>
        </w:rPr>
        <w:t xml:space="preserve"> __________________</w:t>
      </w:r>
    </w:p>
    <w:p w14:paraId="740C8395" w14:textId="77777777" w:rsidR="00AD6AF1" w:rsidRPr="00673E6D" w:rsidRDefault="00AD6AF1" w:rsidP="003B61BB">
      <w:pPr>
        <w:rPr>
          <w:rFonts w:asciiTheme="majorHAnsi" w:hAnsiTheme="majorHAnsi" w:cstheme="majorHAnsi"/>
          <w:color w:val="000000" w:themeColor="text1"/>
        </w:rPr>
      </w:pPr>
    </w:p>
    <w:p w14:paraId="4A3C2CDE" w14:textId="77777777" w:rsidR="00AD6AF1" w:rsidRPr="00673E6D" w:rsidRDefault="00AD6AF1" w:rsidP="003B61BB">
      <w:pPr>
        <w:rPr>
          <w:rFonts w:asciiTheme="majorHAnsi" w:hAnsiTheme="majorHAnsi" w:cstheme="majorHAnsi"/>
          <w:color w:val="000000" w:themeColor="text1"/>
        </w:rPr>
      </w:pPr>
    </w:p>
    <w:p w14:paraId="5E708F2C" w14:textId="77777777" w:rsidR="00AD6AF1" w:rsidRPr="00673E6D" w:rsidRDefault="00AD6AF1" w:rsidP="003B61BB">
      <w:pPr>
        <w:rPr>
          <w:rFonts w:asciiTheme="majorHAnsi" w:hAnsiTheme="majorHAnsi" w:cstheme="majorHAnsi"/>
          <w:color w:val="000000" w:themeColor="text1"/>
        </w:rPr>
      </w:pPr>
    </w:p>
    <w:p w14:paraId="496AFC72" w14:textId="77777777" w:rsidR="00AD6AF1" w:rsidRPr="00673E6D" w:rsidRDefault="00AD6AF1" w:rsidP="003B61BB">
      <w:pPr>
        <w:rPr>
          <w:rFonts w:asciiTheme="majorHAnsi" w:hAnsiTheme="majorHAnsi" w:cstheme="majorHAnsi"/>
          <w:color w:val="000000" w:themeColor="text1"/>
        </w:rPr>
      </w:pPr>
    </w:p>
    <w:p w14:paraId="0C3FB57F" w14:textId="77777777" w:rsidR="00AD6AF1" w:rsidRPr="00673E6D" w:rsidRDefault="00AD6AF1" w:rsidP="003B61BB">
      <w:pPr>
        <w:rPr>
          <w:rFonts w:asciiTheme="majorHAnsi" w:hAnsiTheme="majorHAnsi" w:cstheme="majorHAnsi"/>
          <w:color w:val="000000" w:themeColor="text1"/>
        </w:rPr>
      </w:pPr>
    </w:p>
    <w:p w14:paraId="5B41B9A8" w14:textId="77777777" w:rsidR="00AD6AF1" w:rsidRPr="00673E6D" w:rsidRDefault="00AD6AF1" w:rsidP="003B61BB">
      <w:pPr>
        <w:rPr>
          <w:rFonts w:asciiTheme="majorHAnsi" w:hAnsiTheme="majorHAnsi" w:cstheme="majorHAnsi"/>
          <w:color w:val="000000" w:themeColor="text1"/>
        </w:rPr>
      </w:pPr>
    </w:p>
    <w:p w14:paraId="5250A8D2" w14:textId="55898088" w:rsidR="00AD6AF1" w:rsidRPr="00673E6D" w:rsidRDefault="00AD6AF1" w:rsidP="003B61BB">
      <w:pPr>
        <w:rPr>
          <w:rFonts w:asciiTheme="majorHAnsi" w:hAnsiTheme="majorHAnsi" w:cstheme="majorHAnsi"/>
          <w:color w:val="000000" w:themeColor="text1"/>
        </w:rPr>
      </w:pPr>
    </w:p>
    <w:p w14:paraId="1714C237" w14:textId="126B8589" w:rsidR="00AD6AF1" w:rsidRPr="00673E6D" w:rsidRDefault="00AD6AF1" w:rsidP="003B61BB">
      <w:pPr>
        <w:rPr>
          <w:rFonts w:asciiTheme="majorHAnsi" w:hAnsiTheme="majorHAnsi" w:cstheme="majorHAnsi"/>
          <w:color w:val="000000" w:themeColor="text1"/>
        </w:rPr>
      </w:pPr>
    </w:p>
    <w:p w14:paraId="41EE8C2C" w14:textId="77843EAF" w:rsidR="00AD6AF1" w:rsidRPr="00673E6D" w:rsidRDefault="00AD6AF1" w:rsidP="003B61BB">
      <w:pPr>
        <w:rPr>
          <w:rFonts w:asciiTheme="majorHAnsi" w:hAnsiTheme="majorHAnsi" w:cstheme="majorHAnsi"/>
          <w:color w:val="000000" w:themeColor="text1"/>
        </w:rPr>
      </w:pPr>
    </w:p>
    <w:p w14:paraId="165F8CAB" w14:textId="2CC4B791" w:rsidR="00E00ACE" w:rsidRDefault="00E00ACE">
      <w:pPr>
        <w:rPr>
          <w:rFonts w:asciiTheme="majorHAnsi" w:hAnsiTheme="majorHAnsi" w:cstheme="majorHAnsi"/>
          <w:b/>
          <w:bCs/>
          <w:color w:val="000000" w:themeColor="text1"/>
          <w:sz w:val="32"/>
          <w:szCs w:val="32"/>
        </w:rPr>
      </w:pPr>
      <w:bookmarkStart w:id="6" w:name="_Hlk76982563"/>
    </w:p>
    <w:p w14:paraId="048A8111" w14:textId="036D6B4F" w:rsidR="000D578A" w:rsidRPr="000D578A" w:rsidRDefault="00E00ACE" w:rsidP="000D578A">
      <w:pPr>
        <w:ind w:left="-540" w:right="-576" w:firstLine="360"/>
        <w:rPr>
          <w:rFonts w:asciiTheme="majorHAnsi" w:hAnsiTheme="majorHAnsi" w:cstheme="majorHAnsi"/>
          <w:b/>
          <w:bCs/>
          <w:color w:val="000000" w:themeColor="text1"/>
          <w:sz w:val="32"/>
          <w:szCs w:val="32"/>
        </w:rPr>
      </w:pPr>
      <w:r w:rsidRPr="00673E6D">
        <w:rPr>
          <w:rFonts w:asciiTheme="majorHAnsi" w:hAnsiTheme="majorHAnsi" w:cstheme="majorHAnsi"/>
          <w:b/>
          <w:bCs/>
          <w:color w:val="000000" w:themeColor="text1"/>
          <w:sz w:val="32"/>
          <w:szCs w:val="32"/>
        </w:rPr>
        <w:lastRenderedPageBreak/>
        <w:t xml:space="preserve">APPENDIX </w:t>
      </w:r>
      <w:r w:rsidR="00947D45">
        <w:rPr>
          <w:rFonts w:asciiTheme="majorHAnsi" w:hAnsiTheme="majorHAnsi" w:cstheme="majorHAnsi"/>
          <w:b/>
          <w:bCs/>
          <w:color w:val="000000" w:themeColor="text1"/>
          <w:sz w:val="32"/>
          <w:szCs w:val="32"/>
        </w:rPr>
        <w:t>F</w:t>
      </w:r>
      <w:r w:rsidRPr="00673E6D">
        <w:rPr>
          <w:rFonts w:asciiTheme="majorHAnsi" w:hAnsiTheme="majorHAnsi" w:cstheme="majorHAnsi"/>
          <w:b/>
          <w:bCs/>
          <w:color w:val="000000" w:themeColor="text1"/>
          <w:sz w:val="32"/>
          <w:szCs w:val="32"/>
        </w:rPr>
        <w:t>: ELECTRONIC COMMUNICATION, RETENTION, &amp; DATA RELEASE FORM</w:t>
      </w:r>
    </w:p>
    <w:p w14:paraId="371E03B6" w14:textId="49EE651F" w:rsidR="000D578A" w:rsidRDefault="000D578A" w:rsidP="000D578A">
      <w:pPr>
        <w:jc w:val="center"/>
        <w:rPr>
          <w:rFonts w:asciiTheme="majorHAnsi" w:hAnsiTheme="majorHAnsi" w:cstheme="majorHAnsi"/>
          <w:color w:val="000000" w:themeColor="text1"/>
        </w:rPr>
      </w:pPr>
      <w:r w:rsidRPr="00673E6D">
        <w:rPr>
          <w:rFonts w:asciiTheme="majorHAnsi" w:eastAsia="Cambria" w:hAnsiTheme="majorHAnsi" w:cstheme="majorHAnsi"/>
          <w:smallCaps/>
          <w:noProof/>
          <w:color w:val="000000" w:themeColor="text1"/>
        </w:rPr>
        <w:drawing>
          <wp:inline distT="0" distB="0" distL="114300" distR="114300" wp14:anchorId="70CC1E0D" wp14:editId="61A9CB70">
            <wp:extent cx="1238250" cy="1162050"/>
            <wp:effectExtent l="0" t="0" r="0" b="0"/>
            <wp:docPr id="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38250" cy="1162050"/>
                    </a:xfrm>
                    <a:prstGeom prst="rect">
                      <a:avLst/>
                    </a:prstGeom>
                    <a:ln/>
                  </pic:spPr>
                </pic:pic>
              </a:graphicData>
            </a:graphic>
          </wp:inline>
        </w:drawing>
      </w:r>
    </w:p>
    <w:p w14:paraId="17CD3633" w14:textId="77777777" w:rsidR="000D578A" w:rsidRDefault="000D578A" w:rsidP="00E00ACE">
      <w:pPr>
        <w:rPr>
          <w:rFonts w:asciiTheme="majorHAnsi" w:hAnsiTheme="majorHAnsi" w:cstheme="majorHAnsi"/>
          <w:color w:val="000000" w:themeColor="text1"/>
        </w:rPr>
      </w:pPr>
    </w:p>
    <w:p w14:paraId="2E22AB1A" w14:textId="6CC9C2CB" w:rsidR="00E00ACE" w:rsidRPr="00507518" w:rsidRDefault="00E00ACE" w:rsidP="005039DB">
      <w:pPr>
        <w:jc w:val="both"/>
        <w:rPr>
          <w:rFonts w:asciiTheme="majorHAnsi" w:hAnsiTheme="majorHAnsi" w:cstheme="majorHAnsi"/>
          <w:color w:val="000000" w:themeColor="text1"/>
        </w:rPr>
      </w:pPr>
      <w:r w:rsidRPr="00507518">
        <w:rPr>
          <w:rFonts w:asciiTheme="majorHAnsi" w:hAnsiTheme="majorHAnsi" w:cstheme="majorHAnsi"/>
          <w:color w:val="000000" w:themeColor="text1"/>
        </w:rPr>
        <w:t xml:space="preserve">I, _____________________________, a screened and approved Youth Worker at the Capitol Hill Baptist Church agree not to transmit any content that is illicit, unsavory, abusive, pornographic, discriminatory, harassing, or disrespectful when communicating with Youth. This prohibition extends to communication through any electronic medium, such as a group chat or social networking platform. Should I receive any such content from a Youth or become aware of another Youth Worker communicating in this way, I agree to immediately notify </w:t>
      </w:r>
      <w:r w:rsidR="00072320">
        <w:rPr>
          <w:rFonts w:asciiTheme="majorHAnsi" w:hAnsiTheme="majorHAnsi" w:cstheme="majorHAnsi"/>
          <w:color w:val="000000" w:themeColor="text1"/>
        </w:rPr>
        <w:t>Director of Youth Ministry</w:t>
      </w:r>
      <w:r w:rsidRPr="00507518">
        <w:rPr>
          <w:rFonts w:asciiTheme="majorHAnsi" w:hAnsiTheme="majorHAnsi" w:cstheme="majorHAnsi"/>
          <w:color w:val="000000" w:themeColor="text1"/>
        </w:rPr>
        <w:t xml:space="preserve"> at the Capitol Hill Baptist Church. I also agree to fill out and submit an Incident Report Form to the </w:t>
      </w:r>
      <w:r w:rsidR="00072320">
        <w:rPr>
          <w:rFonts w:asciiTheme="majorHAnsi" w:hAnsiTheme="majorHAnsi" w:cstheme="majorHAnsi"/>
          <w:color w:val="000000" w:themeColor="text1"/>
        </w:rPr>
        <w:t>Director of Youth Ministry</w:t>
      </w:r>
      <w:r w:rsidRPr="00507518">
        <w:rPr>
          <w:rFonts w:asciiTheme="majorHAnsi" w:hAnsiTheme="majorHAnsi" w:cstheme="majorHAnsi"/>
          <w:color w:val="000000" w:themeColor="text1"/>
        </w:rPr>
        <w:t xml:space="preserve"> and the YMPC concerning the alleged communication activities.</w:t>
      </w:r>
      <w:r w:rsidR="004F5DDA" w:rsidRPr="00507518">
        <w:rPr>
          <w:rFonts w:asciiTheme="majorHAnsi" w:hAnsiTheme="majorHAnsi" w:cstheme="majorHAnsi"/>
          <w:color w:val="000000" w:themeColor="text1"/>
        </w:rPr>
        <w:t xml:space="preserve"> Furthermore, I agree to not take pictures of Youth and post them on any social media account without the express written consent of their parents.</w:t>
      </w:r>
    </w:p>
    <w:p w14:paraId="030ACDCE" w14:textId="2AF580C0" w:rsidR="00E00ACE" w:rsidRPr="00507518" w:rsidRDefault="00E00ACE" w:rsidP="005039DB">
      <w:pPr>
        <w:jc w:val="both"/>
        <w:rPr>
          <w:rFonts w:asciiTheme="majorHAnsi" w:hAnsiTheme="majorHAnsi" w:cstheme="majorHAnsi"/>
          <w:color w:val="000000" w:themeColor="text1"/>
        </w:rPr>
      </w:pPr>
      <w:r w:rsidRPr="00507518">
        <w:rPr>
          <w:rFonts w:asciiTheme="majorHAnsi" w:hAnsiTheme="majorHAnsi" w:cstheme="majorHAnsi"/>
          <w:color w:val="000000" w:themeColor="text1"/>
        </w:rPr>
        <w:t xml:space="preserve">I understand that if I violate any of the provisions above, I may be removed from the Youth Ministry at the discretion of the </w:t>
      </w:r>
      <w:r w:rsidR="00072320">
        <w:rPr>
          <w:rFonts w:asciiTheme="majorHAnsi" w:hAnsiTheme="majorHAnsi" w:cstheme="majorHAnsi"/>
          <w:color w:val="000000" w:themeColor="text1"/>
        </w:rPr>
        <w:t>Director of Youth Ministry</w:t>
      </w:r>
      <w:r w:rsidRPr="00507518">
        <w:rPr>
          <w:rFonts w:asciiTheme="majorHAnsi" w:hAnsiTheme="majorHAnsi" w:cstheme="majorHAnsi"/>
          <w:color w:val="000000" w:themeColor="text1"/>
        </w:rPr>
        <w:t xml:space="preserve"> or the Youth Ministry Protection Committee.</w:t>
      </w:r>
    </w:p>
    <w:p w14:paraId="508604A4" w14:textId="1386AA55" w:rsidR="00E00ACE" w:rsidRPr="00507518" w:rsidRDefault="00E00ACE" w:rsidP="005039DB">
      <w:pPr>
        <w:jc w:val="both"/>
        <w:rPr>
          <w:rFonts w:asciiTheme="majorHAnsi" w:hAnsiTheme="majorHAnsi" w:cstheme="majorHAnsi"/>
          <w:color w:val="000000" w:themeColor="text1"/>
        </w:rPr>
      </w:pPr>
      <w:r w:rsidRPr="00507518">
        <w:rPr>
          <w:rFonts w:asciiTheme="majorHAnsi" w:hAnsiTheme="majorHAnsi" w:cstheme="majorHAnsi"/>
          <w:color w:val="000000" w:themeColor="text1"/>
        </w:rPr>
        <w:t xml:space="preserve">Additionally, in signing this document, I give permission to the </w:t>
      </w:r>
      <w:r w:rsidR="00072320">
        <w:rPr>
          <w:rFonts w:asciiTheme="majorHAnsi" w:hAnsiTheme="majorHAnsi" w:cstheme="majorHAnsi"/>
          <w:color w:val="000000" w:themeColor="text1"/>
        </w:rPr>
        <w:t>Director of Youth Ministry</w:t>
      </w:r>
      <w:r w:rsidRPr="00507518">
        <w:rPr>
          <w:rFonts w:asciiTheme="majorHAnsi" w:hAnsiTheme="majorHAnsi" w:cstheme="majorHAnsi"/>
          <w:color w:val="000000" w:themeColor="text1"/>
        </w:rPr>
        <w:t xml:space="preserve"> to examine my electronic communication devices for any communication made to or received from a Youth in the Capitol Hill Baptist Church Youth Ministry during my time as a Youth Worker. I understand that such an examination will be made only as it relates to communication with Youth so as to verify my appropriate engagement with the Youth. Furthermore, I agree to retain all communication with Youth during my service in the Youth Ministry for a period of three years after the official discontinuation of my service in the ministry.</w:t>
      </w:r>
    </w:p>
    <w:p w14:paraId="406CF93F" w14:textId="77777777" w:rsidR="00E00ACE" w:rsidRPr="00507518" w:rsidRDefault="00E00ACE" w:rsidP="005039DB">
      <w:pPr>
        <w:jc w:val="both"/>
        <w:rPr>
          <w:rFonts w:asciiTheme="majorHAnsi" w:hAnsiTheme="majorHAnsi" w:cstheme="majorHAnsi"/>
          <w:color w:val="000000" w:themeColor="text1"/>
        </w:rPr>
      </w:pPr>
    </w:p>
    <w:p w14:paraId="32E057A2" w14:textId="71B595A8" w:rsidR="001440FE" w:rsidRPr="00507518" w:rsidRDefault="00E00ACE" w:rsidP="001440FE">
      <w:pPr>
        <w:rPr>
          <w:rFonts w:asciiTheme="majorHAnsi" w:hAnsiTheme="majorHAnsi" w:cstheme="majorHAnsi"/>
          <w:color w:val="000000" w:themeColor="text1"/>
        </w:rPr>
      </w:pPr>
      <w:r w:rsidRPr="00507518">
        <w:rPr>
          <w:rFonts w:asciiTheme="majorHAnsi" w:hAnsiTheme="majorHAnsi" w:cstheme="majorHAnsi"/>
          <w:color w:val="000000" w:themeColor="text1"/>
        </w:rPr>
        <w:t xml:space="preserve">I </w:t>
      </w:r>
      <w:r w:rsidR="001440FE" w:rsidRPr="00507518">
        <w:rPr>
          <w:rFonts w:asciiTheme="majorHAnsi" w:hAnsiTheme="majorHAnsi" w:cstheme="majorHAnsi"/>
          <w:color w:val="000000" w:themeColor="text1"/>
        </w:rPr>
        <w:t>state that I HAVE CAREFULLY READ THE FOREGOING RELEASE AND KNOW THE CONTENTS THEREOF AND SIGN THIS RELEASE AS MY OWN FREE ACT. This is a legally binding agreement that I have read and understand.</w:t>
      </w:r>
    </w:p>
    <w:p w14:paraId="2FA2C56C" w14:textId="638EA0A4" w:rsidR="00E00ACE" w:rsidRPr="00673E6D" w:rsidRDefault="00E00ACE" w:rsidP="005039DB">
      <w:pPr>
        <w:jc w:val="both"/>
        <w:rPr>
          <w:rFonts w:asciiTheme="majorHAnsi" w:hAnsiTheme="majorHAnsi" w:cstheme="majorHAnsi"/>
          <w:color w:val="000000" w:themeColor="text1"/>
        </w:rPr>
      </w:pPr>
    </w:p>
    <w:p w14:paraId="127C8A6B" w14:textId="77777777" w:rsidR="00E00ACE" w:rsidRPr="00673E6D" w:rsidRDefault="00E00ACE" w:rsidP="005039DB">
      <w:pPr>
        <w:jc w:val="both"/>
        <w:rPr>
          <w:rFonts w:asciiTheme="majorHAnsi" w:hAnsiTheme="majorHAnsi" w:cstheme="majorHAnsi"/>
          <w:color w:val="000000" w:themeColor="text1"/>
        </w:rPr>
      </w:pPr>
    </w:p>
    <w:p w14:paraId="4ED6D79A" w14:textId="77777777" w:rsidR="00E00ACE" w:rsidRPr="00673E6D" w:rsidRDefault="00E00ACE" w:rsidP="005039DB">
      <w:pPr>
        <w:jc w:val="both"/>
        <w:rPr>
          <w:rFonts w:asciiTheme="majorHAnsi" w:hAnsiTheme="majorHAnsi" w:cstheme="majorHAnsi"/>
          <w:b/>
          <w:bCs/>
          <w:color w:val="000000" w:themeColor="text1"/>
        </w:rPr>
      </w:pPr>
      <w:r w:rsidRPr="00673E6D">
        <w:rPr>
          <w:rFonts w:asciiTheme="majorHAnsi" w:hAnsiTheme="majorHAnsi" w:cstheme="majorHAnsi"/>
          <w:b/>
          <w:bCs/>
          <w:color w:val="000000" w:themeColor="text1"/>
        </w:rPr>
        <w:t>Signature ________________________________ Date: _____________</w:t>
      </w:r>
    </w:p>
    <w:p w14:paraId="3766D665" w14:textId="231A19A5" w:rsidR="00E00ACE" w:rsidRDefault="00E00ACE" w:rsidP="005039DB">
      <w:pPr>
        <w:jc w:val="both"/>
        <w:rPr>
          <w:rFonts w:asciiTheme="majorHAnsi" w:hAnsiTheme="majorHAnsi" w:cstheme="majorHAnsi"/>
          <w:b/>
          <w:bCs/>
          <w:color w:val="000000" w:themeColor="text1"/>
          <w:sz w:val="32"/>
          <w:szCs w:val="32"/>
        </w:rPr>
      </w:pPr>
    </w:p>
    <w:p w14:paraId="1E7DC35F" w14:textId="77777777" w:rsidR="00E00ACE" w:rsidRDefault="00E00ACE">
      <w:pPr>
        <w:rPr>
          <w:rFonts w:asciiTheme="majorHAnsi" w:hAnsiTheme="majorHAnsi" w:cstheme="majorHAnsi"/>
          <w:b/>
          <w:bCs/>
          <w:color w:val="000000" w:themeColor="text1"/>
          <w:sz w:val="32"/>
          <w:szCs w:val="32"/>
        </w:rPr>
      </w:pPr>
      <w:r>
        <w:rPr>
          <w:rFonts w:asciiTheme="majorHAnsi" w:hAnsiTheme="majorHAnsi" w:cstheme="majorHAnsi"/>
          <w:b/>
          <w:bCs/>
          <w:color w:val="000000" w:themeColor="text1"/>
          <w:sz w:val="32"/>
          <w:szCs w:val="32"/>
        </w:rPr>
        <w:br w:type="page"/>
      </w:r>
    </w:p>
    <w:p w14:paraId="217B93E8" w14:textId="30189313" w:rsidR="003B61BB" w:rsidRDefault="003B61BB" w:rsidP="005203B0">
      <w:pPr>
        <w:spacing w:after="120"/>
        <w:jc w:val="center"/>
        <w:rPr>
          <w:rFonts w:asciiTheme="majorHAnsi" w:hAnsiTheme="majorHAnsi" w:cstheme="majorHAnsi"/>
          <w:b/>
          <w:bCs/>
          <w:color w:val="000000" w:themeColor="text1"/>
          <w:sz w:val="32"/>
          <w:szCs w:val="32"/>
        </w:rPr>
      </w:pPr>
      <w:r w:rsidRPr="00673E6D">
        <w:rPr>
          <w:rFonts w:asciiTheme="majorHAnsi" w:hAnsiTheme="majorHAnsi" w:cstheme="majorHAnsi"/>
          <w:b/>
          <w:bCs/>
          <w:color w:val="000000" w:themeColor="text1"/>
          <w:sz w:val="32"/>
          <w:szCs w:val="32"/>
        </w:rPr>
        <w:lastRenderedPageBreak/>
        <w:t xml:space="preserve">APPENDIX </w:t>
      </w:r>
      <w:r w:rsidR="00947D45">
        <w:rPr>
          <w:rFonts w:asciiTheme="majorHAnsi" w:hAnsiTheme="majorHAnsi" w:cstheme="majorHAnsi"/>
          <w:b/>
          <w:bCs/>
          <w:color w:val="000000" w:themeColor="text1"/>
          <w:sz w:val="32"/>
          <w:szCs w:val="32"/>
        </w:rPr>
        <w:t>G</w:t>
      </w:r>
      <w:r w:rsidRPr="00673E6D">
        <w:rPr>
          <w:rFonts w:asciiTheme="majorHAnsi" w:hAnsiTheme="majorHAnsi" w:cstheme="majorHAnsi"/>
          <w:b/>
          <w:bCs/>
          <w:color w:val="000000" w:themeColor="text1"/>
          <w:sz w:val="32"/>
          <w:szCs w:val="32"/>
        </w:rPr>
        <w:t>: YOUTH WORKER RENEWAL FORM</w:t>
      </w:r>
      <w:bookmarkEnd w:id="6"/>
    </w:p>
    <w:p w14:paraId="39CF001E" w14:textId="1EB16E21" w:rsidR="005203B0" w:rsidRPr="005203B0" w:rsidRDefault="005203B0" w:rsidP="00F90E56">
      <w:pPr>
        <w:spacing w:after="360"/>
        <w:jc w:val="center"/>
        <w:rPr>
          <w:rFonts w:asciiTheme="majorHAnsi" w:hAnsiTheme="majorHAnsi" w:cstheme="majorHAnsi"/>
          <w:color w:val="000000" w:themeColor="text1"/>
        </w:rPr>
      </w:pPr>
      <w:r w:rsidRPr="005203B0">
        <w:rPr>
          <w:rFonts w:asciiTheme="majorHAnsi" w:hAnsiTheme="majorHAnsi" w:cstheme="majorHAnsi"/>
          <w:color w:val="000000" w:themeColor="text1"/>
        </w:rPr>
        <w:t xml:space="preserve">(Confidential: </w:t>
      </w:r>
      <w:r w:rsidR="009A0B0F">
        <w:rPr>
          <w:rFonts w:asciiTheme="majorHAnsi" w:hAnsiTheme="majorHAnsi" w:cstheme="majorHAnsi"/>
          <w:color w:val="000000" w:themeColor="text1"/>
        </w:rPr>
        <w:t>Director of Youth Ministry’s</w:t>
      </w:r>
      <w:r w:rsidRPr="005203B0">
        <w:rPr>
          <w:rFonts w:asciiTheme="majorHAnsi" w:hAnsiTheme="majorHAnsi" w:cstheme="majorHAnsi"/>
          <w:color w:val="000000" w:themeColor="text1"/>
        </w:rPr>
        <w:t xml:space="preserve"> eyes only)</w:t>
      </w:r>
    </w:p>
    <w:p w14:paraId="700742CA" w14:textId="619A2FA0" w:rsidR="000D578A" w:rsidRPr="00673E6D" w:rsidRDefault="000D578A" w:rsidP="005203B0">
      <w:pPr>
        <w:spacing w:after="240"/>
        <w:jc w:val="center"/>
        <w:rPr>
          <w:rFonts w:asciiTheme="majorHAnsi" w:hAnsiTheme="majorHAnsi" w:cstheme="majorHAnsi"/>
          <w:b/>
          <w:bCs/>
          <w:color w:val="000000" w:themeColor="text1"/>
          <w:sz w:val="32"/>
          <w:szCs w:val="32"/>
        </w:rPr>
      </w:pPr>
      <w:r w:rsidRPr="00673E6D">
        <w:rPr>
          <w:rFonts w:asciiTheme="majorHAnsi" w:eastAsia="Cambria" w:hAnsiTheme="majorHAnsi" w:cstheme="majorHAnsi"/>
          <w:smallCaps/>
          <w:noProof/>
          <w:color w:val="000000" w:themeColor="text1"/>
        </w:rPr>
        <w:drawing>
          <wp:inline distT="0" distB="0" distL="114300" distR="114300" wp14:anchorId="7321EADC" wp14:editId="773BDCAD">
            <wp:extent cx="1238250" cy="1162050"/>
            <wp:effectExtent l="0" t="0" r="0" b="0"/>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38250" cy="1162050"/>
                    </a:xfrm>
                    <a:prstGeom prst="rect">
                      <a:avLst/>
                    </a:prstGeom>
                    <a:ln/>
                  </pic:spPr>
                </pic:pic>
              </a:graphicData>
            </a:graphic>
          </wp:inline>
        </w:drawing>
      </w:r>
    </w:p>
    <w:p w14:paraId="02C16986" w14:textId="21B687F7" w:rsidR="003B61BB" w:rsidRPr="00673E6D" w:rsidRDefault="003B61BB" w:rsidP="00DB574F">
      <w:pPr>
        <w:jc w:val="both"/>
        <w:rPr>
          <w:rFonts w:asciiTheme="majorHAnsi" w:hAnsiTheme="majorHAnsi" w:cstheme="majorHAnsi"/>
          <w:color w:val="000000" w:themeColor="text1"/>
        </w:rPr>
      </w:pPr>
      <w:r w:rsidRPr="00673E6D">
        <w:rPr>
          <w:rFonts w:asciiTheme="majorHAnsi" w:hAnsiTheme="majorHAnsi" w:cstheme="majorHAnsi"/>
          <w:color w:val="000000" w:themeColor="text1"/>
        </w:rPr>
        <w:t>Name ___________________________________________</w:t>
      </w:r>
      <w:r w:rsidR="00AD6AF1"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 xml:space="preserve"> </w:t>
      </w:r>
      <w:r w:rsidR="00007B4E">
        <w:rPr>
          <w:rFonts w:asciiTheme="majorHAnsi" w:hAnsiTheme="majorHAnsi" w:cstheme="majorHAnsi"/>
          <w:color w:val="000000" w:themeColor="text1"/>
        </w:rPr>
        <w:tab/>
      </w:r>
    </w:p>
    <w:p w14:paraId="366024F0" w14:textId="77777777" w:rsidR="003B61BB" w:rsidRPr="00673E6D" w:rsidRDefault="003B61BB" w:rsidP="00007B4E">
      <w:pPr>
        <w:jc w:val="both"/>
        <w:rPr>
          <w:rFonts w:asciiTheme="majorHAnsi" w:hAnsiTheme="majorHAnsi" w:cstheme="majorHAnsi"/>
          <w:b/>
          <w:bCs/>
          <w:i/>
          <w:iCs/>
          <w:color w:val="000000" w:themeColor="text1"/>
        </w:rPr>
      </w:pPr>
      <w:r w:rsidRPr="00673E6D">
        <w:rPr>
          <w:rFonts w:asciiTheme="majorHAnsi" w:hAnsiTheme="majorHAnsi" w:cstheme="majorHAnsi"/>
          <w:b/>
          <w:bCs/>
          <w:i/>
          <w:iCs/>
          <w:color w:val="000000" w:themeColor="text1"/>
        </w:rPr>
        <w:t>Have you at any time ever:</w:t>
      </w:r>
    </w:p>
    <w:p w14:paraId="2175D764" w14:textId="77777777" w:rsidR="003B61BB" w:rsidRPr="00673E6D" w:rsidRDefault="003B61BB" w:rsidP="00007B4E">
      <w:pPr>
        <w:jc w:val="both"/>
        <w:rPr>
          <w:rFonts w:asciiTheme="majorHAnsi" w:hAnsiTheme="majorHAnsi" w:cstheme="majorHAnsi"/>
          <w:color w:val="000000" w:themeColor="text1"/>
        </w:rPr>
      </w:pPr>
      <w:r w:rsidRPr="00673E6D">
        <w:rPr>
          <w:rFonts w:asciiTheme="majorHAnsi" w:hAnsiTheme="majorHAnsi" w:cstheme="majorHAnsi"/>
          <w:color w:val="000000" w:themeColor="text1"/>
        </w:rPr>
        <w:t>• Been arrested for any reason? _____ Yes _____ No</w:t>
      </w:r>
    </w:p>
    <w:p w14:paraId="40D4E6C1" w14:textId="77777777" w:rsidR="003B61BB" w:rsidRPr="00673E6D" w:rsidRDefault="003B61BB" w:rsidP="00007B4E">
      <w:pPr>
        <w:jc w:val="both"/>
        <w:rPr>
          <w:rFonts w:asciiTheme="majorHAnsi" w:hAnsiTheme="majorHAnsi" w:cstheme="majorHAnsi"/>
          <w:color w:val="000000" w:themeColor="text1"/>
        </w:rPr>
      </w:pPr>
      <w:r w:rsidRPr="00673E6D">
        <w:rPr>
          <w:rFonts w:asciiTheme="majorHAnsi" w:hAnsiTheme="majorHAnsi" w:cstheme="majorHAnsi"/>
          <w:color w:val="000000" w:themeColor="text1"/>
        </w:rPr>
        <w:t>• Been convicted of, or pleaded guilty or no contest to, any crime? _____ Yes _____ No</w:t>
      </w:r>
    </w:p>
    <w:p w14:paraId="42A54245" w14:textId="0159E961" w:rsidR="003B61BB" w:rsidRPr="00673E6D" w:rsidRDefault="003B61BB" w:rsidP="00007B4E">
      <w:pPr>
        <w:jc w:val="both"/>
        <w:rPr>
          <w:rFonts w:asciiTheme="majorHAnsi" w:hAnsiTheme="majorHAnsi" w:cstheme="majorHAnsi"/>
          <w:color w:val="000000" w:themeColor="text1"/>
        </w:rPr>
      </w:pPr>
      <w:r w:rsidRPr="00673E6D">
        <w:rPr>
          <w:rFonts w:asciiTheme="majorHAnsi" w:hAnsiTheme="majorHAnsi" w:cstheme="majorHAnsi"/>
          <w:color w:val="000000" w:themeColor="text1"/>
        </w:rPr>
        <w:t>• Engaged in, or been accused of, any child molestation, exploitation, or abuse? _____ Yes ____ No</w:t>
      </w:r>
    </w:p>
    <w:p w14:paraId="58EC27D5" w14:textId="77777777" w:rsidR="003B61BB" w:rsidRPr="00673E6D" w:rsidRDefault="003B61BB" w:rsidP="00007B4E">
      <w:pPr>
        <w:jc w:val="both"/>
        <w:rPr>
          <w:rFonts w:asciiTheme="majorHAnsi" w:hAnsiTheme="majorHAnsi" w:cstheme="majorHAnsi"/>
          <w:b/>
          <w:bCs/>
          <w:i/>
          <w:iCs/>
          <w:color w:val="000000" w:themeColor="text1"/>
        </w:rPr>
      </w:pPr>
      <w:r w:rsidRPr="00673E6D">
        <w:rPr>
          <w:rFonts w:asciiTheme="majorHAnsi" w:hAnsiTheme="majorHAnsi" w:cstheme="majorHAnsi"/>
          <w:b/>
          <w:bCs/>
          <w:i/>
          <w:iCs/>
          <w:color w:val="000000" w:themeColor="text1"/>
        </w:rPr>
        <w:t>Are you aware of:</w:t>
      </w:r>
    </w:p>
    <w:p w14:paraId="76C0FD41" w14:textId="0EB20C37" w:rsidR="003B61BB" w:rsidRPr="00673E6D" w:rsidRDefault="003B61BB" w:rsidP="00007B4E">
      <w:pPr>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 Having any traits or tendencies that could pose any threat to </w:t>
      </w:r>
      <w:r w:rsidR="00F90E56" w:rsidRPr="00673E6D">
        <w:rPr>
          <w:rFonts w:asciiTheme="majorHAnsi" w:hAnsiTheme="majorHAnsi" w:cstheme="majorHAnsi"/>
          <w:color w:val="000000" w:themeColor="text1"/>
        </w:rPr>
        <w:t>Youth</w:t>
      </w:r>
      <w:r w:rsidRPr="00673E6D">
        <w:rPr>
          <w:rFonts w:asciiTheme="majorHAnsi" w:hAnsiTheme="majorHAnsi" w:cstheme="majorHAnsi"/>
          <w:color w:val="000000" w:themeColor="text1"/>
        </w:rPr>
        <w:t>? _</w:t>
      </w:r>
      <w:r w:rsidR="00F90E56" w:rsidRPr="00673E6D">
        <w:rPr>
          <w:rFonts w:asciiTheme="majorHAnsi" w:hAnsiTheme="majorHAnsi" w:cstheme="majorHAnsi"/>
          <w:color w:val="000000" w:themeColor="text1"/>
        </w:rPr>
        <w:t>__</w:t>
      </w:r>
      <w:r w:rsidRPr="00673E6D">
        <w:rPr>
          <w:rFonts w:asciiTheme="majorHAnsi" w:hAnsiTheme="majorHAnsi" w:cstheme="majorHAnsi"/>
          <w:color w:val="000000" w:themeColor="text1"/>
        </w:rPr>
        <w:t xml:space="preserve">__ Yes </w:t>
      </w:r>
      <w:r w:rsidR="00F90E56" w:rsidRPr="00673E6D">
        <w:rPr>
          <w:rFonts w:asciiTheme="majorHAnsi" w:hAnsiTheme="majorHAnsi" w:cstheme="majorHAnsi"/>
          <w:color w:val="000000" w:themeColor="text1"/>
        </w:rPr>
        <w:t>__</w:t>
      </w:r>
      <w:r w:rsidRPr="00673E6D">
        <w:rPr>
          <w:rFonts w:asciiTheme="majorHAnsi" w:hAnsiTheme="majorHAnsi" w:cstheme="majorHAnsi"/>
          <w:color w:val="000000" w:themeColor="text1"/>
        </w:rPr>
        <w:t>___ No</w:t>
      </w:r>
    </w:p>
    <w:p w14:paraId="64C08F83" w14:textId="14879D10" w:rsidR="003B61BB" w:rsidRDefault="003B61BB" w:rsidP="00007B4E">
      <w:pPr>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 Any reason why you should not work with </w:t>
      </w:r>
      <w:r w:rsidR="00F90E56" w:rsidRPr="00673E6D">
        <w:rPr>
          <w:rFonts w:asciiTheme="majorHAnsi" w:hAnsiTheme="majorHAnsi" w:cstheme="majorHAnsi"/>
          <w:color w:val="000000" w:themeColor="text1"/>
        </w:rPr>
        <w:t>Youth</w:t>
      </w:r>
      <w:r w:rsidRPr="00673E6D">
        <w:rPr>
          <w:rFonts w:asciiTheme="majorHAnsi" w:hAnsiTheme="majorHAnsi" w:cstheme="majorHAnsi"/>
          <w:color w:val="000000" w:themeColor="text1"/>
        </w:rPr>
        <w:t>? _____ Yes _____ No</w:t>
      </w:r>
    </w:p>
    <w:p w14:paraId="31A13ACA" w14:textId="5667ED05" w:rsidR="00507518" w:rsidRDefault="00507518" w:rsidP="00007B4E">
      <w:pPr>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Any change in your theology that would put you at odds with the Church’s Statement of Faith, Church Covenant, or the </w:t>
      </w:r>
      <w:r w:rsidR="005E37E9">
        <w:rPr>
          <w:rFonts w:asciiTheme="majorHAnsi" w:hAnsiTheme="majorHAnsi" w:cstheme="majorHAnsi"/>
          <w:color w:val="000000" w:themeColor="text1"/>
        </w:rPr>
        <w:t>SBC’s</w:t>
      </w:r>
      <w:r>
        <w:rPr>
          <w:rFonts w:asciiTheme="majorHAnsi" w:hAnsiTheme="majorHAnsi" w:cstheme="majorHAnsi"/>
          <w:color w:val="000000" w:themeColor="text1"/>
        </w:rPr>
        <w:t xml:space="preserve"> statement on complementarianism in the Baptist Faith &amp; Message 2000?</w:t>
      </w:r>
      <w:r w:rsidRPr="00673E6D">
        <w:rPr>
          <w:rFonts w:asciiTheme="majorHAnsi" w:hAnsiTheme="majorHAnsi" w:cstheme="majorHAnsi"/>
          <w:color w:val="000000" w:themeColor="text1"/>
        </w:rPr>
        <w:t xml:space="preserve"> _____ Yes _____ No</w:t>
      </w:r>
    </w:p>
    <w:p w14:paraId="5F9AF5DB" w14:textId="1921D0AF" w:rsidR="00507518" w:rsidRPr="00673E6D" w:rsidRDefault="00507518" w:rsidP="00507518">
      <w:pPr>
        <w:jc w:val="both"/>
        <w:rPr>
          <w:rFonts w:asciiTheme="majorHAnsi" w:hAnsiTheme="majorHAnsi" w:cstheme="majorHAnsi"/>
          <w:b/>
          <w:bCs/>
          <w:i/>
          <w:iCs/>
          <w:color w:val="000000" w:themeColor="text1"/>
        </w:rPr>
      </w:pPr>
      <w:r>
        <w:rPr>
          <w:rFonts w:asciiTheme="majorHAnsi" w:hAnsiTheme="majorHAnsi" w:cstheme="majorHAnsi"/>
          <w:b/>
          <w:bCs/>
          <w:i/>
          <w:iCs/>
          <w:color w:val="000000" w:themeColor="text1"/>
        </w:rPr>
        <w:t>In the past year, h</w:t>
      </w:r>
      <w:r w:rsidRPr="00673E6D">
        <w:rPr>
          <w:rFonts w:asciiTheme="majorHAnsi" w:hAnsiTheme="majorHAnsi" w:cstheme="majorHAnsi"/>
          <w:b/>
          <w:bCs/>
          <w:i/>
          <w:iCs/>
          <w:color w:val="000000" w:themeColor="text1"/>
        </w:rPr>
        <w:t>ave you at any time ever:</w:t>
      </w:r>
    </w:p>
    <w:p w14:paraId="37A281EB" w14:textId="2CF02579" w:rsidR="00507518" w:rsidRDefault="00507518" w:rsidP="00507518">
      <w:pPr>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 </w:t>
      </w:r>
      <w:r>
        <w:rPr>
          <w:rFonts w:asciiTheme="majorHAnsi" w:hAnsiTheme="majorHAnsi" w:cstheme="majorHAnsi"/>
          <w:color w:val="000000" w:themeColor="text1"/>
        </w:rPr>
        <w:t>Viewed pornography</w:t>
      </w:r>
      <w:r w:rsidRPr="00673E6D">
        <w:rPr>
          <w:rFonts w:asciiTheme="majorHAnsi" w:hAnsiTheme="majorHAnsi" w:cstheme="majorHAnsi"/>
          <w:color w:val="000000" w:themeColor="text1"/>
        </w:rPr>
        <w:t>? _____ Yes _____ No</w:t>
      </w:r>
    </w:p>
    <w:p w14:paraId="580E2C53" w14:textId="29586458" w:rsidR="005E37E9" w:rsidRPr="00507518" w:rsidRDefault="005E37E9" w:rsidP="00507518">
      <w:pPr>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 </w:t>
      </w:r>
      <w:r>
        <w:rPr>
          <w:rFonts w:asciiTheme="majorHAnsi" w:hAnsiTheme="majorHAnsi" w:cstheme="majorHAnsi"/>
          <w:color w:val="000000" w:themeColor="text1"/>
        </w:rPr>
        <w:t>Engaged in premarital or extramarital sex</w:t>
      </w:r>
      <w:r w:rsidRPr="00673E6D">
        <w:rPr>
          <w:rFonts w:asciiTheme="majorHAnsi" w:hAnsiTheme="majorHAnsi" w:cstheme="majorHAnsi"/>
          <w:color w:val="000000" w:themeColor="text1"/>
        </w:rPr>
        <w:t>? _____ Yes _____ No</w:t>
      </w:r>
    </w:p>
    <w:p w14:paraId="1DE11112" w14:textId="19B34CEE" w:rsidR="00F90E56" w:rsidRPr="00507518" w:rsidRDefault="003B61BB" w:rsidP="00007B4E">
      <w:pPr>
        <w:jc w:val="both"/>
        <w:rPr>
          <w:rFonts w:asciiTheme="majorHAnsi" w:hAnsiTheme="majorHAnsi" w:cstheme="majorHAnsi"/>
          <w:color w:val="000000" w:themeColor="text1"/>
          <w:u w:val="single"/>
        </w:rPr>
      </w:pPr>
      <w:r w:rsidRPr="00507518">
        <w:rPr>
          <w:rFonts w:asciiTheme="majorHAnsi" w:hAnsiTheme="majorHAnsi" w:cstheme="majorHAnsi"/>
          <w:color w:val="000000" w:themeColor="text1"/>
          <w:u w:val="single"/>
        </w:rPr>
        <w:t>If the answer to any of these questions is “yes,” please explain in detail</w:t>
      </w:r>
      <w:r w:rsidR="00F90E56" w:rsidRPr="00507518">
        <w:rPr>
          <w:rFonts w:asciiTheme="majorHAnsi" w:hAnsiTheme="majorHAnsi" w:cstheme="majorHAnsi"/>
          <w:color w:val="000000" w:themeColor="text1"/>
          <w:u w:val="single"/>
        </w:rPr>
        <w:t xml:space="preserve"> on another sheet of paper</w:t>
      </w:r>
      <w:r w:rsidR="00507518" w:rsidRPr="00507518">
        <w:rPr>
          <w:rFonts w:asciiTheme="majorHAnsi" w:hAnsiTheme="majorHAnsi" w:cstheme="majorHAnsi"/>
          <w:color w:val="000000" w:themeColor="text1"/>
          <w:u w:val="single"/>
        </w:rPr>
        <w:t>.</w:t>
      </w:r>
    </w:p>
    <w:p w14:paraId="1D0A9898" w14:textId="011BADA4" w:rsidR="003B61BB" w:rsidRPr="00673E6D" w:rsidRDefault="003B61BB" w:rsidP="00007B4E">
      <w:pPr>
        <w:jc w:val="both"/>
        <w:rPr>
          <w:rFonts w:asciiTheme="majorHAnsi" w:hAnsiTheme="majorHAnsi" w:cstheme="majorHAnsi"/>
          <w:b/>
          <w:bCs/>
          <w:i/>
          <w:iCs/>
          <w:color w:val="000000" w:themeColor="text1"/>
        </w:rPr>
      </w:pPr>
      <w:r w:rsidRPr="00673E6D">
        <w:rPr>
          <w:rFonts w:asciiTheme="majorHAnsi" w:hAnsiTheme="majorHAnsi" w:cstheme="majorHAnsi"/>
          <w:b/>
          <w:bCs/>
          <w:i/>
          <w:iCs/>
          <w:color w:val="000000" w:themeColor="text1"/>
        </w:rPr>
        <w:t>Verification and Release:</w:t>
      </w:r>
    </w:p>
    <w:p w14:paraId="2B3B99F2" w14:textId="0090E672" w:rsidR="00F90E56" w:rsidRPr="00673E6D" w:rsidRDefault="003B61BB" w:rsidP="00007B4E">
      <w:pPr>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I recognize that </w:t>
      </w:r>
      <w:r w:rsidR="00F90E56" w:rsidRPr="00673E6D">
        <w:rPr>
          <w:rFonts w:asciiTheme="majorHAnsi" w:hAnsiTheme="majorHAnsi" w:cstheme="majorHAnsi"/>
          <w:color w:val="000000" w:themeColor="text1"/>
        </w:rPr>
        <w:t>Capitol Hill Baptist Church</w:t>
      </w:r>
      <w:r w:rsidRPr="00673E6D">
        <w:rPr>
          <w:rFonts w:asciiTheme="majorHAnsi" w:hAnsiTheme="majorHAnsi" w:cstheme="majorHAnsi"/>
          <w:color w:val="000000" w:themeColor="text1"/>
        </w:rPr>
        <w:t xml:space="preserve"> is relying on the accuracy of the information I provide on the </w:t>
      </w:r>
      <w:r w:rsidR="005039DB">
        <w:rPr>
          <w:rFonts w:asciiTheme="majorHAnsi" w:hAnsiTheme="majorHAnsi" w:cstheme="majorHAnsi"/>
          <w:color w:val="000000" w:themeColor="text1"/>
        </w:rPr>
        <w:t xml:space="preserve">Youth </w:t>
      </w:r>
      <w:r w:rsidRPr="00673E6D">
        <w:rPr>
          <w:rFonts w:asciiTheme="majorHAnsi" w:hAnsiTheme="majorHAnsi" w:cstheme="majorHAnsi"/>
          <w:color w:val="000000" w:themeColor="text1"/>
        </w:rPr>
        <w:t>Worker</w:t>
      </w:r>
      <w:r w:rsidR="00F90E56"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 xml:space="preserve">Renewal </w:t>
      </w:r>
      <w:r w:rsidR="005039DB">
        <w:rPr>
          <w:rFonts w:asciiTheme="majorHAnsi" w:hAnsiTheme="majorHAnsi" w:cstheme="majorHAnsi"/>
          <w:color w:val="000000" w:themeColor="text1"/>
        </w:rPr>
        <w:t>F</w:t>
      </w:r>
      <w:r w:rsidRPr="00673E6D">
        <w:rPr>
          <w:rFonts w:asciiTheme="majorHAnsi" w:hAnsiTheme="majorHAnsi" w:cstheme="majorHAnsi"/>
          <w:color w:val="000000" w:themeColor="text1"/>
        </w:rPr>
        <w:t>orm. Accordingly, I attest and affirm that the information I have provided is true and correct.</w:t>
      </w:r>
      <w:r w:rsidR="00F90E56" w:rsidRPr="00673E6D">
        <w:rPr>
          <w:rFonts w:asciiTheme="majorHAnsi" w:hAnsiTheme="majorHAnsi" w:cstheme="majorHAnsi"/>
          <w:color w:val="000000" w:themeColor="text1"/>
        </w:rPr>
        <w:t xml:space="preserve"> </w:t>
      </w:r>
    </w:p>
    <w:p w14:paraId="61B6F8A6" w14:textId="7A041723" w:rsidR="003B61BB" w:rsidRPr="00673E6D" w:rsidRDefault="003B61BB" w:rsidP="00007B4E">
      <w:pPr>
        <w:jc w:val="both"/>
        <w:rPr>
          <w:rFonts w:asciiTheme="majorHAnsi" w:hAnsiTheme="majorHAnsi" w:cstheme="majorHAnsi"/>
          <w:color w:val="000000" w:themeColor="text1"/>
        </w:rPr>
      </w:pPr>
      <w:r w:rsidRPr="00673E6D">
        <w:rPr>
          <w:rFonts w:asciiTheme="majorHAnsi" w:hAnsiTheme="majorHAnsi" w:cstheme="majorHAnsi"/>
          <w:color w:val="000000" w:themeColor="text1"/>
        </w:rPr>
        <w:t>I voluntarily release the organization and any such person or entity listed on this form from liability involving the communication of information</w:t>
      </w:r>
      <w:r w:rsidR="00F90E56"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relating to my background or qualifications. I further authorize the organization to conduct a criminal background check if such a check is</w:t>
      </w:r>
      <w:r w:rsidR="00F90E56"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deemed necessary.</w:t>
      </w:r>
    </w:p>
    <w:p w14:paraId="69EBC982" w14:textId="728ACD4B" w:rsidR="00F90E56" w:rsidRDefault="003B61BB" w:rsidP="00007B4E">
      <w:pPr>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I agree to abide by all policies and procedures of the organization and to protect the health and safety of the </w:t>
      </w:r>
      <w:r w:rsidR="00F90E56" w:rsidRPr="00673E6D">
        <w:rPr>
          <w:rFonts w:asciiTheme="majorHAnsi" w:hAnsiTheme="majorHAnsi" w:cstheme="majorHAnsi"/>
          <w:color w:val="000000" w:themeColor="text1"/>
        </w:rPr>
        <w:t xml:space="preserve">Youth </w:t>
      </w:r>
      <w:r w:rsidRPr="00673E6D">
        <w:rPr>
          <w:rFonts w:asciiTheme="majorHAnsi" w:hAnsiTheme="majorHAnsi" w:cstheme="majorHAnsi"/>
          <w:color w:val="000000" w:themeColor="text1"/>
        </w:rPr>
        <w:t>assigned to my care or supervision at all times.</w:t>
      </w:r>
    </w:p>
    <w:p w14:paraId="51F2A9C9" w14:textId="77777777" w:rsidR="00DB574F" w:rsidRPr="00673E6D" w:rsidRDefault="00DB574F" w:rsidP="00007B4E">
      <w:pPr>
        <w:jc w:val="both"/>
        <w:rPr>
          <w:rFonts w:asciiTheme="majorHAnsi" w:hAnsiTheme="majorHAnsi" w:cstheme="majorHAnsi"/>
          <w:color w:val="000000" w:themeColor="text1"/>
        </w:rPr>
      </w:pPr>
    </w:p>
    <w:p w14:paraId="22901716" w14:textId="60DFE99E" w:rsidR="003B61BB" w:rsidRPr="00673E6D" w:rsidRDefault="003B61BB" w:rsidP="00007B4E">
      <w:pPr>
        <w:jc w:val="both"/>
        <w:rPr>
          <w:rFonts w:asciiTheme="majorHAnsi" w:hAnsiTheme="majorHAnsi" w:cstheme="majorHAnsi"/>
          <w:color w:val="000000" w:themeColor="text1"/>
        </w:rPr>
      </w:pPr>
      <w:r w:rsidRPr="00673E6D">
        <w:rPr>
          <w:rFonts w:asciiTheme="majorHAnsi" w:hAnsiTheme="majorHAnsi" w:cstheme="majorHAnsi"/>
          <w:color w:val="000000" w:themeColor="text1"/>
        </w:rPr>
        <w:t>Printed name: __________________________________</w:t>
      </w:r>
    </w:p>
    <w:p w14:paraId="0CD27093" w14:textId="269C8D5D" w:rsidR="003B61BB" w:rsidRPr="00673E6D" w:rsidRDefault="003B61BB" w:rsidP="00007B4E">
      <w:pPr>
        <w:spacing w:after="480"/>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Signature: ______________________________________ </w:t>
      </w:r>
      <w:r w:rsidR="00F90E56" w:rsidRPr="00673E6D">
        <w:rPr>
          <w:rFonts w:asciiTheme="majorHAnsi" w:hAnsiTheme="majorHAnsi" w:cstheme="majorHAnsi"/>
          <w:color w:val="000000" w:themeColor="text1"/>
        </w:rPr>
        <w:tab/>
      </w:r>
      <w:r w:rsidRPr="00673E6D">
        <w:rPr>
          <w:rFonts w:asciiTheme="majorHAnsi" w:hAnsiTheme="majorHAnsi" w:cstheme="majorHAnsi"/>
          <w:color w:val="000000" w:themeColor="text1"/>
        </w:rPr>
        <w:t>Date: ________________________</w:t>
      </w:r>
    </w:p>
    <w:p w14:paraId="3F2F8FC6" w14:textId="5EAEE34D" w:rsidR="00E00ACE" w:rsidRPr="00007B4E" w:rsidRDefault="003B61BB" w:rsidP="00007B4E">
      <w:pPr>
        <w:jc w:val="center"/>
        <w:rPr>
          <w:rFonts w:asciiTheme="majorHAnsi" w:hAnsiTheme="majorHAnsi" w:cstheme="majorHAnsi"/>
          <w:i/>
          <w:iCs/>
          <w:color w:val="000000" w:themeColor="text1"/>
        </w:rPr>
      </w:pPr>
      <w:r w:rsidRPr="00007B4E">
        <w:rPr>
          <w:rFonts w:asciiTheme="majorHAnsi" w:hAnsiTheme="majorHAnsi" w:cstheme="majorHAnsi"/>
          <w:i/>
          <w:iCs/>
          <w:color w:val="000000" w:themeColor="text1"/>
        </w:rPr>
        <w:t xml:space="preserve">PLEASE RETURN this form </w:t>
      </w:r>
      <w:r w:rsidR="005203B0">
        <w:rPr>
          <w:rFonts w:asciiTheme="majorHAnsi" w:hAnsiTheme="majorHAnsi" w:cstheme="majorHAnsi"/>
          <w:i/>
          <w:iCs/>
          <w:color w:val="000000" w:themeColor="text1"/>
        </w:rPr>
        <w:t xml:space="preserve">in a sealed envelope and return </w:t>
      </w:r>
      <w:r w:rsidRPr="00007B4E">
        <w:rPr>
          <w:rFonts w:asciiTheme="majorHAnsi" w:hAnsiTheme="majorHAnsi" w:cstheme="majorHAnsi"/>
          <w:i/>
          <w:iCs/>
          <w:color w:val="000000" w:themeColor="text1"/>
        </w:rPr>
        <w:t xml:space="preserve">to the </w:t>
      </w:r>
      <w:bookmarkStart w:id="7" w:name="_Hlk76982581"/>
      <w:r w:rsidR="009A0B0F">
        <w:rPr>
          <w:rFonts w:asciiTheme="majorHAnsi" w:hAnsiTheme="majorHAnsi" w:cstheme="majorHAnsi"/>
          <w:i/>
          <w:iCs/>
          <w:color w:val="000000" w:themeColor="text1"/>
        </w:rPr>
        <w:t>Director of Youth Ministry</w:t>
      </w:r>
      <w:r w:rsidR="005203B0">
        <w:rPr>
          <w:rFonts w:asciiTheme="majorHAnsi" w:hAnsiTheme="majorHAnsi" w:cstheme="majorHAnsi"/>
          <w:i/>
          <w:iCs/>
          <w:color w:val="000000" w:themeColor="text1"/>
        </w:rPr>
        <w:t>.</w:t>
      </w:r>
    </w:p>
    <w:p w14:paraId="6B72F46B" w14:textId="2DE230AB" w:rsidR="003B61BB" w:rsidRDefault="00FD5EFA" w:rsidP="00FD5EFA">
      <w:pPr>
        <w:jc w:val="center"/>
        <w:rPr>
          <w:rFonts w:asciiTheme="majorHAnsi" w:hAnsiTheme="majorHAnsi" w:cstheme="majorHAnsi"/>
          <w:b/>
          <w:bCs/>
          <w:color w:val="000000" w:themeColor="text1"/>
          <w:sz w:val="32"/>
          <w:szCs w:val="32"/>
        </w:rPr>
      </w:pPr>
      <w:r w:rsidRPr="00673E6D">
        <w:rPr>
          <w:rFonts w:asciiTheme="majorHAnsi" w:hAnsiTheme="majorHAnsi" w:cstheme="majorHAnsi"/>
          <w:b/>
          <w:bCs/>
          <w:color w:val="000000" w:themeColor="text1"/>
          <w:sz w:val="32"/>
          <w:szCs w:val="32"/>
        </w:rPr>
        <w:lastRenderedPageBreak/>
        <w:t>A</w:t>
      </w:r>
      <w:r w:rsidR="003B61BB" w:rsidRPr="00673E6D">
        <w:rPr>
          <w:rFonts w:asciiTheme="majorHAnsi" w:hAnsiTheme="majorHAnsi" w:cstheme="majorHAnsi"/>
          <w:b/>
          <w:bCs/>
          <w:color w:val="000000" w:themeColor="text1"/>
          <w:sz w:val="32"/>
          <w:szCs w:val="32"/>
        </w:rPr>
        <w:t xml:space="preserve">PPENDIX </w:t>
      </w:r>
      <w:r w:rsidR="00947D45">
        <w:rPr>
          <w:rFonts w:asciiTheme="majorHAnsi" w:hAnsiTheme="majorHAnsi" w:cstheme="majorHAnsi"/>
          <w:b/>
          <w:bCs/>
          <w:color w:val="000000" w:themeColor="text1"/>
          <w:sz w:val="32"/>
          <w:szCs w:val="32"/>
        </w:rPr>
        <w:t>H</w:t>
      </w:r>
      <w:r w:rsidR="003B61BB" w:rsidRPr="00673E6D">
        <w:rPr>
          <w:rFonts w:asciiTheme="majorHAnsi" w:hAnsiTheme="majorHAnsi" w:cstheme="majorHAnsi"/>
          <w:b/>
          <w:bCs/>
          <w:color w:val="000000" w:themeColor="text1"/>
          <w:sz w:val="32"/>
          <w:szCs w:val="32"/>
        </w:rPr>
        <w:t>: ACCIDENT OR INCIDENT REPORT</w:t>
      </w:r>
    </w:p>
    <w:p w14:paraId="35E2CD1B" w14:textId="08D1B636" w:rsidR="000D578A" w:rsidRPr="00673E6D" w:rsidRDefault="000D578A" w:rsidP="00FD5EFA">
      <w:pPr>
        <w:jc w:val="center"/>
        <w:rPr>
          <w:rFonts w:asciiTheme="majorHAnsi" w:hAnsiTheme="majorHAnsi" w:cstheme="majorHAnsi"/>
          <w:b/>
          <w:bCs/>
          <w:color w:val="000000" w:themeColor="text1"/>
          <w:sz w:val="32"/>
          <w:szCs w:val="32"/>
        </w:rPr>
      </w:pPr>
      <w:r w:rsidRPr="00673E6D">
        <w:rPr>
          <w:rFonts w:asciiTheme="majorHAnsi" w:eastAsia="Cambria" w:hAnsiTheme="majorHAnsi" w:cstheme="majorHAnsi"/>
          <w:smallCaps/>
          <w:noProof/>
          <w:color w:val="000000" w:themeColor="text1"/>
        </w:rPr>
        <w:drawing>
          <wp:inline distT="0" distB="0" distL="114300" distR="114300" wp14:anchorId="7047DF5A" wp14:editId="10506035">
            <wp:extent cx="1238250" cy="1162050"/>
            <wp:effectExtent l="0" t="0" r="0" b="0"/>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38250" cy="1162050"/>
                    </a:xfrm>
                    <a:prstGeom prst="rect">
                      <a:avLst/>
                    </a:prstGeom>
                    <a:ln/>
                  </pic:spPr>
                </pic:pic>
              </a:graphicData>
            </a:graphic>
          </wp:inline>
        </w:drawing>
      </w:r>
    </w:p>
    <w:bookmarkEnd w:id="7"/>
    <w:p w14:paraId="087A848E" w14:textId="68F8793B"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b/>
          <w:bCs/>
          <w:color w:val="000000" w:themeColor="text1"/>
        </w:rPr>
        <w:t>Name of Person(s) Involved:</w:t>
      </w:r>
      <w:r w:rsidR="006521DF"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__________________________________________________</w:t>
      </w:r>
      <w:r w:rsidR="006521DF" w:rsidRPr="00673E6D">
        <w:rPr>
          <w:rFonts w:asciiTheme="majorHAnsi" w:hAnsiTheme="majorHAnsi" w:cstheme="majorHAnsi"/>
          <w:color w:val="000000" w:themeColor="text1"/>
        </w:rPr>
        <w:t>__________</w:t>
      </w:r>
      <w:r w:rsidR="002C729C">
        <w:rPr>
          <w:rFonts w:asciiTheme="majorHAnsi" w:hAnsiTheme="majorHAnsi" w:cstheme="majorHAnsi"/>
          <w:color w:val="000000" w:themeColor="text1"/>
        </w:rPr>
        <w:t>_________</w:t>
      </w:r>
    </w:p>
    <w:p w14:paraId="1B7F9145" w14:textId="4D05447D"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b/>
          <w:bCs/>
          <w:color w:val="000000" w:themeColor="text1"/>
        </w:rPr>
        <w:t>Address of Person(s) Involved:</w:t>
      </w:r>
      <w:r w:rsidR="006521DF" w:rsidRPr="00673E6D">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_________________________________________________________</w:t>
      </w:r>
      <w:r w:rsidR="006521DF" w:rsidRPr="00673E6D">
        <w:rPr>
          <w:rFonts w:asciiTheme="majorHAnsi" w:hAnsiTheme="majorHAnsi" w:cstheme="majorHAnsi"/>
          <w:color w:val="000000" w:themeColor="text1"/>
        </w:rPr>
        <w:t>__</w:t>
      </w:r>
      <w:r w:rsidR="003821A6">
        <w:rPr>
          <w:rFonts w:asciiTheme="majorHAnsi" w:hAnsiTheme="majorHAnsi" w:cstheme="majorHAnsi"/>
          <w:color w:val="000000" w:themeColor="text1"/>
        </w:rPr>
        <w:t>_________</w:t>
      </w:r>
    </w:p>
    <w:p w14:paraId="07F4B91F" w14:textId="460F5717"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___________________________________________________________________</w:t>
      </w:r>
      <w:r w:rsidR="006521DF" w:rsidRPr="00673E6D">
        <w:rPr>
          <w:rFonts w:asciiTheme="majorHAnsi" w:hAnsiTheme="majorHAnsi" w:cstheme="majorHAnsi"/>
          <w:color w:val="000000" w:themeColor="text1"/>
        </w:rPr>
        <w:t>__________________</w:t>
      </w:r>
      <w:r w:rsidR="003821A6">
        <w:rPr>
          <w:rFonts w:asciiTheme="majorHAnsi" w:hAnsiTheme="majorHAnsi" w:cstheme="majorHAnsi"/>
          <w:color w:val="000000" w:themeColor="text1"/>
        </w:rPr>
        <w:t>________</w:t>
      </w:r>
    </w:p>
    <w:p w14:paraId="526E7E74" w14:textId="331DEC27"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b/>
          <w:bCs/>
          <w:color w:val="000000" w:themeColor="text1"/>
        </w:rPr>
        <w:t>Phone Number</w:t>
      </w:r>
      <w:r w:rsidR="006521DF" w:rsidRPr="00673E6D">
        <w:rPr>
          <w:rFonts w:asciiTheme="majorHAnsi" w:hAnsiTheme="majorHAnsi" w:cstheme="majorHAnsi"/>
          <w:b/>
          <w:bCs/>
          <w:color w:val="000000" w:themeColor="text1"/>
        </w:rPr>
        <w:t>(s) of Person(s) Involved</w:t>
      </w:r>
      <w:r w:rsidRPr="00673E6D">
        <w:rPr>
          <w:rFonts w:asciiTheme="majorHAnsi" w:hAnsiTheme="majorHAnsi" w:cstheme="majorHAnsi"/>
          <w:b/>
          <w:bCs/>
          <w:color w:val="000000" w:themeColor="text1"/>
        </w:rPr>
        <w:t>:</w:t>
      </w:r>
      <w:r w:rsidRPr="00673E6D">
        <w:rPr>
          <w:rFonts w:asciiTheme="majorHAnsi" w:hAnsiTheme="majorHAnsi" w:cstheme="majorHAnsi"/>
          <w:color w:val="000000" w:themeColor="text1"/>
        </w:rPr>
        <w:t xml:space="preserve"> _________________________________________________</w:t>
      </w:r>
      <w:r w:rsidR="006521DF" w:rsidRPr="00673E6D">
        <w:rPr>
          <w:rFonts w:asciiTheme="majorHAnsi" w:hAnsiTheme="majorHAnsi" w:cstheme="majorHAnsi"/>
          <w:color w:val="000000" w:themeColor="text1"/>
        </w:rPr>
        <w:t>__</w:t>
      </w:r>
      <w:r w:rsidR="003821A6">
        <w:rPr>
          <w:rFonts w:asciiTheme="majorHAnsi" w:hAnsiTheme="majorHAnsi" w:cstheme="majorHAnsi"/>
          <w:color w:val="000000" w:themeColor="text1"/>
        </w:rPr>
        <w:t>__________</w:t>
      </w:r>
    </w:p>
    <w:p w14:paraId="73F5F7B6" w14:textId="512AD8FC"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b/>
          <w:bCs/>
          <w:color w:val="000000" w:themeColor="text1"/>
        </w:rPr>
        <w:t>Date and Time of Incident:</w:t>
      </w:r>
      <w:r w:rsidR="003821A6">
        <w:rPr>
          <w:rFonts w:asciiTheme="majorHAnsi" w:hAnsiTheme="majorHAnsi" w:cstheme="majorHAnsi"/>
          <w:b/>
          <w:bCs/>
          <w:color w:val="000000" w:themeColor="text1"/>
        </w:rPr>
        <w:t xml:space="preserve"> </w:t>
      </w:r>
      <w:r w:rsidRPr="00673E6D">
        <w:rPr>
          <w:rFonts w:asciiTheme="majorHAnsi" w:hAnsiTheme="majorHAnsi" w:cstheme="majorHAnsi"/>
          <w:color w:val="000000" w:themeColor="text1"/>
        </w:rPr>
        <w:t xml:space="preserve"> ____________________________________________________</w:t>
      </w:r>
      <w:r w:rsidR="006521DF" w:rsidRPr="00673E6D">
        <w:rPr>
          <w:rFonts w:asciiTheme="majorHAnsi" w:hAnsiTheme="majorHAnsi" w:cstheme="majorHAnsi"/>
          <w:color w:val="000000" w:themeColor="text1"/>
        </w:rPr>
        <w:t>__________</w:t>
      </w:r>
      <w:r w:rsidR="003821A6">
        <w:rPr>
          <w:rFonts w:asciiTheme="majorHAnsi" w:hAnsiTheme="majorHAnsi" w:cstheme="majorHAnsi"/>
          <w:color w:val="000000" w:themeColor="text1"/>
        </w:rPr>
        <w:t>_________</w:t>
      </w:r>
    </w:p>
    <w:p w14:paraId="3E2CFD93" w14:textId="56D0C2C2"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b/>
          <w:bCs/>
          <w:color w:val="000000" w:themeColor="text1"/>
        </w:rPr>
        <w:t>Name of Parent(s)/Guardian</w:t>
      </w:r>
      <w:r w:rsidR="006521DF" w:rsidRPr="00673E6D">
        <w:rPr>
          <w:rFonts w:asciiTheme="majorHAnsi" w:hAnsiTheme="majorHAnsi" w:cstheme="majorHAnsi"/>
          <w:b/>
          <w:bCs/>
          <w:color w:val="000000" w:themeColor="text1"/>
        </w:rPr>
        <w:t>(s)</w:t>
      </w:r>
      <w:r w:rsidRPr="00673E6D">
        <w:rPr>
          <w:rFonts w:asciiTheme="majorHAnsi" w:hAnsiTheme="majorHAnsi" w:cstheme="majorHAnsi"/>
          <w:b/>
          <w:bCs/>
          <w:color w:val="000000" w:themeColor="text1"/>
        </w:rPr>
        <w:t>, if applicable:</w:t>
      </w:r>
      <w:r w:rsidRPr="00673E6D">
        <w:rPr>
          <w:rFonts w:asciiTheme="majorHAnsi" w:hAnsiTheme="majorHAnsi" w:cstheme="majorHAnsi"/>
          <w:color w:val="000000" w:themeColor="text1"/>
        </w:rPr>
        <w:t xml:space="preserve"> _______________________________________</w:t>
      </w:r>
      <w:r w:rsidR="006521DF" w:rsidRPr="00673E6D">
        <w:rPr>
          <w:rFonts w:asciiTheme="majorHAnsi" w:hAnsiTheme="majorHAnsi" w:cstheme="majorHAnsi"/>
          <w:color w:val="000000" w:themeColor="text1"/>
        </w:rPr>
        <w:t>________</w:t>
      </w:r>
      <w:r w:rsidR="003821A6">
        <w:rPr>
          <w:rFonts w:asciiTheme="majorHAnsi" w:hAnsiTheme="majorHAnsi" w:cstheme="majorHAnsi"/>
          <w:color w:val="000000" w:themeColor="text1"/>
        </w:rPr>
        <w:t>__________</w:t>
      </w:r>
    </w:p>
    <w:p w14:paraId="5F08BF00" w14:textId="09C29AE8"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b/>
          <w:bCs/>
          <w:color w:val="000000" w:themeColor="text1"/>
        </w:rPr>
        <w:t>Location:</w:t>
      </w:r>
      <w:r w:rsidR="003821A6">
        <w:rPr>
          <w:rFonts w:asciiTheme="majorHAnsi" w:hAnsiTheme="majorHAnsi" w:cstheme="majorHAnsi"/>
          <w:b/>
          <w:bCs/>
          <w:color w:val="000000" w:themeColor="text1"/>
        </w:rPr>
        <w:t xml:space="preserve"> </w:t>
      </w:r>
      <w:r w:rsidRPr="00673E6D">
        <w:rPr>
          <w:rFonts w:asciiTheme="majorHAnsi" w:hAnsiTheme="majorHAnsi" w:cstheme="majorHAnsi"/>
          <w:color w:val="000000" w:themeColor="text1"/>
        </w:rPr>
        <w:t xml:space="preserve"> ___________________________________________________________________</w:t>
      </w:r>
      <w:r w:rsidR="006521DF" w:rsidRPr="00673E6D">
        <w:rPr>
          <w:rFonts w:asciiTheme="majorHAnsi" w:hAnsiTheme="majorHAnsi" w:cstheme="majorHAnsi"/>
          <w:color w:val="000000" w:themeColor="text1"/>
        </w:rPr>
        <w:t>__________</w:t>
      </w:r>
      <w:r w:rsidR="003821A6">
        <w:rPr>
          <w:rFonts w:asciiTheme="majorHAnsi" w:hAnsiTheme="majorHAnsi" w:cstheme="majorHAnsi"/>
          <w:color w:val="000000" w:themeColor="text1"/>
        </w:rPr>
        <w:t>________</w:t>
      </w:r>
    </w:p>
    <w:p w14:paraId="6D945197" w14:textId="10CE0763"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b/>
          <w:bCs/>
          <w:color w:val="000000" w:themeColor="text1"/>
        </w:rPr>
        <w:t>Description of Accident/Incident (i.e., how injured, others involved, type of injury, etc.):</w:t>
      </w:r>
      <w:r w:rsidR="000A385A" w:rsidRPr="00673E6D">
        <w:rPr>
          <w:rFonts w:asciiTheme="majorHAnsi" w:hAnsiTheme="majorHAnsi" w:cstheme="majorHAnsi"/>
          <w:color w:val="000000" w:themeColor="text1"/>
        </w:rPr>
        <w:t xml:space="preserve"> ___________</w:t>
      </w:r>
      <w:r w:rsidR="003821A6">
        <w:rPr>
          <w:rFonts w:asciiTheme="majorHAnsi" w:hAnsiTheme="majorHAnsi" w:cstheme="majorHAnsi"/>
          <w:color w:val="000000" w:themeColor="text1"/>
        </w:rPr>
        <w:t>____________</w:t>
      </w:r>
    </w:p>
    <w:p w14:paraId="6E0B11F4" w14:textId="170984F0"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_____________________________________________________________________________________</w:t>
      </w:r>
      <w:r w:rsidR="003821A6">
        <w:rPr>
          <w:rFonts w:asciiTheme="majorHAnsi" w:hAnsiTheme="majorHAnsi" w:cstheme="majorHAnsi"/>
          <w:color w:val="000000" w:themeColor="text1"/>
        </w:rPr>
        <w:t>________</w:t>
      </w:r>
    </w:p>
    <w:p w14:paraId="39BCA079" w14:textId="68B4482C"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_____________________________________________________________________________________</w:t>
      </w:r>
      <w:r w:rsidR="003821A6">
        <w:rPr>
          <w:rFonts w:asciiTheme="majorHAnsi" w:hAnsiTheme="majorHAnsi" w:cstheme="majorHAnsi"/>
          <w:color w:val="000000" w:themeColor="text1"/>
        </w:rPr>
        <w:t>________</w:t>
      </w:r>
    </w:p>
    <w:p w14:paraId="14650BEA" w14:textId="1425F509"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_____________________________________________________________________________________</w:t>
      </w:r>
      <w:r w:rsidR="003821A6">
        <w:rPr>
          <w:rFonts w:asciiTheme="majorHAnsi" w:hAnsiTheme="majorHAnsi" w:cstheme="majorHAnsi"/>
          <w:color w:val="000000" w:themeColor="text1"/>
        </w:rPr>
        <w:t>________</w:t>
      </w:r>
    </w:p>
    <w:p w14:paraId="0386CE34" w14:textId="784E7F1D"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_____________________________________________________________________________________</w:t>
      </w:r>
      <w:r w:rsidR="003821A6">
        <w:rPr>
          <w:rFonts w:asciiTheme="majorHAnsi" w:hAnsiTheme="majorHAnsi" w:cstheme="majorHAnsi"/>
          <w:color w:val="000000" w:themeColor="text1"/>
        </w:rPr>
        <w:t>________</w:t>
      </w:r>
    </w:p>
    <w:p w14:paraId="65A14B39" w14:textId="7A4443CE"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_____________________________________________________________________________________</w:t>
      </w:r>
      <w:r w:rsidR="003821A6">
        <w:rPr>
          <w:rFonts w:asciiTheme="majorHAnsi" w:hAnsiTheme="majorHAnsi" w:cstheme="majorHAnsi"/>
          <w:color w:val="000000" w:themeColor="text1"/>
        </w:rPr>
        <w:t>________</w:t>
      </w:r>
    </w:p>
    <w:p w14:paraId="77CFBB98" w14:textId="00E87263"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_____________________________________________________________________________________</w:t>
      </w:r>
      <w:r w:rsidR="003821A6">
        <w:rPr>
          <w:rFonts w:asciiTheme="majorHAnsi" w:hAnsiTheme="majorHAnsi" w:cstheme="majorHAnsi"/>
          <w:color w:val="000000" w:themeColor="text1"/>
        </w:rPr>
        <w:t>________</w:t>
      </w:r>
    </w:p>
    <w:p w14:paraId="775CBA04" w14:textId="4CF78F96"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_____________________________________________________________________________________</w:t>
      </w:r>
      <w:r w:rsidR="003821A6">
        <w:rPr>
          <w:rFonts w:asciiTheme="majorHAnsi" w:hAnsiTheme="majorHAnsi" w:cstheme="majorHAnsi"/>
          <w:color w:val="000000" w:themeColor="text1"/>
        </w:rPr>
        <w:t>________</w:t>
      </w:r>
    </w:p>
    <w:p w14:paraId="3B5918C6" w14:textId="53851EA7"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_____________________________________________________________________________________</w:t>
      </w:r>
      <w:r w:rsidR="003821A6">
        <w:rPr>
          <w:rFonts w:asciiTheme="majorHAnsi" w:hAnsiTheme="majorHAnsi" w:cstheme="majorHAnsi"/>
          <w:color w:val="000000" w:themeColor="text1"/>
        </w:rPr>
        <w:t>________</w:t>
      </w:r>
    </w:p>
    <w:p w14:paraId="64183E5E" w14:textId="777ABB73"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b/>
          <w:bCs/>
          <w:color w:val="000000" w:themeColor="text1"/>
        </w:rPr>
        <w:t>Action Taken:</w:t>
      </w:r>
      <w:r w:rsidR="000A385A" w:rsidRPr="00673E6D">
        <w:rPr>
          <w:rFonts w:asciiTheme="majorHAnsi" w:hAnsiTheme="majorHAnsi" w:cstheme="majorHAnsi"/>
          <w:color w:val="000000" w:themeColor="text1"/>
        </w:rPr>
        <w:t xml:space="preserve">  _________________________________________________________________________</w:t>
      </w:r>
      <w:r w:rsidR="003821A6">
        <w:rPr>
          <w:rFonts w:asciiTheme="majorHAnsi" w:hAnsiTheme="majorHAnsi" w:cstheme="majorHAnsi"/>
          <w:color w:val="000000" w:themeColor="text1"/>
        </w:rPr>
        <w:t>________</w:t>
      </w:r>
    </w:p>
    <w:p w14:paraId="111D7F35" w14:textId="7841F10B"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____________________________________</w:t>
      </w:r>
      <w:r w:rsidR="000A385A" w:rsidRPr="00673E6D">
        <w:rPr>
          <w:rFonts w:asciiTheme="majorHAnsi" w:hAnsiTheme="majorHAnsi" w:cstheme="majorHAnsi"/>
          <w:color w:val="000000" w:themeColor="text1"/>
        </w:rPr>
        <w:t>_________________________________________________</w:t>
      </w:r>
      <w:r w:rsidR="003821A6">
        <w:rPr>
          <w:rFonts w:asciiTheme="majorHAnsi" w:hAnsiTheme="majorHAnsi" w:cstheme="majorHAnsi"/>
          <w:color w:val="000000" w:themeColor="text1"/>
        </w:rPr>
        <w:t>________</w:t>
      </w:r>
    </w:p>
    <w:p w14:paraId="33A5CCAD" w14:textId="73E7E028"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_____________________________________________________________________________________</w:t>
      </w:r>
      <w:r w:rsidR="003821A6">
        <w:rPr>
          <w:rFonts w:asciiTheme="majorHAnsi" w:hAnsiTheme="majorHAnsi" w:cstheme="majorHAnsi"/>
          <w:color w:val="000000" w:themeColor="text1"/>
        </w:rPr>
        <w:t>________</w:t>
      </w:r>
    </w:p>
    <w:p w14:paraId="7AA9DA11" w14:textId="7845E1B7"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color w:val="000000" w:themeColor="text1"/>
        </w:rPr>
        <w:t>_____________________________________________________________________________________</w:t>
      </w:r>
      <w:r w:rsidR="003821A6">
        <w:rPr>
          <w:rFonts w:asciiTheme="majorHAnsi" w:hAnsiTheme="majorHAnsi" w:cstheme="majorHAnsi"/>
          <w:color w:val="000000" w:themeColor="text1"/>
        </w:rPr>
        <w:t>________</w:t>
      </w:r>
    </w:p>
    <w:p w14:paraId="1941E7B6" w14:textId="5C4478BF"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b/>
          <w:bCs/>
          <w:color w:val="000000" w:themeColor="text1"/>
        </w:rPr>
        <w:t>Report Submitted by:</w:t>
      </w:r>
      <w:r w:rsidRPr="00673E6D">
        <w:rPr>
          <w:rFonts w:asciiTheme="majorHAnsi" w:hAnsiTheme="majorHAnsi" w:cstheme="majorHAnsi"/>
          <w:color w:val="000000" w:themeColor="text1"/>
        </w:rPr>
        <w:t xml:space="preserve"> </w:t>
      </w:r>
      <w:r w:rsidR="003821A6">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_________________________________________________________</w:t>
      </w:r>
      <w:r w:rsidR="006521DF" w:rsidRPr="00673E6D">
        <w:rPr>
          <w:rFonts w:asciiTheme="majorHAnsi" w:hAnsiTheme="majorHAnsi" w:cstheme="majorHAnsi"/>
          <w:color w:val="000000" w:themeColor="text1"/>
        </w:rPr>
        <w:t>__________</w:t>
      </w:r>
      <w:r w:rsidR="003821A6">
        <w:rPr>
          <w:rFonts w:asciiTheme="majorHAnsi" w:hAnsiTheme="majorHAnsi" w:cstheme="majorHAnsi"/>
          <w:color w:val="000000" w:themeColor="text1"/>
        </w:rPr>
        <w:t>________</w:t>
      </w:r>
    </w:p>
    <w:p w14:paraId="10630198" w14:textId="7F45149A" w:rsidR="003B61BB" w:rsidRPr="00673E6D" w:rsidRDefault="000A385A" w:rsidP="003821A6">
      <w:pPr>
        <w:spacing w:after="180"/>
        <w:jc w:val="both"/>
        <w:rPr>
          <w:rFonts w:asciiTheme="majorHAnsi" w:hAnsiTheme="majorHAnsi" w:cstheme="majorHAnsi"/>
          <w:color w:val="000000" w:themeColor="text1"/>
        </w:rPr>
      </w:pPr>
      <w:r w:rsidRPr="00673E6D">
        <w:rPr>
          <w:rFonts w:asciiTheme="majorHAnsi" w:hAnsiTheme="majorHAnsi" w:cstheme="majorHAnsi"/>
          <w:b/>
          <w:bCs/>
          <w:color w:val="000000" w:themeColor="text1"/>
        </w:rPr>
        <w:t>Signature:</w:t>
      </w:r>
      <w:r w:rsidRPr="00673E6D">
        <w:rPr>
          <w:rFonts w:asciiTheme="majorHAnsi" w:hAnsiTheme="majorHAnsi" w:cstheme="majorHAnsi"/>
          <w:color w:val="000000" w:themeColor="text1"/>
        </w:rPr>
        <w:t xml:space="preserve"> </w:t>
      </w:r>
      <w:r w:rsidR="003821A6">
        <w:rPr>
          <w:rFonts w:asciiTheme="majorHAnsi" w:hAnsiTheme="majorHAnsi" w:cstheme="majorHAnsi"/>
          <w:color w:val="000000" w:themeColor="text1"/>
        </w:rPr>
        <w:t xml:space="preserve"> </w:t>
      </w:r>
      <w:r w:rsidRPr="00673E6D">
        <w:rPr>
          <w:rFonts w:asciiTheme="majorHAnsi" w:hAnsiTheme="majorHAnsi" w:cstheme="majorHAnsi"/>
          <w:color w:val="000000" w:themeColor="text1"/>
        </w:rPr>
        <w:t>_______________________</w:t>
      </w:r>
      <w:r w:rsidR="003821A6">
        <w:rPr>
          <w:rFonts w:asciiTheme="majorHAnsi" w:hAnsiTheme="majorHAnsi" w:cstheme="majorHAnsi"/>
          <w:color w:val="000000" w:themeColor="text1"/>
        </w:rPr>
        <w:t xml:space="preserve">_____                                                    </w:t>
      </w:r>
      <w:r w:rsidR="003B61BB" w:rsidRPr="00673E6D">
        <w:rPr>
          <w:rFonts w:asciiTheme="majorHAnsi" w:hAnsiTheme="majorHAnsi" w:cstheme="majorHAnsi"/>
          <w:b/>
          <w:bCs/>
          <w:color w:val="000000" w:themeColor="text1"/>
        </w:rPr>
        <w:t>Date:</w:t>
      </w:r>
      <w:r w:rsidR="003B61BB" w:rsidRPr="00673E6D">
        <w:rPr>
          <w:rFonts w:asciiTheme="majorHAnsi" w:hAnsiTheme="majorHAnsi" w:cstheme="majorHAnsi"/>
          <w:color w:val="000000" w:themeColor="text1"/>
        </w:rPr>
        <w:t xml:space="preserve"> ____________________________</w:t>
      </w:r>
    </w:p>
    <w:p w14:paraId="4140DAD7" w14:textId="272E3D08" w:rsidR="003B61BB" w:rsidRPr="00673E6D" w:rsidRDefault="003B61BB" w:rsidP="003821A6">
      <w:pPr>
        <w:spacing w:after="180"/>
        <w:jc w:val="both"/>
        <w:rPr>
          <w:rFonts w:asciiTheme="majorHAnsi" w:hAnsiTheme="majorHAnsi" w:cstheme="majorHAnsi"/>
          <w:color w:val="000000" w:themeColor="text1"/>
        </w:rPr>
      </w:pPr>
      <w:r w:rsidRPr="00673E6D">
        <w:rPr>
          <w:rFonts w:asciiTheme="majorHAnsi" w:hAnsiTheme="majorHAnsi" w:cstheme="majorHAnsi"/>
          <w:b/>
          <w:bCs/>
          <w:color w:val="000000" w:themeColor="text1"/>
        </w:rPr>
        <w:t xml:space="preserve">Report Reviewed by </w:t>
      </w:r>
      <w:r w:rsidR="00072320">
        <w:rPr>
          <w:rFonts w:asciiTheme="majorHAnsi" w:hAnsiTheme="majorHAnsi" w:cstheme="majorHAnsi"/>
          <w:b/>
          <w:bCs/>
          <w:color w:val="000000" w:themeColor="text1"/>
        </w:rPr>
        <w:t>Director of Youth Ministry</w:t>
      </w:r>
      <w:r w:rsidR="000A385A" w:rsidRPr="00673E6D">
        <w:rPr>
          <w:rFonts w:asciiTheme="majorHAnsi" w:hAnsiTheme="majorHAnsi" w:cstheme="majorHAnsi"/>
          <w:b/>
          <w:bCs/>
          <w:color w:val="000000" w:themeColor="text1"/>
        </w:rPr>
        <w:t xml:space="preserve"> or YMPC Member</w:t>
      </w:r>
      <w:r w:rsidRPr="00673E6D">
        <w:rPr>
          <w:rFonts w:asciiTheme="majorHAnsi" w:hAnsiTheme="majorHAnsi" w:cstheme="majorHAnsi"/>
          <w:b/>
          <w:bCs/>
          <w:color w:val="000000" w:themeColor="text1"/>
        </w:rPr>
        <w:t>:</w:t>
      </w:r>
      <w:r w:rsidRPr="00673E6D">
        <w:rPr>
          <w:rFonts w:asciiTheme="majorHAnsi" w:hAnsiTheme="majorHAnsi" w:cstheme="majorHAnsi"/>
          <w:color w:val="000000" w:themeColor="text1"/>
        </w:rPr>
        <w:t xml:space="preserve"> </w:t>
      </w:r>
      <w:r w:rsidR="000A385A" w:rsidRPr="00673E6D">
        <w:rPr>
          <w:rFonts w:asciiTheme="majorHAnsi" w:hAnsiTheme="majorHAnsi" w:cstheme="majorHAnsi"/>
          <w:color w:val="000000" w:themeColor="text1"/>
        </w:rPr>
        <w:t xml:space="preserve"> ___</w:t>
      </w:r>
      <w:r w:rsidRPr="00673E6D">
        <w:rPr>
          <w:rFonts w:asciiTheme="majorHAnsi" w:hAnsiTheme="majorHAnsi" w:cstheme="majorHAnsi"/>
          <w:color w:val="000000" w:themeColor="text1"/>
        </w:rPr>
        <w:t>___________________</w:t>
      </w:r>
      <w:r w:rsidR="000A385A" w:rsidRPr="00673E6D">
        <w:rPr>
          <w:rFonts w:asciiTheme="majorHAnsi" w:hAnsiTheme="majorHAnsi" w:cstheme="majorHAnsi"/>
          <w:color w:val="000000" w:themeColor="text1"/>
        </w:rPr>
        <w:t>_</w:t>
      </w:r>
      <w:r w:rsidRPr="00673E6D">
        <w:rPr>
          <w:rFonts w:asciiTheme="majorHAnsi" w:hAnsiTheme="majorHAnsi" w:cstheme="majorHAnsi"/>
          <w:color w:val="000000" w:themeColor="text1"/>
        </w:rPr>
        <w:t>______</w:t>
      </w:r>
      <w:r w:rsidR="000A385A" w:rsidRPr="00673E6D">
        <w:rPr>
          <w:rFonts w:asciiTheme="majorHAnsi" w:hAnsiTheme="majorHAnsi" w:cstheme="majorHAnsi"/>
          <w:color w:val="000000" w:themeColor="text1"/>
        </w:rPr>
        <w:t>__</w:t>
      </w:r>
      <w:r w:rsidR="003821A6">
        <w:rPr>
          <w:rFonts w:asciiTheme="majorHAnsi" w:hAnsiTheme="majorHAnsi" w:cstheme="majorHAnsi"/>
          <w:color w:val="000000" w:themeColor="text1"/>
        </w:rPr>
        <w:t>__</w:t>
      </w:r>
    </w:p>
    <w:p w14:paraId="2BBBF4D4" w14:textId="77777777" w:rsidR="003821A6" w:rsidRDefault="003821A6" w:rsidP="000A385A">
      <w:pPr>
        <w:spacing w:after="0"/>
        <w:jc w:val="center"/>
        <w:rPr>
          <w:rFonts w:asciiTheme="majorHAnsi" w:hAnsiTheme="majorHAnsi" w:cstheme="majorHAnsi"/>
          <w:b/>
          <w:bCs/>
          <w:i/>
          <w:iCs/>
          <w:color w:val="000000" w:themeColor="text1"/>
        </w:rPr>
      </w:pPr>
    </w:p>
    <w:p w14:paraId="7564FAB8" w14:textId="6DEE2264" w:rsidR="000A385A" w:rsidRPr="003821A6" w:rsidRDefault="003B61BB" w:rsidP="000A385A">
      <w:pPr>
        <w:spacing w:after="0"/>
        <w:jc w:val="center"/>
        <w:rPr>
          <w:rFonts w:asciiTheme="majorHAnsi" w:hAnsiTheme="majorHAnsi" w:cstheme="majorHAnsi"/>
          <w:i/>
          <w:iCs/>
          <w:color w:val="000000" w:themeColor="text1"/>
        </w:rPr>
      </w:pPr>
      <w:r w:rsidRPr="003821A6">
        <w:rPr>
          <w:rFonts w:asciiTheme="majorHAnsi" w:hAnsiTheme="majorHAnsi" w:cstheme="majorHAnsi"/>
          <w:i/>
          <w:iCs/>
          <w:color w:val="000000" w:themeColor="text1"/>
        </w:rPr>
        <w:t>Please return</w:t>
      </w:r>
      <w:r w:rsidR="000A385A" w:rsidRPr="003821A6">
        <w:rPr>
          <w:rFonts w:asciiTheme="majorHAnsi" w:hAnsiTheme="majorHAnsi" w:cstheme="majorHAnsi"/>
          <w:i/>
          <w:iCs/>
          <w:color w:val="000000" w:themeColor="text1"/>
        </w:rPr>
        <w:t xml:space="preserve"> a completed copy of </w:t>
      </w:r>
      <w:r w:rsidRPr="003821A6">
        <w:rPr>
          <w:rFonts w:asciiTheme="majorHAnsi" w:hAnsiTheme="majorHAnsi" w:cstheme="majorHAnsi"/>
          <w:i/>
          <w:iCs/>
          <w:color w:val="000000" w:themeColor="text1"/>
        </w:rPr>
        <w:t xml:space="preserve">this form to the </w:t>
      </w:r>
      <w:r w:rsidR="00072320">
        <w:rPr>
          <w:rFonts w:asciiTheme="majorHAnsi" w:hAnsiTheme="majorHAnsi" w:cstheme="majorHAnsi"/>
          <w:i/>
          <w:iCs/>
          <w:color w:val="000000" w:themeColor="text1"/>
        </w:rPr>
        <w:t>Director of Youth Ministry</w:t>
      </w:r>
      <w:r w:rsidR="000A385A" w:rsidRPr="003821A6">
        <w:rPr>
          <w:rFonts w:asciiTheme="majorHAnsi" w:hAnsiTheme="majorHAnsi" w:cstheme="majorHAnsi"/>
          <w:i/>
          <w:iCs/>
          <w:color w:val="000000" w:themeColor="text1"/>
        </w:rPr>
        <w:t xml:space="preserve"> </w:t>
      </w:r>
    </w:p>
    <w:p w14:paraId="2006E81B" w14:textId="690DBBC6" w:rsidR="00004A08" w:rsidRPr="00B5441D" w:rsidRDefault="000A385A" w:rsidP="00B5441D">
      <w:pPr>
        <w:spacing w:after="0"/>
        <w:jc w:val="center"/>
        <w:rPr>
          <w:rFonts w:asciiTheme="majorHAnsi" w:hAnsiTheme="majorHAnsi" w:cstheme="majorHAnsi"/>
          <w:i/>
          <w:iCs/>
          <w:color w:val="000000" w:themeColor="text1"/>
        </w:rPr>
      </w:pPr>
      <w:r w:rsidRPr="003821A6">
        <w:rPr>
          <w:rFonts w:asciiTheme="majorHAnsi" w:hAnsiTheme="majorHAnsi" w:cstheme="majorHAnsi"/>
          <w:i/>
          <w:iCs/>
          <w:color w:val="000000" w:themeColor="text1"/>
        </w:rPr>
        <w:t>and a member of the Youth Ministry Protection Committee.</w:t>
      </w:r>
      <w:bookmarkStart w:id="8" w:name="_Hlk76982588"/>
    </w:p>
    <w:p w14:paraId="12B33A77" w14:textId="1E723FD1" w:rsidR="003B61BB" w:rsidRDefault="003B61BB" w:rsidP="002F64DD">
      <w:pPr>
        <w:spacing w:after="240"/>
        <w:ind w:left="-720" w:right="-720"/>
        <w:jc w:val="center"/>
        <w:rPr>
          <w:rFonts w:asciiTheme="majorHAnsi" w:hAnsiTheme="majorHAnsi" w:cstheme="majorHAnsi"/>
          <w:b/>
          <w:bCs/>
          <w:color w:val="000000" w:themeColor="text1"/>
          <w:sz w:val="32"/>
          <w:szCs w:val="32"/>
        </w:rPr>
      </w:pPr>
      <w:r w:rsidRPr="00673E6D">
        <w:rPr>
          <w:rFonts w:asciiTheme="majorHAnsi" w:hAnsiTheme="majorHAnsi" w:cstheme="majorHAnsi"/>
          <w:b/>
          <w:bCs/>
          <w:color w:val="000000" w:themeColor="text1"/>
          <w:sz w:val="32"/>
          <w:szCs w:val="32"/>
        </w:rPr>
        <w:lastRenderedPageBreak/>
        <w:t xml:space="preserve">APPENDIX </w:t>
      </w:r>
      <w:r w:rsidR="00947D45">
        <w:rPr>
          <w:rFonts w:asciiTheme="majorHAnsi" w:hAnsiTheme="majorHAnsi" w:cstheme="majorHAnsi"/>
          <w:b/>
          <w:bCs/>
          <w:color w:val="000000" w:themeColor="text1"/>
          <w:sz w:val="32"/>
          <w:szCs w:val="32"/>
        </w:rPr>
        <w:t>I</w:t>
      </w:r>
      <w:r w:rsidRPr="00673E6D">
        <w:rPr>
          <w:rFonts w:asciiTheme="majorHAnsi" w:hAnsiTheme="majorHAnsi" w:cstheme="majorHAnsi"/>
          <w:b/>
          <w:bCs/>
          <w:color w:val="000000" w:themeColor="text1"/>
          <w:sz w:val="32"/>
          <w:szCs w:val="32"/>
        </w:rPr>
        <w:t xml:space="preserve">: INDICATORS OF A </w:t>
      </w:r>
      <w:r w:rsidR="00236252">
        <w:rPr>
          <w:rFonts w:asciiTheme="majorHAnsi" w:hAnsiTheme="majorHAnsi" w:cstheme="majorHAnsi"/>
          <w:b/>
          <w:bCs/>
          <w:color w:val="000000" w:themeColor="text1"/>
          <w:sz w:val="32"/>
          <w:szCs w:val="32"/>
        </w:rPr>
        <w:t>YOUTH</w:t>
      </w:r>
      <w:r w:rsidRPr="00673E6D">
        <w:rPr>
          <w:rFonts w:asciiTheme="majorHAnsi" w:hAnsiTheme="majorHAnsi" w:cstheme="majorHAnsi"/>
          <w:b/>
          <w:bCs/>
          <w:color w:val="000000" w:themeColor="text1"/>
          <w:sz w:val="32"/>
          <w:szCs w:val="32"/>
        </w:rPr>
        <w:t>’S POTENTIAL NEED FOR PROTECTION</w:t>
      </w:r>
    </w:p>
    <w:p w14:paraId="61842620" w14:textId="3CD81568" w:rsidR="000D578A" w:rsidRPr="00673E6D" w:rsidRDefault="000D578A" w:rsidP="002F64DD">
      <w:pPr>
        <w:spacing w:after="240"/>
        <w:ind w:left="-720" w:right="-720"/>
        <w:jc w:val="center"/>
        <w:rPr>
          <w:rFonts w:asciiTheme="majorHAnsi" w:hAnsiTheme="majorHAnsi" w:cstheme="majorHAnsi"/>
          <w:b/>
          <w:bCs/>
          <w:color w:val="000000" w:themeColor="text1"/>
          <w:sz w:val="32"/>
          <w:szCs w:val="32"/>
        </w:rPr>
      </w:pPr>
      <w:r w:rsidRPr="00673E6D">
        <w:rPr>
          <w:rFonts w:asciiTheme="majorHAnsi" w:eastAsia="Cambria" w:hAnsiTheme="majorHAnsi" w:cstheme="majorHAnsi"/>
          <w:smallCaps/>
          <w:noProof/>
          <w:color w:val="000000" w:themeColor="text1"/>
        </w:rPr>
        <w:drawing>
          <wp:inline distT="0" distB="0" distL="114300" distR="114300" wp14:anchorId="48B9FB31" wp14:editId="21E65A6C">
            <wp:extent cx="1238250" cy="1162050"/>
            <wp:effectExtent l="0" t="0" r="0" b="0"/>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38250" cy="1162050"/>
                    </a:xfrm>
                    <a:prstGeom prst="rect">
                      <a:avLst/>
                    </a:prstGeom>
                    <a:ln/>
                  </pic:spPr>
                </pic:pic>
              </a:graphicData>
            </a:graphic>
          </wp:inline>
        </w:drawing>
      </w:r>
    </w:p>
    <w:bookmarkEnd w:id="8"/>
    <w:p w14:paraId="00D6A0B4" w14:textId="77777777" w:rsidR="003B61BB" w:rsidRPr="00673E6D" w:rsidRDefault="003B61BB" w:rsidP="00765399">
      <w:pPr>
        <w:spacing w:after="0"/>
        <w:jc w:val="center"/>
        <w:rPr>
          <w:rFonts w:asciiTheme="majorHAnsi" w:hAnsiTheme="majorHAnsi" w:cstheme="majorHAnsi"/>
          <w:color w:val="000000" w:themeColor="text1"/>
        </w:rPr>
      </w:pPr>
      <w:r w:rsidRPr="00673E6D">
        <w:rPr>
          <w:rFonts w:asciiTheme="majorHAnsi" w:hAnsiTheme="majorHAnsi" w:cstheme="majorHAnsi"/>
          <w:color w:val="000000" w:themeColor="text1"/>
        </w:rPr>
        <w:t>Excerpts from Guidelines to Help Protect Abused and Neglected Children.</w:t>
      </w:r>
    </w:p>
    <w:p w14:paraId="44DFD914" w14:textId="77777777" w:rsidR="003B61BB" w:rsidRPr="00673E6D" w:rsidRDefault="003B61BB" w:rsidP="002D4039">
      <w:pPr>
        <w:spacing w:after="240"/>
        <w:jc w:val="center"/>
        <w:rPr>
          <w:rFonts w:asciiTheme="majorHAnsi" w:hAnsiTheme="majorHAnsi" w:cstheme="majorHAnsi"/>
          <w:color w:val="000000" w:themeColor="text1"/>
        </w:rPr>
      </w:pPr>
      <w:r w:rsidRPr="00673E6D">
        <w:rPr>
          <w:rFonts w:asciiTheme="majorHAnsi" w:hAnsiTheme="majorHAnsi" w:cstheme="majorHAnsi"/>
          <w:color w:val="000000" w:themeColor="text1"/>
        </w:rPr>
        <w:t>Denver: American Humane Association, Children’s Division. 1990.</w:t>
      </w:r>
    </w:p>
    <w:p w14:paraId="5A97BD3D" w14:textId="77777777" w:rsidR="003B61BB" w:rsidRPr="00673E6D" w:rsidRDefault="003B61BB" w:rsidP="00765399">
      <w:pPr>
        <w:spacing w:after="0"/>
        <w:jc w:val="center"/>
        <w:rPr>
          <w:rFonts w:asciiTheme="majorHAnsi" w:hAnsiTheme="majorHAnsi" w:cstheme="majorHAnsi"/>
          <w:i/>
          <w:iCs/>
          <w:color w:val="000000" w:themeColor="text1"/>
        </w:rPr>
      </w:pPr>
      <w:r w:rsidRPr="00673E6D">
        <w:rPr>
          <w:rFonts w:asciiTheme="majorHAnsi" w:hAnsiTheme="majorHAnsi" w:cstheme="majorHAnsi"/>
          <w:b/>
          <w:bCs/>
          <w:i/>
          <w:iCs/>
          <w:color w:val="000000" w:themeColor="text1"/>
        </w:rPr>
        <w:t>NOTE:</w:t>
      </w:r>
      <w:r w:rsidRPr="00673E6D">
        <w:rPr>
          <w:rFonts w:asciiTheme="majorHAnsi" w:hAnsiTheme="majorHAnsi" w:cstheme="majorHAnsi"/>
          <w:i/>
          <w:iCs/>
          <w:color w:val="000000" w:themeColor="text1"/>
        </w:rPr>
        <w:t xml:space="preserve"> One sign or indicator alone does not necessarily mean the child is abused.</w:t>
      </w:r>
    </w:p>
    <w:p w14:paraId="4543FFA7" w14:textId="5CB38D52" w:rsidR="002D4039" w:rsidRPr="00673E6D" w:rsidRDefault="003B61BB" w:rsidP="002D4039">
      <w:pPr>
        <w:spacing w:after="360"/>
        <w:jc w:val="center"/>
        <w:rPr>
          <w:rFonts w:asciiTheme="majorHAnsi" w:hAnsiTheme="majorHAnsi" w:cstheme="majorHAnsi"/>
          <w:i/>
          <w:iCs/>
          <w:color w:val="000000" w:themeColor="text1"/>
        </w:rPr>
      </w:pPr>
      <w:r w:rsidRPr="00673E6D">
        <w:rPr>
          <w:rFonts w:asciiTheme="majorHAnsi" w:hAnsiTheme="majorHAnsi" w:cstheme="majorHAnsi"/>
          <w:i/>
          <w:iCs/>
          <w:color w:val="000000" w:themeColor="text1"/>
        </w:rPr>
        <w:t>But if several occur together or form a pattern, be alert to the possibility.</w:t>
      </w:r>
    </w:p>
    <w:tbl>
      <w:tblPr>
        <w:tblStyle w:val="TableGrid"/>
        <w:tblW w:w="10980" w:type="dxa"/>
        <w:jc w:val="center"/>
        <w:tblLook w:val="04A0" w:firstRow="1" w:lastRow="0" w:firstColumn="1" w:lastColumn="0" w:noHBand="0" w:noVBand="1"/>
      </w:tblPr>
      <w:tblGrid>
        <w:gridCol w:w="2160"/>
        <w:gridCol w:w="4500"/>
        <w:gridCol w:w="4320"/>
      </w:tblGrid>
      <w:tr w:rsidR="00673E6D" w:rsidRPr="00673E6D" w14:paraId="12BCDCBB" w14:textId="77777777" w:rsidTr="00364BBB">
        <w:trPr>
          <w:jc w:val="center"/>
        </w:trPr>
        <w:tc>
          <w:tcPr>
            <w:tcW w:w="2160" w:type="dxa"/>
          </w:tcPr>
          <w:p w14:paraId="429FFB1C" w14:textId="23760365" w:rsidR="00F102E6" w:rsidRPr="00673E6D" w:rsidRDefault="00F102E6" w:rsidP="00765399">
            <w:pPr>
              <w:jc w:val="center"/>
              <w:rPr>
                <w:rFonts w:asciiTheme="majorHAnsi" w:hAnsiTheme="majorHAnsi" w:cstheme="majorHAnsi"/>
                <w:b/>
                <w:bCs/>
                <w:color w:val="000000" w:themeColor="text1"/>
              </w:rPr>
            </w:pPr>
            <w:r w:rsidRPr="00673E6D">
              <w:rPr>
                <w:rFonts w:asciiTheme="majorHAnsi" w:hAnsiTheme="majorHAnsi" w:cstheme="majorHAnsi"/>
                <w:b/>
                <w:bCs/>
                <w:color w:val="000000" w:themeColor="text1"/>
              </w:rPr>
              <w:t>Physical Abuse</w:t>
            </w:r>
          </w:p>
        </w:tc>
        <w:tc>
          <w:tcPr>
            <w:tcW w:w="4500" w:type="dxa"/>
          </w:tcPr>
          <w:p w14:paraId="082CB7C7" w14:textId="77777777" w:rsidR="00F102E6" w:rsidRPr="00673E6D" w:rsidRDefault="00F102E6"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unexplained bruises (in various stages of healing), welts, human bite marks, bald spots </w:t>
            </w:r>
          </w:p>
          <w:p w14:paraId="3EBFAC30" w14:textId="77777777" w:rsidR="00F102E6" w:rsidRPr="00673E6D" w:rsidRDefault="00F102E6"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unexplained burns, especially cigarette burns or immersion burns (glove-like) </w:t>
            </w:r>
          </w:p>
          <w:p w14:paraId="1996C172" w14:textId="77777777" w:rsidR="00F102E6" w:rsidRPr="00673E6D" w:rsidRDefault="00F102E6"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unexplained fractures, lacerations, or abrasions</w:t>
            </w:r>
          </w:p>
          <w:p w14:paraId="43FCD02F" w14:textId="77777777"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self-destructive </w:t>
            </w:r>
          </w:p>
          <w:p w14:paraId="0E71389E" w14:textId="54CB7A4F"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withdrawn and aggressive—behavioral extremes</w:t>
            </w:r>
          </w:p>
        </w:tc>
        <w:tc>
          <w:tcPr>
            <w:tcW w:w="4320" w:type="dxa"/>
          </w:tcPr>
          <w:p w14:paraId="327866EA" w14:textId="77777777"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uncomfortable with physical contact </w:t>
            </w:r>
          </w:p>
          <w:p w14:paraId="3310F212" w14:textId="308F3CC9"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arrives at gatherings early or stays late as if afraid to be at home </w:t>
            </w:r>
          </w:p>
          <w:p w14:paraId="56E9DE7D" w14:textId="7062C5FA"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chronic runaway </w:t>
            </w:r>
          </w:p>
          <w:p w14:paraId="64CC7813" w14:textId="7421FCBD"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complains of soreness or moves uncomfortably </w:t>
            </w:r>
          </w:p>
          <w:p w14:paraId="2895B7E7" w14:textId="2C236452" w:rsidR="00F102E6"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wears clothing inappropriate to weather to cover body</w:t>
            </w:r>
          </w:p>
        </w:tc>
      </w:tr>
      <w:tr w:rsidR="00673E6D" w:rsidRPr="00673E6D" w14:paraId="3ECE1678" w14:textId="77777777" w:rsidTr="00364BBB">
        <w:trPr>
          <w:jc w:val="center"/>
        </w:trPr>
        <w:tc>
          <w:tcPr>
            <w:tcW w:w="2160" w:type="dxa"/>
          </w:tcPr>
          <w:p w14:paraId="726CB42B" w14:textId="0063894B" w:rsidR="00F102E6" w:rsidRPr="00673E6D" w:rsidRDefault="00F102E6" w:rsidP="00765399">
            <w:pPr>
              <w:jc w:val="center"/>
              <w:rPr>
                <w:rFonts w:asciiTheme="majorHAnsi" w:hAnsiTheme="majorHAnsi" w:cstheme="majorHAnsi"/>
                <w:b/>
                <w:bCs/>
                <w:color w:val="000000" w:themeColor="text1"/>
              </w:rPr>
            </w:pPr>
            <w:r w:rsidRPr="00673E6D">
              <w:rPr>
                <w:rFonts w:asciiTheme="majorHAnsi" w:hAnsiTheme="majorHAnsi" w:cstheme="majorHAnsi"/>
                <w:b/>
                <w:bCs/>
                <w:color w:val="000000" w:themeColor="text1"/>
              </w:rPr>
              <w:t>Physical Neglect</w:t>
            </w:r>
          </w:p>
        </w:tc>
        <w:tc>
          <w:tcPr>
            <w:tcW w:w="4500" w:type="dxa"/>
          </w:tcPr>
          <w:p w14:paraId="1EB01B93" w14:textId="77777777" w:rsidR="00F102E6" w:rsidRPr="00673E6D" w:rsidRDefault="00F102E6"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abandonment </w:t>
            </w:r>
          </w:p>
          <w:p w14:paraId="645C37B4" w14:textId="77777777" w:rsidR="00F102E6" w:rsidRPr="00673E6D" w:rsidRDefault="00F102E6"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unattended medical needs </w:t>
            </w:r>
          </w:p>
          <w:p w14:paraId="1EFC1511" w14:textId="77777777" w:rsidR="002D4039" w:rsidRPr="00673E6D" w:rsidRDefault="00F102E6"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consistent lack of supervision </w:t>
            </w:r>
          </w:p>
          <w:p w14:paraId="4F093AC4" w14:textId="18520E52" w:rsidR="00F102E6" w:rsidRPr="00673E6D" w:rsidRDefault="00F102E6"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consistent hunger, inappropriate dress, poor hygiene </w:t>
            </w:r>
          </w:p>
          <w:p w14:paraId="3F626233" w14:textId="77777777" w:rsidR="00F102E6" w:rsidRPr="00673E6D" w:rsidRDefault="00F102E6"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lice, distended stomach, emaciated</w:t>
            </w:r>
          </w:p>
          <w:p w14:paraId="4F48C557" w14:textId="3B061765"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regularly displays fatigue or listlessness, falls asleep in </w:t>
            </w:r>
            <w:r w:rsidR="002D4039" w:rsidRPr="00673E6D">
              <w:rPr>
                <w:rFonts w:asciiTheme="majorHAnsi" w:hAnsiTheme="majorHAnsi" w:cstheme="majorHAnsi"/>
                <w:color w:val="000000" w:themeColor="text1"/>
              </w:rPr>
              <w:t>meetings/gatherings</w:t>
            </w:r>
          </w:p>
        </w:tc>
        <w:tc>
          <w:tcPr>
            <w:tcW w:w="4320" w:type="dxa"/>
          </w:tcPr>
          <w:p w14:paraId="3D152AD5" w14:textId="78213D70" w:rsidR="00AD0843"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steals food, begs from </w:t>
            </w:r>
            <w:r w:rsidR="002D4039" w:rsidRPr="00673E6D">
              <w:rPr>
                <w:rFonts w:asciiTheme="majorHAnsi" w:hAnsiTheme="majorHAnsi" w:cstheme="majorHAnsi"/>
                <w:color w:val="000000" w:themeColor="text1"/>
              </w:rPr>
              <w:t>other youth</w:t>
            </w:r>
          </w:p>
          <w:p w14:paraId="0A426C03" w14:textId="77777777" w:rsidR="00AD0843"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reports that no caretaker is at home </w:t>
            </w:r>
          </w:p>
          <w:p w14:paraId="0F225E55" w14:textId="3E300EC9" w:rsidR="00AD0843"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frequently absent or</w:t>
            </w:r>
            <w:r w:rsidR="002D4039" w:rsidRPr="00673E6D">
              <w:rPr>
                <w:rFonts w:asciiTheme="majorHAnsi" w:hAnsiTheme="majorHAnsi" w:cstheme="majorHAnsi"/>
                <w:color w:val="000000" w:themeColor="text1"/>
              </w:rPr>
              <w:t xml:space="preserve"> late</w:t>
            </w:r>
          </w:p>
          <w:p w14:paraId="1F3CDD02" w14:textId="77777777" w:rsidR="00AD0843"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self-destructive </w:t>
            </w:r>
          </w:p>
          <w:p w14:paraId="35C76DDA" w14:textId="18B6B619" w:rsidR="00F102E6"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school dropout </w:t>
            </w:r>
          </w:p>
        </w:tc>
      </w:tr>
      <w:tr w:rsidR="00673E6D" w:rsidRPr="00673E6D" w14:paraId="54DB91C7" w14:textId="77777777" w:rsidTr="00364BBB">
        <w:trPr>
          <w:jc w:val="center"/>
        </w:trPr>
        <w:tc>
          <w:tcPr>
            <w:tcW w:w="2160" w:type="dxa"/>
          </w:tcPr>
          <w:p w14:paraId="0340BE02" w14:textId="3B82B142" w:rsidR="00F102E6" w:rsidRPr="00673E6D" w:rsidRDefault="00F102E6" w:rsidP="00765399">
            <w:pPr>
              <w:jc w:val="center"/>
              <w:rPr>
                <w:rFonts w:asciiTheme="majorHAnsi" w:hAnsiTheme="majorHAnsi" w:cstheme="majorHAnsi"/>
                <w:b/>
                <w:bCs/>
                <w:color w:val="000000" w:themeColor="text1"/>
              </w:rPr>
            </w:pPr>
            <w:r w:rsidRPr="00673E6D">
              <w:rPr>
                <w:rFonts w:asciiTheme="majorHAnsi" w:hAnsiTheme="majorHAnsi" w:cstheme="majorHAnsi"/>
                <w:b/>
                <w:bCs/>
                <w:color w:val="000000" w:themeColor="text1"/>
              </w:rPr>
              <w:t>Sexual Abuse</w:t>
            </w:r>
          </w:p>
        </w:tc>
        <w:tc>
          <w:tcPr>
            <w:tcW w:w="4500" w:type="dxa"/>
          </w:tcPr>
          <w:p w14:paraId="40D794C3" w14:textId="77777777" w:rsidR="00F102E6" w:rsidRPr="00673E6D" w:rsidRDefault="00F102E6" w:rsidP="00F102E6">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torn, stained, or bloody underclothing </w:t>
            </w:r>
          </w:p>
          <w:p w14:paraId="40FD7C20" w14:textId="77777777" w:rsidR="002D4039" w:rsidRPr="00673E6D" w:rsidRDefault="00F102E6" w:rsidP="00F102E6">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pain or itching in genital area </w:t>
            </w:r>
          </w:p>
          <w:p w14:paraId="35692578" w14:textId="2E3EF9AF" w:rsidR="00F102E6" w:rsidRPr="00673E6D" w:rsidRDefault="00F102E6" w:rsidP="00F102E6">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difficulty walking or sitting </w:t>
            </w:r>
          </w:p>
          <w:p w14:paraId="349718F2" w14:textId="77777777" w:rsidR="00F102E6" w:rsidRPr="00673E6D" w:rsidRDefault="00F102E6" w:rsidP="00F102E6">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bruises or bleeding in external genitalia </w:t>
            </w:r>
          </w:p>
          <w:p w14:paraId="029B41F7" w14:textId="77777777" w:rsidR="00F102E6" w:rsidRPr="00673E6D" w:rsidRDefault="00F102E6" w:rsidP="00F102E6">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venereal disease </w:t>
            </w:r>
          </w:p>
          <w:p w14:paraId="23FE8C86" w14:textId="77777777" w:rsidR="00F102E6" w:rsidRPr="00673E6D" w:rsidRDefault="00F102E6" w:rsidP="00F102E6">
            <w:pPr>
              <w:rPr>
                <w:rFonts w:asciiTheme="majorHAnsi" w:hAnsiTheme="majorHAnsi" w:cstheme="majorHAnsi"/>
                <w:color w:val="000000" w:themeColor="text1"/>
              </w:rPr>
            </w:pPr>
            <w:r w:rsidRPr="00673E6D">
              <w:rPr>
                <w:rFonts w:asciiTheme="majorHAnsi" w:hAnsiTheme="majorHAnsi" w:cstheme="majorHAnsi"/>
                <w:color w:val="000000" w:themeColor="text1"/>
              </w:rPr>
              <w:t>• frequent urinary or yeast infection</w:t>
            </w:r>
          </w:p>
          <w:p w14:paraId="38481B30" w14:textId="77777777" w:rsidR="00765399" w:rsidRPr="00673E6D" w:rsidRDefault="00765399" w:rsidP="00F102E6">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withdrawal, chronic depression </w:t>
            </w:r>
          </w:p>
          <w:p w14:paraId="7B62B4E9" w14:textId="77777777" w:rsidR="00765399" w:rsidRPr="00673E6D" w:rsidRDefault="00765399" w:rsidP="00F102E6">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excessive seductiveness </w:t>
            </w:r>
          </w:p>
          <w:p w14:paraId="24A061FA" w14:textId="77777777" w:rsidR="00765399" w:rsidRPr="00673E6D" w:rsidRDefault="00765399" w:rsidP="00F102E6">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role reversal, overly concerned for siblings </w:t>
            </w:r>
          </w:p>
          <w:p w14:paraId="65C5FFFB" w14:textId="14C354FE" w:rsidR="00765399" w:rsidRPr="00673E6D" w:rsidRDefault="00765399" w:rsidP="00F102E6">
            <w:pPr>
              <w:rPr>
                <w:rFonts w:asciiTheme="majorHAnsi" w:hAnsiTheme="majorHAnsi" w:cstheme="majorHAnsi"/>
                <w:color w:val="000000" w:themeColor="text1"/>
              </w:rPr>
            </w:pPr>
            <w:r w:rsidRPr="00673E6D">
              <w:rPr>
                <w:rFonts w:asciiTheme="majorHAnsi" w:hAnsiTheme="majorHAnsi" w:cstheme="majorHAnsi"/>
                <w:color w:val="000000" w:themeColor="text1"/>
              </w:rPr>
              <w:t>• poor self-esteem, self-devaluation, lack of confidence</w:t>
            </w:r>
          </w:p>
        </w:tc>
        <w:tc>
          <w:tcPr>
            <w:tcW w:w="4320" w:type="dxa"/>
          </w:tcPr>
          <w:p w14:paraId="792A685A" w14:textId="77777777"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peer problems, lack of involvement </w:t>
            </w:r>
          </w:p>
          <w:p w14:paraId="6BF395BE" w14:textId="77777777"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massive weight change </w:t>
            </w:r>
          </w:p>
          <w:p w14:paraId="637473C8" w14:textId="782E546A"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suicide attempts  </w:t>
            </w:r>
          </w:p>
          <w:p w14:paraId="32FB5A1E" w14:textId="77777777"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hysteria, lack of emotional control </w:t>
            </w:r>
          </w:p>
          <w:p w14:paraId="412C9386" w14:textId="77777777"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sudden school difficulties </w:t>
            </w:r>
          </w:p>
          <w:p w14:paraId="1AA1249D" w14:textId="77777777"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inappropriate sex play or premature understanding of sex </w:t>
            </w:r>
          </w:p>
          <w:p w14:paraId="13F90986" w14:textId="77777777" w:rsidR="00765399"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threatened by physical contact, closeness </w:t>
            </w:r>
          </w:p>
          <w:p w14:paraId="77FA354C" w14:textId="33064E5D" w:rsidR="00F102E6"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promiscuity</w:t>
            </w:r>
          </w:p>
        </w:tc>
      </w:tr>
      <w:tr w:rsidR="00673E6D" w:rsidRPr="00673E6D" w14:paraId="38AC2CFD" w14:textId="77777777" w:rsidTr="00364BBB">
        <w:trPr>
          <w:jc w:val="center"/>
        </w:trPr>
        <w:tc>
          <w:tcPr>
            <w:tcW w:w="2160" w:type="dxa"/>
          </w:tcPr>
          <w:p w14:paraId="06747229" w14:textId="2CEF693E" w:rsidR="00F102E6" w:rsidRPr="00673E6D" w:rsidRDefault="00F102E6" w:rsidP="00765399">
            <w:pPr>
              <w:jc w:val="center"/>
              <w:rPr>
                <w:rFonts w:asciiTheme="majorHAnsi" w:hAnsiTheme="majorHAnsi" w:cstheme="majorHAnsi"/>
                <w:b/>
                <w:bCs/>
                <w:color w:val="000000" w:themeColor="text1"/>
              </w:rPr>
            </w:pPr>
            <w:r w:rsidRPr="00673E6D">
              <w:rPr>
                <w:rFonts w:asciiTheme="majorHAnsi" w:hAnsiTheme="majorHAnsi" w:cstheme="majorHAnsi"/>
                <w:b/>
                <w:bCs/>
                <w:color w:val="000000" w:themeColor="text1"/>
              </w:rPr>
              <w:t>Emotional Maltreatment</w:t>
            </w:r>
          </w:p>
        </w:tc>
        <w:tc>
          <w:tcPr>
            <w:tcW w:w="4500" w:type="dxa"/>
          </w:tcPr>
          <w:p w14:paraId="471107BF" w14:textId="77777777" w:rsidR="00F102E6" w:rsidRPr="00673E6D" w:rsidRDefault="00F102E6"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speech disorders </w:t>
            </w:r>
          </w:p>
          <w:p w14:paraId="23559928" w14:textId="77777777" w:rsidR="002D4039" w:rsidRPr="00673E6D" w:rsidRDefault="00F102E6"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delayed physical development </w:t>
            </w:r>
          </w:p>
          <w:p w14:paraId="36449229" w14:textId="633FD830" w:rsidR="00F102E6" w:rsidRPr="00673E6D" w:rsidRDefault="00F102E6"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substance abuse </w:t>
            </w:r>
          </w:p>
          <w:p w14:paraId="7E51C114" w14:textId="77777777" w:rsidR="00F102E6" w:rsidRPr="00673E6D" w:rsidRDefault="00F102E6"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ulcers, asthma, severe allergies</w:t>
            </w:r>
          </w:p>
          <w:p w14:paraId="0BF9F6FB" w14:textId="77777777" w:rsidR="00AD0843" w:rsidRPr="00673E6D" w:rsidRDefault="00AD0843"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habit disorders (sucking, rocking) </w:t>
            </w:r>
          </w:p>
          <w:p w14:paraId="3C4C53D4" w14:textId="4564B748" w:rsidR="00AD0843" w:rsidRPr="00673E6D" w:rsidRDefault="00AD0843" w:rsidP="002D4039">
            <w:pPr>
              <w:spacing w:after="120"/>
              <w:rPr>
                <w:rFonts w:asciiTheme="majorHAnsi" w:hAnsiTheme="majorHAnsi" w:cstheme="majorHAnsi"/>
                <w:color w:val="000000" w:themeColor="text1"/>
              </w:rPr>
            </w:pPr>
            <w:r w:rsidRPr="00673E6D">
              <w:rPr>
                <w:rFonts w:asciiTheme="majorHAnsi" w:hAnsiTheme="majorHAnsi" w:cstheme="majorHAnsi"/>
                <w:color w:val="000000" w:themeColor="text1"/>
              </w:rPr>
              <w:t>• antisocial, destructive</w:t>
            </w:r>
          </w:p>
        </w:tc>
        <w:tc>
          <w:tcPr>
            <w:tcW w:w="4320" w:type="dxa"/>
          </w:tcPr>
          <w:p w14:paraId="543B590B" w14:textId="03D3D12B" w:rsidR="002D4039" w:rsidRPr="00673E6D" w:rsidRDefault="002D403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neurotic traits</w:t>
            </w:r>
          </w:p>
          <w:p w14:paraId="3144FC6D" w14:textId="43D818C7" w:rsidR="00AD0843"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passive and aggressive—behavioral extremes </w:t>
            </w:r>
          </w:p>
          <w:p w14:paraId="67135575" w14:textId="532DD2B1" w:rsidR="00AD0843"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xml:space="preserve">• delinquent behavior </w:t>
            </w:r>
          </w:p>
          <w:p w14:paraId="5738CA0D" w14:textId="3E94A1E3" w:rsidR="00F102E6" w:rsidRPr="00673E6D" w:rsidRDefault="00765399" w:rsidP="003B61BB">
            <w:pPr>
              <w:rPr>
                <w:rFonts w:asciiTheme="majorHAnsi" w:hAnsiTheme="majorHAnsi" w:cstheme="majorHAnsi"/>
                <w:color w:val="000000" w:themeColor="text1"/>
              </w:rPr>
            </w:pPr>
            <w:r w:rsidRPr="00673E6D">
              <w:rPr>
                <w:rFonts w:asciiTheme="majorHAnsi" w:hAnsiTheme="majorHAnsi" w:cstheme="majorHAnsi"/>
                <w:color w:val="000000" w:themeColor="text1"/>
              </w:rPr>
              <w:t>• developmentally delayed</w:t>
            </w:r>
          </w:p>
        </w:tc>
      </w:tr>
    </w:tbl>
    <w:p w14:paraId="7AC6CC67" w14:textId="1D27AFFD" w:rsidR="00E00ACE" w:rsidRDefault="00E00ACE">
      <w:pPr>
        <w:rPr>
          <w:rFonts w:asciiTheme="majorHAnsi" w:hAnsiTheme="majorHAnsi" w:cstheme="majorHAnsi"/>
          <w:b/>
          <w:bCs/>
          <w:color w:val="000000" w:themeColor="text1"/>
          <w:sz w:val="32"/>
          <w:szCs w:val="32"/>
        </w:rPr>
      </w:pPr>
      <w:bookmarkStart w:id="9" w:name="_Hlk76982611"/>
    </w:p>
    <w:p w14:paraId="5C42D8F9" w14:textId="6E7C141A" w:rsidR="003B61BB" w:rsidRDefault="003B61BB" w:rsidP="002F64DD">
      <w:pPr>
        <w:spacing w:after="360"/>
        <w:jc w:val="center"/>
        <w:rPr>
          <w:rFonts w:asciiTheme="majorHAnsi" w:hAnsiTheme="majorHAnsi" w:cstheme="majorHAnsi"/>
          <w:b/>
          <w:bCs/>
          <w:color w:val="000000" w:themeColor="text1"/>
          <w:sz w:val="32"/>
          <w:szCs w:val="32"/>
        </w:rPr>
      </w:pPr>
      <w:r w:rsidRPr="00673E6D">
        <w:rPr>
          <w:rFonts w:asciiTheme="majorHAnsi" w:hAnsiTheme="majorHAnsi" w:cstheme="majorHAnsi"/>
          <w:b/>
          <w:bCs/>
          <w:color w:val="000000" w:themeColor="text1"/>
          <w:sz w:val="32"/>
          <w:szCs w:val="32"/>
        </w:rPr>
        <w:lastRenderedPageBreak/>
        <w:t xml:space="preserve">APPENDIX </w:t>
      </w:r>
      <w:r w:rsidR="00004A08">
        <w:rPr>
          <w:rFonts w:asciiTheme="majorHAnsi" w:hAnsiTheme="majorHAnsi" w:cstheme="majorHAnsi"/>
          <w:b/>
          <w:bCs/>
          <w:color w:val="000000" w:themeColor="text1"/>
          <w:sz w:val="32"/>
          <w:szCs w:val="32"/>
        </w:rPr>
        <w:t>J</w:t>
      </w:r>
      <w:r w:rsidRPr="00673E6D">
        <w:rPr>
          <w:rFonts w:asciiTheme="majorHAnsi" w:hAnsiTheme="majorHAnsi" w:cstheme="majorHAnsi"/>
          <w:b/>
          <w:bCs/>
          <w:color w:val="000000" w:themeColor="text1"/>
          <w:sz w:val="32"/>
          <w:szCs w:val="32"/>
        </w:rPr>
        <w:t xml:space="preserve">: RESPONDING TO </w:t>
      </w:r>
      <w:r w:rsidR="005203B0">
        <w:rPr>
          <w:rFonts w:asciiTheme="majorHAnsi" w:hAnsiTheme="majorHAnsi" w:cstheme="majorHAnsi"/>
          <w:b/>
          <w:bCs/>
          <w:color w:val="000000" w:themeColor="text1"/>
          <w:sz w:val="32"/>
          <w:szCs w:val="32"/>
        </w:rPr>
        <w:t>ISSUES OF ABUSE &amp; SELF-HARM</w:t>
      </w:r>
    </w:p>
    <w:p w14:paraId="409B3DF9" w14:textId="068BC31C" w:rsidR="000D578A" w:rsidRPr="00673E6D" w:rsidRDefault="008252F7" w:rsidP="002F64DD">
      <w:pPr>
        <w:spacing w:after="360"/>
        <w:jc w:val="center"/>
        <w:rPr>
          <w:rFonts w:asciiTheme="majorHAnsi" w:hAnsiTheme="majorHAnsi" w:cstheme="majorHAnsi"/>
          <w:b/>
          <w:bCs/>
          <w:color w:val="000000" w:themeColor="text1"/>
          <w:sz w:val="32"/>
          <w:szCs w:val="32"/>
        </w:rPr>
      </w:pPr>
      <w:r w:rsidRPr="00673E6D">
        <w:rPr>
          <w:rFonts w:asciiTheme="majorHAnsi" w:eastAsia="Cambria" w:hAnsiTheme="majorHAnsi" w:cstheme="majorHAnsi"/>
          <w:smallCaps/>
          <w:noProof/>
          <w:color w:val="000000" w:themeColor="text1"/>
        </w:rPr>
        <w:drawing>
          <wp:inline distT="0" distB="0" distL="114300" distR="114300" wp14:anchorId="3AC8BD3F" wp14:editId="4210FCF1">
            <wp:extent cx="1238250" cy="1162050"/>
            <wp:effectExtent l="0" t="0" r="0" b="0"/>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38250" cy="1162050"/>
                    </a:xfrm>
                    <a:prstGeom prst="rect">
                      <a:avLst/>
                    </a:prstGeom>
                    <a:ln/>
                  </pic:spPr>
                </pic:pic>
              </a:graphicData>
            </a:graphic>
          </wp:inline>
        </w:drawing>
      </w:r>
    </w:p>
    <w:bookmarkEnd w:id="9"/>
    <w:p w14:paraId="61898362" w14:textId="7EA91CAF" w:rsidR="003B61BB" w:rsidRPr="005203B0" w:rsidRDefault="003B61BB" w:rsidP="008252F7">
      <w:pPr>
        <w:spacing w:after="0" w:line="240" w:lineRule="auto"/>
        <w:jc w:val="both"/>
        <w:rPr>
          <w:rFonts w:asciiTheme="majorHAnsi" w:hAnsiTheme="majorHAnsi" w:cstheme="majorHAnsi"/>
          <w:b/>
          <w:bCs/>
          <w:color w:val="000000" w:themeColor="text1"/>
        </w:rPr>
      </w:pPr>
      <w:r w:rsidRPr="005203B0">
        <w:rPr>
          <w:rFonts w:asciiTheme="majorHAnsi" w:hAnsiTheme="majorHAnsi" w:cstheme="majorHAnsi"/>
          <w:b/>
          <w:bCs/>
          <w:color w:val="000000" w:themeColor="text1"/>
        </w:rPr>
        <w:t xml:space="preserve">For informational purposes, the following set of guidelines pertains to information that a </w:t>
      </w:r>
      <w:r w:rsidR="009B0A71" w:rsidRPr="005203B0">
        <w:rPr>
          <w:rFonts w:asciiTheme="majorHAnsi" w:hAnsiTheme="majorHAnsi" w:cstheme="majorHAnsi"/>
          <w:b/>
          <w:bCs/>
          <w:color w:val="000000" w:themeColor="text1"/>
        </w:rPr>
        <w:t>Youth</w:t>
      </w:r>
      <w:r w:rsidRPr="005203B0">
        <w:rPr>
          <w:rFonts w:asciiTheme="majorHAnsi" w:hAnsiTheme="majorHAnsi" w:cstheme="majorHAnsi"/>
          <w:b/>
          <w:bCs/>
          <w:color w:val="000000" w:themeColor="text1"/>
        </w:rPr>
        <w:t xml:space="preserve"> may</w:t>
      </w:r>
      <w:r w:rsidR="008252F7" w:rsidRPr="005203B0">
        <w:rPr>
          <w:rFonts w:asciiTheme="majorHAnsi" w:hAnsiTheme="majorHAnsi" w:cstheme="majorHAnsi"/>
          <w:b/>
          <w:bCs/>
          <w:color w:val="000000" w:themeColor="text1"/>
        </w:rPr>
        <w:t xml:space="preserve"> </w:t>
      </w:r>
      <w:r w:rsidRPr="005203B0">
        <w:rPr>
          <w:rFonts w:asciiTheme="majorHAnsi" w:hAnsiTheme="majorHAnsi" w:cstheme="majorHAnsi"/>
          <w:b/>
          <w:bCs/>
          <w:color w:val="000000" w:themeColor="text1"/>
        </w:rPr>
        <w:t>wish to disclose to a</w:t>
      </w:r>
      <w:r w:rsidR="005203B0">
        <w:rPr>
          <w:rFonts w:asciiTheme="majorHAnsi" w:hAnsiTheme="majorHAnsi" w:cstheme="majorHAnsi"/>
          <w:b/>
          <w:bCs/>
          <w:color w:val="000000" w:themeColor="text1"/>
        </w:rPr>
        <w:t xml:space="preserve"> Youth Worker:</w:t>
      </w:r>
    </w:p>
    <w:p w14:paraId="55C299EF" w14:textId="77777777" w:rsidR="008252F7" w:rsidRPr="005203B0" w:rsidRDefault="008252F7" w:rsidP="008252F7">
      <w:pPr>
        <w:spacing w:after="0" w:line="240" w:lineRule="auto"/>
        <w:jc w:val="both"/>
        <w:rPr>
          <w:rFonts w:asciiTheme="majorHAnsi" w:hAnsiTheme="majorHAnsi" w:cstheme="majorHAnsi"/>
          <w:b/>
          <w:bCs/>
          <w:color w:val="000000" w:themeColor="text1"/>
        </w:rPr>
      </w:pPr>
    </w:p>
    <w:p w14:paraId="1BE0AA57" w14:textId="76C7326C" w:rsidR="002F64DD" w:rsidRPr="005203B0" w:rsidRDefault="003B61BB" w:rsidP="008252F7">
      <w:pPr>
        <w:pStyle w:val="Heading3"/>
        <w:spacing w:after="240"/>
        <w:ind w:left="432" w:hanging="432"/>
        <w:jc w:val="both"/>
        <w:rPr>
          <w:rFonts w:cstheme="majorHAnsi"/>
          <w:color w:val="000000" w:themeColor="text1"/>
          <w:sz w:val="22"/>
          <w:szCs w:val="22"/>
        </w:rPr>
      </w:pPr>
      <w:r w:rsidRPr="005203B0">
        <w:rPr>
          <w:rFonts w:cstheme="majorHAnsi"/>
          <w:color w:val="000000" w:themeColor="text1"/>
          <w:sz w:val="22"/>
          <w:szCs w:val="22"/>
        </w:rPr>
        <w:t xml:space="preserve">If a </w:t>
      </w:r>
      <w:r w:rsidR="002F64DD" w:rsidRPr="005203B0">
        <w:rPr>
          <w:rFonts w:cstheme="majorHAnsi"/>
          <w:color w:val="000000" w:themeColor="text1"/>
          <w:sz w:val="22"/>
          <w:szCs w:val="22"/>
        </w:rPr>
        <w:t>Youth</w:t>
      </w:r>
      <w:r w:rsidRPr="005203B0">
        <w:rPr>
          <w:rFonts w:cstheme="majorHAnsi"/>
          <w:color w:val="000000" w:themeColor="text1"/>
          <w:sz w:val="22"/>
          <w:szCs w:val="22"/>
        </w:rPr>
        <w:t xml:space="preserve"> asks to talk with </w:t>
      </w:r>
      <w:r w:rsidR="005203B0">
        <w:rPr>
          <w:rFonts w:cstheme="majorHAnsi"/>
          <w:color w:val="000000" w:themeColor="text1"/>
          <w:sz w:val="22"/>
          <w:szCs w:val="22"/>
        </w:rPr>
        <w:t>you (Youth Worker)</w:t>
      </w:r>
      <w:r w:rsidRPr="005203B0">
        <w:rPr>
          <w:rFonts w:cstheme="majorHAnsi"/>
          <w:color w:val="000000" w:themeColor="text1"/>
          <w:sz w:val="22"/>
          <w:szCs w:val="22"/>
        </w:rPr>
        <w:t xml:space="preserve"> at church, provide a room (with a window) in which to speak privately</w:t>
      </w:r>
      <w:r w:rsidR="005203B0">
        <w:rPr>
          <w:rFonts w:cstheme="majorHAnsi"/>
          <w:color w:val="000000" w:themeColor="text1"/>
          <w:sz w:val="22"/>
          <w:szCs w:val="22"/>
        </w:rPr>
        <w:t xml:space="preserve"> (see Rule of Permissive Windows)</w:t>
      </w:r>
      <w:r w:rsidRPr="005203B0">
        <w:rPr>
          <w:rFonts w:cstheme="majorHAnsi"/>
          <w:color w:val="000000" w:themeColor="text1"/>
          <w:sz w:val="22"/>
          <w:szCs w:val="22"/>
        </w:rPr>
        <w:t>.</w:t>
      </w:r>
    </w:p>
    <w:p w14:paraId="115401D4" w14:textId="38D8B44E" w:rsidR="002F64DD" w:rsidRPr="005203B0" w:rsidRDefault="003B61BB" w:rsidP="008252F7">
      <w:pPr>
        <w:pStyle w:val="Heading3"/>
        <w:spacing w:after="240"/>
        <w:ind w:left="432" w:hanging="432"/>
        <w:jc w:val="both"/>
        <w:rPr>
          <w:rFonts w:cstheme="majorHAnsi"/>
          <w:color w:val="000000" w:themeColor="text1"/>
          <w:sz w:val="22"/>
          <w:szCs w:val="22"/>
        </w:rPr>
      </w:pPr>
      <w:r w:rsidRPr="005203B0">
        <w:rPr>
          <w:rFonts w:cstheme="majorHAnsi"/>
          <w:color w:val="000000" w:themeColor="text1"/>
          <w:sz w:val="22"/>
          <w:szCs w:val="22"/>
        </w:rPr>
        <w:t xml:space="preserve">Listen carefully to what the </w:t>
      </w:r>
      <w:r w:rsidR="002F64DD" w:rsidRPr="005203B0">
        <w:rPr>
          <w:rFonts w:cstheme="majorHAnsi"/>
          <w:color w:val="000000" w:themeColor="text1"/>
          <w:sz w:val="22"/>
          <w:szCs w:val="22"/>
        </w:rPr>
        <w:t>Youth</w:t>
      </w:r>
      <w:r w:rsidRPr="005203B0">
        <w:rPr>
          <w:rFonts w:cstheme="majorHAnsi"/>
          <w:color w:val="000000" w:themeColor="text1"/>
          <w:sz w:val="22"/>
          <w:szCs w:val="22"/>
        </w:rPr>
        <w:t xml:space="preserve"> tells you and respond in a supportive, nonjudgmental manner.</w:t>
      </w:r>
      <w:r w:rsidR="002F64DD" w:rsidRPr="005203B0">
        <w:rPr>
          <w:rFonts w:cstheme="majorHAnsi"/>
          <w:color w:val="000000" w:themeColor="text1"/>
          <w:sz w:val="22"/>
          <w:szCs w:val="22"/>
        </w:rPr>
        <w:t xml:space="preserve"> </w:t>
      </w:r>
      <w:r w:rsidRPr="005203B0">
        <w:rPr>
          <w:rFonts w:cstheme="majorHAnsi"/>
          <w:color w:val="000000" w:themeColor="text1"/>
          <w:sz w:val="22"/>
          <w:szCs w:val="22"/>
        </w:rPr>
        <w:t>Disclosing abuse</w:t>
      </w:r>
      <w:r w:rsidR="00F522F2">
        <w:rPr>
          <w:rFonts w:cstheme="majorHAnsi"/>
          <w:color w:val="000000" w:themeColor="text1"/>
          <w:sz w:val="22"/>
          <w:szCs w:val="22"/>
        </w:rPr>
        <w:t xml:space="preserve"> or </w:t>
      </w:r>
      <w:r w:rsidR="00815E38">
        <w:rPr>
          <w:rFonts w:cstheme="majorHAnsi"/>
          <w:color w:val="000000" w:themeColor="text1"/>
          <w:sz w:val="22"/>
          <w:szCs w:val="22"/>
        </w:rPr>
        <w:t>thoughts of self-harm</w:t>
      </w:r>
      <w:r w:rsidRPr="005203B0">
        <w:rPr>
          <w:rFonts w:cstheme="majorHAnsi"/>
          <w:color w:val="000000" w:themeColor="text1"/>
          <w:sz w:val="22"/>
          <w:szCs w:val="22"/>
        </w:rPr>
        <w:t xml:space="preserve"> is a scary thing for </w:t>
      </w:r>
      <w:r w:rsidR="002F64DD" w:rsidRPr="005203B0">
        <w:rPr>
          <w:rFonts w:cstheme="majorHAnsi"/>
          <w:color w:val="000000" w:themeColor="text1"/>
          <w:sz w:val="22"/>
          <w:szCs w:val="22"/>
        </w:rPr>
        <w:t>persons of any age</w:t>
      </w:r>
      <w:r w:rsidRPr="005203B0">
        <w:rPr>
          <w:rFonts w:cstheme="majorHAnsi"/>
          <w:color w:val="000000" w:themeColor="text1"/>
          <w:sz w:val="22"/>
          <w:szCs w:val="22"/>
        </w:rPr>
        <w:t>, and they need to know they are supported.</w:t>
      </w:r>
    </w:p>
    <w:p w14:paraId="166F3649" w14:textId="2604D0CC" w:rsidR="002F64DD" w:rsidRPr="005203B0" w:rsidRDefault="003B61BB" w:rsidP="008252F7">
      <w:pPr>
        <w:pStyle w:val="Heading3"/>
        <w:spacing w:after="240"/>
        <w:ind w:left="432" w:hanging="432"/>
        <w:jc w:val="both"/>
        <w:rPr>
          <w:rFonts w:cstheme="majorHAnsi"/>
          <w:color w:val="000000" w:themeColor="text1"/>
          <w:sz w:val="22"/>
          <w:szCs w:val="22"/>
        </w:rPr>
      </w:pPr>
      <w:r w:rsidRPr="005203B0">
        <w:rPr>
          <w:rFonts w:cstheme="majorHAnsi"/>
          <w:color w:val="000000" w:themeColor="text1"/>
          <w:sz w:val="22"/>
          <w:szCs w:val="22"/>
        </w:rPr>
        <w:t xml:space="preserve">Do not appear frightened or disgusted by the </w:t>
      </w:r>
      <w:r w:rsidR="002F64DD" w:rsidRPr="005203B0">
        <w:rPr>
          <w:rFonts w:cstheme="majorHAnsi"/>
          <w:color w:val="000000" w:themeColor="text1"/>
          <w:sz w:val="22"/>
          <w:szCs w:val="22"/>
        </w:rPr>
        <w:t>Youth’</w:t>
      </w:r>
      <w:r w:rsidRPr="005203B0">
        <w:rPr>
          <w:rFonts w:cstheme="majorHAnsi"/>
          <w:color w:val="000000" w:themeColor="text1"/>
          <w:sz w:val="22"/>
          <w:szCs w:val="22"/>
        </w:rPr>
        <w:t xml:space="preserve">s story, since this may cause the </w:t>
      </w:r>
      <w:r w:rsidR="002F64DD" w:rsidRPr="005203B0">
        <w:rPr>
          <w:rFonts w:cstheme="majorHAnsi"/>
          <w:color w:val="000000" w:themeColor="text1"/>
          <w:sz w:val="22"/>
          <w:szCs w:val="22"/>
        </w:rPr>
        <w:t>student</w:t>
      </w:r>
      <w:r w:rsidRPr="005203B0">
        <w:rPr>
          <w:rFonts w:cstheme="majorHAnsi"/>
          <w:color w:val="000000" w:themeColor="text1"/>
          <w:sz w:val="22"/>
          <w:szCs w:val="22"/>
        </w:rPr>
        <w:t xml:space="preserve"> to stop</w:t>
      </w:r>
      <w:r w:rsidR="002F64DD" w:rsidRPr="005203B0">
        <w:rPr>
          <w:rFonts w:cstheme="majorHAnsi"/>
          <w:color w:val="000000" w:themeColor="text1"/>
          <w:sz w:val="22"/>
          <w:szCs w:val="22"/>
        </w:rPr>
        <w:t xml:space="preserve"> </w:t>
      </w:r>
      <w:r w:rsidRPr="005203B0">
        <w:rPr>
          <w:rFonts w:cstheme="majorHAnsi"/>
          <w:color w:val="000000" w:themeColor="text1"/>
          <w:sz w:val="22"/>
          <w:szCs w:val="22"/>
        </w:rPr>
        <w:t>talking or to believe you are upset with him or her.</w:t>
      </w:r>
    </w:p>
    <w:p w14:paraId="7FDE8145" w14:textId="630AF731" w:rsidR="002F64DD" w:rsidRPr="005203B0" w:rsidRDefault="00C70726" w:rsidP="008252F7">
      <w:pPr>
        <w:pStyle w:val="Heading3"/>
        <w:spacing w:after="240"/>
        <w:ind w:left="432" w:hanging="432"/>
        <w:jc w:val="both"/>
        <w:rPr>
          <w:rFonts w:cstheme="majorHAnsi"/>
          <w:color w:val="000000" w:themeColor="text1"/>
          <w:sz w:val="22"/>
          <w:szCs w:val="22"/>
        </w:rPr>
      </w:pPr>
      <w:r>
        <w:rPr>
          <w:rFonts w:cstheme="majorHAnsi"/>
          <w:color w:val="000000" w:themeColor="text1"/>
          <w:sz w:val="22"/>
          <w:szCs w:val="22"/>
        </w:rPr>
        <w:t>In the case of abuse, a</w:t>
      </w:r>
      <w:r w:rsidR="003B61BB" w:rsidRPr="005203B0">
        <w:rPr>
          <w:rFonts w:cstheme="majorHAnsi"/>
          <w:color w:val="000000" w:themeColor="text1"/>
          <w:sz w:val="22"/>
          <w:szCs w:val="22"/>
        </w:rPr>
        <w:t>void asking leading questions. Examples of what you could say: “Can you tell me more?” “Is there</w:t>
      </w:r>
      <w:r w:rsidR="002F64DD" w:rsidRPr="005203B0">
        <w:rPr>
          <w:rFonts w:cstheme="majorHAnsi"/>
          <w:color w:val="000000" w:themeColor="text1"/>
          <w:sz w:val="22"/>
          <w:szCs w:val="22"/>
        </w:rPr>
        <w:t xml:space="preserve"> </w:t>
      </w:r>
      <w:r w:rsidR="003B61BB" w:rsidRPr="005203B0">
        <w:rPr>
          <w:rFonts w:cstheme="majorHAnsi"/>
          <w:color w:val="000000" w:themeColor="text1"/>
          <w:sz w:val="22"/>
          <w:szCs w:val="22"/>
        </w:rPr>
        <w:t xml:space="preserve">anything you need to add?” Do not try to convince the </w:t>
      </w:r>
      <w:r w:rsidR="002F64DD" w:rsidRPr="005203B0">
        <w:rPr>
          <w:rFonts w:cstheme="majorHAnsi"/>
          <w:color w:val="000000" w:themeColor="text1"/>
          <w:sz w:val="22"/>
          <w:szCs w:val="22"/>
        </w:rPr>
        <w:t>student</w:t>
      </w:r>
      <w:r w:rsidR="003B61BB" w:rsidRPr="005203B0">
        <w:rPr>
          <w:rFonts w:cstheme="majorHAnsi"/>
          <w:color w:val="000000" w:themeColor="text1"/>
          <w:sz w:val="22"/>
          <w:szCs w:val="22"/>
        </w:rPr>
        <w:t xml:space="preserve"> that the story isn’t true or that it didn’t</w:t>
      </w:r>
      <w:r w:rsidR="002F64DD" w:rsidRPr="005203B0">
        <w:rPr>
          <w:rFonts w:cstheme="majorHAnsi"/>
          <w:color w:val="000000" w:themeColor="text1"/>
          <w:sz w:val="22"/>
          <w:szCs w:val="22"/>
        </w:rPr>
        <w:t xml:space="preserve"> </w:t>
      </w:r>
      <w:r w:rsidR="003B61BB" w:rsidRPr="005203B0">
        <w:rPr>
          <w:rFonts w:cstheme="majorHAnsi"/>
          <w:color w:val="000000" w:themeColor="text1"/>
          <w:sz w:val="22"/>
          <w:szCs w:val="22"/>
        </w:rPr>
        <w:t>happen the way he or she reports it did.</w:t>
      </w:r>
    </w:p>
    <w:p w14:paraId="78798480" w14:textId="2F54AFDF" w:rsidR="002F64DD" w:rsidRPr="005203B0" w:rsidRDefault="003B61BB" w:rsidP="008252F7">
      <w:pPr>
        <w:pStyle w:val="Heading3"/>
        <w:spacing w:after="240"/>
        <w:ind w:left="432" w:hanging="432"/>
        <w:jc w:val="both"/>
        <w:rPr>
          <w:rFonts w:cstheme="majorHAnsi"/>
          <w:color w:val="000000" w:themeColor="text1"/>
          <w:sz w:val="22"/>
          <w:szCs w:val="22"/>
        </w:rPr>
      </w:pPr>
      <w:r w:rsidRPr="005203B0">
        <w:rPr>
          <w:rFonts w:cstheme="majorHAnsi"/>
          <w:color w:val="000000" w:themeColor="text1"/>
          <w:sz w:val="22"/>
          <w:szCs w:val="22"/>
        </w:rPr>
        <w:t xml:space="preserve">Do not attempt to assess the truthfulness of the </w:t>
      </w:r>
      <w:r w:rsidR="002F64DD" w:rsidRPr="005203B0">
        <w:rPr>
          <w:rFonts w:cstheme="majorHAnsi"/>
          <w:color w:val="000000" w:themeColor="text1"/>
          <w:sz w:val="22"/>
          <w:szCs w:val="22"/>
        </w:rPr>
        <w:t>Youth’s</w:t>
      </w:r>
      <w:r w:rsidRPr="005203B0">
        <w:rPr>
          <w:rFonts w:cstheme="majorHAnsi"/>
          <w:color w:val="000000" w:themeColor="text1"/>
          <w:sz w:val="22"/>
          <w:szCs w:val="22"/>
        </w:rPr>
        <w:t xml:space="preserve"> disclosure—that will be for trained</w:t>
      </w:r>
      <w:r w:rsidR="002F64DD" w:rsidRPr="005203B0">
        <w:rPr>
          <w:rFonts w:cstheme="majorHAnsi"/>
          <w:color w:val="000000" w:themeColor="text1"/>
          <w:sz w:val="22"/>
          <w:szCs w:val="22"/>
        </w:rPr>
        <w:t xml:space="preserve"> </w:t>
      </w:r>
      <w:r w:rsidRPr="005203B0">
        <w:rPr>
          <w:rFonts w:cstheme="majorHAnsi"/>
          <w:color w:val="000000" w:themeColor="text1"/>
          <w:sz w:val="22"/>
          <w:szCs w:val="22"/>
        </w:rPr>
        <w:t xml:space="preserve">professionals to decide. Assure the </w:t>
      </w:r>
      <w:r w:rsidR="002F64DD" w:rsidRPr="005203B0">
        <w:rPr>
          <w:rFonts w:cstheme="majorHAnsi"/>
          <w:color w:val="000000" w:themeColor="text1"/>
          <w:sz w:val="22"/>
          <w:szCs w:val="22"/>
        </w:rPr>
        <w:t>student</w:t>
      </w:r>
      <w:r w:rsidRPr="005203B0">
        <w:rPr>
          <w:rFonts w:cstheme="majorHAnsi"/>
          <w:color w:val="000000" w:themeColor="text1"/>
          <w:sz w:val="22"/>
          <w:szCs w:val="22"/>
        </w:rPr>
        <w:t xml:space="preserve"> you believe him/her and that you care about him/her.</w:t>
      </w:r>
    </w:p>
    <w:p w14:paraId="657B1DAD" w14:textId="325AA09F" w:rsidR="002F64DD" w:rsidRPr="005203B0" w:rsidRDefault="00C70726" w:rsidP="008252F7">
      <w:pPr>
        <w:pStyle w:val="Heading3"/>
        <w:spacing w:after="240"/>
        <w:ind w:left="432" w:hanging="432"/>
        <w:jc w:val="both"/>
        <w:rPr>
          <w:rFonts w:cstheme="majorHAnsi"/>
          <w:color w:val="000000" w:themeColor="text1"/>
          <w:sz w:val="22"/>
          <w:szCs w:val="22"/>
        </w:rPr>
      </w:pPr>
      <w:r>
        <w:rPr>
          <w:rFonts w:cstheme="majorHAnsi"/>
          <w:color w:val="000000" w:themeColor="text1"/>
          <w:sz w:val="22"/>
          <w:szCs w:val="22"/>
        </w:rPr>
        <w:t>If abuse, d</w:t>
      </w:r>
      <w:r w:rsidR="003B61BB" w:rsidRPr="005203B0">
        <w:rPr>
          <w:rFonts w:cstheme="majorHAnsi"/>
          <w:color w:val="000000" w:themeColor="text1"/>
          <w:sz w:val="22"/>
          <w:szCs w:val="22"/>
        </w:rPr>
        <w:t xml:space="preserve">o not tell or suggest to the </w:t>
      </w:r>
      <w:r w:rsidR="002F64DD" w:rsidRPr="005203B0">
        <w:rPr>
          <w:rFonts w:cstheme="majorHAnsi"/>
          <w:color w:val="000000" w:themeColor="text1"/>
          <w:sz w:val="22"/>
          <w:szCs w:val="22"/>
        </w:rPr>
        <w:t xml:space="preserve">Youth </w:t>
      </w:r>
      <w:r w:rsidR="003B61BB" w:rsidRPr="005203B0">
        <w:rPr>
          <w:rFonts w:cstheme="majorHAnsi"/>
          <w:color w:val="000000" w:themeColor="text1"/>
          <w:sz w:val="22"/>
          <w:szCs w:val="22"/>
        </w:rPr>
        <w:t>that he or she has been abused.</w:t>
      </w:r>
    </w:p>
    <w:p w14:paraId="05E8E5B2" w14:textId="4FFC531E" w:rsidR="002F64DD" w:rsidRPr="005203B0" w:rsidRDefault="003B61BB" w:rsidP="008252F7">
      <w:pPr>
        <w:pStyle w:val="Heading3"/>
        <w:spacing w:after="240"/>
        <w:ind w:left="432" w:hanging="432"/>
        <w:jc w:val="both"/>
        <w:rPr>
          <w:rFonts w:cstheme="majorHAnsi"/>
          <w:color w:val="000000" w:themeColor="text1"/>
          <w:sz w:val="22"/>
          <w:szCs w:val="22"/>
        </w:rPr>
      </w:pPr>
      <w:r w:rsidRPr="005203B0">
        <w:rPr>
          <w:rFonts w:cstheme="majorHAnsi"/>
          <w:color w:val="000000" w:themeColor="text1"/>
          <w:sz w:val="22"/>
          <w:szCs w:val="22"/>
        </w:rPr>
        <w:t xml:space="preserve">Reassure the </w:t>
      </w:r>
      <w:r w:rsidR="002F64DD" w:rsidRPr="005203B0">
        <w:rPr>
          <w:rFonts w:cstheme="majorHAnsi"/>
          <w:color w:val="000000" w:themeColor="text1"/>
          <w:sz w:val="22"/>
          <w:szCs w:val="22"/>
        </w:rPr>
        <w:t xml:space="preserve">Youth </w:t>
      </w:r>
      <w:r w:rsidRPr="005203B0">
        <w:rPr>
          <w:rFonts w:cstheme="majorHAnsi"/>
          <w:color w:val="000000" w:themeColor="text1"/>
          <w:sz w:val="22"/>
          <w:szCs w:val="22"/>
        </w:rPr>
        <w:t>that he or she did the right thing by telling you.</w:t>
      </w:r>
    </w:p>
    <w:p w14:paraId="74E491D4" w14:textId="422DAE82" w:rsidR="002F64DD" w:rsidRPr="005203B0" w:rsidRDefault="003B61BB" w:rsidP="008252F7">
      <w:pPr>
        <w:pStyle w:val="Heading3"/>
        <w:spacing w:after="240"/>
        <w:ind w:left="432" w:hanging="432"/>
        <w:jc w:val="both"/>
        <w:rPr>
          <w:rFonts w:cstheme="majorHAnsi"/>
          <w:color w:val="000000" w:themeColor="text1"/>
          <w:sz w:val="22"/>
          <w:szCs w:val="22"/>
        </w:rPr>
      </w:pPr>
      <w:r w:rsidRPr="005203B0">
        <w:rPr>
          <w:rFonts w:cstheme="majorHAnsi"/>
          <w:color w:val="000000" w:themeColor="text1"/>
          <w:sz w:val="22"/>
          <w:szCs w:val="22"/>
        </w:rPr>
        <w:t xml:space="preserve">Do not promise </w:t>
      </w:r>
      <w:r w:rsidR="00F522F2">
        <w:rPr>
          <w:rFonts w:cstheme="majorHAnsi"/>
          <w:color w:val="000000" w:themeColor="text1"/>
          <w:sz w:val="22"/>
          <w:szCs w:val="22"/>
        </w:rPr>
        <w:t>confidentiality.</w:t>
      </w:r>
      <w:r w:rsidRPr="005203B0">
        <w:rPr>
          <w:rFonts w:cstheme="majorHAnsi"/>
          <w:color w:val="000000" w:themeColor="text1"/>
          <w:sz w:val="22"/>
          <w:szCs w:val="22"/>
        </w:rPr>
        <w:t xml:space="preserve"> Tell the </w:t>
      </w:r>
      <w:r w:rsidR="002F64DD" w:rsidRPr="005203B0">
        <w:rPr>
          <w:rFonts w:cstheme="majorHAnsi"/>
          <w:color w:val="000000" w:themeColor="text1"/>
          <w:sz w:val="22"/>
          <w:szCs w:val="22"/>
        </w:rPr>
        <w:t>Youth</w:t>
      </w:r>
      <w:r w:rsidRPr="005203B0">
        <w:rPr>
          <w:rFonts w:cstheme="majorHAnsi"/>
          <w:color w:val="000000" w:themeColor="text1"/>
          <w:sz w:val="22"/>
          <w:szCs w:val="22"/>
        </w:rPr>
        <w:t xml:space="preserve"> that you need to find help so the incident can be</w:t>
      </w:r>
      <w:r w:rsidR="002F64DD" w:rsidRPr="005203B0">
        <w:rPr>
          <w:rFonts w:cstheme="majorHAnsi"/>
          <w:color w:val="000000" w:themeColor="text1"/>
          <w:sz w:val="22"/>
          <w:szCs w:val="22"/>
        </w:rPr>
        <w:t xml:space="preserve"> </w:t>
      </w:r>
      <w:r w:rsidRPr="005203B0">
        <w:rPr>
          <w:rFonts w:cstheme="majorHAnsi"/>
          <w:color w:val="000000" w:themeColor="text1"/>
          <w:sz w:val="22"/>
          <w:szCs w:val="22"/>
        </w:rPr>
        <w:t>prevented from happening again</w:t>
      </w:r>
      <w:r w:rsidR="00F522F2">
        <w:rPr>
          <w:rFonts w:cstheme="majorHAnsi"/>
          <w:color w:val="000000" w:themeColor="text1"/>
          <w:sz w:val="22"/>
          <w:szCs w:val="22"/>
        </w:rPr>
        <w:t xml:space="preserve"> (if abuse) or so that safety can be assured (if suicide)</w:t>
      </w:r>
      <w:r w:rsidRPr="005203B0">
        <w:rPr>
          <w:rFonts w:cstheme="majorHAnsi"/>
          <w:color w:val="000000" w:themeColor="text1"/>
          <w:sz w:val="22"/>
          <w:szCs w:val="22"/>
        </w:rPr>
        <w:t>.</w:t>
      </w:r>
    </w:p>
    <w:p w14:paraId="4FCFA0E1" w14:textId="284D8404" w:rsidR="002F64DD" w:rsidRPr="005203B0" w:rsidRDefault="00C70726" w:rsidP="008252F7">
      <w:pPr>
        <w:pStyle w:val="Heading3"/>
        <w:spacing w:after="240"/>
        <w:ind w:left="432" w:hanging="432"/>
        <w:jc w:val="both"/>
        <w:rPr>
          <w:rFonts w:cstheme="majorHAnsi"/>
          <w:color w:val="000000" w:themeColor="text1"/>
          <w:sz w:val="22"/>
          <w:szCs w:val="22"/>
        </w:rPr>
      </w:pPr>
      <w:r>
        <w:rPr>
          <w:rFonts w:cstheme="majorHAnsi"/>
          <w:color w:val="000000" w:themeColor="text1"/>
          <w:sz w:val="22"/>
          <w:szCs w:val="22"/>
        </w:rPr>
        <w:t>If abuse, d</w:t>
      </w:r>
      <w:r w:rsidR="003B61BB" w:rsidRPr="005203B0">
        <w:rPr>
          <w:rFonts w:cstheme="majorHAnsi"/>
          <w:color w:val="000000" w:themeColor="text1"/>
          <w:sz w:val="22"/>
          <w:szCs w:val="22"/>
        </w:rPr>
        <w:t>o not frighten the</w:t>
      </w:r>
      <w:r w:rsidR="002F64DD" w:rsidRPr="005203B0">
        <w:rPr>
          <w:rFonts w:cstheme="majorHAnsi"/>
          <w:color w:val="000000" w:themeColor="text1"/>
          <w:sz w:val="22"/>
          <w:szCs w:val="22"/>
        </w:rPr>
        <w:t xml:space="preserve"> Youth</w:t>
      </w:r>
      <w:r w:rsidR="003B61BB" w:rsidRPr="005203B0">
        <w:rPr>
          <w:rFonts w:cstheme="majorHAnsi"/>
          <w:color w:val="000000" w:themeColor="text1"/>
          <w:sz w:val="22"/>
          <w:szCs w:val="22"/>
        </w:rPr>
        <w:t xml:space="preserve"> by talking about police involvement or medical examinations to verify the</w:t>
      </w:r>
      <w:r w:rsidR="002F64DD" w:rsidRPr="005203B0">
        <w:rPr>
          <w:rFonts w:cstheme="majorHAnsi"/>
          <w:color w:val="000000" w:themeColor="text1"/>
          <w:sz w:val="22"/>
          <w:szCs w:val="22"/>
        </w:rPr>
        <w:t xml:space="preserve"> </w:t>
      </w:r>
      <w:r w:rsidR="003B61BB" w:rsidRPr="005203B0">
        <w:rPr>
          <w:rFonts w:cstheme="majorHAnsi"/>
          <w:color w:val="000000" w:themeColor="text1"/>
          <w:sz w:val="22"/>
          <w:szCs w:val="22"/>
        </w:rPr>
        <w:t xml:space="preserve">complaint. Instead, share with the </w:t>
      </w:r>
      <w:r w:rsidR="002F64DD" w:rsidRPr="005203B0">
        <w:rPr>
          <w:rFonts w:cstheme="majorHAnsi"/>
          <w:color w:val="000000" w:themeColor="text1"/>
          <w:sz w:val="22"/>
          <w:szCs w:val="22"/>
        </w:rPr>
        <w:t>student</w:t>
      </w:r>
      <w:r w:rsidR="003B61BB" w:rsidRPr="005203B0">
        <w:rPr>
          <w:rFonts w:cstheme="majorHAnsi"/>
          <w:color w:val="000000" w:themeColor="text1"/>
          <w:sz w:val="22"/>
          <w:szCs w:val="22"/>
        </w:rPr>
        <w:t xml:space="preserve"> that other people need to know what happened and that</w:t>
      </w:r>
      <w:r w:rsidR="002F64DD" w:rsidRPr="005203B0">
        <w:rPr>
          <w:rFonts w:cstheme="majorHAnsi"/>
          <w:color w:val="000000" w:themeColor="text1"/>
          <w:sz w:val="22"/>
          <w:szCs w:val="22"/>
        </w:rPr>
        <w:t xml:space="preserve"> </w:t>
      </w:r>
      <w:r w:rsidR="003B61BB" w:rsidRPr="005203B0">
        <w:rPr>
          <w:rFonts w:cstheme="majorHAnsi"/>
          <w:color w:val="000000" w:themeColor="text1"/>
          <w:sz w:val="22"/>
          <w:szCs w:val="22"/>
        </w:rPr>
        <w:t xml:space="preserve">they will talk to </w:t>
      </w:r>
      <w:r w:rsidR="002F64DD" w:rsidRPr="005203B0">
        <w:rPr>
          <w:rFonts w:cstheme="majorHAnsi"/>
          <w:color w:val="000000" w:themeColor="text1"/>
          <w:sz w:val="22"/>
          <w:szCs w:val="22"/>
        </w:rPr>
        <w:t>him or her</w:t>
      </w:r>
      <w:r w:rsidR="003B61BB" w:rsidRPr="005203B0">
        <w:rPr>
          <w:rFonts w:cstheme="majorHAnsi"/>
          <w:color w:val="000000" w:themeColor="text1"/>
          <w:sz w:val="22"/>
          <w:szCs w:val="22"/>
        </w:rPr>
        <w:t xml:space="preserve"> later.</w:t>
      </w:r>
    </w:p>
    <w:p w14:paraId="7F535414" w14:textId="04E3FD6B" w:rsidR="002F64DD" w:rsidRPr="005203B0" w:rsidRDefault="003B61BB" w:rsidP="008252F7">
      <w:pPr>
        <w:pStyle w:val="Heading3"/>
        <w:spacing w:after="240"/>
        <w:ind w:left="432" w:hanging="432"/>
        <w:jc w:val="both"/>
        <w:rPr>
          <w:rFonts w:cstheme="majorHAnsi"/>
          <w:color w:val="000000" w:themeColor="text1"/>
          <w:sz w:val="22"/>
          <w:szCs w:val="22"/>
        </w:rPr>
      </w:pPr>
      <w:r w:rsidRPr="005203B0">
        <w:rPr>
          <w:rFonts w:cstheme="majorHAnsi"/>
          <w:color w:val="000000" w:themeColor="text1"/>
          <w:sz w:val="22"/>
          <w:szCs w:val="22"/>
        </w:rPr>
        <w:t xml:space="preserve">Do not ask the </w:t>
      </w:r>
      <w:r w:rsidR="002F64DD" w:rsidRPr="005203B0">
        <w:rPr>
          <w:rFonts w:cstheme="majorHAnsi"/>
          <w:color w:val="000000" w:themeColor="text1"/>
          <w:sz w:val="22"/>
          <w:szCs w:val="22"/>
        </w:rPr>
        <w:t>Youth</w:t>
      </w:r>
      <w:r w:rsidRPr="005203B0">
        <w:rPr>
          <w:rFonts w:cstheme="majorHAnsi"/>
          <w:color w:val="000000" w:themeColor="text1"/>
          <w:sz w:val="22"/>
          <w:szCs w:val="22"/>
        </w:rPr>
        <w:t xml:space="preserve"> to show you any bruises</w:t>
      </w:r>
      <w:r w:rsidR="00815E38">
        <w:rPr>
          <w:rFonts w:cstheme="majorHAnsi"/>
          <w:color w:val="000000" w:themeColor="text1"/>
          <w:sz w:val="22"/>
          <w:szCs w:val="22"/>
        </w:rPr>
        <w:t xml:space="preserve">, cuts, </w:t>
      </w:r>
      <w:r w:rsidR="002F64DD" w:rsidRPr="005203B0">
        <w:rPr>
          <w:rFonts w:cstheme="majorHAnsi"/>
          <w:color w:val="000000" w:themeColor="text1"/>
          <w:sz w:val="22"/>
          <w:szCs w:val="22"/>
        </w:rPr>
        <w:t xml:space="preserve">or abrasions </w:t>
      </w:r>
      <w:r w:rsidRPr="005203B0">
        <w:rPr>
          <w:rFonts w:cstheme="majorHAnsi"/>
          <w:color w:val="000000" w:themeColor="text1"/>
          <w:sz w:val="22"/>
          <w:szCs w:val="22"/>
        </w:rPr>
        <w:t xml:space="preserve">that are beneath the </w:t>
      </w:r>
      <w:r w:rsidR="009B0A71" w:rsidRPr="005203B0">
        <w:rPr>
          <w:rFonts w:cstheme="majorHAnsi"/>
          <w:color w:val="000000" w:themeColor="text1"/>
          <w:sz w:val="22"/>
          <w:szCs w:val="22"/>
        </w:rPr>
        <w:t>Youth’s</w:t>
      </w:r>
      <w:r w:rsidRPr="005203B0">
        <w:rPr>
          <w:rFonts w:cstheme="majorHAnsi"/>
          <w:color w:val="000000" w:themeColor="text1"/>
          <w:sz w:val="22"/>
          <w:szCs w:val="22"/>
        </w:rPr>
        <w:t xml:space="preserve"> underwear or clothing;</w:t>
      </w:r>
      <w:r w:rsidR="002F64DD" w:rsidRPr="005203B0">
        <w:rPr>
          <w:rFonts w:cstheme="majorHAnsi"/>
          <w:color w:val="000000" w:themeColor="text1"/>
          <w:sz w:val="22"/>
          <w:szCs w:val="22"/>
        </w:rPr>
        <w:t xml:space="preserve"> </w:t>
      </w:r>
      <w:r w:rsidRPr="005203B0">
        <w:rPr>
          <w:rFonts w:cstheme="majorHAnsi"/>
          <w:color w:val="000000" w:themeColor="text1"/>
          <w:sz w:val="22"/>
          <w:szCs w:val="22"/>
        </w:rPr>
        <w:t>observe only those bruises</w:t>
      </w:r>
      <w:r w:rsidR="00815E38">
        <w:rPr>
          <w:rFonts w:cstheme="majorHAnsi"/>
          <w:color w:val="000000" w:themeColor="text1"/>
          <w:sz w:val="22"/>
          <w:szCs w:val="22"/>
        </w:rPr>
        <w:t>, cuts,</w:t>
      </w:r>
      <w:r w:rsidRPr="005203B0">
        <w:rPr>
          <w:rFonts w:cstheme="majorHAnsi"/>
          <w:color w:val="000000" w:themeColor="text1"/>
          <w:sz w:val="22"/>
          <w:szCs w:val="22"/>
        </w:rPr>
        <w:t xml:space="preserve"> </w:t>
      </w:r>
      <w:r w:rsidR="002F64DD" w:rsidRPr="005203B0">
        <w:rPr>
          <w:rFonts w:cstheme="majorHAnsi"/>
          <w:color w:val="000000" w:themeColor="text1"/>
          <w:sz w:val="22"/>
          <w:szCs w:val="22"/>
        </w:rPr>
        <w:t xml:space="preserve">or abrasions </w:t>
      </w:r>
      <w:r w:rsidRPr="005203B0">
        <w:rPr>
          <w:rFonts w:cstheme="majorHAnsi"/>
          <w:color w:val="000000" w:themeColor="text1"/>
          <w:sz w:val="22"/>
          <w:szCs w:val="22"/>
        </w:rPr>
        <w:t>that are accessible.</w:t>
      </w:r>
    </w:p>
    <w:p w14:paraId="07BB5D50" w14:textId="5BFF3956" w:rsidR="00815E38" w:rsidRPr="00815E38" w:rsidRDefault="00815E38" w:rsidP="00815E38">
      <w:pPr>
        <w:pStyle w:val="Heading3"/>
        <w:spacing w:after="240"/>
        <w:ind w:left="432" w:hanging="432"/>
        <w:rPr>
          <w:color w:val="auto"/>
          <w:sz w:val="22"/>
          <w:szCs w:val="22"/>
        </w:rPr>
      </w:pPr>
      <w:r w:rsidRPr="005203B0">
        <w:rPr>
          <w:color w:val="auto"/>
          <w:sz w:val="22"/>
          <w:szCs w:val="22"/>
        </w:rPr>
        <w:t xml:space="preserve">If a Youth confides in </w:t>
      </w:r>
      <w:r w:rsidR="00712AD1">
        <w:rPr>
          <w:color w:val="auto"/>
          <w:sz w:val="22"/>
          <w:szCs w:val="22"/>
        </w:rPr>
        <w:t>y</w:t>
      </w:r>
      <w:r>
        <w:rPr>
          <w:color w:val="auto"/>
          <w:sz w:val="22"/>
          <w:szCs w:val="22"/>
        </w:rPr>
        <w:t xml:space="preserve">ou </w:t>
      </w:r>
      <w:r w:rsidRPr="005203B0">
        <w:rPr>
          <w:color w:val="auto"/>
          <w:sz w:val="22"/>
          <w:szCs w:val="22"/>
        </w:rPr>
        <w:t xml:space="preserve">about </w:t>
      </w:r>
      <w:r>
        <w:rPr>
          <w:color w:val="auto"/>
          <w:sz w:val="22"/>
          <w:szCs w:val="22"/>
        </w:rPr>
        <w:t xml:space="preserve">abuse or self-harm, seek to </w:t>
      </w:r>
      <w:r w:rsidRPr="005203B0">
        <w:rPr>
          <w:color w:val="auto"/>
          <w:sz w:val="22"/>
          <w:szCs w:val="22"/>
        </w:rPr>
        <w:t xml:space="preserve">comfort the student, </w:t>
      </w:r>
      <w:r>
        <w:rPr>
          <w:color w:val="auto"/>
          <w:sz w:val="22"/>
          <w:szCs w:val="22"/>
        </w:rPr>
        <w:t xml:space="preserve">pray with the student, </w:t>
      </w:r>
      <w:r w:rsidRPr="005203B0">
        <w:rPr>
          <w:color w:val="auto"/>
          <w:sz w:val="22"/>
          <w:szCs w:val="22"/>
        </w:rPr>
        <w:t xml:space="preserve">remind the student about the gospel, and report the conversation to the </w:t>
      </w:r>
      <w:r w:rsidR="009A0B0F">
        <w:rPr>
          <w:color w:val="auto"/>
          <w:sz w:val="22"/>
          <w:szCs w:val="22"/>
        </w:rPr>
        <w:t>Director of Youth Ministry</w:t>
      </w:r>
      <w:r w:rsidRPr="005203B0">
        <w:rPr>
          <w:color w:val="auto"/>
          <w:sz w:val="22"/>
          <w:szCs w:val="22"/>
        </w:rPr>
        <w:t xml:space="preserve"> so that appropriate action can be taken.</w:t>
      </w:r>
    </w:p>
    <w:p w14:paraId="648A917E" w14:textId="239380A3" w:rsidR="00A4037A" w:rsidRPr="005203B0" w:rsidRDefault="003B61BB" w:rsidP="008252F7">
      <w:pPr>
        <w:pStyle w:val="Heading3"/>
        <w:spacing w:after="240"/>
        <w:ind w:left="432" w:hanging="432"/>
        <w:jc w:val="both"/>
        <w:rPr>
          <w:rFonts w:cstheme="majorHAnsi"/>
          <w:color w:val="000000" w:themeColor="text1"/>
          <w:sz w:val="22"/>
          <w:szCs w:val="22"/>
        </w:rPr>
      </w:pPr>
      <w:r w:rsidRPr="005203B0">
        <w:rPr>
          <w:rFonts w:cstheme="majorHAnsi"/>
          <w:color w:val="000000" w:themeColor="text1"/>
          <w:sz w:val="22"/>
          <w:szCs w:val="22"/>
        </w:rPr>
        <w:t>If you feel comfortable doing so, speak to the</w:t>
      </w:r>
      <w:r w:rsidR="002F64DD" w:rsidRPr="005203B0">
        <w:rPr>
          <w:rFonts w:cstheme="majorHAnsi"/>
          <w:color w:val="000000" w:themeColor="text1"/>
          <w:sz w:val="22"/>
          <w:szCs w:val="22"/>
        </w:rPr>
        <w:t xml:space="preserve"> Youth</w:t>
      </w:r>
      <w:r w:rsidRPr="005203B0">
        <w:rPr>
          <w:rFonts w:cstheme="majorHAnsi"/>
          <w:color w:val="000000" w:themeColor="text1"/>
          <w:sz w:val="22"/>
          <w:szCs w:val="22"/>
        </w:rPr>
        <w:t xml:space="preserve"> and offer support in the following weeks and</w:t>
      </w:r>
      <w:r w:rsidR="002F64DD" w:rsidRPr="005203B0">
        <w:rPr>
          <w:rFonts w:cstheme="majorHAnsi"/>
          <w:color w:val="000000" w:themeColor="text1"/>
          <w:sz w:val="22"/>
          <w:szCs w:val="22"/>
        </w:rPr>
        <w:t xml:space="preserve"> </w:t>
      </w:r>
      <w:r w:rsidRPr="005203B0">
        <w:rPr>
          <w:rFonts w:cstheme="majorHAnsi"/>
          <w:color w:val="000000" w:themeColor="text1"/>
          <w:sz w:val="22"/>
          <w:szCs w:val="22"/>
        </w:rPr>
        <w:t>months.</w:t>
      </w:r>
      <w:r w:rsidR="002F64DD" w:rsidRPr="005203B0">
        <w:rPr>
          <w:rFonts w:cstheme="majorHAnsi"/>
          <w:color w:val="000000" w:themeColor="text1"/>
          <w:sz w:val="22"/>
          <w:szCs w:val="22"/>
        </w:rPr>
        <w:t xml:space="preserve"> Of particular importance is pointing the student to Scripture and the redeeming love of Christ.</w:t>
      </w:r>
    </w:p>
    <w:p w14:paraId="7B98723E" w14:textId="2263AAB0" w:rsidR="00810C16" w:rsidRDefault="00810C16" w:rsidP="0090227E">
      <w:pPr>
        <w:rPr>
          <w:rFonts w:asciiTheme="majorHAnsi" w:hAnsiTheme="majorHAnsi" w:cstheme="majorHAnsi"/>
          <w:color w:val="000000" w:themeColor="text1"/>
        </w:rPr>
      </w:pPr>
    </w:p>
    <w:p w14:paraId="02728181" w14:textId="1999121B" w:rsidR="00810C16" w:rsidRDefault="00810C16" w:rsidP="00810C16">
      <w:pPr>
        <w:spacing w:after="360"/>
        <w:jc w:val="center"/>
        <w:rPr>
          <w:rFonts w:asciiTheme="majorHAnsi" w:hAnsiTheme="majorHAnsi" w:cstheme="majorHAnsi"/>
          <w:b/>
          <w:bCs/>
          <w:color w:val="000000" w:themeColor="text1"/>
          <w:sz w:val="32"/>
          <w:szCs w:val="32"/>
        </w:rPr>
      </w:pPr>
      <w:r w:rsidRPr="00673E6D">
        <w:rPr>
          <w:rFonts w:asciiTheme="majorHAnsi" w:hAnsiTheme="majorHAnsi" w:cstheme="majorHAnsi"/>
          <w:b/>
          <w:bCs/>
          <w:color w:val="000000" w:themeColor="text1"/>
          <w:sz w:val="32"/>
          <w:szCs w:val="32"/>
        </w:rPr>
        <w:lastRenderedPageBreak/>
        <w:t xml:space="preserve">APPENDIX </w:t>
      </w:r>
      <w:r w:rsidR="00AE6020">
        <w:rPr>
          <w:rFonts w:asciiTheme="majorHAnsi" w:hAnsiTheme="majorHAnsi" w:cstheme="majorHAnsi"/>
          <w:b/>
          <w:bCs/>
          <w:color w:val="000000" w:themeColor="text1"/>
          <w:sz w:val="32"/>
          <w:szCs w:val="32"/>
        </w:rPr>
        <w:t>K</w:t>
      </w:r>
      <w:r w:rsidRPr="00673E6D">
        <w:rPr>
          <w:rFonts w:asciiTheme="majorHAnsi" w:hAnsiTheme="majorHAnsi" w:cstheme="majorHAnsi"/>
          <w:b/>
          <w:bCs/>
          <w:color w:val="000000" w:themeColor="text1"/>
          <w:sz w:val="32"/>
          <w:szCs w:val="32"/>
        </w:rPr>
        <w:t xml:space="preserve">: </w:t>
      </w:r>
      <w:r w:rsidR="000A09A7">
        <w:rPr>
          <w:rFonts w:asciiTheme="majorHAnsi" w:hAnsiTheme="majorHAnsi" w:cstheme="majorHAnsi"/>
          <w:b/>
          <w:bCs/>
          <w:color w:val="000000" w:themeColor="text1"/>
          <w:sz w:val="32"/>
          <w:szCs w:val="32"/>
        </w:rPr>
        <w:t>CHURCH VAN AUTHORIZATION FORM</w:t>
      </w:r>
    </w:p>
    <w:p w14:paraId="148FE386" w14:textId="7DDED85F" w:rsidR="00810C16" w:rsidRDefault="00810C16" w:rsidP="00810C16">
      <w:pPr>
        <w:spacing w:after="0" w:line="240" w:lineRule="auto"/>
        <w:jc w:val="center"/>
        <w:rPr>
          <w:rFonts w:asciiTheme="majorHAnsi" w:hAnsiTheme="majorHAnsi" w:cstheme="majorHAnsi"/>
          <w:b/>
          <w:bCs/>
          <w:color w:val="000000" w:themeColor="text1"/>
        </w:rPr>
      </w:pPr>
      <w:r w:rsidRPr="00673E6D">
        <w:rPr>
          <w:rFonts w:asciiTheme="majorHAnsi" w:eastAsia="Cambria" w:hAnsiTheme="majorHAnsi" w:cstheme="majorHAnsi"/>
          <w:smallCaps/>
          <w:noProof/>
          <w:color w:val="000000" w:themeColor="text1"/>
        </w:rPr>
        <w:drawing>
          <wp:inline distT="0" distB="0" distL="114300" distR="114300" wp14:anchorId="691FC2A7" wp14:editId="027B611B">
            <wp:extent cx="1238250" cy="1162050"/>
            <wp:effectExtent l="0" t="0" r="0" b="0"/>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38250" cy="1162050"/>
                    </a:xfrm>
                    <a:prstGeom prst="rect">
                      <a:avLst/>
                    </a:prstGeom>
                    <a:ln/>
                  </pic:spPr>
                </pic:pic>
              </a:graphicData>
            </a:graphic>
          </wp:inline>
        </w:drawing>
      </w:r>
    </w:p>
    <w:p w14:paraId="12131DFF" w14:textId="77777777" w:rsidR="00810C16" w:rsidRDefault="00810C16" w:rsidP="00810C16">
      <w:pPr>
        <w:spacing w:after="0" w:line="240" w:lineRule="auto"/>
        <w:jc w:val="both"/>
        <w:rPr>
          <w:rFonts w:asciiTheme="majorHAnsi" w:hAnsiTheme="majorHAnsi" w:cstheme="majorHAnsi"/>
          <w:b/>
          <w:bCs/>
          <w:color w:val="000000" w:themeColor="text1"/>
        </w:rPr>
      </w:pPr>
    </w:p>
    <w:p w14:paraId="32783770" w14:textId="50F6BC0D" w:rsidR="00810C16" w:rsidRDefault="000A09A7" w:rsidP="000A09A7">
      <w:pPr>
        <w:spacing w:after="0" w:line="240" w:lineRule="auto"/>
        <w:jc w:val="both"/>
        <w:rPr>
          <w:rFonts w:asciiTheme="majorHAnsi" w:hAnsiTheme="majorHAnsi" w:cstheme="majorHAnsi"/>
          <w:color w:val="000000" w:themeColor="text1"/>
        </w:rPr>
      </w:pPr>
      <w:r>
        <w:rPr>
          <w:rFonts w:asciiTheme="majorHAnsi" w:hAnsiTheme="majorHAnsi" w:cstheme="majorHAnsi"/>
          <w:color w:val="000000" w:themeColor="text1"/>
        </w:rPr>
        <w:t>By signing my name below, I hereby acknowledge that I have watched the requisite training video</w:t>
      </w:r>
      <w:r w:rsidR="004B1B10">
        <w:rPr>
          <w:rFonts w:asciiTheme="majorHAnsi" w:hAnsiTheme="majorHAnsi" w:cstheme="majorHAnsi"/>
          <w:color w:val="000000" w:themeColor="text1"/>
        </w:rPr>
        <w:t>(s)</w:t>
      </w:r>
      <w:r>
        <w:rPr>
          <w:rFonts w:asciiTheme="majorHAnsi" w:hAnsiTheme="majorHAnsi" w:cstheme="majorHAnsi"/>
          <w:color w:val="000000" w:themeColor="text1"/>
        </w:rPr>
        <w:t xml:space="preserve"> prior to driving the Church van and further acknowledge that I have no outstanding DUI, DWI, or moving violations:</w:t>
      </w:r>
    </w:p>
    <w:p w14:paraId="12396586" w14:textId="3EF87F14" w:rsidR="000A09A7" w:rsidRDefault="000A09A7" w:rsidP="000A09A7">
      <w:pPr>
        <w:spacing w:after="0" w:line="240" w:lineRule="auto"/>
        <w:jc w:val="both"/>
        <w:rPr>
          <w:rFonts w:asciiTheme="majorHAnsi" w:hAnsiTheme="majorHAnsi" w:cstheme="majorHAnsi"/>
          <w:color w:val="000000" w:themeColor="text1"/>
        </w:rPr>
      </w:pPr>
    </w:p>
    <w:p w14:paraId="5E2FF1FD" w14:textId="77777777" w:rsidR="000A09A7" w:rsidRPr="00A50247" w:rsidRDefault="000A09A7" w:rsidP="000A09A7">
      <w:pPr>
        <w:spacing w:after="0" w:line="240" w:lineRule="auto"/>
        <w:jc w:val="both"/>
        <w:rPr>
          <w:rFonts w:asciiTheme="majorHAnsi" w:hAnsiTheme="majorHAnsi" w:cstheme="majorHAnsi"/>
          <w:color w:val="000000" w:themeColor="text1"/>
        </w:rPr>
      </w:pPr>
    </w:p>
    <w:p w14:paraId="48F381F4" w14:textId="77777777" w:rsidR="00810C16" w:rsidRPr="00A50247" w:rsidRDefault="00810C16" w:rsidP="00810C16">
      <w:pPr>
        <w:spacing w:after="0" w:line="240" w:lineRule="auto"/>
        <w:jc w:val="both"/>
        <w:rPr>
          <w:rFonts w:asciiTheme="majorHAnsi" w:hAnsiTheme="majorHAnsi" w:cstheme="majorHAnsi"/>
          <w:color w:val="000000" w:themeColor="text1"/>
        </w:rPr>
      </w:pPr>
    </w:p>
    <w:p w14:paraId="6E042AAA" w14:textId="77777777" w:rsidR="000A09A7" w:rsidRPr="00673E6D" w:rsidRDefault="000A09A7" w:rsidP="000A09A7">
      <w:pPr>
        <w:jc w:val="both"/>
        <w:rPr>
          <w:rFonts w:asciiTheme="majorHAnsi" w:hAnsiTheme="majorHAnsi" w:cstheme="majorHAnsi"/>
          <w:color w:val="000000" w:themeColor="text1"/>
        </w:rPr>
      </w:pPr>
      <w:r w:rsidRPr="00673E6D">
        <w:rPr>
          <w:rFonts w:asciiTheme="majorHAnsi" w:hAnsiTheme="majorHAnsi" w:cstheme="majorHAnsi"/>
          <w:color w:val="000000" w:themeColor="text1"/>
        </w:rPr>
        <w:t>Printed name: __________________________________</w:t>
      </w:r>
    </w:p>
    <w:p w14:paraId="30E5B990" w14:textId="77777777" w:rsidR="000A09A7" w:rsidRPr="00673E6D" w:rsidRDefault="000A09A7" w:rsidP="000A09A7">
      <w:pPr>
        <w:spacing w:after="480"/>
        <w:jc w:val="both"/>
        <w:rPr>
          <w:rFonts w:asciiTheme="majorHAnsi" w:hAnsiTheme="majorHAnsi" w:cstheme="majorHAnsi"/>
          <w:color w:val="000000" w:themeColor="text1"/>
        </w:rPr>
      </w:pPr>
      <w:r w:rsidRPr="00673E6D">
        <w:rPr>
          <w:rFonts w:asciiTheme="majorHAnsi" w:hAnsiTheme="majorHAnsi" w:cstheme="majorHAnsi"/>
          <w:color w:val="000000" w:themeColor="text1"/>
        </w:rPr>
        <w:t xml:space="preserve">Signature: ______________________________________ </w:t>
      </w:r>
      <w:r w:rsidRPr="00673E6D">
        <w:rPr>
          <w:rFonts w:asciiTheme="majorHAnsi" w:hAnsiTheme="majorHAnsi" w:cstheme="majorHAnsi"/>
          <w:color w:val="000000" w:themeColor="text1"/>
        </w:rPr>
        <w:tab/>
        <w:t>Date: ________________________</w:t>
      </w:r>
    </w:p>
    <w:p w14:paraId="780CA240" w14:textId="4ECB3B26" w:rsidR="000A09A7" w:rsidRPr="00007B4E" w:rsidRDefault="000A09A7" w:rsidP="000A09A7">
      <w:pPr>
        <w:jc w:val="center"/>
        <w:rPr>
          <w:rFonts w:asciiTheme="majorHAnsi" w:hAnsiTheme="majorHAnsi" w:cstheme="majorHAnsi"/>
          <w:i/>
          <w:iCs/>
          <w:color w:val="000000" w:themeColor="text1"/>
        </w:rPr>
      </w:pPr>
      <w:r w:rsidRPr="00007B4E">
        <w:rPr>
          <w:rFonts w:asciiTheme="majorHAnsi" w:hAnsiTheme="majorHAnsi" w:cstheme="majorHAnsi"/>
          <w:i/>
          <w:iCs/>
          <w:color w:val="000000" w:themeColor="text1"/>
        </w:rPr>
        <w:t xml:space="preserve">PLEASE RETURN this form </w:t>
      </w:r>
      <w:r>
        <w:rPr>
          <w:rFonts w:asciiTheme="majorHAnsi" w:hAnsiTheme="majorHAnsi" w:cstheme="majorHAnsi"/>
          <w:i/>
          <w:iCs/>
          <w:color w:val="000000" w:themeColor="text1"/>
        </w:rPr>
        <w:t xml:space="preserve">in a sealed envelope and return </w:t>
      </w:r>
      <w:r w:rsidRPr="00007B4E">
        <w:rPr>
          <w:rFonts w:asciiTheme="majorHAnsi" w:hAnsiTheme="majorHAnsi" w:cstheme="majorHAnsi"/>
          <w:i/>
          <w:iCs/>
          <w:color w:val="000000" w:themeColor="text1"/>
        </w:rPr>
        <w:t xml:space="preserve">to the </w:t>
      </w:r>
      <w:r w:rsidR="00072320">
        <w:rPr>
          <w:rFonts w:asciiTheme="majorHAnsi" w:hAnsiTheme="majorHAnsi" w:cstheme="majorHAnsi"/>
          <w:i/>
          <w:iCs/>
          <w:color w:val="000000" w:themeColor="text1"/>
        </w:rPr>
        <w:t>Director of Youth Ministry</w:t>
      </w:r>
      <w:r>
        <w:rPr>
          <w:rFonts w:asciiTheme="majorHAnsi" w:hAnsiTheme="majorHAnsi" w:cstheme="majorHAnsi"/>
          <w:i/>
          <w:iCs/>
          <w:color w:val="000000" w:themeColor="text1"/>
        </w:rPr>
        <w:t>.</w:t>
      </w:r>
    </w:p>
    <w:p w14:paraId="6497E6A5" w14:textId="797D2650" w:rsidR="002C5235" w:rsidRDefault="002C5235">
      <w:pPr>
        <w:rPr>
          <w:rFonts w:asciiTheme="majorHAnsi" w:eastAsiaTheme="majorEastAsia" w:hAnsiTheme="majorHAnsi" w:cstheme="majorHAnsi"/>
          <w:color w:val="000000" w:themeColor="text1"/>
          <w:sz w:val="24"/>
          <w:szCs w:val="24"/>
        </w:rPr>
      </w:pPr>
      <w:r>
        <w:rPr>
          <w:rFonts w:cstheme="majorHAnsi"/>
          <w:color w:val="000000" w:themeColor="text1"/>
        </w:rPr>
        <w:br w:type="page"/>
      </w:r>
    </w:p>
    <w:p w14:paraId="0AB4763B" w14:textId="3F05D94E" w:rsidR="002C5235" w:rsidRPr="00B61DD4" w:rsidRDefault="002C5235" w:rsidP="007B6266">
      <w:pPr>
        <w:spacing w:after="360"/>
        <w:jc w:val="center"/>
        <w:rPr>
          <w:rFonts w:asciiTheme="majorHAnsi" w:hAnsiTheme="majorHAnsi" w:cstheme="majorHAnsi"/>
          <w:b/>
          <w:bCs/>
          <w:color w:val="000000" w:themeColor="text1"/>
          <w:sz w:val="32"/>
          <w:szCs w:val="32"/>
          <w:u w:val="single"/>
        </w:rPr>
      </w:pPr>
      <w:r w:rsidRPr="00B61DD4">
        <w:rPr>
          <w:rFonts w:asciiTheme="majorHAnsi" w:hAnsiTheme="majorHAnsi" w:cstheme="majorHAnsi"/>
          <w:b/>
          <w:bCs/>
          <w:color w:val="000000" w:themeColor="text1"/>
          <w:sz w:val="32"/>
          <w:szCs w:val="32"/>
          <w:u w:val="single"/>
        </w:rPr>
        <w:lastRenderedPageBreak/>
        <w:t>FORM CHECKLIST FOR PARENTS</w:t>
      </w:r>
    </w:p>
    <w:p w14:paraId="48287E30" w14:textId="77777777" w:rsidR="002C5235" w:rsidRPr="00B61DD4" w:rsidRDefault="002C5235" w:rsidP="002C5235">
      <w:pPr>
        <w:spacing w:after="0" w:line="240" w:lineRule="auto"/>
        <w:jc w:val="both"/>
        <w:rPr>
          <w:rFonts w:asciiTheme="majorHAnsi" w:hAnsiTheme="majorHAnsi" w:cstheme="majorHAnsi"/>
          <w:b/>
          <w:bCs/>
          <w:color w:val="000000" w:themeColor="text1"/>
        </w:rPr>
      </w:pPr>
    </w:p>
    <w:p w14:paraId="170274C2" w14:textId="4F74AAC7" w:rsidR="002C5235" w:rsidRPr="00B61DD4" w:rsidRDefault="00F31171" w:rsidP="00F31171">
      <w:pPr>
        <w:pStyle w:val="Heading3"/>
        <w:numPr>
          <w:ilvl w:val="0"/>
          <w:numId w:val="0"/>
        </w:numPr>
        <w:spacing w:after="240"/>
        <w:jc w:val="both"/>
        <w:rPr>
          <w:rFonts w:cstheme="majorHAnsi"/>
          <w:color w:val="000000" w:themeColor="text1"/>
          <w:sz w:val="22"/>
          <w:szCs w:val="22"/>
        </w:rPr>
      </w:pPr>
      <w:r w:rsidRPr="00B61DD4">
        <w:rPr>
          <w:rFonts w:cstheme="majorHAnsi"/>
          <w:color w:val="000000" w:themeColor="text1"/>
          <w:sz w:val="22"/>
          <w:szCs w:val="22"/>
        </w:rPr>
        <w:t xml:space="preserve">Before students can participate in a Youth Ministry Event off the property of the Capitol Hill Baptist Church building, two forms are required to be completed and on file with the </w:t>
      </w:r>
      <w:r w:rsidR="00072320">
        <w:rPr>
          <w:rFonts w:cstheme="majorHAnsi"/>
          <w:color w:val="000000" w:themeColor="text1"/>
          <w:sz w:val="22"/>
          <w:szCs w:val="22"/>
        </w:rPr>
        <w:t>Director of Youth Ministry</w:t>
      </w:r>
      <w:r w:rsidRPr="00B61DD4">
        <w:rPr>
          <w:rFonts w:cstheme="majorHAnsi"/>
          <w:color w:val="000000" w:themeColor="text1"/>
          <w:sz w:val="22"/>
          <w:szCs w:val="22"/>
        </w:rPr>
        <w:t>:</w:t>
      </w:r>
    </w:p>
    <w:p w14:paraId="19FBFE01" w14:textId="0E5C74A2" w:rsidR="002C5235" w:rsidRPr="00B61DD4" w:rsidRDefault="00000000" w:rsidP="00F31171">
      <w:pPr>
        <w:ind w:firstLine="720"/>
        <w:rPr>
          <w:rFonts w:asciiTheme="majorHAnsi" w:hAnsiTheme="majorHAnsi" w:cstheme="majorHAnsi"/>
        </w:rPr>
      </w:pPr>
      <w:sdt>
        <w:sdtPr>
          <w:rPr>
            <w:rFonts w:asciiTheme="majorHAnsi" w:hAnsiTheme="majorHAnsi" w:cstheme="majorHAnsi"/>
          </w:rPr>
          <w:id w:val="-1734304641"/>
          <w14:checkbox>
            <w14:checked w14:val="0"/>
            <w14:checkedState w14:val="2612" w14:font="MS Gothic"/>
            <w14:uncheckedState w14:val="2610" w14:font="MS Gothic"/>
          </w14:checkbox>
        </w:sdtPr>
        <w:sdtContent>
          <w:r w:rsidR="00F31171" w:rsidRPr="00B61DD4">
            <w:rPr>
              <w:rFonts w:ascii="Segoe UI Symbol" w:eastAsia="MS Gothic" w:hAnsi="Segoe UI Symbol" w:cs="Segoe UI Symbol"/>
            </w:rPr>
            <w:t>☐</w:t>
          </w:r>
        </w:sdtContent>
      </w:sdt>
      <w:r w:rsidR="00F31171" w:rsidRPr="00B61DD4">
        <w:rPr>
          <w:rFonts w:asciiTheme="majorHAnsi" w:hAnsiTheme="majorHAnsi" w:cstheme="majorHAnsi"/>
        </w:rPr>
        <w:tab/>
        <w:t>Organized Youth Activities Participation &amp; Release Form</w:t>
      </w:r>
    </w:p>
    <w:p w14:paraId="5822413D" w14:textId="25702861" w:rsidR="00F31171" w:rsidRPr="00B61DD4" w:rsidRDefault="00000000" w:rsidP="00F31171">
      <w:pPr>
        <w:ind w:firstLine="720"/>
        <w:rPr>
          <w:rFonts w:asciiTheme="majorHAnsi" w:hAnsiTheme="majorHAnsi" w:cstheme="majorHAnsi"/>
        </w:rPr>
      </w:pPr>
      <w:sdt>
        <w:sdtPr>
          <w:rPr>
            <w:rFonts w:asciiTheme="majorHAnsi" w:hAnsiTheme="majorHAnsi" w:cstheme="majorHAnsi"/>
          </w:rPr>
          <w:id w:val="2090110174"/>
          <w14:checkbox>
            <w14:checked w14:val="0"/>
            <w14:checkedState w14:val="2612" w14:font="MS Gothic"/>
            <w14:uncheckedState w14:val="2610" w14:font="MS Gothic"/>
          </w14:checkbox>
        </w:sdtPr>
        <w:sdtContent>
          <w:r w:rsidR="00F31171" w:rsidRPr="00B61DD4">
            <w:rPr>
              <w:rFonts w:ascii="Segoe UI Symbol" w:eastAsia="MS Gothic" w:hAnsi="Segoe UI Symbol" w:cs="Segoe UI Symbol"/>
            </w:rPr>
            <w:t>☐</w:t>
          </w:r>
        </w:sdtContent>
      </w:sdt>
      <w:r w:rsidR="00F31171" w:rsidRPr="00B61DD4">
        <w:rPr>
          <w:rFonts w:asciiTheme="majorHAnsi" w:hAnsiTheme="majorHAnsi" w:cstheme="majorHAnsi"/>
        </w:rPr>
        <w:tab/>
        <w:t>Transportation Consent &amp; Release Form</w:t>
      </w:r>
    </w:p>
    <w:p w14:paraId="5AC9E741" w14:textId="77777777" w:rsidR="00F31171" w:rsidRPr="00B61DD4" w:rsidRDefault="00F31171" w:rsidP="00F31171">
      <w:pPr>
        <w:ind w:firstLine="720"/>
        <w:rPr>
          <w:rFonts w:asciiTheme="majorHAnsi" w:hAnsiTheme="majorHAnsi" w:cstheme="majorHAnsi"/>
        </w:rPr>
      </w:pPr>
    </w:p>
    <w:p w14:paraId="2034374D" w14:textId="15B3A006" w:rsidR="00F31171" w:rsidRPr="00B61DD4" w:rsidRDefault="00F31171" w:rsidP="00F31171">
      <w:pPr>
        <w:rPr>
          <w:rFonts w:asciiTheme="majorHAnsi" w:hAnsiTheme="majorHAnsi" w:cstheme="majorHAnsi"/>
        </w:rPr>
      </w:pPr>
      <w:r w:rsidRPr="00B61DD4">
        <w:rPr>
          <w:rFonts w:asciiTheme="majorHAnsi" w:hAnsiTheme="majorHAnsi" w:cstheme="majorHAnsi"/>
        </w:rPr>
        <w:t xml:space="preserve">Before a student can engage in an Organized One-on-One Youth Mentorship with a Youth Worker as defined in the CHBC Youth Ministry Protection Policy, an additional form is required to be completed and on file with the </w:t>
      </w:r>
      <w:r w:rsidR="00072320">
        <w:rPr>
          <w:rFonts w:asciiTheme="majorHAnsi" w:hAnsiTheme="majorHAnsi" w:cstheme="majorHAnsi"/>
        </w:rPr>
        <w:t>Director of Youth Ministry</w:t>
      </w:r>
      <w:r w:rsidRPr="00B61DD4">
        <w:rPr>
          <w:rFonts w:asciiTheme="majorHAnsi" w:hAnsiTheme="majorHAnsi" w:cstheme="majorHAnsi"/>
        </w:rPr>
        <w:t>:</w:t>
      </w:r>
    </w:p>
    <w:p w14:paraId="0E7F8D2A" w14:textId="052D4AA4" w:rsidR="002C5235" w:rsidRPr="00B61DD4" w:rsidRDefault="00000000" w:rsidP="001C55FF">
      <w:pPr>
        <w:ind w:firstLine="720"/>
        <w:rPr>
          <w:rFonts w:asciiTheme="majorHAnsi" w:hAnsiTheme="majorHAnsi" w:cstheme="majorHAnsi"/>
        </w:rPr>
      </w:pPr>
      <w:sdt>
        <w:sdtPr>
          <w:rPr>
            <w:rFonts w:asciiTheme="majorHAnsi" w:hAnsiTheme="majorHAnsi" w:cstheme="majorHAnsi"/>
          </w:rPr>
          <w:id w:val="2055496882"/>
          <w14:checkbox>
            <w14:checked w14:val="0"/>
            <w14:checkedState w14:val="2612" w14:font="MS Gothic"/>
            <w14:uncheckedState w14:val="2610" w14:font="MS Gothic"/>
          </w14:checkbox>
        </w:sdtPr>
        <w:sdtContent>
          <w:r w:rsidR="00F31171" w:rsidRPr="00B61DD4">
            <w:rPr>
              <w:rFonts w:ascii="Segoe UI Symbol" w:eastAsia="MS Gothic" w:hAnsi="Segoe UI Symbol" w:cs="Segoe UI Symbol"/>
            </w:rPr>
            <w:t>☐</w:t>
          </w:r>
        </w:sdtContent>
      </w:sdt>
      <w:r w:rsidR="00F31171" w:rsidRPr="00B61DD4">
        <w:rPr>
          <w:rFonts w:asciiTheme="majorHAnsi" w:hAnsiTheme="majorHAnsi" w:cstheme="majorHAnsi"/>
        </w:rPr>
        <w:tab/>
      </w:r>
      <w:r w:rsidR="001C55FF">
        <w:rPr>
          <w:rFonts w:asciiTheme="majorHAnsi" w:hAnsiTheme="majorHAnsi" w:cstheme="majorHAnsi"/>
        </w:rPr>
        <w:t xml:space="preserve">Organized </w:t>
      </w:r>
      <w:r w:rsidR="00F31171" w:rsidRPr="00B61DD4">
        <w:rPr>
          <w:rFonts w:asciiTheme="majorHAnsi" w:hAnsiTheme="majorHAnsi" w:cstheme="majorHAnsi"/>
        </w:rPr>
        <w:t>One-on-One Youth Mentorship Release Form</w:t>
      </w:r>
    </w:p>
    <w:p w14:paraId="01474CE4" w14:textId="275D6853" w:rsidR="002C5235" w:rsidRPr="00B61DD4" w:rsidRDefault="002C5235" w:rsidP="002C5235">
      <w:pPr>
        <w:rPr>
          <w:rFonts w:asciiTheme="majorHAnsi" w:hAnsiTheme="majorHAnsi" w:cstheme="majorHAnsi"/>
        </w:rPr>
      </w:pPr>
    </w:p>
    <w:p w14:paraId="03059AA6" w14:textId="74261AFF" w:rsidR="002C5235" w:rsidRPr="00B61DD4" w:rsidRDefault="002C5235" w:rsidP="002C5235">
      <w:pPr>
        <w:spacing w:after="0" w:line="240" w:lineRule="auto"/>
        <w:jc w:val="center"/>
        <w:rPr>
          <w:rFonts w:asciiTheme="majorHAnsi" w:hAnsiTheme="majorHAnsi" w:cstheme="majorHAnsi"/>
          <w:b/>
          <w:bCs/>
          <w:color w:val="000000" w:themeColor="text1"/>
        </w:rPr>
      </w:pPr>
      <w:r w:rsidRPr="00B61DD4">
        <w:rPr>
          <w:rFonts w:asciiTheme="majorHAnsi" w:eastAsia="Cambria" w:hAnsiTheme="majorHAnsi" w:cstheme="majorHAnsi"/>
          <w:smallCaps/>
          <w:noProof/>
          <w:color w:val="000000" w:themeColor="text1"/>
        </w:rPr>
        <w:drawing>
          <wp:inline distT="0" distB="0" distL="114300" distR="114300" wp14:anchorId="090A8FF9" wp14:editId="754209BD">
            <wp:extent cx="1238250" cy="1162050"/>
            <wp:effectExtent l="0" t="0" r="0" b="0"/>
            <wp:docPr id="1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238250" cy="1162050"/>
                    </a:xfrm>
                    <a:prstGeom prst="rect">
                      <a:avLst/>
                    </a:prstGeom>
                    <a:ln/>
                  </pic:spPr>
                </pic:pic>
              </a:graphicData>
            </a:graphic>
          </wp:inline>
        </w:drawing>
      </w:r>
    </w:p>
    <w:p w14:paraId="74E697C1" w14:textId="4D58AF57" w:rsidR="00B61DD4" w:rsidRPr="00B61DD4" w:rsidRDefault="00B61DD4" w:rsidP="002C5235">
      <w:pPr>
        <w:spacing w:after="0" w:line="240" w:lineRule="auto"/>
        <w:jc w:val="center"/>
        <w:rPr>
          <w:rFonts w:asciiTheme="majorHAnsi" w:hAnsiTheme="majorHAnsi" w:cstheme="majorHAnsi"/>
          <w:b/>
          <w:bCs/>
          <w:color w:val="000000" w:themeColor="text1"/>
        </w:rPr>
      </w:pPr>
    </w:p>
    <w:p w14:paraId="5E4B698E" w14:textId="0E1D5B55" w:rsidR="00B61DD4" w:rsidRPr="00B61DD4" w:rsidRDefault="00B61DD4" w:rsidP="002C5235">
      <w:pPr>
        <w:spacing w:after="0" w:line="240" w:lineRule="auto"/>
        <w:jc w:val="center"/>
        <w:rPr>
          <w:rFonts w:asciiTheme="majorHAnsi" w:hAnsiTheme="majorHAnsi" w:cstheme="majorHAnsi"/>
          <w:b/>
          <w:bCs/>
          <w:color w:val="000000" w:themeColor="text1"/>
        </w:rPr>
      </w:pPr>
    </w:p>
    <w:p w14:paraId="17459131" w14:textId="77777777" w:rsidR="00B61DD4" w:rsidRPr="00B61DD4" w:rsidRDefault="00B61DD4" w:rsidP="002C5235">
      <w:pPr>
        <w:spacing w:after="0" w:line="240" w:lineRule="auto"/>
        <w:jc w:val="center"/>
        <w:rPr>
          <w:rFonts w:asciiTheme="majorHAnsi" w:hAnsiTheme="majorHAnsi" w:cstheme="majorHAnsi"/>
          <w:b/>
          <w:bCs/>
          <w:color w:val="000000" w:themeColor="text1"/>
        </w:rPr>
      </w:pPr>
    </w:p>
    <w:p w14:paraId="49F5C226" w14:textId="77777777" w:rsidR="00B61DD4" w:rsidRPr="00B61DD4" w:rsidRDefault="00B61DD4" w:rsidP="00B61DD4">
      <w:pPr>
        <w:spacing w:after="360"/>
        <w:jc w:val="center"/>
        <w:rPr>
          <w:rFonts w:asciiTheme="majorHAnsi" w:hAnsiTheme="majorHAnsi" w:cstheme="majorHAnsi"/>
          <w:b/>
          <w:bCs/>
          <w:color w:val="000000" w:themeColor="text1"/>
          <w:sz w:val="32"/>
          <w:szCs w:val="32"/>
          <w:u w:val="single"/>
        </w:rPr>
      </w:pPr>
      <w:r w:rsidRPr="00B61DD4">
        <w:rPr>
          <w:rFonts w:asciiTheme="majorHAnsi" w:hAnsiTheme="majorHAnsi" w:cstheme="majorHAnsi"/>
          <w:b/>
          <w:bCs/>
          <w:color w:val="000000" w:themeColor="text1"/>
          <w:sz w:val="32"/>
          <w:szCs w:val="32"/>
          <w:u w:val="single"/>
        </w:rPr>
        <w:t>FORM CHECKLIST FOR YOUTH WORKERS</w:t>
      </w:r>
    </w:p>
    <w:p w14:paraId="73C30AF7" w14:textId="63D3283E" w:rsidR="00B61DD4" w:rsidRPr="00B61DD4" w:rsidRDefault="00B61DD4" w:rsidP="002C5235">
      <w:pPr>
        <w:rPr>
          <w:rFonts w:asciiTheme="majorHAnsi" w:hAnsiTheme="majorHAnsi" w:cstheme="majorHAnsi"/>
        </w:rPr>
      </w:pPr>
      <w:r w:rsidRPr="00B61DD4">
        <w:rPr>
          <w:rFonts w:asciiTheme="majorHAnsi" w:hAnsiTheme="majorHAnsi" w:cstheme="majorHAnsi"/>
        </w:rPr>
        <w:t xml:space="preserve">Before a Youth Worker </w:t>
      </w:r>
      <w:r>
        <w:rPr>
          <w:rFonts w:asciiTheme="majorHAnsi" w:hAnsiTheme="majorHAnsi" w:cstheme="majorHAnsi"/>
        </w:rPr>
        <w:t xml:space="preserve">can attend </w:t>
      </w:r>
      <w:r w:rsidR="001C55FF">
        <w:rPr>
          <w:rFonts w:asciiTheme="majorHAnsi" w:hAnsiTheme="majorHAnsi" w:cstheme="majorHAnsi"/>
        </w:rPr>
        <w:t xml:space="preserve">and/or participate in </w:t>
      </w:r>
      <w:r>
        <w:rPr>
          <w:rFonts w:asciiTheme="majorHAnsi" w:hAnsiTheme="majorHAnsi" w:cstheme="majorHAnsi"/>
        </w:rPr>
        <w:t>a Youth Ministry Event, the following form</w:t>
      </w:r>
      <w:r w:rsidR="001C55FF">
        <w:rPr>
          <w:rFonts w:asciiTheme="majorHAnsi" w:hAnsiTheme="majorHAnsi" w:cstheme="majorHAnsi"/>
        </w:rPr>
        <w:t>s</w:t>
      </w:r>
      <w:r>
        <w:rPr>
          <w:rFonts w:asciiTheme="majorHAnsi" w:hAnsiTheme="majorHAnsi" w:cstheme="majorHAnsi"/>
        </w:rPr>
        <w:t xml:space="preserve"> must be completed and </w:t>
      </w:r>
      <w:r w:rsidR="001C55FF">
        <w:rPr>
          <w:rFonts w:asciiTheme="majorHAnsi" w:hAnsiTheme="majorHAnsi" w:cstheme="majorHAnsi"/>
        </w:rPr>
        <w:t>submitted to</w:t>
      </w:r>
      <w:r>
        <w:rPr>
          <w:rFonts w:asciiTheme="majorHAnsi" w:hAnsiTheme="majorHAnsi" w:cstheme="majorHAnsi"/>
        </w:rPr>
        <w:t xml:space="preserve"> the </w:t>
      </w:r>
      <w:r w:rsidR="00072320">
        <w:rPr>
          <w:rFonts w:asciiTheme="majorHAnsi" w:hAnsiTheme="majorHAnsi" w:cstheme="majorHAnsi"/>
        </w:rPr>
        <w:t>Director of Youth Ministry</w:t>
      </w:r>
      <w:r>
        <w:rPr>
          <w:rFonts w:asciiTheme="majorHAnsi" w:hAnsiTheme="majorHAnsi" w:cstheme="majorHAnsi"/>
        </w:rPr>
        <w:t>:</w:t>
      </w:r>
    </w:p>
    <w:p w14:paraId="7FA4B260" w14:textId="4C175334" w:rsidR="00B61DD4" w:rsidRDefault="00000000" w:rsidP="00B61DD4">
      <w:pPr>
        <w:ind w:firstLine="720"/>
        <w:rPr>
          <w:rFonts w:asciiTheme="majorHAnsi" w:hAnsiTheme="majorHAnsi" w:cstheme="majorHAnsi"/>
        </w:rPr>
      </w:pPr>
      <w:sdt>
        <w:sdtPr>
          <w:rPr>
            <w:rFonts w:asciiTheme="majorHAnsi" w:hAnsiTheme="majorHAnsi" w:cstheme="majorHAnsi"/>
          </w:rPr>
          <w:id w:val="-1087769963"/>
          <w14:checkbox>
            <w14:checked w14:val="0"/>
            <w14:checkedState w14:val="2612" w14:font="MS Gothic"/>
            <w14:uncheckedState w14:val="2610" w14:font="MS Gothic"/>
          </w14:checkbox>
        </w:sdtPr>
        <w:sdtContent>
          <w:r w:rsidR="00B61DD4" w:rsidRPr="00B61DD4">
            <w:rPr>
              <w:rFonts w:ascii="Segoe UI Symbol" w:eastAsia="MS Gothic" w:hAnsi="Segoe UI Symbol" w:cs="Segoe UI Symbol"/>
            </w:rPr>
            <w:t>☐</w:t>
          </w:r>
        </w:sdtContent>
      </w:sdt>
      <w:r w:rsidR="00B61DD4" w:rsidRPr="00B61DD4">
        <w:rPr>
          <w:rFonts w:asciiTheme="majorHAnsi" w:hAnsiTheme="majorHAnsi" w:cstheme="majorHAnsi"/>
        </w:rPr>
        <w:tab/>
      </w:r>
      <w:r w:rsidR="00B61DD4">
        <w:rPr>
          <w:rFonts w:asciiTheme="majorHAnsi" w:hAnsiTheme="majorHAnsi" w:cstheme="majorHAnsi"/>
        </w:rPr>
        <w:t>Youth Worker Application Form</w:t>
      </w:r>
    </w:p>
    <w:p w14:paraId="35DFC104" w14:textId="16B1FAC1" w:rsidR="001C55FF" w:rsidRDefault="00000000" w:rsidP="00B61DD4">
      <w:pPr>
        <w:ind w:firstLine="720"/>
        <w:rPr>
          <w:rFonts w:asciiTheme="majorHAnsi" w:hAnsiTheme="majorHAnsi" w:cstheme="majorHAnsi"/>
        </w:rPr>
      </w:pPr>
      <w:sdt>
        <w:sdtPr>
          <w:rPr>
            <w:rFonts w:asciiTheme="majorHAnsi" w:hAnsiTheme="majorHAnsi" w:cstheme="majorHAnsi"/>
          </w:rPr>
          <w:id w:val="1129746161"/>
          <w14:checkbox>
            <w14:checked w14:val="0"/>
            <w14:checkedState w14:val="2612" w14:font="MS Gothic"/>
            <w14:uncheckedState w14:val="2610" w14:font="MS Gothic"/>
          </w14:checkbox>
        </w:sdtPr>
        <w:sdtContent>
          <w:r w:rsidR="001C55FF">
            <w:rPr>
              <w:rFonts w:ascii="MS Gothic" w:eastAsia="MS Gothic" w:hAnsi="MS Gothic" w:cstheme="majorHAnsi" w:hint="eastAsia"/>
            </w:rPr>
            <w:t>☐</w:t>
          </w:r>
        </w:sdtContent>
      </w:sdt>
      <w:r w:rsidR="001C55FF">
        <w:rPr>
          <w:rFonts w:asciiTheme="majorHAnsi" w:hAnsiTheme="majorHAnsi" w:cstheme="majorHAnsi"/>
        </w:rPr>
        <w:tab/>
        <w:t>Electronic Communication, Retention, &amp; Data Release Form</w:t>
      </w:r>
    </w:p>
    <w:p w14:paraId="2FFD5C32" w14:textId="52437103" w:rsidR="00B61DD4" w:rsidRDefault="00B61DD4" w:rsidP="00B61DD4">
      <w:pPr>
        <w:ind w:firstLine="720"/>
        <w:rPr>
          <w:rFonts w:asciiTheme="majorHAnsi" w:hAnsiTheme="majorHAnsi" w:cstheme="majorHAnsi"/>
        </w:rPr>
      </w:pPr>
    </w:p>
    <w:p w14:paraId="52DA9D81" w14:textId="1227AC18" w:rsidR="00B61DD4" w:rsidRPr="00B61DD4" w:rsidRDefault="001C55FF" w:rsidP="001C55FF">
      <w:pPr>
        <w:rPr>
          <w:rFonts w:asciiTheme="majorHAnsi" w:hAnsiTheme="majorHAnsi" w:cstheme="majorHAnsi"/>
        </w:rPr>
      </w:pPr>
      <w:r>
        <w:rPr>
          <w:rFonts w:asciiTheme="majorHAnsi" w:hAnsiTheme="majorHAnsi" w:cstheme="majorHAnsi"/>
        </w:rPr>
        <w:t xml:space="preserve">Upon the completion of each calendar year of service as a Youth Worker, a Youth Worker must complete the following form and submit it to the </w:t>
      </w:r>
      <w:r w:rsidR="00072320">
        <w:rPr>
          <w:rFonts w:asciiTheme="majorHAnsi" w:hAnsiTheme="majorHAnsi" w:cstheme="majorHAnsi"/>
        </w:rPr>
        <w:t>Director of Youth Ministry</w:t>
      </w:r>
      <w:r>
        <w:rPr>
          <w:rFonts w:asciiTheme="majorHAnsi" w:hAnsiTheme="majorHAnsi" w:cstheme="majorHAnsi"/>
        </w:rPr>
        <w:t>:</w:t>
      </w:r>
    </w:p>
    <w:p w14:paraId="6C5BFB3E" w14:textId="6A312DB8" w:rsidR="00B61DD4" w:rsidRDefault="00000000" w:rsidP="00B61DD4">
      <w:pPr>
        <w:ind w:firstLine="720"/>
        <w:rPr>
          <w:rFonts w:asciiTheme="majorHAnsi" w:hAnsiTheme="majorHAnsi" w:cstheme="majorHAnsi"/>
        </w:rPr>
      </w:pPr>
      <w:sdt>
        <w:sdtPr>
          <w:rPr>
            <w:rFonts w:asciiTheme="majorHAnsi" w:hAnsiTheme="majorHAnsi" w:cstheme="majorHAnsi"/>
          </w:rPr>
          <w:id w:val="-1483840303"/>
          <w14:checkbox>
            <w14:checked w14:val="0"/>
            <w14:checkedState w14:val="2612" w14:font="MS Gothic"/>
            <w14:uncheckedState w14:val="2610" w14:font="MS Gothic"/>
          </w14:checkbox>
        </w:sdtPr>
        <w:sdtContent>
          <w:r w:rsidR="00B61DD4" w:rsidRPr="00B61DD4">
            <w:rPr>
              <w:rFonts w:ascii="Segoe UI Symbol" w:eastAsia="MS Gothic" w:hAnsi="Segoe UI Symbol" w:cs="Segoe UI Symbol"/>
            </w:rPr>
            <w:t>☐</w:t>
          </w:r>
        </w:sdtContent>
      </w:sdt>
      <w:r w:rsidR="00B61DD4" w:rsidRPr="00B61DD4">
        <w:rPr>
          <w:rFonts w:asciiTheme="majorHAnsi" w:hAnsiTheme="majorHAnsi" w:cstheme="majorHAnsi"/>
        </w:rPr>
        <w:tab/>
      </w:r>
      <w:r w:rsidR="001C55FF">
        <w:rPr>
          <w:rFonts w:asciiTheme="majorHAnsi" w:hAnsiTheme="majorHAnsi" w:cstheme="majorHAnsi"/>
        </w:rPr>
        <w:t>Youth Worker Renewal</w:t>
      </w:r>
      <w:r w:rsidR="00B61DD4" w:rsidRPr="00B61DD4">
        <w:rPr>
          <w:rFonts w:asciiTheme="majorHAnsi" w:hAnsiTheme="majorHAnsi" w:cstheme="majorHAnsi"/>
        </w:rPr>
        <w:t xml:space="preserve"> Form</w:t>
      </w:r>
    </w:p>
    <w:p w14:paraId="7BB3C9A7" w14:textId="77777777" w:rsidR="001C55FF" w:rsidRPr="00B61DD4" w:rsidRDefault="001C55FF" w:rsidP="00B61DD4">
      <w:pPr>
        <w:ind w:firstLine="720"/>
        <w:rPr>
          <w:rFonts w:asciiTheme="majorHAnsi" w:hAnsiTheme="majorHAnsi" w:cstheme="majorHAnsi"/>
        </w:rPr>
      </w:pPr>
    </w:p>
    <w:p w14:paraId="3CE60687" w14:textId="5CCACB64" w:rsidR="00B61DD4" w:rsidRDefault="001C55FF" w:rsidP="002C5235">
      <w:pPr>
        <w:rPr>
          <w:rFonts w:asciiTheme="majorHAnsi" w:hAnsiTheme="majorHAnsi" w:cstheme="majorHAnsi"/>
        </w:rPr>
      </w:pPr>
      <w:r>
        <w:rPr>
          <w:rFonts w:asciiTheme="majorHAnsi" w:hAnsiTheme="majorHAnsi" w:cstheme="majorHAnsi"/>
        </w:rPr>
        <w:t xml:space="preserve">Prior to driving the Church van for purposes of Youth Ministry Events, a Youth Worker must complete van training and submit the following form to the </w:t>
      </w:r>
      <w:r w:rsidR="00072320">
        <w:rPr>
          <w:rFonts w:asciiTheme="majorHAnsi" w:hAnsiTheme="majorHAnsi" w:cstheme="majorHAnsi"/>
        </w:rPr>
        <w:t>Director of Youth Ministry</w:t>
      </w:r>
      <w:r>
        <w:rPr>
          <w:rFonts w:asciiTheme="majorHAnsi" w:hAnsiTheme="majorHAnsi" w:cstheme="majorHAnsi"/>
        </w:rPr>
        <w:t xml:space="preserve">: </w:t>
      </w:r>
    </w:p>
    <w:p w14:paraId="7023BFDC" w14:textId="0678FA91" w:rsidR="001C55FF" w:rsidRPr="00B61DD4" w:rsidRDefault="001C55FF" w:rsidP="002C5235">
      <w:pPr>
        <w:rPr>
          <w:rFonts w:asciiTheme="majorHAnsi" w:hAnsiTheme="majorHAnsi" w:cstheme="majorHAnsi"/>
        </w:rPr>
      </w:pPr>
      <w:r>
        <w:rPr>
          <w:rFonts w:asciiTheme="majorHAnsi" w:hAnsiTheme="majorHAnsi" w:cstheme="majorHAnsi"/>
        </w:rPr>
        <w:tab/>
      </w:r>
      <w:sdt>
        <w:sdtPr>
          <w:rPr>
            <w:rFonts w:asciiTheme="majorHAnsi" w:hAnsiTheme="majorHAnsi" w:cstheme="majorHAnsi"/>
          </w:rPr>
          <w:id w:val="316769757"/>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r>
        <w:rPr>
          <w:rFonts w:asciiTheme="majorHAnsi" w:hAnsiTheme="majorHAnsi" w:cstheme="majorHAnsi"/>
        </w:rPr>
        <w:tab/>
        <w:t>Church Van Authorization Form</w:t>
      </w:r>
      <w:bookmarkEnd w:id="0"/>
    </w:p>
    <w:sectPr w:rsidR="001C55FF" w:rsidRPr="00B61DD4" w:rsidSect="00E750B9">
      <w:headerReference w:type="even" r:id="rId10"/>
      <w:headerReference w:type="default" r:id="rId11"/>
      <w:footerReference w:type="even" r:id="rId12"/>
      <w:footerReference w:type="default" r:id="rId13"/>
      <w:headerReference w:type="first" r:id="rId14"/>
      <w:footerReference w:type="first" r:id="rId15"/>
      <w:pgSz w:w="12240" w:h="15840"/>
      <w:pgMar w:top="540" w:right="1008" w:bottom="360" w:left="1008" w:header="144"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E3F9" w14:textId="77777777" w:rsidR="006B325E" w:rsidRDefault="006B325E" w:rsidP="00C94AD0">
      <w:pPr>
        <w:spacing w:after="0" w:line="240" w:lineRule="auto"/>
      </w:pPr>
      <w:r>
        <w:separator/>
      </w:r>
    </w:p>
  </w:endnote>
  <w:endnote w:type="continuationSeparator" w:id="0">
    <w:p w14:paraId="499CE71A" w14:textId="77777777" w:rsidR="006B325E" w:rsidRDefault="006B325E" w:rsidP="00C9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667F" w14:textId="77777777" w:rsidR="001A775A" w:rsidRDefault="001A7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741B" w14:textId="5B0257DF" w:rsidR="00C94AD0" w:rsidRPr="00B25130" w:rsidRDefault="001727D9">
    <w:pPr>
      <w:pStyle w:val="Footer"/>
      <w:rPr>
        <w:rFonts w:asciiTheme="majorHAnsi" w:hAnsiTheme="majorHAnsi" w:cstheme="majorHAnsi"/>
      </w:rPr>
    </w:pPr>
    <w:r w:rsidRPr="00B25130">
      <w:rPr>
        <w:rFonts w:asciiTheme="majorHAnsi" w:hAnsiTheme="majorHAnsi" w:cstheme="majorHAnsi"/>
        <w:i/>
        <w:iCs/>
      </w:rPr>
      <w:t>CHBC Youth Ministry Protection Policy</w:t>
    </w:r>
    <w:r w:rsidRPr="00B25130">
      <w:rPr>
        <w:rFonts w:asciiTheme="majorHAnsi" w:hAnsiTheme="majorHAnsi" w:cstheme="majorHAnsi"/>
      </w:rPr>
      <w:t xml:space="preserve"> </w:t>
    </w:r>
    <w:r w:rsidRPr="00B25130">
      <w:rPr>
        <w:rFonts w:asciiTheme="majorHAnsi" w:hAnsiTheme="majorHAnsi" w:cstheme="majorHAnsi"/>
      </w:rPr>
      <w:ptab w:relativeTo="margin" w:alignment="center" w:leader="none"/>
    </w:r>
    <w:r w:rsidRPr="00B25130">
      <w:rPr>
        <w:rFonts w:asciiTheme="majorHAnsi" w:hAnsiTheme="majorHAnsi" w:cstheme="majorHAnsi"/>
      </w:rPr>
      <w:ptab w:relativeTo="margin" w:alignment="right" w:leader="none"/>
    </w:r>
    <w:r w:rsidRPr="00B25130">
      <w:rPr>
        <w:rFonts w:asciiTheme="majorHAnsi" w:hAnsiTheme="majorHAnsi" w:cstheme="majorHAnsi"/>
        <w:i/>
        <w:iCs/>
      </w:rPr>
      <w:t>________Initials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2DAE" w14:textId="77777777" w:rsidR="001A775A" w:rsidRDefault="001A7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4EF44" w14:textId="77777777" w:rsidR="006B325E" w:rsidRDefault="006B325E" w:rsidP="00C94AD0">
      <w:pPr>
        <w:spacing w:after="0" w:line="240" w:lineRule="auto"/>
      </w:pPr>
      <w:r>
        <w:separator/>
      </w:r>
    </w:p>
  </w:footnote>
  <w:footnote w:type="continuationSeparator" w:id="0">
    <w:p w14:paraId="6CF9E60B" w14:textId="77777777" w:rsidR="006B325E" w:rsidRDefault="006B325E" w:rsidP="00C94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DBD9" w14:textId="662A996B" w:rsidR="001A775A" w:rsidRDefault="001A7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8B8A" w14:textId="0B4C8C18" w:rsidR="00335AB6" w:rsidRPr="00335AB6" w:rsidRDefault="00000000">
    <w:pPr>
      <w:pStyle w:val="Header"/>
      <w:pBdr>
        <w:bottom w:val="single" w:sz="4" w:space="1" w:color="D9D9D9" w:themeColor="background1" w:themeShade="D9"/>
      </w:pBdr>
      <w:jc w:val="right"/>
      <w:rPr>
        <w:rFonts w:asciiTheme="majorHAnsi" w:hAnsiTheme="majorHAnsi" w:cstheme="majorHAnsi"/>
        <w:b/>
        <w:bCs/>
      </w:rPr>
    </w:pPr>
    <w:sdt>
      <w:sdtPr>
        <w:rPr>
          <w:rFonts w:asciiTheme="majorHAnsi" w:hAnsiTheme="majorHAnsi" w:cstheme="majorHAnsi"/>
          <w:color w:val="7F7F7F" w:themeColor="background1" w:themeShade="7F"/>
          <w:spacing w:val="60"/>
        </w:rPr>
        <w:id w:val="-434285056"/>
        <w:docPartObj>
          <w:docPartGallery w:val="Page Numbers (Top of Page)"/>
          <w:docPartUnique/>
        </w:docPartObj>
      </w:sdtPr>
      <w:sdtEndPr>
        <w:rPr>
          <w:b/>
          <w:bCs/>
          <w:noProof/>
          <w:color w:val="auto"/>
          <w:spacing w:val="0"/>
        </w:rPr>
      </w:sdtEndPr>
      <w:sdtContent>
        <w:r w:rsidR="00335AB6" w:rsidRPr="00335AB6">
          <w:rPr>
            <w:rFonts w:asciiTheme="majorHAnsi" w:hAnsiTheme="majorHAnsi" w:cstheme="majorHAnsi"/>
            <w:color w:val="7F7F7F" w:themeColor="background1" w:themeShade="7F"/>
            <w:spacing w:val="60"/>
          </w:rPr>
          <w:t>Page</w:t>
        </w:r>
        <w:r w:rsidR="00335AB6" w:rsidRPr="00335AB6">
          <w:rPr>
            <w:rFonts w:asciiTheme="majorHAnsi" w:hAnsiTheme="majorHAnsi" w:cstheme="majorHAnsi"/>
          </w:rPr>
          <w:t xml:space="preserve"> | </w:t>
        </w:r>
        <w:r w:rsidR="00335AB6" w:rsidRPr="00335AB6">
          <w:rPr>
            <w:rFonts w:asciiTheme="majorHAnsi" w:hAnsiTheme="majorHAnsi" w:cstheme="majorHAnsi"/>
          </w:rPr>
          <w:fldChar w:fldCharType="begin"/>
        </w:r>
        <w:r w:rsidR="00335AB6" w:rsidRPr="00335AB6">
          <w:rPr>
            <w:rFonts w:asciiTheme="majorHAnsi" w:hAnsiTheme="majorHAnsi" w:cstheme="majorHAnsi"/>
          </w:rPr>
          <w:instrText xml:space="preserve"> PAGE   \* MERGEFORMAT </w:instrText>
        </w:r>
        <w:r w:rsidR="00335AB6" w:rsidRPr="00335AB6">
          <w:rPr>
            <w:rFonts w:asciiTheme="majorHAnsi" w:hAnsiTheme="majorHAnsi" w:cstheme="majorHAnsi"/>
          </w:rPr>
          <w:fldChar w:fldCharType="separate"/>
        </w:r>
        <w:r w:rsidR="00335AB6" w:rsidRPr="00335AB6">
          <w:rPr>
            <w:rFonts w:asciiTheme="majorHAnsi" w:hAnsiTheme="majorHAnsi" w:cstheme="majorHAnsi"/>
            <w:b/>
            <w:bCs/>
            <w:noProof/>
          </w:rPr>
          <w:t>2</w:t>
        </w:r>
        <w:r w:rsidR="00335AB6" w:rsidRPr="00335AB6">
          <w:rPr>
            <w:rFonts w:asciiTheme="majorHAnsi" w:hAnsiTheme="majorHAnsi" w:cstheme="majorHAnsi"/>
            <w:b/>
            <w:bCs/>
            <w:noProof/>
          </w:rPr>
          <w:fldChar w:fldCharType="end"/>
        </w:r>
      </w:sdtContent>
    </w:sdt>
  </w:p>
  <w:p w14:paraId="21FB76CF" w14:textId="5044431A" w:rsidR="00386B06" w:rsidRDefault="00386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8E82" w14:textId="7E06CE70" w:rsidR="001A775A" w:rsidRDefault="001A7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737"/>
    <w:multiLevelType w:val="hybridMultilevel"/>
    <w:tmpl w:val="E54C3F38"/>
    <w:lvl w:ilvl="0" w:tplc="77DEDEA6">
      <w:start w:val="1"/>
      <w:numFmt w:val="bullet"/>
      <w:lvlText w:val=""/>
      <w:lvlJc w:val="left"/>
      <w:pPr>
        <w:tabs>
          <w:tab w:val="num" w:pos="1080"/>
        </w:tabs>
        <w:ind w:left="1080" w:hanging="72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630AC"/>
    <w:multiLevelType w:val="multilevel"/>
    <w:tmpl w:val="E2AC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96833"/>
    <w:multiLevelType w:val="multilevel"/>
    <w:tmpl w:val="6EB6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40539"/>
    <w:multiLevelType w:val="multilevel"/>
    <w:tmpl w:val="BAE44D0E"/>
    <w:lvl w:ilvl="0">
      <w:start w:val="1"/>
      <w:numFmt w:val="decimal"/>
      <w:lvlText w:val="%1."/>
      <w:lvlJc w:val="left"/>
      <w:pPr>
        <w:tabs>
          <w:tab w:val="num" w:pos="720"/>
        </w:tabs>
        <w:ind w:left="720" w:hanging="360"/>
      </w:pPr>
      <w:rPr>
        <w:rFonts w:asciiTheme="majorHAnsi" w:eastAsia="Times New Roman" w:hAnsiTheme="majorHAnsi" w:cstheme="majorHAnsi"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542B0"/>
    <w:multiLevelType w:val="hybridMultilevel"/>
    <w:tmpl w:val="18CA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D4463"/>
    <w:multiLevelType w:val="hybridMultilevel"/>
    <w:tmpl w:val="A27E54CC"/>
    <w:lvl w:ilvl="0" w:tplc="98AC7508">
      <w:start w:val="1"/>
      <w:numFmt w:val="lowerLetter"/>
      <w:lvlText w:val="(%1)"/>
      <w:lvlJc w:val="left"/>
      <w:pPr>
        <w:ind w:left="720" w:hanging="360"/>
      </w:pPr>
      <w:rPr>
        <w:rFonts w:asciiTheme="majorHAnsi" w:eastAsiaTheme="minorHAnsi" w:hAnsiTheme="majorHAnsi" w:cstheme="maj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0712D"/>
    <w:multiLevelType w:val="multilevel"/>
    <w:tmpl w:val="428C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066E6"/>
    <w:multiLevelType w:val="multilevel"/>
    <w:tmpl w:val="BB8C8E5E"/>
    <w:lvl w:ilvl="0">
      <w:start w:val="1"/>
      <w:numFmt w:val="bullet"/>
      <w:lvlText w:val="❑"/>
      <w:lvlJc w:val="left"/>
      <w:pPr>
        <w:ind w:left="1080" w:hanging="720"/>
      </w:pPr>
      <w:rPr>
        <w:rFonts w:ascii="Arial" w:eastAsia="Arial" w:hAnsi="Arial" w:cs="Arial"/>
        <w:sz w:val="16"/>
        <w:szCs w:val="16"/>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23175BBA"/>
    <w:multiLevelType w:val="multilevel"/>
    <w:tmpl w:val="4CB2AEF8"/>
    <w:lvl w:ilvl="0">
      <w:start w:val="1"/>
      <w:numFmt w:val="bullet"/>
      <w:lvlText w:val="❑"/>
      <w:lvlJc w:val="left"/>
      <w:pPr>
        <w:ind w:left="1080" w:hanging="720"/>
      </w:pPr>
      <w:rPr>
        <w:rFonts w:ascii="Arial" w:eastAsia="Arial" w:hAnsi="Arial" w:cs="Arial"/>
        <w:sz w:val="16"/>
        <w:szCs w:val="16"/>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26931E2F"/>
    <w:multiLevelType w:val="multilevel"/>
    <w:tmpl w:val="6F6E4BFC"/>
    <w:lvl w:ilvl="0">
      <w:start w:val="1"/>
      <w:numFmt w:val="bullet"/>
      <w:lvlText w:val="❑"/>
      <w:lvlJc w:val="left"/>
      <w:pPr>
        <w:ind w:left="1080" w:hanging="720"/>
      </w:pPr>
      <w:rPr>
        <w:rFonts w:ascii="Arial" w:eastAsia="Arial" w:hAnsi="Arial" w:cs="Arial"/>
        <w:sz w:val="16"/>
        <w:szCs w:val="16"/>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2D8F73CB"/>
    <w:multiLevelType w:val="multilevel"/>
    <w:tmpl w:val="18A8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E18AC"/>
    <w:multiLevelType w:val="multilevel"/>
    <w:tmpl w:val="8186988E"/>
    <w:lvl w:ilvl="0">
      <w:start w:val="1"/>
      <w:numFmt w:val="decimal"/>
      <w:lvlText w:val="%1."/>
      <w:lvlJc w:val="left"/>
      <w:pPr>
        <w:tabs>
          <w:tab w:val="num" w:pos="720"/>
        </w:tabs>
        <w:ind w:left="720" w:hanging="360"/>
      </w:pPr>
      <w:rPr>
        <w:rFonts w:ascii="Cambria" w:eastAsia="Times New Roman" w:hAnsi="Cambria"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0464B"/>
    <w:multiLevelType w:val="multilevel"/>
    <w:tmpl w:val="C43EF51E"/>
    <w:lvl w:ilvl="0">
      <w:start w:val="1"/>
      <w:numFmt w:val="bullet"/>
      <w:lvlText w:val="❑"/>
      <w:lvlJc w:val="left"/>
      <w:pPr>
        <w:ind w:left="1080" w:hanging="720"/>
      </w:pPr>
      <w:rPr>
        <w:rFonts w:ascii="Arial" w:eastAsia="Arial" w:hAnsi="Arial" w:cs="Arial"/>
        <w:sz w:val="16"/>
        <w:szCs w:val="16"/>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13" w15:restartNumberingAfterBreak="0">
    <w:nsid w:val="3980238E"/>
    <w:multiLevelType w:val="multilevel"/>
    <w:tmpl w:val="4F3297AC"/>
    <w:lvl w:ilvl="0">
      <w:start w:val="1"/>
      <w:numFmt w:val="bullet"/>
      <w:lvlText w:val="❑"/>
      <w:lvlJc w:val="left"/>
      <w:pPr>
        <w:ind w:left="1080" w:hanging="720"/>
      </w:pPr>
      <w:rPr>
        <w:rFonts w:ascii="Arial" w:eastAsia="Arial" w:hAnsi="Arial" w:cs="Arial"/>
        <w:sz w:val="16"/>
        <w:szCs w:val="16"/>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4" w15:restartNumberingAfterBreak="0">
    <w:nsid w:val="3F97539F"/>
    <w:multiLevelType w:val="multilevel"/>
    <w:tmpl w:val="7B96ACDC"/>
    <w:lvl w:ilvl="0">
      <w:numFmt w:val="bullet"/>
      <w:lvlText w:val="•"/>
      <w:lvlJc w:val="left"/>
      <w:pPr>
        <w:ind w:left="4320" w:hanging="720"/>
      </w:pPr>
      <w:rPr>
        <w:rFonts w:ascii="Arial" w:eastAsia="Arial" w:hAnsi="Arial" w:cs="Arial"/>
        <w:vertAlign w:val="baseline"/>
      </w:rPr>
    </w:lvl>
    <w:lvl w:ilvl="1">
      <w:start w:val="1"/>
      <w:numFmt w:val="bullet"/>
      <w:lvlText w:val="o"/>
      <w:lvlJc w:val="left"/>
      <w:pPr>
        <w:ind w:left="4680" w:hanging="360"/>
      </w:pPr>
      <w:rPr>
        <w:rFonts w:ascii="Arial" w:eastAsia="Arial" w:hAnsi="Arial" w:cs="Arial"/>
        <w:vertAlign w:val="baseline"/>
      </w:rPr>
    </w:lvl>
    <w:lvl w:ilvl="2">
      <w:start w:val="1"/>
      <w:numFmt w:val="bullet"/>
      <w:lvlText w:val="▪"/>
      <w:lvlJc w:val="left"/>
      <w:pPr>
        <w:ind w:left="5400" w:hanging="360"/>
      </w:pPr>
      <w:rPr>
        <w:rFonts w:ascii="Arial" w:eastAsia="Arial" w:hAnsi="Arial" w:cs="Arial"/>
        <w:vertAlign w:val="baseline"/>
      </w:rPr>
    </w:lvl>
    <w:lvl w:ilvl="3">
      <w:start w:val="1"/>
      <w:numFmt w:val="bullet"/>
      <w:lvlText w:val="●"/>
      <w:lvlJc w:val="left"/>
      <w:pPr>
        <w:ind w:left="6120" w:hanging="360"/>
      </w:pPr>
      <w:rPr>
        <w:rFonts w:ascii="Arial" w:eastAsia="Arial" w:hAnsi="Arial" w:cs="Arial"/>
        <w:vertAlign w:val="baseline"/>
      </w:rPr>
    </w:lvl>
    <w:lvl w:ilvl="4">
      <w:start w:val="1"/>
      <w:numFmt w:val="bullet"/>
      <w:lvlText w:val="o"/>
      <w:lvlJc w:val="left"/>
      <w:pPr>
        <w:ind w:left="6840" w:hanging="360"/>
      </w:pPr>
      <w:rPr>
        <w:rFonts w:ascii="Arial" w:eastAsia="Arial" w:hAnsi="Arial" w:cs="Arial"/>
        <w:vertAlign w:val="baseline"/>
      </w:rPr>
    </w:lvl>
    <w:lvl w:ilvl="5">
      <w:start w:val="1"/>
      <w:numFmt w:val="bullet"/>
      <w:lvlText w:val="▪"/>
      <w:lvlJc w:val="left"/>
      <w:pPr>
        <w:ind w:left="7560" w:hanging="360"/>
      </w:pPr>
      <w:rPr>
        <w:rFonts w:ascii="Arial" w:eastAsia="Arial" w:hAnsi="Arial" w:cs="Arial"/>
        <w:vertAlign w:val="baseline"/>
      </w:rPr>
    </w:lvl>
    <w:lvl w:ilvl="6">
      <w:start w:val="1"/>
      <w:numFmt w:val="bullet"/>
      <w:lvlText w:val="●"/>
      <w:lvlJc w:val="left"/>
      <w:pPr>
        <w:ind w:left="8280" w:hanging="360"/>
      </w:pPr>
      <w:rPr>
        <w:rFonts w:ascii="Arial" w:eastAsia="Arial" w:hAnsi="Arial" w:cs="Arial"/>
        <w:vertAlign w:val="baseline"/>
      </w:rPr>
    </w:lvl>
    <w:lvl w:ilvl="7">
      <w:start w:val="1"/>
      <w:numFmt w:val="bullet"/>
      <w:lvlText w:val="o"/>
      <w:lvlJc w:val="left"/>
      <w:pPr>
        <w:ind w:left="9000" w:hanging="360"/>
      </w:pPr>
      <w:rPr>
        <w:rFonts w:ascii="Arial" w:eastAsia="Arial" w:hAnsi="Arial" w:cs="Arial"/>
        <w:vertAlign w:val="baseline"/>
      </w:rPr>
    </w:lvl>
    <w:lvl w:ilvl="8">
      <w:start w:val="1"/>
      <w:numFmt w:val="bullet"/>
      <w:lvlText w:val="▪"/>
      <w:lvlJc w:val="left"/>
      <w:pPr>
        <w:ind w:left="9720" w:hanging="360"/>
      </w:pPr>
      <w:rPr>
        <w:rFonts w:ascii="Arial" w:eastAsia="Arial" w:hAnsi="Arial" w:cs="Arial"/>
        <w:vertAlign w:val="baseline"/>
      </w:rPr>
    </w:lvl>
  </w:abstractNum>
  <w:abstractNum w:abstractNumId="15" w15:restartNumberingAfterBreak="0">
    <w:nsid w:val="47345144"/>
    <w:multiLevelType w:val="multilevel"/>
    <w:tmpl w:val="5C9C6AAA"/>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val="0"/>
        <w:bCs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4A770857"/>
    <w:multiLevelType w:val="hybridMultilevel"/>
    <w:tmpl w:val="A29E2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534DE"/>
    <w:multiLevelType w:val="hybridMultilevel"/>
    <w:tmpl w:val="B4FA7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B698E"/>
    <w:multiLevelType w:val="multilevel"/>
    <w:tmpl w:val="65FE3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DE7F9C"/>
    <w:multiLevelType w:val="multilevel"/>
    <w:tmpl w:val="9B1E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54141C"/>
    <w:multiLevelType w:val="multilevel"/>
    <w:tmpl w:val="31D0529C"/>
    <w:lvl w:ilvl="0">
      <w:start w:val="1"/>
      <w:numFmt w:val="bullet"/>
      <w:lvlText w:val="❑"/>
      <w:lvlJc w:val="left"/>
      <w:pPr>
        <w:ind w:left="1080" w:hanging="720"/>
      </w:pPr>
      <w:rPr>
        <w:rFonts w:ascii="Arial" w:eastAsia="Arial" w:hAnsi="Arial" w:cs="Arial"/>
        <w:sz w:val="16"/>
        <w:szCs w:val="16"/>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1" w15:restartNumberingAfterBreak="0">
    <w:nsid w:val="6720105E"/>
    <w:multiLevelType w:val="multilevel"/>
    <w:tmpl w:val="2BB0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B70F5A"/>
    <w:multiLevelType w:val="hybridMultilevel"/>
    <w:tmpl w:val="408CCF28"/>
    <w:lvl w:ilvl="0" w:tplc="66A2C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031D55"/>
    <w:multiLevelType w:val="hybridMultilevel"/>
    <w:tmpl w:val="05700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A585704"/>
    <w:multiLevelType w:val="multilevel"/>
    <w:tmpl w:val="F788AA44"/>
    <w:lvl w:ilvl="0">
      <w:start w:val="1"/>
      <w:numFmt w:val="bullet"/>
      <w:lvlText w:val="❑"/>
      <w:lvlJc w:val="left"/>
      <w:pPr>
        <w:ind w:left="1080" w:hanging="360"/>
      </w:pPr>
      <w:rPr>
        <w:rFonts w:ascii="Arial" w:eastAsia="Arial" w:hAnsi="Arial" w:cs="Arial"/>
        <w:sz w:val="16"/>
        <w:szCs w:val="16"/>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25" w15:restartNumberingAfterBreak="0">
    <w:nsid w:val="7B35028A"/>
    <w:multiLevelType w:val="multilevel"/>
    <w:tmpl w:val="7FCE7CDE"/>
    <w:lvl w:ilvl="0">
      <w:start w:val="1"/>
      <w:numFmt w:val="decimal"/>
      <w:lvlText w:val="%1."/>
      <w:lvlJc w:val="left"/>
      <w:pPr>
        <w:tabs>
          <w:tab w:val="num" w:pos="720"/>
        </w:tabs>
        <w:ind w:left="720" w:hanging="360"/>
      </w:pPr>
      <w:rPr>
        <w:rFonts w:asciiTheme="majorHAnsi" w:eastAsia="Times New Roman" w:hAnsiTheme="majorHAnsi" w:cstheme="majorHAnsi"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044552">
    <w:abstractNumId w:val="15"/>
  </w:num>
  <w:num w:numId="2" w16cid:durableId="1427655739">
    <w:abstractNumId w:val="22"/>
  </w:num>
  <w:num w:numId="3" w16cid:durableId="1754010770">
    <w:abstractNumId w:val="16"/>
  </w:num>
  <w:num w:numId="4" w16cid:durableId="1088385693">
    <w:abstractNumId w:val="17"/>
  </w:num>
  <w:num w:numId="5" w16cid:durableId="925528949">
    <w:abstractNumId w:val="24"/>
  </w:num>
  <w:num w:numId="6" w16cid:durableId="2132506860">
    <w:abstractNumId w:val="12"/>
  </w:num>
  <w:num w:numId="7" w16cid:durableId="363143733">
    <w:abstractNumId w:val="7"/>
  </w:num>
  <w:num w:numId="8" w16cid:durableId="1185485533">
    <w:abstractNumId w:val="9"/>
  </w:num>
  <w:num w:numId="9" w16cid:durableId="1314405218">
    <w:abstractNumId w:val="13"/>
  </w:num>
  <w:num w:numId="10" w16cid:durableId="273942956">
    <w:abstractNumId w:val="8"/>
  </w:num>
  <w:num w:numId="11" w16cid:durableId="964654111">
    <w:abstractNumId w:val="20"/>
  </w:num>
  <w:num w:numId="12" w16cid:durableId="557133769">
    <w:abstractNumId w:val="14"/>
  </w:num>
  <w:num w:numId="13" w16cid:durableId="774328288">
    <w:abstractNumId w:val="6"/>
  </w:num>
  <w:num w:numId="14" w16cid:durableId="1273439401">
    <w:abstractNumId w:val="11"/>
  </w:num>
  <w:num w:numId="15" w16cid:durableId="74518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843497">
    <w:abstractNumId w:val="10"/>
  </w:num>
  <w:num w:numId="17" w16cid:durableId="1950894780">
    <w:abstractNumId w:val="18"/>
  </w:num>
  <w:num w:numId="18" w16cid:durableId="1211575013">
    <w:abstractNumId w:val="25"/>
  </w:num>
  <w:num w:numId="19" w16cid:durableId="156266368">
    <w:abstractNumId w:val="2"/>
  </w:num>
  <w:num w:numId="20" w16cid:durableId="1927834637">
    <w:abstractNumId w:val="1"/>
  </w:num>
  <w:num w:numId="21" w16cid:durableId="95953211">
    <w:abstractNumId w:val="19"/>
  </w:num>
  <w:num w:numId="22" w16cid:durableId="894976586">
    <w:abstractNumId w:val="21"/>
  </w:num>
  <w:num w:numId="23" w16cid:durableId="1293823034">
    <w:abstractNumId w:val="3"/>
  </w:num>
  <w:num w:numId="24" w16cid:durableId="303312606">
    <w:abstractNumId w:val="23"/>
  </w:num>
  <w:num w:numId="25" w16cid:durableId="380248607">
    <w:abstractNumId w:val="5"/>
  </w:num>
  <w:num w:numId="26" w16cid:durableId="1107165748">
    <w:abstractNumId w:val="4"/>
  </w:num>
  <w:num w:numId="27" w16cid:durableId="361637530">
    <w:abstractNumId w:val="15"/>
    <w:lvlOverride w:ilvl="0">
      <w:startOverride w:val="1"/>
    </w:lvlOverride>
    <w:lvlOverride w:ilvl="1">
      <w:startOverride w:val="1"/>
    </w:lvlOverride>
    <w:lvlOverride w:ilvl="2">
      <w:startOverride w:val="7"/>
    </w:lvlOverride>
  </w:num>
  <w:num w:numId="28" w16cid:durableId="778744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917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BB"/>
    <w:rsid w:val="00004A08"/>
    <w:rsid w:val="00007B4E"/>
    <w:rsid w:val="00011510"/>
    <w:rsid w:val="00012B2D"/>
    <w:rsid w:val="00014BB6"/>
    <w:rsid w:val="00015EAE"/>
    <w:rsid w:val="00017943"/>
    <w:rsid w:val="00021C19"/>
    <w:rsid w:val="00031EF6"/>
    <w:rsid w:val="00032318"/>
    <w:rsid w:val="00050666"/>
    <w:rsid w:val="0006267D"/>
    <w:rsid w:val="00072320"/>
    <w:rsid w:val="00073AD6"/>
    <w:rsid w:val="000753C9"/>
    <w:rsid w:val="00086A8B"/>
    <w:rsid w:val="00091628"/>
    <w:rsid w:val="00093942"/>
    <w:rsid w:val="000A09A7"/>
    <w:rsid w:val="000A385A"/>
    <w:rsid w:val="000A4900"/>
    <w:rsid w:val="000B045E"/>
    <w:rsid w:val="000B22AF"/>
    <w:rsid w:val="000B55B2"/>
    <w:rsid w:val="000D578A"/>
    <w:rsid w:val="000E11C4"/>
    <w:rsid w:val="000E1B9F"/>
    <w:rsid w:val="000E36E3"/>
    <w:rsid w:val="001017CB"/>
    <w:rsid w:val="0011262B"/>
    <w:rsid w:val="00117390"/>
    <w:rsid w:val="00122745"/>
    <w:rsid w:val="001236CE"/>
    <w:rsid w:val="0012491F"/>
    <w:rsid w:val="00131EFF"/>
    <w:rsid w:val="0013293C"/>
    <w:rsid w:val="00135235"/>
    <w:rsid w:val="001423A9"/>
    <w:rsid w:val="001440FE"/>
    <w:rsid w:val="001473E6"/>
    <w:rsid w:val="001500D8"/>
    <w:rsid w:val="00156AF3"/>
    <w:rsid w:val="00156D93"/>
    <w:rsid w:val="0015780B"/>
    <w:rsid w:val="00164E32"/>
    <w:rsid w:val="0017209D"/>
    <w:rsid w:val="0017246B"/>
    <w:rsid w:val="001727D9"/>
    <w:rsid w:val="0017404E"/>
    <w:rsid w:val="00180563"/>
    <w:rsid w:val="0018727B"/>
    <w:rsid w:val="001878F2"/>
    <w:rsid w:val="00191F83"/>
    <w:rsid w:val="001A18BC"/>
    <w:rsid w:val="001A3EA6"/>
    <w:rsid w:val="001A775A"/>
    <w:rsid w:val="001B1C41"/>
    <w:rsid w:val="001B77F8"/>
    <w:rsid w:val="001C2C6F"/>
    <w:rsid w:val="001C4068"/>
    <w:rsid w:val="001C55FF"/>
    <w:rsid w:val="001C71A6"/>
    <w:rsid w:val="001D234B"/>
    <w:rsid w:val="001E111D"/>
    <w:rsid w:val="001F4094"/>
    <w:rsid w:val="001F6519"/>
    <w:rsid w:val="00204FF2"/>
    <w:rsid w:val="00212500"/>
    <w:rsid w:val="002150EA"/>
    <w:rsid w:val="00215D23"/>
    <w:rsid w:val="00222880"/>
    <w:rsid w:val="00234469"/>
    <w:rsid w:val="00236252"/>
    <w:rsid w:val="002412A9"/>
    <w:rsid w:val="0024461E"/>
    <w:rsid w:val="0024699A"/>
    <w:rsid w:val="002478D2"/>
    <w:rsid w:val="002521D4"/>
    <w:rsid w:val="00261949"/>
    <w:rsid w:val="002633DE"/>
    <w:rsid w:val="0026368F"/>
    <w:rsid w:val="00263891"/>
    <w:rsid w:val="00274014"/>
    <w:rsid w:val="00277BA9"/>
    <w:rsid w:val="00284646"/>
    <w:rsid w:val="00287B09"/>
    <w:rsid w:val="00294401"/>
    <w:rsid w:val="0029555B"/>
    <w:rsid w:val="002B4517"/>
    <w:rsid w:val="002B5B1E"/>
    <w:rsid w:val="002B7149"/>
    <w:rsid w:val="002C5235"/>
    <w:rsid w:val="002C729C"/>
    <w:rsid w:val="002D4039"/>
    <w:rsid w:val="002D7B3B"/>
    <w:rsid w:val="002E11B7"/>
    <w:rsid w:val="002F2672"/>
    <w:rsid w:val="002F59A9"/>
    <w:rsid w:val="002F64DD"/>
    <w:rsid w:val="00307070"/>
    <w:rsid w:val="0030797C"/>
    <w:rsid w:val="00310BE9"/>
    <w:rsid w:val="00311B29"/>
    <w:rsid w:val="0031251F"/>
    <w:rsid w:val="003147B6"/>
    <w:rsid w:val="00315035"/>
    <w:rsid w:val="00321FD3"/>
    <w:rsid w:val="003221A7"/>
    <w:rsid w:val="00324DA9"/>
    <w:rsid w:val="00326E77"/>
    <w:rsid w:val="00332567"/>
    <w:rsid w:val="00334FB4"/>
    <w:rsid w:val="003350D5"/>
    <w:rsid w:val="00335AB6"/>
    <w:rsid w:val="00347C44"/>
    <w:rsid w:val="00351C9C"/>
    <w:rsid w:val="00354069"/>
    <w:rsid w:val="00364BBB"/>
    <w:rsid w:val="00372E28"/>
    <w:rsid w:val="00381515"/>
    <w:rsid w:val="003821A6"/>
    <w:rsid w:val="00382453"/>
    <w:rsid w:val="00386B06"/>
    <w:rsid w:val="00387D83"/>
    <w:rsid w:val="00391F39"/>
    <w:rsid w:val="003924F3"/>
    <w:rsid w:val="003A23D7"/>
    <w:rsid w:val="003A5E92"/>
    <w:rsid w:val="003B61BB"/>
    <w:rsid w:val="003B6EA6"/>
    <w:rsid w:val="003B796B"/>
    <w:rsid w:val="003C015E"/>
    <w:rsid w:val="003D5364"/>
    <w:rsid w:val="003E7391"/>
    <w:rsid w:val="003F5BB4"/>
    <w:rsid w:val="003F737B"/>
    <w:rsid w:val="00417C65"/>
    <w:rsid w:val="00427348"/>
    <w:rsid w:val="00452517"/>
    <w:rsid w:val="00456039"/>
    <w:rsid w:val="004567C6"/>
    <w:rsid w:val="00456A31"/>
    <w:rsid w:val="0046593B"/>
    <w:rsid w:val="00473B85"/>
    <w:rsid w:val="00483106"/>
    <w:rsid w:val="00490C85"/>
    <w:rsid w:val="0049747D"/>
    <w:rsid w:val="004B03CF"/>
    <w:rsid w:val="004B04AA"/>
    <w:rsid w:val="004B1580"/>
    <w:rsid w:val="004B18C0"/>
    <w:rsid w:val="004B1B10"/>
    <w:rsid w:val="004B3771"/>
    <w:rsid w:val="004B4AC0"/>
    <w:rsid w:val="004D0AD2"/>
    <w:rsid w:val="004D15FC"/>
    <w:rsid w:val="004D18B3"/>
    <w:rsid w:val="004D3887"/>
    <w:rsid w:val="004D689E"/>
    <w:rsid w:val="004E1545"/>
    <w:rsid w:val="004E4194"/>
    <w:rsid w:val="004F058E"/>
    <w:rsid w:val="004F5DDA"/>
    <w:rsid w:val="004F7B2D"/>
    <w:rsid w:val="005039DB"/>
    <w:rsid w:val="00507518"/>
    <w:rsid w:val="005203B0"/>
    <w:rsid w:val="005273D4"/>
    <w:rsid w:val="0054021B"/>
    <w:rsid w:val="00560984"/>
    <w:rsid w:val="0056598E"/>
    <w:rsid w:val="00574BCB"/>
    <w:rsid w:val="005777C8"/>
    <w:rsid w:val="00580BE0"/>
    <w:rsid w:val="00581253"/>
    <w:rsid w:val="00586EFC"/>
    <w:rsid w:val="00593E55"/>
    <w:rsid w:val="00596987"/>
    <w:rsid w:val="00597522"/>
    <w:rsid w:val="005A06F5"/>
    <w:rsid w:val="005A3985"/>
    <w:rsid w:val="005B4EB1"/>
    <w:rsid w:val="005C0E03"/>
    <w:rsid w:val="005C18D2"/>
    <w:rsid w:val="005D18D8"/>
    <w:rsid w:val="005D2BC9"/>
    <w:rsid w:val="005D5C88"/>
    <w:rsid w:val="005E21DD"/>
    <w:rsid w:val="005E37E9"/>
    <w:rsid w:val="005F217D"/>
    <w:rsid w:val="005F7894"/>
    <w:rsid w:val="006059E4"/>
    <w:rsid w:val="00613E91"/>
    <w:rsid w:val="006249D5"/>
    <w:rsid w:val="00634706"/>
    <w:rsid w:val="0063707E"/>
    <w:rsid w:val="00645CA9"/>
    <w:rsid w:val="006521DF"/>
    <w:rsid w:val="00654A32"/>
    <w:rsid w:val="00655533"/>
    <w:rsid w:val="006562C4"/>
    <w:rsid w:val="00673E6D"/>
    <w:rsid w:val="00673EF6"/>
    <w:rsid w:val="006773C8"/>
    <w:rsid w:val="006773ED"/>
    <w:rsid w:val="006825D4"/>
    <w:rsid w:val="00683B3A"/>
    <w:rsid w:val="00683DB7"/>
    <w:rsid w:val="00685192"/>
    <w:rsid w:val="006928E9"/>
    <w:rsid w:val="0069533E"/>
    <w:rsid w:val="006969CD"/>
    <w:rsid w:val="006974B9"/>
    <w:rsid w:val="006B325E"/>
    <w:rsid w:val="006D1E9F"/>
    <w:rsid w:val="006E5BF4"/>
    <w:rsid w:val="006E6BDC"/>
    <w:rsid w:val="006F05FB"/>
    <w:rsid w:val="007102F0"/>
    <w:rsid w:val="00712AD1"/>
    <w:rsid w:val="00715BC4"/>
    <w:rsid w:val="00720A35"/>
    <w:rsid w:val="00723420"/>
    <w:rsid w:val="00733E1B"/>
    <w:rsid w:val="00734F6A"/>
    <w:rsid w:val="00736E19"/>
    <w:rsid w:val="00741AC8"/>
    <w:rsid w:val="0074545C"/>
    <w:rsid w:val="00765399"/>
    <w:rsid w:val="007738DA"/>
    <w:rsid w:val="00775862"/>
    <w:rsid w:val="007802C0"/>
    <w:rsid w:val="007A2E4A"/>
    <w:rsid w:val="007B5F5F"/>
    <w:rsid w:val="007B6266"/>
    <w:rsid w:val="007C253B"/>
    <w:rsid w:val="007C4B01"/>
    <w:rsid w:val="00806A6B"/>
    <w:rsid w:val="00810C16"/>
    <w:rsid w:val="00815B77"/>
    <w:rsid w:val="00815E38"/>
    <w:rsid w:val="0082227A"/>
    <w:rsid w:val="008252F7"/>
    <w:rsid w:val="00830BCC"/>
    <w:rsid w:val="00831FF3"/>
    <w:rsid w:val="00834A8A"/>
    <w:rsid w:val="00836752"/>
    <w:rsid w:val="00837831"/>
    <w:rsid w:val="008416C9"/>
    <w:rsid w:val="0084261E"/>
    <w:rsid w:val="00851AA0"/>
    <w:rsid w:val="00861F0E"/>
    <w:rsid w:val="00863B02"/>
    <w:rsid w:val="0087343C"/>
    <w:rsid w:val="00877B18"/>
    <w:rsid w:val="0088077E"/>
    <w:rsid w:val="00882F11"/>
    <w:rsid w:val="00893FBE"/>
    <w:rsid w:val="008A6691"/>
    <w:rsid w:val="008B3D7A"/>
    <w:rsid w:val="008B575B"/>
    <w:rsid w:val="008C6CCD"/>
    <w:rsid w:val="008D6EA8"/>
    <w:rsid w:val="008D73A9"/>
    <w:rsid w:val="008E4A22"/>
    <w:rsid w:val="008F3209"/>
    <w:rsid w:val="0090227E"/>
    <w:rsid w:val="00921FC2"/>
    <w:rsid w:val="009220EA"/>
    <w:rsid w:val="009244EE"/>
    <w:rsid w:val="00933A8E"/>
    <w:rsid w:val="00945B60"/>
    <w:rsid w:val="00945DCE"/>
    <w:rsid w:val="00947D45"/>
    <w:rsid w:val="00947E38"/>
    <w:rsid w:val="00953306"/>
    <w:rsid w:val="00972BEB"/>
    <w:rsid w:val="00983A1D"/>
    <w:rsid w:val="0098650C"/>
    <w:rsid w:val="009944D5"/>
    <w:rsid w:val="009A0B0F"/>
    <w:rsid w:val="009A4020"/>
    <w:rsid w:val="009A7331"/>
    <w:rsid w:val="009B0A71"/>
    <w:rsid w:val="009B21F4"/>
    <w:rsid w:val="009D4AFF"/>
    <w:rsid w:val="009E152A"/>
    <w:rsid w:val="009E5D8A"/>
    <w:rsid w:val="009F4428"/>
    <w:rsid w:val="009F6A0A"/>
    <w:rsid w:val="009F6D0F"/>
    <w:rsid w:val="00A04CC2"/>
    <w:rsid w:val="00A07027"/>
    <w:rsid w:val="00A225AA"/>
    <w:rsid w:val="00A25FF9"/>
    <w:rsid w:val="00A2792B"/>
    <w:rsid w:val="00A33812"/>
    <w:rsid w:val="00A37955"/>
    <w:rsid w:val="00A4037A"/>
    <w:rsid w:val="00A4063A"/>
    <w:rsid w:val="00A406A8"/>
    <w:rsid w:val="00A451ED"/>
    <w:rsid w:val="00A4539C"/>
    <w:rsid w:val="00A46A34"/>
    <w:rsid w:val="00A4760F"/>
    <w:rsid w:val="00A50247"/>
    <w:rsid w:val="00A5218B"/>
    <w:rsid w:val="00A55544"/>
    <w:rsid w:val="00A56319"/>
    <w:rsid w:val="00A61360"/>
    <w:rsid w:val="00A61D09"/>
    <w:rsid w:val="00A63B72"/>
    <w:rsid w:val="00A66292"/>
    <w:rsid w:val="00A9274E"/>
    <w:rsid w:val="00AA0D7A"/>
    <w:rsid w:val="00AA2A61"/>
    <w:rsid w:val="00AA5DB9"/>
    <w:rsid w:val="00AA7214"/>
    <w:rsid w:val="00AB18FC"/>
    <w:rsid w:val="00AB1E1F"/>
    <w:rsid w:val="00AB2DBF"/>
    <w:rsid w:val="00AB2E84"/>
    <w:rsid w:val="00AB52C6"/>
    <w:rsid w:val="00AB63C1"/>
    <w:rsid w:val="00AC0D97"/>
    <w:rsid w:val="00AC4B1B"/>
    <w:rsid w:val="00AD0843"/>
    <w:rsid w:val="00AD4626"/>
    <w:rsid w:val="00AD5C86"/>
    <w:rsid w:val="00AD6AF1"/>
    <w:rsid w:val="00AD6C21"/>
    <w:rsid w:val="00AE05E9"/>
    <w:rsid w:val="00AE385A"/>
    <w:rsid w:val="00AE6020"/>
    <w:rsid w:val="00AE7A70"/>
    <w:rsid w:val="00B0141B"/>
    <w:rsid w:val="00B016B2"/>
    <w:rsid w:val="00B02744"/>
    <w:rsid w:val="00B0431C"/>
    <w:rsid w:val="00B0505C"/>
    <w:rsid w:val="00B16D7C"/>
    <w:rsid w:val="00B23D12"/>
    <w:rsid w:val="00B25130"/>
    <w:rsid w:val="00B308D1"/>
    <w:rsid w:val="00B377BF"/>
    <w:rsid w:val="00B41F5F"/>
    <w:rsid w:val="00B423F2"/>
    <w:rsid w:val="00B4308F"/>
    <w:rsid w:val="00B52AE4"/>
    <w:rsid w:val="00B5441D"/>
    <w:rsid w:val="00B61DD4"/>
    <w:rsid w:val="00B939E6"/>
    <w:rsid w:val="00BA19B0"/>
    <w:rsid w:val="00BA533B"/>
    <w:rsid w:val="00BB5426"/>
    <w:rsid w:val="00BB54E2"/>
    <w:rsid w:val="00BB7B18"/>
    <w:rsid w:val="00BC45E6"/>
    <w:rsid w:val="00BD4696"/>
    <w:rsid w:val="00BE1DAC"/>
    <w:rsid w:val="00BE2B84"/>
    <w:rsid w:val="00BE2DF4"/>
    <w:rsid w:val="00BE3DA0"/>
    <w:rsid w:val="00BF3087"/>
    <w:rsid w:val="00BF66DA"/>
    <w:rsid w:val="00BF7C0D"/>
    <w:rsid w:val="00C17D72"/>
    <w:rsid w:val="00C2053C"/>
    <w:rsid w:val="00C21858"/>
    <w:rsid w:val="00C24F81"/>
    <w:rsid w:val="00C26E44"/>
    <w:rsid w:val="00C30538"/>
    <w:rsid w:val="00C33AA0"/>
    <w:rsid w:val="00C3407F"/>
    <w:rsid w:val="00C42A0F"/>
    <w:rsid w:val="00C60601"/>
    <w:rsid w:val="00C66339"/>
    <w:rsid w:val="00C67D5A"/>
    <w:rsid w:val="00C70726"/>
    <w:rsid w:val="00C77176"/>
    <w:rsid w:val="00C84CD6"/>
    <w:rsid w:val="00C92B3D"/>
    <w:rsid w:val="00C94906"/>
    <w:rsid w:val="00C94AD0"/>
    <w:rsid w:val="00CA149C"/>
    <w:rsid w:val="00CB4C4B"/>
    <w:rsid w:val="00CC73A9"/>
    <w:rsid w:val="00CD4715"/>
    <w:rsid w:val="00D01F9E"/>
    <w:rsid w:val="00D04641"/>
    <w:rsid w:val="00D05D67"/>
    <w:rsid w:val="00D06EAC"/>
    <w:rsid w:val="00D13318"/>
    <w:rsid w:val="00D20F6B"/>
    <w:rsid w:val="00D30C60"/>
    <w:rsid w:val="00D40E32"/>
    <w:rsid w:val="00D40F91"/>
    <w:rsid w:val="00D41303"/>
    <w:rsid w:val="00D41AB1"/>
    <w:rsid w:val="00D50F73"/>
    <w:rsid w:val="00D56949"/>
    <w:rsid w:val="00D61A2F"/>
    <w:rsid w:val="00D77733"/>
    <w:rsid w:val="00D872BB"/>
    <w:rsid w:val="00D97917"/>
    <w:rsid w:val="00DA14F0"/>
    <w:rsid w:val="00DB05E4"/>
    <w:rsid w:val="00DB145D"/>
    <w:rsid w:val="00DB574F"/>
    <w:rsid w:val="00DC2A13"/>
    <w:rsid w:val="00DC35FC"/>
    <w:rsid w:val="00DE125B"/>
    <w:rsid w:val="00DE27CA"/>
    <w:rsid w:val="00DF68E0"/>
    <w:rsid w:val="00E00ACE"/>
    <w:rsid w:val="00E01290"/>
    <w:rsid w:val="00E23F89"/>
    <w:rsid w:val="00E36E63"/>
    <w:rsid w:val="00E36EEA"/>
    <w:rsid w:val="00E4778E"/>
    <w:rsid w:val="00E506F0"/>
    <w:rsid w:val="00E50B55"/>
    <w:rsid w:val="00E546F9"/>
    <w:rsid w:val="00E602E0"/>
    <w:rsid w:val="00E663C3"/>
    <w:rsid w:val="00E7066D"/>
    <w:rsid w:val="00E747FE"/>
    <w:rsid w:val="00E74E62"/>
    <w:rsid w:val="00E750B9"/>
    <w:rsid w:val="00E80825"/>
    <w:rsid w:val="00E82324"/>
    <w:rsid w:val="00E83BA1"/>
    <w:rsid w:val="00E9044E"/>
    <w:rsid w:val="00E9259F"/>
    <w:rsid w:val="00EA271F"/>
    <w:rsid w:val="00EA77E1"/>
    <w:rsid w:val="00EB235A"/>
    <w:rsid w:val="00EC43C9"/>
    <w:rsid w:val="00ED6FE5"/>
    <w:rsid w:val="00EE10EA"/>
    <w:rsid w:val="00EE3100"/>
    <w:rsid w:val="00EF5FA7"/>
    <w:rsid w:val="00F102E6"/>
    <w:rsid w:val="00F24652"/>
    <w:rsid w:val="00F31171"/>
    <w:rsid w:val="00F36B46"/>
    <w:rsid w:val="00F36E89"/>
    <w:rsid w:val="00F522F2"/>
    <w:rsid w:val="00F561A5"/>
    <w:rsid w:val="00F563E6"/>
    <w:rsid w:val="00F674F3"/>
    <w:rsid w:val="00F90E56"/>
    <w:rsid w:val="00F919AE"/>
    <w:rsid w:val="00F91E62"/>
    <w:rsid w:val="00F932B3"/>
    <w:rsid w:val="00FA3FD6"/>
    <w:rsid w:val="00FA5FDD"/>
    <w:rsid w:val="00FB0E3C"/>
    <w:rsid w:val="00FB1248"/>
    <w:rsid w:val="00FD07B6"/>
    <w:rsid w:val="00FD1F65"/>
    <w:rsid w:val="00FD36D2"/>
    <w:rsid w:val="00FD476B"/>
    <w:rsid w:val="00FD5EFA"/>
    <w:rsid w:val="00FE3343"/>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C20C4"/>
  <w15:chartTrackingRefBased/>
  <w15:docId w15:val="{99C36F2A-7DDF-41E8-91C7-78884F40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1B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61BB"/>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61B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B61B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B61B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B61B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B61B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B61B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61B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1B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61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B61B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B61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B61B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B61B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B61B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B61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61B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3B61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61BB"/>
    <w:pPr>
      <w:ind w:left="720"/>
      <w:contextualSpacing/>
    </w:pPr>
  </w:style>
  <w:style w:type="character" w:styleId="Hyperlink">
    <w:name w:val="Hyperlink"/>
    <w:basedOn w:val="DefaultParagraphFont"/>
    <w:uiPriority w:val="99"/>
    <w:unhideWhenUsed/>
    <w:rsid w:val="00011510"/>
    <w:rPr>
      <w:color w:val="0563C1" w:themeColor="hyperlink"/>
      <w:u w:val="single"/>
    </w:rPr>
  </w:style>
  <w:style w:type="character" w:styleId="UnresolvedMention">
    <w:name w:val="Unresolved Mention"/>
    <w:basedOn w:val="DefaultParagraphFont"/>
    <w:uiPriority w:val="99"/>
    <w:semiHidden/>
    <w:unhideWhenUsed/>
    <w:rsid w:val="00011510"/>
    <w:rPr>
      <w:color w:val="605E5C"/>
      <w:shd w:val="clear" w:color="auto" w:fill="E1DFDD"/>
    </w:rPr>
  </w:style>
  <w:style w:type="table" w:styleId="TableGrid">
    <w:name w:val="Table Grid"/>
    <w:basedOn w:val="TableNormal"/>
    <w:uiPriority w:val="39"/>
    <w:rsid w:val="00F1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4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AD0"/>
  </w:style>
  <w:style w:type="paragraph" w:styleId="Footer">
    <w:name w:val="footer"/>
    <w:basedOn w:val="Normal"/>
    <w:link w:val="FooterChar"/>
    <w:uiPriority w:val="99"/>
    <w:unhideWhenUsed/>
    <w:rsid w:val="00C94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AD0"/>
  </w:style>
  <w:style w:type="character" w:styleId="PlaceholderText">
    <w:name w:val="Placeholder Text"/>
    <w:basedOn w:val="DefaultParagraphFont"/>
    <w:uiPriority w:val="99"/>
    <w:semiHidden/>
    <w:rsid w:val="00F31171"/>
    <w:rPr>
      <w:color w:val="808080"/>
    </w:rPr>
  </w:style>
  <w:style w:type="paragraph" w:styleId="TOCHeading">
    <w:name w:val="TOC Heading"/>
    <w:basedOn w:val="Heading1"/>
    <w:next w:val="Normal"/>
    <w:uiPriority w:val="39"/>
    <w:unhideWhenUsed/>
    <w:qFormat/>
    <w:rsid w:val="00BF7C0D"/>
    <w:pPr>
      <w:numPr>
        <w:numId w:val="0"/>
      </w:numPr>
      <w:outlineLvl w:val="9"/>
    </w:pPr>
  </w:style>
  <w:style w:type="paragraph" w:styleId="TOC1">
    <w:name w:val="toc 1"/>
    <w:basedOn w:val="Normal"/>
    <w:next w:val="Normal"/>
    <w:autoRedefine/>
    <w:uiPriority w:val="39"/>
    <w:unhideWhenUsed/>
    <w:rsid w:val="00BF7C0D"/>
    <w:pPr>
      <w:spacing w:after="100"/>
    </w:pPr>
  </w:style>
  <w:style w:type="paragraph" w:styleId="TOC2">
    <w:name w:val="toc 2"/>
    <w:basedOn w:val="Normal"/>
    <w:next w:val="Normal"/>
    <w:autoRedefine/>
    <w:uiPriority w:val="39"/>
    <w:unhideWhenUsed/>
    <w:rsid w:val="00BF7C0D"/>
    <w:pPr>
      <w:spacing w:after="100"/>
      <w:ind w:left="220"/>
    </w:pPr>
  </w:style>
  <w:style w:type="paragraph" w:styleId="TOC3">
    <w:name w:val="toc 3"/>
    <w:basedOn w:val="Normal"/>
    <w:next w:val="Normal"/>
    <w:autoRedefine/>
    <w:uiPriority w:val="39"/>
    <w:unhideWhenUsed/>
    <w:rsid w:val="00BF7C0D"/>
    <w:pPr>
      <w:spacing w:after="100"/>
      <w:ind w:left="440"/>
    </w:pPr>
  </w:style>
  <w:style w:type="paragraph" w:styleId="Revision">
    <w:name w:val="Revision"/>
    <w:hidden/>
    <w:uiPriority w:val="99"/>
    <w:semiHidden/>
    <w:rsid w:val="00677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7387">
      <w:bodyDiv w:val="1"/>
      <w:marLeft w:val="0"/>
      <w:marRight w:val="0"/>
      <w:marTop w:val="0"/>
      <w:marBottom w:val="0"/>
      <w:divBdr>
        <w:top w:val="none" w:sz="0" w:space="0" w:color="auto"/>
        <w:left w:val="none" w:sz="0" w:space="0" w:color="auto"/>
        <w:bottom w:val="none" w:sz="0" w:space="0" w:color="auto"/>
        <w:right w:val="none" w:sz="0" w:space="0" w:color="auto"/>
      </w:divBdr>
    </w:div>
    <w:div w:id="133110972">
      <w:bodyDiv w:val="1"/>
      <w:marLeft w:val="0"/>
      <w:marRight w:val="0"/>
      <w:marTop w:val="0"/>
      <w:marBottom w:val="0"/>
      <w:divBdr>
        <w:top w:val="none" w:sz="0" w:space="0" w:color="auto"/>
        <w:left w:val="none" w:sz="0" w:space="0" w:color="auto"/>
        <w:bottom w:val="none" w:sz="0" w:space="0" w:color="auto"/>
        <w:right w:val="none" w:sz="0" w:space="0" w:color="auto"/>
      </w:divBdr>
    </w:div>
    <w:div w:id="308478541">
      <w:bodyDiv w:val="1"/>
      <w:marLeft w:val="0"/>
      <w:marRight w:val="0"/>
      <w:marTop w:val="0"/>
      <w:marBottom w:val="0"/>
      <w:divBdr>
        <w:top w:val="none" w:sz="0" w:space="0" w:color="auto"/>
        <w:left w:val="none" w:sz="0" w:space="0" w:color="auto"/>
        <w:bottom w:val="none" w:sz="0" w:space="0" w:color="auto"/>
        <w:right w:val="none" w:sz="0" w:space="0" w:color="auto"/>
      </w:divBdr>
    </w:div>
    <w:div w:id="346753231">
      <w:bodyDiv w:val="1"/>
      <w:marLeft w:val="0"/>
      <w:marRight w:val="0"/>
      <w:marTop w:val="0"/>
      <w:marBottom w:val="0"/>
      <w:divBdr>
        <w:top w:val="none" w:sz="0" w:space="0" w:color="auto"/>
        <w:left w:val="none" w:sz="0" w:space="0" w:color="auto"/>
        <w:bottom w:val="none" w:sz="0" w:space="0" w:color="auto"/>
        <w:right w:val="none" w:sz="0" w:space="0" w:color="auto"/>
      </w:divBdr>
    </w:div>
    <w:div w:id="439961078">
      <w:bodyDiv w:val="1"/>
      <w:marLeft w:val="0"/>
      <w:marRight w:val="0"/>
      <w:marTop w:val="0"/>
      <w:marBottom w:val="0"/>
      <w:divBdr>
        <w:top w:val="none" w:sz="0" w:space="0" w:color="auto"/>
        <w:left w:val="none" w:sz="0" w:space="0" w:color="auto"/>
        <w:bottom w:val="none" w:sz="0" w:space="0" w:color="auto"/>
        <w:right w:val="none" w:sz="0" w:space="0" w:color="auto"/>
      </w:divBdr>
    </w:div>
    <w:div w:id="462236430">
      <w:bodyDiv w:val="1"/>
      <w:marLeft w:val="0"/>
      <w:marRight w:val="0"/>
      <w:marTop w:val="0"/>
      <w:marBottom w:val="0"/>
      <w:divBdr>
        <w:top w:val="none" w:sz="0" w:space="0" w:color="auto"/>
        <w:left w:val="none" w:sz="0" w:space="0" w:color="auto"/>
        <w:bottom w:val="none" w:sz="0" w:space="0" w:color="auto"/>
        <w:right w:val="none" w:sz="0" w:space="0" w:color="auto"/>
      </w:divBdr>
    </w:div>
    <w:div w:id="506217106">
      <w:bodyDiv w:val="1"/>
      <w:marLeft w:val="0"/>
      <w:marRight w:val="0"/>
      <w:marTop w:val="0"/>
      <w:marBottom w:val="0"/>
      <w:divBdr>
        <w:top w:val="none" w:sz="0" w:space="0" w:color="auto"/>
        <w:left w:val="none" w:sz="0" w:space="0" w:color="auto"/>
        <w:bottom w:val="none" w:sz="0" w:space="0" w:color="auto"/>
        <w:right w:val="none" w:sz="0" w:space="0" w:color="auto"/>
      </w:divBdr>
    </w:div>
    <w:div w:id="664478249">
      <w:bodyDiv w:val="1"/>
      <w:marLeft w:val="0"/>
      <w:marRight w:val="0"/>
      <w:marTop w:val="0"/>
      <w:marBottom w:val="0"/>
      <w:divBdr>
        <w:top w:val="none" w:sz="0" w:space="0" w:color="auto"/>
        <w:left w:val="none" w:sz="0" w:space="0" w:color="auto"/>
        <w:bottom w:val="none" w:sz="0" w:space="0" w:color="auto"/>
        <w:right w:val="none" w:sz="0" w:space="0" w:color="auto"/>
      </w:divBdr>
    </w:div>
    <w:div w:id="1027757328">
      <w:bodyDiv w:val="1"/>
      <w:marLeft w:val="0"/>
      <w:marRight w:val="0"/>
      <w:marTop w:val="0"/>
      <w:marBottom w:val="0"/>
      <w:divBdr>
        <w:top w:val="none" w:sz="0" w:space="0" w:color="auto"/>
        <w:left w:val="none" w:sz="0" w:space="0" w:color="auto"/>
        <w:bottom w:val="none" w:sz="0" w:space="0" w:color="auto"/>
        <w:right w:val="none" w:sz="0" w:space="0" w:color="auto"/>
      </w:divBdr>
    </w:div>
    <w:div w:id="1169710731">
      <w:bodyDiv w:val="1"/>
      <w:marLeft w:val="0"/>
      <w:marRight w:val="0"/>
      <w:marTop w:val="0"/>
      <w:marBottom w:val="0"/>
      <w:divBdr>
        <w:top w:val="none" w:sz="0" w:space="0" w:color="auto"/>
        <w:left w:val="none" w:sz="0" w:space="0" w:color="auto"/>
        <w:bottom w:val="none" w:sz="0" w:space="0" w:color="auto"/>
        <w:right w:val="none" w:sz="0" w:space="0" w:color="auto"/>
      </w:divBdr>
    </w:div>
    <w:div w:id="1328243776">
      <w:bodyDiv w:val="1"/>
      <w:marLeft w:val="0"/>
      <w:marRight w:val="0"/>
      <w:marTop w:val="0"/>
      <w:marBottom w:val="0"/>
      <w:divBdr>
        <w:top w:val="none" w:sz="0" w:space="0" w:color="auto"/>
        <w:left w:val="none" w:sz="0" w:space="0" w:color="auto"/>
        <w:bottom w:val="none" w:sz="0" w:space="0" w:color="auto"/>
        <w:right w:val="none" w:sz="0" w:space="0" w:color="auto"/>
      </w:divBdr>
    </w:div>
    <w:div w:id="1356880710">
      <w:bodyDiv w:val="1"/>
      <w:marLeft w:val="0"/>
      <w:marRight w:val="0"/>
      <w:marTop w:val="0"/>
      <w:marBottom w:val="0"/>
      <w:divBdr>
        <w:top w:val="none" w:sz="0" w:space="0" w:color="auto"/>
        <w:left w:val="none" w:sz="0" w:space="0" w:color="auto"/>
        <w:bottom w:val="none" w:sz="0" w:space="0" w:color="auto"/>
        <w:right w:val="none" w:sz="0" w:space="0" w:color="auto"/>
      </w:divBdr>
    </w:div>
    <w:div w:id="1450278235">
      <w:bodyDiv w:val="1"/>
      <w:marLeft w:val="0"/>
      <w:marRight w:val="0"/>
      <w:marTop w:val="0"/>
      <w:marBottom w:val="0"/>
      <w:divBdr>
        <w:top w:val="none" w:sz="0" w:space="0" w:color="auto"/>
        <w:left w:val="none" w:sz="0" w:space="0" w:color="auto"/>
        <w:bottom w:val="none" w:sz="0" w:space="0" w:color="auto"/>
        <w:right w:val="none" w:sz="0" w:space="0" w:color="auto"/>
      </w:divBdr>
    </w:div>
    <w:div w:id="1498574433">
      <w:bodyDiv w:val="1"/>
      <w:marLeft w:val="0"/>
      <w:marRight w:val="0"/>
      <w:marTop w:val="0"/>
      <w:marBottom w:val="0"/>
      <w:divBdr>
        <w:top w:val="none" w:sz="0" w:space="0" w:color="auto"/>
        <w:left w:val="none" w:sz="0" w:space="0" w:color="auto"/>
        <w:bottom w:val="none" w:sz="0" w:space="0" w:color="auto"/>
        <w:right w:val="none" w:sz="0" w:space="0" w:color="auto"/>
      </w:divBdr>
    </w:div>
    <w:div w:id="1524123756">
      <w:bodyDiv w:val="1"/>
      <w:marLeft w:val="0"/>
      <w:marRight w:val="0"/>
      <w:marTop w:val="0"/>
      <w:marBottom w:val="0"/>
      <w:divBdr>
        <w:top w:val="none" w:sz="0" w:space="0" w:color="auto"/>
        <w:left w:val="none" w:sz="0" w:space="0" w:color="auto"/>
        <w:bottom w:val="none" w:sz="0" w:space="0" w:color="auto"/>
        <w:right w:val="none" w:sz="0" w:space="0" w:color="auto"/>
      </w:divBdr>
    </w:div>
    <w:div w:id="1571380546">
      <w:bodyDiv w:val="1"/>
      <w:marLeft w:val="0"/>
      <w:marRight w:val="0"/>
      <w:marTop w:val="0"/>
      <w:marBottom w:val="0"/>
      <w:divBdr>
        <w:top w:val="none" w:sz="0" w:space="0" w:color="auto"/>
        <w:left w:val="none" w:sz="0" w:space="0" w:color="auto"/>
        <w:bottom w:val="none" w:sz="0" w:space="0" w:color="auto"/>
        <w:right w:val="none" w:sz="0" w:space="0" w:color="auto"/>
      </w:divBdr>
    </w:div>
    <w:div w:id="1752041156">
      <w:bodyDiv w:val="1"/>
      <w:marLeft w:val="0"/>
      <w:marRight w:val="0"/>
      <w:marTop w:val="0"/>
      <w:marBottom w:val="0"/>
      <w:divBdr>
        <w:top w:val="none" w:sz="0" w:space="0" w:color="auto"/>
        <w:left w:val="none" w:sz="0" w:space="0" w:color="auto"/>
        <w:bottom w:val="none" w:sz="0" w:space="0" w:color="auto"/>
        <w:right w:val="none" w:sz="0" w:space="0" w:color="auto"/>
      </w:divBdr>
    </w:div>
    <w:div w:id="1883059491">
      <w:bodyDiv w:val="1"/>
      <w:marLeft w:val="0"/>
      <w:marRight w:val="0"/>
      <w:marTop w:val="0"/>
      <w:marBottom w:val="0"/>
      <w:divBdr>
        <w:top w:val="none" w:sz="0" w:space="0" w:color="auto"/>
        <w:left w:val="none" w:sz="0" w:space="0" w:color="auto"/>
        <w:bottom w:val="none" w:sz="0" w:space="0" w:color="auto"/>
        <w:right w:val="none" w:sz="0" w:space="0" w:color="auto"/>
      </w:divBdr>
    </w:div>
    <w:div w:id="2031375314">
      <w:bodyDiv w:val="1"/>
      <w:marLeft w:val="0"/>
      <w:marRight w:val="0"/>
      <w:marTop w:val="0"/>
      <w:marBottom w:val="0"/>
      <w:divBdr>
        <w:top w:val="none" w:sz="0" w:space="0" w:color="auto"/>
        <w:left w:val="none" w:sz="0" w:space="0" w:color="auto"/>
        <w:bottom w:val="none" w:sz="0" w:space="0" w:color="auto"/>
        <w:right w:val="none" w:sz="0" w:space="0" w:color="auto"/>
      </w:divBdr>
    </w:div>
    <w:div w:id="2051219222">
      <w:bodyDiv w:val="1"/>
      <w:marLeft w:val="0"/>
      <w:marRight w:val="0"/>
      <w:marTop w:val="0"/>
      <w:marBottom w:val="0"/>
      <w:divBdr>
        <w:top w:val="none" w:sz="0" w:space="0" w:color="auto"/>
        <w:left w:val="none" w:sz="0" w:space="0" w:color="auto"/>
        <w:bottom w:val="none" w:sz="0" w:space="0" w:color="auto"/>
        <w:right w:val="none" w:sz="0" w:space="0" w:color="auto"/>
      </w:divBdr>
    </w:div>
    <w:div w:id="2074311926">
      <w:bodyDiv w:val="1"/>
      <w:marLeft w:val="0"/>
      <w:marRight w:val="0"/>
      <w:marTop w:val="0"/>
      <w:marBottom w:val="0"/>
      <w:divBdr>
        <w:top w:val="none" w:sz="0" w:space="0" w:color="auto"/>
        <w:left w:val="none" w:sz="0" w:space="0" w:color="auto"/>
        <w:bottom w:val="none" w:sz="0" w:space="0" w:color="auto"/>
        <w:right w:val="none" w:sz="0" w:space="0" w:color="auto"/>
      </w:divBdr>
    </w:div>
    <w:div w:id="2077167158">
      <w:bodyDiv w:val="1"/>
      <w:marLeft w:val="0"/>
      <w:marRight w:val="0"/>
      <w:marTop w:val="0"/>
      <w:marBottom w:val="0"/>
      <w:divBdr>
        <w:top w:val="none" w:sz="0" w:space="0" w:color="auto"/>
        <w:left w:val="none" w:sz="0" w:space="0" w:color="auto"/>
        <w:bottom w:val="none" w:sz="0" w:space="0" w:color="auto"/>
        <w:right w:val="none" w:sz="0" w:space="0" w:color="auto"/>
      </w:divBdr>
    </w:div>
    <w:div w:id="2089492961">
      <w:bodyDiv w:val="1"/>
      <w:marLeft w:val="0"/>
      <w:marRight w:val="0"/>
      <w:marTop w:val="0"/>
      <w:marBottom w:val="0"/>
      <w:divBdr>
        <w:top w:val="none" w:sz="0" w:space="0" w:color="auto"/>
        <w:left w:val="none" w:sz="0" w:space="0" w:color="auto"/>
        <w:bottom w:val="none" w:sz="0" w:space="0" w:color="auto"/>
        <w:right w:val="none" w:sz="0" w:space="0" w:color="auto"/>
      </w:divBdr>
    </w:div>
    <w:div w:id="210603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B0CC8-8CDB-4FAB-808C-B7EC6026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38</Pages>
  <Words>13668</Words>
  <Characters>77914</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Dunlop</dc:creator>
  <cp:keywords/>
  <dc:description/>
  <cp:lastModifiedBy>Mark Feather</cp:lastModifiedBy>
  <cp:revision>3</cp:revision>
  <cp:lastPrinted>2024-08-04T18:51:00Z</cp:lastPrinted>
  <dcterms:created xsi:type="dcterms:W3CDTF">2023-08-16T19:51:00Z</dcterms:created>
  <dcterms:modified xsi:type="dcterms:W3CDTF">2025-01-15T16:50:00Z</dcterms:modified>
</cp:coreProperties>
</file>